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098A32" w14:textId="069BD735" w:rsidR="004B7223" w:rsidRDefault="00086E7D" w:rsidP="00C714E0">
      <w:pPr>
        <w:spacing w:line="312" w:lineRule="auto"/>
        <w:rPr>
          <w:rFonts w:ascii="Arial" w:hAnsi="Arial" w:cs="Arial"/>
          <w:b/>
          <w:sz w:val="20"/>
          <w:szCs w:val="20"/>
        </w:rPr>
      </w:pPr>
      <w:bookmarkStart w:id="0" w:name="_GoBack"/>
      <w:bookmarkEnd w:id="0"/>
      <w:r>
        <w:rPr>
          <w:rFonts w:ascii="Arial" w:hAnsi="Arial" w:cs="Arial"/>
          <w:b/>
          <w:noProof/>
          <w:sz w:val="20"/>
          <w:szCs w:val="20"/>
        </w:rPr>
        <w:drawing>
          <wp:inline distT="0" distB="0" distL="0" distR="0" wp14:anchorId="45DFFF67" wp14:editId="2FBBB91B">
            <wp:extent cx="5462270" cy="713105"/>
            <wp:effectExtent l="0" t="0" r="508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62270" cy="713105"/>
                    </a:xfrm>
                    <a:prstGeom prst="rect">
                      <a:avLst/>
                    </a:prstGeom>
                    <a:noFill/>
                  </pic:spPr>
                </pic:pic>
              </a:graphicData>
            </a:graphic>
          </wp:inline>
        </w:drawing>
      </w:r>
    </w:p>
    <w:p w14:paraId="3A077ECD" w14:textId="77777777" w:rsidR="004B7223" w:rsidRDefault="004B7223" w:rsidP="006E4083">
      <w:pPr>
        <w:spacing w:line="312" w:lineRule="auto"/>
        <w:rPr>
          <w:rFonts w:ascii="Arial" w:hAnsi="Arial" w:cs="Arial"/>
          <w:b/>
        </w:rPr>
      </w:pPr>
    </w:p>
    <w:p w14:paraId="4C9841C2" w14:textId="77777777" w:rsidR="00B6285A" w:rsidRPr="004B7223" w:rsidRDefault="00B6285A" w:rsidP="006E4083">
      <w:pPr>
        <w:spacing w:line="312" w:lineRule="auto"/>
        <w:jc w:val="center"/>
        <w:rPr>
          <w:rFonts w:ascii="Arial" w:hAnsi="Arial" w:cs="Arial"/>
          <w:b/>
        </w:rPr>
      </w:pPr>
      <w:r w:rsidRPr="004B7223">
        <w:rPr>
          <w:rFonts w:ascii="Arial" w:hAnsi="Arial" w:cs="Arial"/>
          <w:b/>
        </w:rPr>
        <w:t>SPECYFIKACJA ISTOTNYCH WARUNKÓW ZAMÓWIENIA</w:t>
      </w:r>
    </w:p>
    <w:p w14:paraId="081F8DAA" w14:textId="435E1588" w:rsidR="00B6285A" w:rsidRPr="001B56B5" w:rsidRDefault="00B6285A" w:rsidP="006E4083">
      <w:pPr>
        <w:spacing w:line="312" w:lineRule="auto"/>
        <w:jc w:val="center"/>
        <w:rPr>
          <w:rFonts w:ascii="Arial" w:hAnsi="Arial" w:cs="Arial"/>
          <w:sz w:val="20"/>
          <w:szCs w:val="20"/>
        </w:rPr>
      </w:pPr>
      <w:r w:rsidRPr="001B56B5">
        <w:rPr>
          <w:rFonts w:ascii="Arial" w:hAnsi="Arial" w:cs="Arial"/>
          <w:sz w:val="20"/>
          <w:szCs w:val="20"/>
        </w:rPr>
        <w:t>w postępowaniu o udzielenie zamówienia publicznego</w:t>
      </w:r>
      <w:r w:rsidR="00A67BD9">
        <w:rPr>
          <w:rFonts w:ascii="Arial" w:hAnsi="Arial" w:cs="Arial"/>
          <w:sz w:val="20"/>
          <w:szCs w:val="20"/>
        </w:rPr>
        <w:t xml:space="preserve"> na:</w:t>
      </w:r>
    </w:p>
    <w:p w14:paraId="297F69B6" w14:textId="3C52A2D1" w:rsidR="00A67BD9" w:rsidRDefault="00A67BD9" w:rsidP="006E4083">
      <w:pPr>
        <w:spacing w:line="312" w:lineRule="auto"/>
        <w:jc w:val="center"/>
        <w:rPr>
          <w:rFonts w:ascii="Arial" w:hAnsi="Arial" w:cs="Arial"/>
          <w:b/>
          <w:i/>
          <w:sz w:val="20"/>
          <w:szCs w:val="20"/>
        </w:rPr>
      </w:pPr>
      <w:bookmarkStart w:id="1" w:name="_Hlk514927471"/>
      <w:r w:rsidRPr="00A67BD9">
        <w:rPr>
          <w:rFonts w:ascii="Arial" w:hAnsi="Arial" w:cs="Arial"/>
          <w:b/>
          <w:i/>
          <w:sz w:val="20"/>
          <w:szCs w:val="20"/>
        </w:rPr>
        <w:t>Przeprowadzenie strategicznej oceny oddziaływania na środowisko wraz z prognozą oddziaływania na środowisko dla zaktualizowanego dokumentu „Lista Projektów Strategicznych dla infrastruktury energetycznej, w ramach Programu Operacyjnego Infrastruktura i Środowisko 2014-2020”, stanowiącego Project pipeline dla sektora energetyka w ramach Programu Operacyjnego Infrastruktura i Środowisko 2014-2020.</w:t>
      </w:r>
    </w:p>
    <w:p w14:paraId="5B1F5DF1" w14:textId="01FCA0C9" w:rsidR="00143329" w:rsidRPr="001B56B5" w:rsidRDefault="00143329" w:rsidP="006E4083">
      <w:pPr>
        <w:spacing w:line="312" w:lineRule="auto"/>
        <w:jc w:val="center"/>
        <w:rPr>
          <w:rFonts w:ascii="Arial" w:hAnsi="Arial" w:cs="Arial"/>
          <w:b/>
          <w:i/>
          <w:sz w:val="20"/>
          <w:szCs w:val="20"/>
        </w:rPr>
      </w:pPr>
      <w:r w:rsidRPr="001B56B5">
        <w:rPr>
          <w:rFonts w:ascii="Arial" w:hAnsi="Arial" w:cs="Arial"/>
          <w:b/>
          <w:i/>
          <w:sz w:val="20"/>
          <w:szCs w:val="20"/>
        </w:rPr>
        <w:t>(znak postępowania BDG</w:t>
      </w:r>
      <w:r w:rsidR="00A83A82" w:rsidRPr="001B56B5">
        <w:rPr>
          <w:rFonts w:ascii="Arial" w:hAnsi="Arial" w:cs="Arial"/>
          <w:b/>
          <w:i/>
          <w:sz w:val="20"/>
          <w:szCs w:val="20"/>
        </w:rPr>
        <w:t>wzp-26</w:t>
      </w:r>
      <w:r w:rsidR="00AB56E8">
        <w:rPr>
          <w:rFonts w:ascii="Arial" w:hAnsi="Arial" w:cs="Arial"/>
          <w:b/>
          <w:i/>
          <w:sz w:val="20"/>
          <w:szCs w:val="20"/>
        </w:rPr>
        <w:t>1</w:t>
      </w:r>
      <w:r w:rsidR="00A83A82" w:rsidRPr="001B56B5">
        <w:rPr>
          <w:rFonts w:ascii="Arial" w:hAnsi="Arial" w:cs="Arial"/>
          <w:b/>
          <w:i/>
          <w:sz w:val="20"/>
          <w:szCs w:val="20"/>
        </w:rPr>
        <w:t>/</w:t>
      </w:r>
      <w:r w:rsidR="00A67BD9">
        <w:rPr>
          <w:rFonts w:ascii="Arial" w:hAnsi="Arial" w:cs="Arial"/>
          <w:b/>
          <w:i/>
          <w:sz w:val="20"/>
          <w:szCs w:val="20"/>
        </w:rPr>
        <w:t>10/2020</w:t>
      </w:r>
      <w:r w:rsidR="000B241D">
        <w:rPr>
          <w:rFonts w:ascii="Arial" w:hAnsi="Arial" w:cs="Arial"/>
          <w:b/>
          <w:i/>
          <w:sz w:val="20"/>
          <w:szCs w:val="20"/>
        </w:rPr>
        <w:t>/</w:t>
      </w:r>
      <w:r w:rsidR="00AB56E8">
        <w:rPr>
          <w:rFonts w:ascii="Arial" w:hAnsi="Arial" w:cs="Arial"/>
          <w:b/>
          <w:i/>
          <w:sz w:val="20"/>
          <w:szCs w:val="20"/>
        </w:rPr>
        <w:t>BK</w:t>
      </w:r>
      <w:r w:rsidRPr="001B56B5">
        <w:rPr>
          <w:rFonts w:ascii="Arial" w:hAnsi="Arial" w:cs="Arial"/>
          <w:b/>
          <w:i/>
          <w:sz w:val="20"/>
          <w:szCs w:val="20"/>
        </w:rPr>
        <w:t>)</w:t>
      </w:r>
    </w:p>
    <w:bookmarkEnd w:id="1"/>
    <w:p w14:paraId="5D63CC3A" w14:textId="77777777" w:rsidR="00B6285A" w:rsidRPr="001B56B5" w:rsidRDefault="00B6285A" w:rsidP="006E4083">
      <w:pPr>
        <w:spacing w:line="312" w:lineRule="auto"/>
        <w:jc w:val="center"/>
        <w:rPr>
          <w:rFonts w:ascii="Arial" w:hAnsi="Arial" w:cs="Arial"/>
          <w:b/>
          <w:sz w:val="20"/>
          <w:szCs w:val="20"/>
        </w:rPr>
      </w:pPr>
    </w:p>
    <w:p w14:paraId="589EB991" w14:textId="77777777" w:rsidR="00B6285A" w:rsidRPr="001B56B5" w:rsidRDefault="00B6285A" w:rsidP="006E4083">
      <w:pPr>
        <w:pBdr>
          <w:top w:val="single" w:sz="4" w:space="1" w:color="auto"/>
          <w:left w:val="single" w:sz="4" w:space="4" w:color="auto"/>
          <w:bottom w:val="single" w:sz="4" w:space="1" w:color="auto"/>
          <w:right w:val="single" w:sz="4" w:space="4" w:color="auto"/>
        </w:pBdr>
        <w:spacing w:line="312" w:lineRule="auto"/>
        <w:jc w:val="center"/>
        <w:rPr>
          <w:rFonts w:ascii="Arial" w:hAnsi="Arial" w:cs="Arial"/>
          <w:b/>
          <w:sz w:val="20"/>
          <w:szCs w:val="20"/>
        </w:rPr>
      </w:pPr>
      <w:r w:rsidRPr="001B56B5">
        <w:rPr>
          <w:rFonts w:ascii="Arial" w:hAnsi="Arial" w:cs="Arial"/>
          <w:b/>
          <w:sz w:val="20"/>
          <w:szCs w:val="20"/>
        </w:rPr>
        <w:t>Rozdział 1</w:t>
      </w:r>
    </w:p>
    <w:p w14:paraId="5C41CA1D" w14:textId="77777777" w:rsidR="00B6285A" w:rsidRPr="001B56B5" w:rsidRDefault="00B265B4" w:rsidP="006E4083">
      <w:pPr>
        <w:pBdr>
          <w:top w:val="single" w:sz="4" w:space="1" w:color="auto"/>
          <w:left w:val="single" w:sz="4" w:space="4" w:color="auto"/>
          <w:bottom w:val="single" w:sz="4" w:space="1" w:color="auto"/>
          <w:right w:val="single" w:sz="4" w:space="4" w:color="auto"/>
        </w:pBdr>
        <w:spacing w:line="312" w:lineRule="auto"/>
        <w:jc w:val="center"/>
        <w:rPr>
          <w:rFonts w:ascii="Arial" w:hAnsi="Arial" w:cs="Arial"/>
          <w:b/>
          <w:sz w:val="20"/>
          <w:szCs w:val="20"/>
        </w:rPr>
      </w:pPr>
      <w:r w:rsidRPr="001B56B5">
        <w:rPr>
          <w:rFonts w:ascii="Arial" w:hAnsi="Arial" w:cs="Arial"/>
          <w:b/>
          <w:sz w:val="20"/>
          <w:szCs w:val="20"/>
        </w:rPr>
        <w:t>POSTANOWIENIA OGÓ</w:t>
      </w:r>
      <w:r w:rsidR="00B6285A" w:rsidRPr="001B56B5">
        <w:rPr>
          <w:rFonts w:ascii="Arial" w:hAnsi="Arial" w:cs="Arial"/>
          <w:b/>
          <w:sz w:val="20"/>
          <w:szCs w:val="20"/>
        </w:rPr>
        <w:t>LNE</w:t>
      </w:r>
    </w:p>
    <w:p w14:paraId="62F39D97" w14:textId="77777777" w:rsidR="006E4083" w:rsidRDefault="006E4083" w:rsidP="006E4083">
      <w:pPr>
        <w:spacing w:line="312" w:lineRule="auto"/>
        <w:ind w:left="454"/>
        <w:jc w:val="both"/>
        <w:rPr>
          <w:rFonts w:ascii="Arial" w:hAnsi="Arial" w:cs="Arial"/>
          <w:sz w:val="20"/>
          <w:szCs w:val="20"/>
        </w:rPr>
      </w:pPr>
    </w:p>
    <w:p w14:paraId="36F188A4" w14:textId="77777777" w:rsidR="00B6285A" w:rsidRPr="001B56B5" w:rsidRDefault="00B6285A" w:rsidP="006E4083">
      <w:pPr>
        <w:numPr>
          <w:ilvl w:val="1"/>
          <w:numId w:val="1"/>
        </w:numPr>
        <w:spacing w:line="312" w:lineRule="auto"/>
        <w:jc w:val="both"/>
        <w:rPr>
          <w:rFonts w:ascii="Arial" w:hAnsi="Arial" w:cs="Arial"/>
          <w:sz w:val="20"/>
          <w:szCs w:val="20"/>
        </w:rPr>
      </w:pPr>
      <w:r w:rsidRPr="001B56B5">
        <w:rPr>
          <w:rFonts w:ascii="Arial" w:hAnsi="Arial" w:cs="Arial"/>
          <w:sz w:val="20"/>
          <w:szCs w:val="20"/>
        </w:rPr>
        <w:t>Zamawiającym jest:</w:t>
      </w:r>
    </w:p>
    <w:p w14:paraId="6B13CCCC" w14:textId="15C9EE11" w:rsidR="00B6285A" w:rsidRPr="001B56B5" w:rsidRDefault="005245D0" w:rsidP="006E4083">
      <w:pPr>
        <w:spacing w:line="312" w:lineRule="auto"/>
        <w:ind w:left="709"/>
        <w:jc w:val="both"/>
        <w:rPr>
          <w:rFonts w:ascii="Arial" w:hAnsi="Arial" w:cs="Arial"/>
          <w:b/>
          <w:sz w:val="20"/>
          <w:szCs w:val="20"/>
        </w:rPr>
      </w:pPr>
      <w:r>
        <w:rPr>
          <w:rFonts w:ascii="Arial" w:hAnsi="Arial" w:cs="Arial"/>
          <w:b/>
          <w:sz w:val="20"/>
          <w:szCs w:val="20"/>
        </w:rPr>
        <w:t>Ministerstwo Klimatu</w:t>
      </w:r>
    </w:p>
    <w:p w14:paraId="71A4AA6A" w14:textId="77777777" w:rsidR="00B73941" w:rsidRPr="001B56B5" w:rsidRDefault="00F87744" w:rsidP="006E4083">
      <w:pPr>
        <w:spacing w:line="312" w:lineRule="auto"/>
        <w:ind w:left="709"/>
        <w:jc w:val="both"/>
        <w:rPr>
          <w:rFonts w:ascii="Arial" w:hAnsi="Arial" w:cs="Arial"/>
          <w:sz w:val="20"/>
          <w:szCs w:val="20"/>
        </w:rPr>
      </w:pPr>
      <w:r w:rsidRPr="001B56B5">
        <w:rPr>
          <w:rFonts w:ascii="Arial" w:hAnsi="Arial" w:cs="Arial"/>
          <w:sz w:val="20"/>
          <w:szCs w:val="20"/>
        </w:rPr>
        <w:t>Ul. Wawelska 52/54</w:t>
      </w:r>
    </w:p>
    <w:p w14:paraId="552A8B89" w14:textId="77777777" w:rsidR="00B73941" w:rsidRPr="001B56B5" w:rsidRDefault="00F87744" w:rsidP="006E4083">
      <w:pPr>
        <w:spacing w:line="312" w:lineRule="auto"/>
        <w:ind w:left="709"/>
        <w:jc w:val="both"/>
        <w:rPr>
          <w:rFonts w:ascii="Arial" w:hAnsi="Arial" w:cs="Arial"/>
          <w:sz w:val="20"/>
          <w:szCs w:val="20"/>
        </w:rPr>
      </w:pPr>
      <w:r w:rsidRPr="001B56B5">
        <w:rPr>
          <w:rFonts w:ascii="Arial" w:hAnsi="Arial" w:cs="Arial"/>
          <w:sz w:val="20"/>
          <w:szCs w:val="20"/>
        </w:rPr>
        <w:t>00-922</w:t>
      </w:r>
      <w:r w:rsidR="00B73941" w:rsidRPr="001B56B5">
        <w:rPr>
          <w:rFonts w:ascii="Arial" w:hAnsi="Arial" w:cs="Arial"/>
          <w:sz w:val="20"/>
          <w:szCs w:val="20"/>
        </w:rPr>
        <w:t xml:space="preserve"> Warszawa</w:t>
      </w:r>
    </w:p>
    <w:p w14:paraId="5C37D751" w14:textId="77777777" w:rsidR="00B73941" w:rsidRPr="001B56B5" w:rsidRDefault="00B73941" w:rsidP="006E4083">
      <w:pPr>
        <w:spacing w:line="312" w:lineRule="auto"/>
        <w:ind w:left="709"/>
        <w:jc w:val="both"/>
        <w:rPr>
          <w:rFonts w:ascii="Arial" w:hAnsi="Arial" w:cs="Arial"/>
          <w:sz w:val="20"/>
          <w:szCs w:val="20"/>
        </w:rPr>
      </w:pPr>
      <w:r w:rsidRPr="001B56B5">
        <w:rPr>
          <w:rFonts w:ascii="Arial" w:hAnsi="Arial" w:cs="Arial"/>
          <w:sz w:val="20"/>
          <w:szCs w:val="20"/>
        </w:rPr>
        <w:t xml:space="preserve">Tel. 22 </w:t>
      </w:r>
      <w:r w:rsidR="00F87744" w:rsidRPr="001B56B5">
        <w:rPr>
          <w:rFonts w:ascii="Arial" w:hAnsi="Arial" w:cs="Arial"/>
          <w:sz w:val="20"/>
          <w:szCs w:val="20"/>
        </w:rPr>
        <w:t>36 92 523</w:t>
      </w:r>
      <w:r w:rsidRPr="001B56B5">
        <w:rPr>
          <w:rFonts w:ascii="Arial" w:hAnsi="Arial" w:cs="Arial"/>
          <w:sz w:val="20"/>
          <w:szCs w:val="20"/>
        </w:rPr>
        <w:t xml:space="preserve"> </w:t>
      </w:r>
    </w:p>
    <w:p w14:paraId="654C2261" w14:textId="77777777" w:rsidR="00B6285A" w:rsidRPr="001B56B5" w:rsidRDefault="00CB1E92" w:rsidP="006E4083">
      <w:pPr>
        <w:spacing w:line="312" w:lineRule="auto"/>
        <w:ind w:left="709"/>
        <w:jc w:val="both"/>
        <w:rPr>
          <w:rFonts w:ascii="Arial" w:hAnsi="Arial" w:cs="Arial"/>
          <w:sz w:val="20"/>
          <w:szCs w:val="20"/>
          <w:u w:val="single"/>
        </w:rPr>
      </w:pPr>
      <w:r w:rsidRPr="001B56B5">
        <w:rPr>
          <w:rFonts w:ascii="Arial" w:hAnsi="Arial" w:cs="Arial"/>
          <w:sz w:val="20"/>
          <w:szCs w:val="20"/>
          <w:u w:val="single"/>
        </w:rPr>
        <w:t xml:space="preserve">Strona internetowa: </w:t>
      </w:r>
      <w:r w:rsidR="00F87744" w:rsidRPr="001B56B5">
        <w:rPr>
          <w:rFonts w:ascii="Arial" w:hAnsi="Arial" w:cs="Arial"/>
          <w:sz w:val="20"/>
          <w:szCs w:val="20"/>
          <w:u w:val="single"/>
        </w:rPr>
        <w:t xml:space="preserve">bip.mos.gov.pl </w:t>
      </w:r>
    </w:p>
    <w:p w14:paraId="34CFC8EB" w14:textId="73DED1EB" w:rsidR="00B6285A" w:rsidRPr="001B56B5" w:rsidRDefault="00B6285A" w:rsidP="006E4083">
      <w:pPr>
        <w:numPr>
          <w:ilvl w:val="1"/>
          <w:numId w:val="1"/>
        </w:numPr>
        <w:spacing w:line="312" w:lineRule="auto"/>
        <w:jc w:val="both"/>
        <w:rPr>
          <w:rFonts w:ascii="Arial" w:hAnsi="Arial" w:cs="Arial"/>
          <w:sz w:val="20"/>
          <w:szCs w:val="20"/>
        </w:rPr>
      </w:pPr>
      <w:r w:rsidRPr="001B56B5">
        <w:rPr>
          <w:rFonts w:ascii="Arial" w:hAnsi="Arial" w:cs="Arial"/>
          <w:sz w:val="20"/>
          <w:szCs w:val="20"/>
        </w:rPr>
        <w:t>Postępowanie o udziel</w:t>
      </w:r>
      <w:r w:rsidR="00BC72F9" w:rsidRPr="001B56B5">
        <w:rPr>
          <w:rFonts w:ascii="Arial" w:hAnsi="Arial" w:cs="Arial"/>
          <w:sz w:val="20"/>
          <w:szCs w:val="20"/>
        </w:rPr>
        <w:t>enie zamówienia publicznego</w:t>
      </w:r>
      <w:r w:rsidRPr="001B56B5">
        <w:rPr>
          <w:rFonts w:ascii="Arial" w:hAnsi="Arial" w:cs="Arial"/>
          <w:sz w:val="20"/>
          <w:szCs w:val="20"/>
        </w:rPr>
        <w:t xml:space="preserve"> prowadzone </w:t>
      </w:r>
      <w:r w:rsidR="00BC72F9" w:rsidRPr="001B56B5">
        <w:rPr>
          <w:rFonts w:ascii="Arial" w:hAnsi="Arial" w:cs="Arial"/>
          <w:sz w:val="20"/>
          <w:szCs w:val="20"/>
        </w:rPr>
        <w:t>jest w trybie przetargu nieograniczonego, na podstawie ustawy z dnia 29 stycznia 2004 r. Prawo zamówień publicznych</w:t>
      </w:r>
      <w:r w:rsidR="00E23D6C" w:rsidRPr="001B56B5">
        <w:rPr>
          <w:rFonts w:ascii="Arial" w:hAnsi="Arial" w:cs="Arial"/>
          <w:sz w:val="20"/>
          <w:szCs w:val="20"/>
        </w:rPr>
        <w:br/>
      </w:r>
      <w:r w:rsidR="00BC72F9" w:rsidRPr="001B56B5">
        <w:rPr>
          <w:rFonts w:ascii="Arial" w:hAnsi="Arial" w:cs="Arial"/>
          <w:sz w:val="20"/>
          <w:szCs w:val="20"/>
        </w:rPr>
        <w:t>(</w:t>
      </w:r>
      <w:r w:rsidR="00A67BD9">
        <w:rPr>
          <w:rFonts w:ascii="Arial" w:hAnsi="Arial" w:cs="Arial"/>
          <w:sz w:val="20"/>
          <w:szCs w:val="20"/>
        </w:rPr>
        <w:t>Dz. U. z 209</w:t>
      </w:r>
      <w:r w:rsidR="00FE615E" w:rsidRPr="001B56B5">
        <w:rPr>
          <w:rFonts w:ascii="Arial" w:hAnsi="Arial" w:cs="Arial"/>
          <w:sz w:val="20"/>
          <w:szCs w:val="20"/>
        </w:rPr>
        <w:t xml:space="preserve"> r. poz. </w:t>
      </w:r>
      <w:r w:rsidR="00A67BD9">
        <w:rPr>
          <w:rFonts w:ascii="Arial" w:hAnsi="Arial" w:cs="Arial"/>
          <w:sz w:val="20"/>
          <w:szCs w:val="20"/>
        </w:rPr>
        <w:t xml:space="preserve">1843 </w:t>
      </w:r>
      <w:r w:rsidR="00B27BA8" w:rsidRPr="001B56B5">
        <w:rPr>
          <w:rFonts w:ascii="Arial" w:hAnsi="Arial" w:cs="Arial"/>
          <w:sz w:val="20"/>
          <w:szCs w:val="20"/>
        </w:rPr>
        <w:t>ze zm.</w:t>
      </w:r>
      <w:r w:rsidR="00BC72F9" w:rsidRPr="001B56B5">
        <w:rPr>
          <w:rFonts w:ascii="Arial" w:hAnsi="Arial" w:cs="Arial"/>
          <w:sz w:val="20"/>
          <w:szCs w:val="20"/>
        </w:rPr>
        <w:t>) oraz aktów wykonawczych wydanych na jej podstawie.</w:t>
      </w:r>
    </w:p>
    <w:p w14:paraId="225BA582" w14:textId="77777777" w:rsidR="00BC72F9" w:rsidRPr="001B56B5" w:rsidRDefault="00BC72F9" w:rsidP="006E4083">
      <w:pPr>
        <w:numPr>
          <w:ilvl w:val="1"/>
          <w:numId w:val="1"/>
        </w:numPr>
        <w:spacing w:line="312" w:lineRule="auto"/>
        <w:jc w:val="both"/>
        <w:rPr>
          <w:rFonts w:ascii="Arial" w:hAnsi="Arial" w:cs="Arial"/>
          <w:sz w:val="20"/>
          <w:szCs w:val="20"/>
        </w:rPr>
      </w:pPr>
      <w:r w:rsidRPr="001B56B5">
        <w:rPr>
          <w:rFonts w:ascii="Arial" w:hAnsi="Arial" w:cs="Arial"/>
          <w:sz w:val="20"/>
          <w:szCs w:val="20"/>
        </w:rPr>
        <w:t xml:space="preserve">Wartość zamówienia </w:t>
      </w:r>
      <w:r w:rsidR="00EC01FC" w:rsidRPr="001B56B5">
        <w:rPr>
          <w:rFonts w:ascii="Arial" w:hAnsi="Arial" w:cs="Arial"/>
          <w:sz w:val="20"/>
          <w:szCs w:val="20"/>
        </w:rPr>
        <w:t>jest mniejsza od kwoty</w:t>
      </w:r>
      <w:r w:rsidR="000D04E5" w:rsidRPr="001B56B5">
        <w:rPr>
          <w:rFonts w:ascii="Arial" w:hAnsi="Arial" w:cs="Arial"/>
          <w:sz w:val="20"/>
          <w:szCs w:val="20"/>
        </w:rPr>
        <w:t xml:space="preserve"> </w:t>
      </w:r>
      <w:r w:rsidR="00EC01FC" w:rsidRPr="001B56B5">
        <w:rPr>
          <w:rFonts w:ascii="Arial" w:hAnsi="Arial" w:cs="Arial"/>
          <w:sz w:val="20"/>
          <w:szCs w:val="20"/>
        </w:rPr>
        <w:t>określonej</w:t>
      </w:r>
      <w:r w:rsidRPr="001B56B5">
        <w:rPr>
          <w:rFonts w:ascii="Arial" w:hAnsi="Arial" w:cs="Arial"/>
          <w:sz w:val="20"/>
          <w:szCs w:val="20"/>
        </w:rPr>
        <w:t xml:space="preserve"> w przepisach wydanych na podstawie </w:t>
      </w:r>
      <w:r w:rsidR="001146A7">
        <w:rPr>
          <w:rFonts w:ascii="Arial" w:hAnsi="Arial" w:cs="Arial"/>
          <w:sz w:val="20"/>
          <w:szCs w:val="20"/>
        </w:rPr>
        <w:br/>
      </w:r>
      <w:r w:rsidRPr="001B56B5">
        <w:rPr>
          <w:rFonts w:ascii="Arial" w:hAnsi="Arial" w:cs="Arial"/>
          <w:sz w:val="20"/>
          <w:szCs w:val="20"/>
        </w:rPr>
        <w:t xml:space="preserve">art. 11 ust. 8 ustawy z dnia 29 stycznia 2004 r. Prawo zamówień publicznych w odniesieniu do </w:t>
      </w:r>
      <w:r w:rsidR="00AC257C">
        <w:rPr>
          <w:rFonts w:ascii="Arial" w:hAnsi="Arial" w:cs="Arial"/>
          <w:sz w:val="20"/>
          <w:szCs w:val="20"/>
        </w:rPr>
        <w:t>usług i dostaw</w:t>
      </w:r>
      <w:r w:rsidR="00BE5899" w:rsidRPr="001B56B5">
        <w:rPr>
          <w:rFonts w:ascii="Arial" w:hAnsi="Arial" w:cs="Arial"/>
          <w:sz w:val="20"/>
          <w:szCs w:val="20"/>
        </w:rPr>
        <w:t>.</w:t>
      </w:r>
    </w:p>
    <w:p w14:paraId="30E9204E" w14:textId="77777777" w:rsidR="00BC72F9" w:rsidRPr="001B56B5" w:rsidRDefault="00BC72F9" w:rsidP="006E4083">
      <w:pPr>
        <w:numPr>
          <w:ilvl w:val="1"/>
          <w:numId w:val="1"/>
        </w:numPr>
        <w:spacing w:line="312" w:lineRule="auto"/>
        <w:jc w:val="both"/>
        <w:rPr>
          <w:rFonts w:ascii="Arial" w:hAnsi="Arial" w:cs="Arial"/>
          <w:sz w:val="20"/>
          <w:szCs w:val="20"/>
        </w:rPr>
      </w:pPr>
      <w:r w:rsidRPr="001B56B5">
        <w:rPr>
          <w:rFonts w:ascii="Arial" w:hAnsi="Arial" w:cs="Arial"/>
          <w:sz w:val="20"/>
          <w:szCs w:val="20"/>
        </w:rPr>
        <w:t>Użyte w niniejszej Specyfikacji Istotnych Warunków Zamówienia (oraz w załącznikach) terminy mają następujące znaczenie:</w:t>
      </w:r>
    </w:p>
    <w:p w14:paraId="7A890D06" w14:textId="0BF07A16" w:rsidR="00BC72F9" w:rsidRPr="001B56B5" w:rsidRDefault="00BC72F9" w:rsidP="006E4083">
      <w:pPr>
        <w:numPr>
          <w:ilvl w:val="0"/>
          <w:numId w:val="2"/>
        </w:numPr>
        <w:spacing w:line="312" w:lineRule="auto"/>
        <w:jc w:val="both"/>
        <w:rPr>
          <w:rFonts w:ascii="Arial" w:hAnsi="Arial" w:cs="Arial"/>
          <w:sz w:val="20"/>
          <w:szCs w:val="20"/>
        </w:rPr>
      </w:pPr>
      <w:r w:rsidRPr="001B56B5">
        <w:rPr>
          <w:rFonts w:ascii="Arial" w:hAnsi="Arial" w:cs="Arial"/>
          <w:sz w:val="20"/>
          <w:szCs w:val="20"/>
        </w:rPr>
        <w:t>„ustawa” – ustawa z dnia 29 stycznia 2004 r. Prawo zamówień publicznych (</w:t>
      </w:r>
      <w:r w:rsidR="001146A7">
        <w:rPr>
          <w:rFonts w:ascii="Arial" w:hAnsi="Arial" w:cs="Arial"/>
          <w:sz w:val="20"/>
          <w:szCs w:val="20"/>
        </w:rPr>
        <w:t>Dz. U. z 201</w:t>
      </w:r>
      <w:r w:rsidR="00A67BD9">
        <w:rPr>
          <w:rFonts w:ascii="Arial" w:hAnsi="Arial" w:cs="Arial"/>
          <w:sz w:val="20"/>
          <w:szCs w:val="20"/>
        </w:rPr>
        <w:t>9</w:t>
      </w:r>
      <w:r w:rsidR="00FE615E" w:rsidRPr="001B56B5">
        <w:rPr>
          <w:rFonts w:ascii="Arial" w:hAnsi="Arial" w:cs="Arial"/>
          <w:sz w:val="20"/>
          <w:szCs w:val="20"/>
        </w:rPr>
        <w:t xml:space="preserve"> r.</w:t>
      </w:r>
      <w:r w:rsidR="00E70AE1" w:rsidRPr="001B56B5">
        <w:rPr>
          <w:rFonts w:ascii="Arial" w:hAnsi="Arial" w:cs="Arial"/>
          <w:sz w:val="20"/>
          <w:szCs w:val="20"/>
        </w:rPr>
        <w:br/>
      </w:r>
      <w:r w:rsidR="00FE615E" w:rsidRPr="001B56B5">
        <w:rPr>
          <w:rFonts w:ascii="Arial" w:hAnsi="Arial" w:cs="Arial"/>
          <w:sz w:val="20"/>
          <w:szCs w:val="20"/>
        </w:rPr>
        <w:t xml:space="preserve">poz. </w:t>
      </w:r>
      <w:r w:rsidR="00A67BD9">
        <w:rPr>
          <w:rFonts w:ascii="Arial" w:hAnsi="Arial" w:cs="Arial"/>
          <w:sz w:val="20"/>
          <w:szCs w:val="20"/>
        </w:rPr>
        <w:t>1843</w:t>
      </w:r>
      <w:r w:rsidR="00B27BA8" w:rsidRPr="001B56B5">
        <w:rPr>
          <w:rFonts w:ascii="Arial" w:hAnsi="Arial" w:cs="Arial"/>
          <w:sz w:val="20"/>
          <w:szCs w:val="20"/>
        </w:rPr>
        <w:t xml:space="preserve"> ze zm.</w:t>
      </w:r>
      <w:r w:rsidRPr="001B56B5">
        <w:rPr>
          <w:rFonts w:ascii="Arial" w:hAnsi="Arial" w:cs="Arial"/>
          <w:sz w:val="20"/>
          <w:szCs w:val="20"/>
        </w:rPr>
        <w:t>),</w:t>
      </w:r>
    </w:p>
    <w:p w14:paraId="76C5A453" w14:textId="77777777" w:rsidR="00BC72F9" w:rsidRPr="001B56B5" w:rsidRDefault="00BC72F9" w:rsidP="006E4083">
      <w:pPr>
        <w:numPr>
          <w:ilvl w:val="0"/>
          <w:numId w:val="2"/>
        </w:numPr>
        <w:spacing w:line="312" w:lineRule="auto"/>
        <w:jc w:val="both"/>
        <w:rPr>
          <w:rFonts w:ascii="Arial" w:hAnsi="Arial" w:cs="Arial"/>
          <w:sz w:val="20"/>
          <w:szCs w:val="20"/>
        </w:rPr>
      </w:pPr>
      <w:r w:rsidRPr="001B56B5">
        <w:rPr>
          <w:rFonts w:ascii="Arial" w:hAnsi="Arial" w:cs="Arial"/>
          <w:sz w:val="20"/>
          <w:szCs w:val="20"/>
        </w:rPr>
        <w:t>„SIWZ” – niniejsza Specyfikacja Istotnych Warunków Zamówienia,</w:t>
      </w:r>
    </w:p>
    <w:p w14:paraId="173DFBD1" w14:textId="13D763A4" w:rsidR="00BC72F9" w:rsidRPr="001B56B5" w:rsidRDefault="00BC72F9" w:rsidP="006E4083">
      <w:pPr>
        <w:numPr>
          <w:ilvl w:val="0"/>
          <w:numId w:val="2"/>
        </w:numPr>
        <w:spacing w:line="312" w:lineRule="auto"/>
        <w:jc w:val="both"/>
        <w:rPr>
          <w:rFonts w:ascii="Arial" w:hAnsi="Arial" w:cs="Arial"/>
          <w:sz w:val="20"/>
          <w:szCs w:val="20"/>
        </w:rPr>
      </w:pPr>
      <w:r w:rsidRPr="001B56B5">
        <w:rPr>
          <w:rFonts w:ascii="Arial" w:hAnsi="Arial" w:cs="Arial"/>
          <w:sz w:val="20"/>
          <w:szCs w:val="20"/>
        </w:rPr>
        <w:t>„zamówienie” – zamówienie publiczne, którego przedmiot został opisany w Rozdziale 2 SIWZ,</w:t>
      </w:r>
    </w:p>
    <w:p w14:paraId="3FF2378D" w14:textId="792BBBA8" w:rsidR="00BC72F9" w:rsidRPr="001B56B5" w:rsidRDefault="00BC72F9" w:rsidP="006E4083">
      <w:pPr>
        <w:numPr>
          <w:ilvl w:val="0"/>
          <w:numId w:val="2"/>
        </w:numPr>
        <w:spacing w:line="312" w:lineRule="auto"/>
        <w:jc w:val="both"/>
        <w:rPr>
          <w:rFonts w:ascii="Arial" w:hAnsi="Arial" w:cs="Arial"/>
          <w:sz w:val="20"/>
          <w:szCs w:val="20"/>
        </w:rPr>
      </w:pPr>
      <w:r w:rsidRPr="001B56B5">
        <w:rPr>
          <w:rFonts w:ascii="Arial" w:hAnsi="Arial" w:cs="Arial"/>
          <w:sz w:val="20"/>
          <w:szCs w:val="20"/>
        </w:rPr>
        <w:t>„postępowanie” – postępowanie o udzielenie zamówienia publicznego, którego dotyczy SIWZ,</w:t>
      </w:r>
    </w:p>
    <w:p w14:paraId="4A49DFA8" w14:textId="4DE816E7" w:rsidR="00BC72F9" w:rsidRPr="001B56B5" w:rsidRDefault="008E5DB5" w:rsidP="006E4083">
      <w:pPr>
        <w:numPr>
          <w:ilvl w:val="0"/>
          <w:numId w:val="2"/>
        </w:numPr>
        <w:spacing w:line="312" w:lineRule="auto"/>
        <w:jc w:val="both"/>
        <w:rPr>
          <w:rFonts w:ascii="Arial" w:hAnsi="Arial" w:cs="Arial"/>
          <w:sz w:val="20"/>
          <w:szCs w:val="20"/>
        </w:rPr>
      </w:pPr>
      <w:r w:rsidRPr="001B56B5">
        <w:rPr>
          <w:rFonts w:ascii="Arial" w:hAnsi="Arial" w:cs="Arial"/>
          <w:sz w:val="20"/>
          <w:szCs w:val="20"/>
        </w:rPr>
        <w:t>„zamawiający” – Ministerstwo</w:t>
      </w:r>
      <w:r w:rsidR="005245D0">
        <w:rPr>
          <w:rFonts w:ascii="Arial" w:hAnsi="Arial" w:cs="Arial"/>
          <w:sz w:val="20"/>
          <w:szCs w:val="20"/>
        </w:rPr>
        <w:t xml:space="preserve"> Klimatu</w:t>
      </w:r>
      <w:r w:rsidR="00F87744" w:rsidRPr="001B56B5">
        <w:rPr>
          <w:rFonts w:ascii="Arial" w:hAnsi="Arial" w:cs="Arial"/>
          <w:sz w:val="20"/>
          <w:szCs w:val="20"/>
        </w:rPr>
        <w:t>.</w:t>
      </w:r>
    </w:p>
    <w:p w14:paraId="0F161C28" w14:textId="1DCB20E2" w:rsidR="008E5DB5" w:rsidRDefault="008E5DB5" w:rsidP="006E4083">
      <w:pPr>
        <w:numPr>
          <w:ilvl w:val="1"/>
          <w:numId w:val="1"/>
        </w:numPr>
        <w:spacing w:line="312" w:lineRule="auto"/>
        <w:jc w:val="both"/>
        <w:rPr>
          <w:rFonts w:ascii="Arial" w:hAnsi="Arial" w:cs="Arial"/>
          <w:sz w:val="20"/>
          <w:szCs w:val="20"/>
        </w:rPr>
      </w:pPr>
      <w:r w:rsidRPr="001B56B5">
        <w:rPr>
          <w:rFonts w:ascii="Arial" w:hAnsi="Arial" w:cs="Arial"/>
          <w:sz w:val="20"/>
          <w:szCs w:val="20"/>
        </w:rPr>
        <w:t>Wykonawca powinien dokładnie zapoznać się z SIWZ i złożyć ofertę zgodnie z jej wymaganiami.</w:t>
      </w:r>
    </w:p>
    <w:p w14:paraId="5E42E220" w14:textId="77777777" w:rsidR="00D2632B" w:rsidRPr="00EF0E57" w:rsidRDefault="00D2632B" w:rsidP="006E4083">
      <w:pPr>
        <w:numPr>
          <w:ilvl w:val="1"/>
          <w:numId w:val="1"/>
        </w:numPr>
        <w:spacing w:line="312" w:lineRule="auto"/>
        <w:jc w:val="both"/>
        <w:rPr>
          <w:rFonts w:ascii="Arial" w:hAnsi="Arial" w:cs="Arial"/>
          <w:b/>
          <w:sz w:val="20"/>
          <w:szCs w:val="20"/>
          <w:u w:val="single"/>
        </w:rPr>
      </w:pPr>
      <w:r w:rsidRPr="00EF0E57">
        <w:rPr>
          <w:rFonts w:ascii="Arial" w:hAnsi="Arial" w:cs="Arial"/>
          <w:b/>
          <w:sz w:val="20"/>
          <w:szCs w:val="20"/>
          <w:u w:val="single"/>
        </w:rPr>
        <w:t>Zamawiający zastosuje procedurę określoną w art. 24aa ust. 1 ustawy Pzp.</w:t>
      </w:r>
    </w:p>
    <w:p w14:paraId="46E9DD49" w14:textId="77777777" w:rsidR="00D2632B" w:rsidRPr="001B56B5" w:rsidRDefault="00D2632B" w:rsidP="006E4083">
      <w:pPr>
        <w:spacing w:line="312" w:lineRule="auto"/>
        <w:ind w:left="454"/>
        <w:jc w:val="both"/>
        <w:rPr>
          <w:rFonts w:ascii="Arial" w:hAnsi="Arial" w:cs="Arial"/>
          <w:sz w:val="20"/>
          <w:szCs w:val="20"/>
        </w:rPr>
      </w:pPr>
    </w:p>
    <w:p w14:paraId="14DB166F" w14:textId="77777777" w:rsidR="008E5DB5" w:rsidRPr="001B56B5" w:rsidRDefault="008E5DB5" w:rsidP="006E4083">
      <w:pPr>
        <w:pBdr>
          <w:top w:val="single" w:sz="4" w:space="1" w:color="auto"/>
          <w:left w:val="single" w:sz="4" w:space="4" w:color="auto"/>
          <w:bottom w:val="single" w:sz="4" w:space="1" w:color="auto"/>
          <w:right w:val="single" w:sz="4" w:space="4" w:color="auto"/>
        </w:pBdr>
        <w:spacing w:line="312" w:lineRule="auto"/>
        <w:jc w:val="center"/>
        <w:rPr>
          <w:rFonts w:ascii="Arial" w:hAnsi="Arial" w:cs="Arial"/>
          <w:b/>
          <w:sz w:val="20"/>
          <w:szCs w:val="20"/>
        </w:rPr>
      </w:pPr>
      <w:r w:rsidRPr="001B56B5">
        <w:rPr>
          <w:rFonts w:ascii="Arial" w:hAnsi="Arial" w:cs="Arial"/>
          <w:b/>
          <w:sz w:val="20"/>
          <w:szCs w:val="20"/>
        </w:rPr>
        <w:t>Rozdział 2</w:t>
      </w:r>
    </w:p>
    <w:p w14:paraId="33F85CCB" w14:textId="77777777" w:rsidR="008E5DB5" w:rsidRPr="001B56B5" w:rsidRDefault="008E5DB5" w:rsidP="006E4083">
      <w:pPr>
        <w:pBdr>
          <w:top w:val="single" w:sz="4" w:space="1" w:color="auto"/>
          <w:left w:val="single" w:sz="4" w:space="4" w:color="auto"/>
          <w:bottom w:val="single" w:sz="4" w:space="1" w:color="auto"/>
          <w:right w:val="single" w:sz="4" w:space="4" w:color="auto"/>
        </w:pBdr>
        <w:spacing w:line="312" w:lineRule="auto"/>
        <w:jc w:val="center"/>
        <w:rPr>
          <w:rFonts w:ascii="Arial" w:hAnsi="Arial" w:cs="Arial"/>
          <w:b/>
          <w:sz w:val="20"/>
          <w:szCs w:val="20"/>
        </w:rPr>
      </w:pPr>
      <w:r w:rsidRPr="001B56B5">
        <w:rPr>
          <w:rFonts w:ascii="Arial" w:hAnsi="Arial" w:cs="Arial"/>
          <w:b/>
          <w:sz w:val="20"/>
          <w:szCs w:val="20"/>
        </w:rPr>
        <w:t>OPIS PRZEDMIOTU ZAMÓWIENIA</w:t>
      </w:r>
    </w:p>
    <w:p w14:paraId="5A0CA1A0" w14:textId="77777777" w:rsidR="00E47785" w:rsidRDefault="00E47785" w:rsidP="006E4083">
      <w:pPr>
        <w:spacing w:line="312" w:lineRule="auto"/>
        <w:jc w:val="both"/>
        <w:rPr>
          <w:rFonts w:ascii="Arial" w:hAnsi="Arial" w:cs="Arial"/>
          <w:sz w:val="20"/>
          <w:szCs w:val="20"/>
        </w:rPr>
      </w:pPr>
    </w:p>
    <w:p w14:paraId="0027FD80" w14:textId="1BA3303E" w:rsidR="00A67BD9" w:rsidRPr="00A67BD9" w:rsidRDefault="003F6B56" w:rsidP="00A67BD9">
      <w:pPr>
        <w:spacing w:line="312" w:lineRule="auto"/>
        <w:jc w:val="both"/>
        <w:rPr>
          <w:rFonts w:ascii="Arial" w:hAnsi="Arial" w:cs="Arial"/>
          <w:i/>
          <w:sz w:val="20"/>
          <w:szCs w:val="20"/>
        </w:rPr>
      </w:pPr>
      <w:r w:rsidRPr="00A67BD9">
        <w:rPr>
          <w:rFonts w:ascii="Arial" w:hAnsi="Arial" w:cs="Arial"/>
          <w:sz w:val="20"/>
          <w:szCs w:val="20"/>
        </w:rPr>
        <w:t xml:space="preserve">2.1. </w:t>
      </w:r>
      <w:r w:rsidR="00AB56E8" w:rsidRPr="00A67BD9">
        <w:rPr>
          <w:rFonts w:ascii="Arial" w:hAnsi="Arial" w:cs="Arial"/>
          <w:sz w:val="20"/>
        </w:rPr>
        <w:t xml:space="preserve">Przedmiotem zamówienia jest </w:t>
      </w:r>
      <w:r w:rsidR="00A67BD9" w:rsidRPr="00A67BD9">
        <w:rPr>
          <w:rFonts w:ascii="Arial" w:hAnsi="Arial" w:cs="Arial"/>
          <w:i/>
          <w:sz w:val="20"/>
          <w:szCs w:val="20"/>
        </w:rPr>
        <w:t>przeprowadzenie strategicznej oceny oddziaływania na środowisko wraz z prognozą oddziaływania na środowisko dla zaktualizowanego dokumentu „Lista Projektów Strategicznych dla infrastruktury energetycznej, w ramach Programu Operacyjnego Infrastruktura i Środowisko 2014-2020”, stanowiącego Project pipeline dla sektora energetyka w ramach Programu Operacyjnego Infrastruktura i Środowisko 2014-2020.</w:t>
      </w:r>
    </w:p>
    <w:p w14:paraId="31A154B6" w14:textId="6E2524F8" w:rsidR="003F6B56" w:rsidRDefault="003F6B56" w:rsidP="00A67BD9">
      <w:pPr>
        <w:spacing w:line="312" w:lineRule="auto"/>
        <w:ind w:left="426" w:hanging="426"/>
        <w:jc w:val="both"/>
        <w:rPr>
          <w:rFonts w:ascii="Arial" w:hAnsi="Arial" w:cs="Arial"/>
          <w:sz w:val="20"/>
          <w:szCs w:val="20"/>
        </w:rPr>
      </w:pPr>
    </w:p>
    <w:p w14:paraId="2B4D2858" w14:textId="77777777" w:rsidR="001146A7" w:rsidRDefault="00B72F53" w:rsidP="006E4083">
      <w:pPr>
        <w:autoSpaceDE w:val="0"/>
        <w:autoSpaceDN w:val="0"/>
        <w:adjustRightInd w:val="0"/>
        <w:spacing w:line="312" w:lineRule="auto"/>
        <w:ind w:left="426"/>
        <w:jc w:val="both"/>
        <w:rPr>
          <w:rFonts w:ascii="Arial" w:hAnsi="Arial" w:cs="Arial"/>
          <w:b/>
          <w:bCs/>
          <w:sz w:val="20"/>
        </w:rPr>
      </w:pPr>
      <w:r>
        <w:rPr>
          <w:rFonts w:ascii="Arial" w:hAnsi="Arial" w:cs="Arial"/>
          <w:sz w:val="20"/>
        </w:rPr>
        <w:lastRenderedPageBreak/>
        <w:t>Szczegółowy opis przedmiotu zamówienia oraz warunki jego realizacji</w:t>
      </w:r>
      <w:r w:rsidR="001146A7" w:rsidRPr="001146A7">
        <w:rPr>
          <w:rFonts w:ascii="Arial" w:hAnsi="Arial" w:cs="Arial"/>
          <w:sz w:val="20"/>
        </w:rPr>
        <w:t xml:space="preserve"> </w:t>
      </w:r>
      <w:r>
        <w:rPr>
          <w:rFonts w:ascii="Arial" w:hAnsi="Arial" w:cs="Arial"/>
          <w:sz w:val="20"/>
        </w:rPr>
        <w:t>zostały przedstawione we wzorze umowy, stanowiącej Załącznik nr 1 do SIWZ.</w:t>
      </w:r>
      <w:r w:rsidR="009B649D">
        <w:rPr>
          <w:rFonts w:ascii="Arial" w:hAnsi="Arial" w:cs="Arial"/>
          <w:b/>
          <w:bCs/>
          <w:sz w:val="20"/>
        </w:rPr>
        <w:t xml:space="preserve"> </w:t>
      </w:r>
    </w:p>
    <w:p w14:paraId="4A117290" w14:textId="0965EB20" w:rsidR="00AB6E6D" w:rsidRDefault="00B72F53" w:rsidP="006E4083">
      <w:pPr>
        <w:tabs>
          <w:tab w:val="left" w:pos="1701"/>
        </w:tabs>
        <w:spacing w:line="312" w:lineRule="auto"/>
        <w:jc w:val="both"/>
        <w:rPr>
          <w:rFonts w:ascii="Arial" w:hAnsi="Arial" w:cs="Arial"/>
          <w:sz w:val="20"/>
          <w:szCs w:val="20"/>
        </w:rPr>
      </w:pPr>
      <w:r>
        <w:rPr>
          <w:rFonts w:ascii="Arial" w:hAnsi="Arial" w:cs="Arial"/>
          <w:sz w:val="20"/>
          <w:szCs w:val="20"/>
        </w:rPr>
        <w:t xml:space="preserve">2.2 </w:t>
      </w:r>
      <w:r w:rsidR="003F6B56">
        <w:rPr>
          <w:rFonts w:ascii="Arial" w:hAnsi="Arial" w:cs="Arial"/>
          <w:sz w:val="20"/>
          <w:szCs w:val="20"/>
        </w:rPr>
        <w:t xml:space="preserve"> </w:t>
      </w:r>
      <w:r w:rsidR="009D1840" w:rsidRPr="001B56B5">
        <w:rPr>
          <w:rFonts w:ascii="Arial" w:hAnsi="Arial" w:cs="Arial"/>
          <w:sz w:val="20"/>
          <w:szCs w:val="20"/>
        </w:rPr>
        <w:t>Kod i nazwa zamówienia według Wspólnego Słownika Zamówień (CPV):</w:t>
      </w:r>
      <w:r w:rsidR="00E34953" w:rsidRPr="00E34953">
        <w:t xml:space="preserve"> </w:t>
      </w:r>
      <w:r w:rsidR="00A67BD9" w:rsidRPr="00A67BD9">
        <w:rPr>
          <w:rFonts w:ascii="Arial" w:hAnsi="Arial" w:cs="Arial"/>
          <w:sz w:val="20"/>
          <w:szCs w:val="20"/>
        </w:rPr>
        <w:t>90711000-4 Ocena oddziaływań na środowisko innych niż powodowanych przez branżę budowlaną</w:t>
      </w:r>
    </w:p>
    <w:p w14:paraId="2EC63BEE" w14:textId="77777777" w:rsidR="0042174E" w:rsidRDefault="0042174E" w:rsidP="006E4083">
      <w:pPr>
        <w:tabs>
          <w:tab w:val="left" w:pos="1701"/>
        </w:tabs>
        <w:spacing w:line="312" w:lineRule="auto"/>
        <w:jc w:val="both"/>
        <w:rPr>
          <w:rFonts w:ascii="Arial" w:hAnsi="Arial" w:cs="Arial"/>
          <w:sz w:val="20"/>
          <w:szCs w:val="20"/>
        </w:rPr>
      </w:pPr>
    </w:p>
    <w:p w14:paraId="2A045EFF" w14:textId="77777777" w:rsidR="00BD5886" w:rsidRPr="001B56B5" w:rsidRDefault="00BD5886" w:rsidP="006E4083">
      <w:pPr>
        <w:pBdr>
          <w:top w:val="single" w:sz="4" w:space="1" w:color="auto"/>
          <w:left w:val="single" w:sz="4" w:space="4" w:color="auto"/>
          <w:bottom w:val="single" w:sz="4" w:space="1" w:color="auto"/>
          <w:right w:val="single" w:sz="4" w:space="4" w:color="auto"/>
        </w:pBdr>
        <w:spacing w:line="312" w:lineRule="auto"/>
        <w:jc w:val="center"/>
        <w:rPr>
          <w:rFonts w:ascii="Arial" w:hAnsi="Arial" w:cs="Arial"/>
          <w:b/>
          <w:sz w:val="20"/>
          <w:szCs w:val="20"/>
        </w:rPr>
      </w:pPr>
      <w:r w:rsidRPr="001B56B5">
        <w:rPr>
          <w:rFonts w:ascii="Arial" w:hAnsi="Arial" w:cs="Arial"/>
          <w:b/>
          <w:sz w:val="20"/>
          <w:szCs w:val="20"/>
        </w:rPr>
        <w:t>Rozdział 3</w:t>
      </w:r>
    </w:p>
    <w:p w14:paraId="04BD2818" w14:textId="77777777" w:rsidR="00BD5886" w:rsidRPr="001B56B5" w:rsidRDefault="00BD5886" w:rsidP="006E4083">
      <w:pPr>
        <w:pBdr>
          <w:top w:val="single" w:sz="4" w:space="1" w:color="auto"/>
          <w:left w:val="single" w:sz="4" w:space="4" w:color="auto"/>
          <w:bottom w:val="single" w:sz="4" w:space="1" w:color="auto"/>
          <w:right w:val="single" w:sz="4" w:space="4" w:color="auto"/>
        </w:pBdr>
        <w:spacing w:line="312" w:lineRule="auto"/>
        <w:jc w:val="center"/>
        <w:rPr>
          <w:rFonts w:ascii="Arial" w:hAnsi="Arial" w:cs="Arial"/>
          <w:b/>
          <w:sz w:val="20"/>
          <w:szCs w:val="20"/>
        </w:rPr>
      </w:pPr>
      <w:r w:rsidRPr="001B56B5">
        <w:rPr>
          <w:rFonts w:ascii="Arial" w:hAnsi="Arial" w:cs="Arial"/>
          <w:b/>
          <w:sz w:val="20"/>
          <w:szCs w:val="20"/>
        </w:rPr>
        <w:t>TERMIN WYKONANIA ZAMÓWIENIA</w:t>
      </w:r>
    </w:p>
    <w:p w14:paraId="67B7D0D2" w14:textId="77777777" w:rsidR="00E47785" w:rsidRDefault="00E47785" w:rsidP="006E4083">
      <w:pPr>
        <w:spacing w:line="312" w:lineRule="auto"/>
        <w:jc w:val="both"/>
        <w:rPr>
          <w:rFonts w:ascii="Arial" w:hAnsi="Arial" w:cs="Arial"/>
          <w:sz w:val="20"/>
          <w:szCs w:val="20"/>
        </w:rPr>
      </w:pPr>
    </w:p>
    <w:p w14:paraId="11D2F9A9" w14:textId="6C005C8C" w:rsidR="00BD5886" w:rsidRDefault="00AB56E8" w:rsidP="006E4083">
      <w:pPr>
        <w:spacing w:line="312" w:lineRule="auto"/>
        <w:jc w:val="both"/>
        <w:rPr>
          <w:rFonts w:ascii="Arial" w:hAnsi="Arial" w:cs="Arial"/>
          <w:sz w:val="20"/>
          <w:szCs w:val="20"/>
        </w:rPr>
      </w:pPr>
      <w:r w:rsidRPr="00D03177">
        <w:rPr>
          <w:rFonts w:ascii="Arial" w:hAnsi="Arial" w:cs="Arial"/>
          <w:sz w:val="20"/>
          <w:szCs w:val="20"/>
        </w:rPr>
        <w:t xml:space="preserve">Wykonawca jest zobowiązany wykonać zamówienie w terminie </w:t>
      </w:r>
      <w:r>
        <w:rPr>
          <w:rFonts w:ascii="Arial" w:hAnsi="Arial" w:cs="Arial"/>
          <w:b/>
          <w:sz w:val="20"/>
          <w:szCs w:val="20"/>
        </w:rPr>
        <w:t xml:space="preserve">do </w:t>
      </w:r>
      <w:r w:rsidR="00A67BD9">
        <w:rPr>
          <w:rFonts w:ascii="Arial" w:hAnsi="Arial" w:cs="Arial"/>
          <w:b/>
          <w:sz w:val="20"/>
          <w:szCs w:val="20"/>
        </w:rPr>
        <w:t>100 dni od zawarcia umowy</w:t>
      </w:r>
      <w:r>
        <w:rPr>
          <w:rFonts w:ascii="Arial" w:hAnsi="Arial" w:cs="Arial"/>
          <w:b/>
          <w:sz w:val="20"/>
          <w:szCs w:val="20"/>
        </w:rPr>
        <w:t xml:space="preserve">, </w:t>
      </w:r>
      <w:r w:rsidRPr="0088522B">
        <w:rPr>
          <w:rFonts w:ascii="Arial" w:hAnsi="Arial" w:cs="Arial"/>
          <w:sz w:val="20"/>
          <w:szCs w:val="20"/>
        </w:rPr>
        <w:t>przy czym poszczególne etapy realizacji zamówienia określa Załącznik nr 1 do SIWZ – wzór umowy</w:t>
      </w:r>
      <w:r w:rsidR="00E34953">
        <w:rPr>
          <w:rFonts w:ascii="Arial" w:hAnsi="Arial" w:cs="Arial"/>
          <w:sz w:val="20"/>
          <w:szCs w:val="20"/>
        </w:rPr>
        <w:t xml:space="preserve">. </w:t>
      </w:r>
    </w:p>
    <w:p w14:paraId="65C0750D" w14:textId="77777777" w:rsidR="001146A7" w:rsidRPr="008F5FC3" w:rsidRDefault="001146A7" w:rsidP="006E4083">
      <w:pPr>
        <w:spacing w:line="312" w:lineRule="auto"/>
        <w:jc w:val="both"/>
        <w:rPr>
          <w:rFonts w:ascii="Arial" w:hAnsi="Arial" w:cs="Arial"/>
          <w:sz w:val="20"/>
          <w:szCs w:val="20"/>
        </w:rPr>
      </w:pPr>
    </w:p>
    <w:p w14:paraId="23575774" w14:textId="77777777" w:rsidR="00BD5886" w:rsidRPr="001B56B5" w:rsidRDefault="00BD5886" w:rsidP="006E4083">
      <w:pPr>
        <w:pBdr>
          <w:top w:val="single" w:sz="4" w:space="1" w:color="auto"/>
          <w:left w:val="single" w:sz="4" w:space="4" w:color="auto"/>
          <w:bottom w:val="single" w:sz="4" w:space="1" w:color="auto"/>
          <w:right w:val="single" w:sz="4" w:space="4" w:color="auto"/>
        </w:pBdr>
        <w:spacing w:line="312" w:lineRule="auto"/>
        <w:jc w:val="center"/>
        <w:rPr>
          <w:rFonts w:ascii="Arial" w:hAnsi="Arial" w:cs="Arial"/>
          <w:b/>
          <w:sz w:val="20"/>
          <w:szCs w:val="20"/>
        </w:rPr>
      </w:pPr>
      <w:r w:rsidRPr="001B56B5">
        <w:rPr>
          <w:rFonts w:ascii="Arial" w:hAnsi="Arial" w:cs="Arial"/>
          <w:b/>
          <w:sz w:val="20"/>
          <w:szCs w:val="20"/>
        </w:rPr>
        <w:t>Rozdział 4</w:t>
      </w:r>
    </w:p>
    <w:p w14:paraId="68C2CDE9" w14:textId="77777777" w:rsidR="00BD5886" w:rsidRPr="001B56B5" w:rsidRDefault="00BD5886" w:rsidP="006E4083">
      <w:pPr>
        <w:pBdr>
          <w:top w:val="single" w:sz="4" w:space="1" w:color="auto"/>
          <w:left w:val="single" w:sz="4" w:space="4" w:color="auto"/>
          <w:bottom w:val="single" w:sz="4" w:space="1" w:color="auto"/>
          <w:right w:val="single" w:sz="4" w:space="4" w:color="auto"/>
        </w:pBdr>
        <w:spacing w:line="312" w:lineRule="auto"/>
        <w:jc w:val="center"/>
        <w:rPr>
          <w:rFonts w:ascii="Arial" w:hAnsi="Arial" w:cs="Arial"/>
          <w:b/>
          <w:sz w:val="20"/>
          <w:szCs w:val="20"/>
        </w:rPr>
      </w:pPr>
      <w:r w:rsidRPr="001B56B5">
        <w:rPr>
          <w:rFonts w:ascii="Arial" w:hAnsi="Arial" w:cs="Arial"/>
          <w:b/>
          <w:sz w:val="20"/>
          <w:szCs w:val="20"/>
        </w:rPr>
        <w:t xml:space="preserve">WARUNKI UDZIAŁU W POSTĘPOWANIU </w:t>
      </w:r>
    </w:p>
    <w:p w14:paraId="14625C82" w14:textId="77777777" w:rsidR="00E47785" w:rsidRDefault="00E47785" w:rsidP="006E4083">
      <w:pPr>
        <w:spacing w:line="312" w:lineRule="auto"/>
        <w:jc w:val="both"/>
        <w:rPr>
          <w:rFonts w:ascii="Arial" w:hAnsi="Arial" w:cs="Arial"/>
          <w:sz w:val="20"/>
          <w:szCs w:val="20"/>
        </w:rPr>
      </w:pPr>
    </w:p>
    <w:p w14:paraId="1C839A2E" w14:textId="77777777" w:rsidR="00093C63" w:rsidRPr="001B56B5" w:rsidRDefault="006055C7" w:rsidP="006E4083">
      <w:pPr>
        <w:spacing w:line="312" w:lineRule="auto"/>
        <w:jc w:val="both"/>
        <w:rPr>
          <w:rFonts w:ascii="Arial" w:hAnsi="Arial" w:cs="Arial"/>
          <w:sz w:val="20"/>
          <w:szCs w:val="20"/>
        </w:rPr>
      </w:pPr>
      <w:r w:rsidRPr="001B56B5">
        <w:rPr>
          <w:rFonts w:ascii="Arial" w:hAnsi="Arial" w:cs="Arial"/>
          <w:sz w:val="20"/>
          <w:szCs w:val="20"/>
        </w:rPr>
        <w:t>O udzielenie zamówienia mogą się ubiegać wykonawcy, którzy</w:t>
      </w:r>
      <w:r w:rsidR="00093C63" w:rsidRPr="001B56B5">
        <w:rPr>
          <w:rFonts w:ascii="Arial" w:hAnsi="Arial" w:cs="Arial"/>
          <w:sz w:val="20"/>
          <w:szCs w:val="20"/>
        </w:rPr>
        <w:t>:</w:t>
      </w:r>
    </w:p>
    <w:p w14:paraId="7FBE9DF7" w14:textId="77777777" w:rsidR="00093C63" w:rsidRPr="001B56B5" w:rsidRDefault="00771EDB" w:rsidP="006E4083">
      <w:pPr>
        <w:numPr>
          <w:ilvl w:val="1"/>
          <w:numId w:val="20"/>
        </w:numPr>
        <w:spacing w:line="312" w:lineRule="auto"/>
        <w:jc w:val="both"/>
        <w:rPr>
          <w:rFonts w:ascii="Arial" w:hAnsi="Arial" w:cs="Arial"/>
          <w:sz w:val="20"/>
          <w:szCs w:val="20"/>
        </w:rPr>
      </w:pPr>
      <w:r w:rsidRPr="001B56B5">
        <w:rPr>
          <w:rFonts w:ascii="Arial" w:hAnsi="Arial" w:cs="Arial"/>
          <w:sz w:val="20"/>
          <w:szCs w:val="20"/>
        </w:rPr>
        <w:t>nie podlegają wykluczeniu</w:t>
      </w:r>
      <w:r w:rsidR="0081192C" w:rsidRPr="001B56B5">
        <w:rPr>
          <w:rFonts w:ascii="Arial" w:hAnsi="Arial" w:cs="Arial"/>
          <w:sz w:val="20"/>
          <w:szCs w:val="20"/>
        </w:rPr>
        <w:t>,</w:t>
      </w:r>
    </w:p>
    <w:p w14:paraId="4EBF02F7" w14:textId="77777777" w:rsidR="006055C7" w:rsidRPr="001B56B5" w:rsidRDefault="00771EDB" w:rsidP="006E4083">
      <w:pPr>
        <w:numPr>
          <w:ilvl w:val="1"/>
          <w:numId w:val="20"/>
        </w:numPr>
        <w:spacing w:line="312" w:lineRule="auto"/>
        <w:jc w:val="both"/>
        <w:rPr>
          <w:rFonts w:ascii="Arial" w:hAnsi="Arial" w:cs="Arial"/>
          <w:sz w:val="20"/>
          <w:szCs w:val="20"/>
        </w:rPr>
      </w:pPr>
      <w:r w:rsidRPr="001B56B5">
        <w:rPr>
          <w:rFonts w:ascii="Arial" w:hAnsi="Arial" w:cs="Arial"/>
          <w:sz w:val="20"/>
          <w:szCs w:val="20"/>
        </w:rPr>
        <w:t>spełniają następujące warunki dotyczące</w:t>
      </w:r>
      <w:r w:rsidR="006055C7" w:rsidRPr="001B56B5">
        <w:rPr>
          <w:rFonts w:ascii="Arial" w:hAnsi="Arial" w:cs="Arial"/>
          <w:sz w:val="20"/>
          <w:szCs w:val="20"/>
        </w:rPr>
        <w:t>:</w:t>
      </w:r>
    </w:p>
    <w:p w14:paraId="10E1AFD9" w14:textId="77777777" w:rsidR="006055C7" w:rsidRPr="00344203" w:rsidRDefault="00771EDB" w:rsidP="00C5102E">
      <w:pPr>
        <w:numPr>
          <w:ilvl w:val="2"/>
          <w:numId w:val="3"/>
        </w:numPr>
        <w:tabs>
          <w:tab w:val="clear" w:pos="720"/>
          <w:tab w:val="num" w:pos="993"/>
        </w:tabs>
        <w:spacing w:line="312" w:lineRule="auto"/>
        <w:ind w:left="1440" w:hanging="1156"/>
        <w:jc w:val="both"/>
        <w:rPr>
          <w:rFonts w:ascii="Arial" w:hAnsi="Arial" w:cs="Arial"/>
          <w:b/>
          <w:sz w:val="20"/>
          <w:szCs w:val="20"/>
        </w:rPr>
      </w:pPr>
      <w:r w:rsidRPr="00344203">
        <w:rPr>
          <w:rFonts w:ascii="Arial" w:hAnsi="Arial" w:cs="Arial"/>
          <w:b/>
          <w:sz w:val="20"/>
          <w:szCs w:val="20"/>
        </w:rPr>
        <w:t>kompetencji lub uprawnień do prowadzenia określonej działalności zawodowej:</w:t>
      </w:r>
    </w:p>
    <w:p w14:paraId="3D23E3CF" w14:textId="77777777" w:rsidR="001146A7" w:rsidRPr="00FF2632" w:rsidRDefault="00F72796" w:rsidP="00C5102E">
      <w:pPr>
        <w:pStyle w:val="Akapitzlist"/>
        <w:tabs>
          <w:tab w:val="num" w:pos="993"/>
        </w:tabs>
        <w:spacing w:line="312" w:lineRule="auto"/>
        <w:ind w:left="786" w:firstLine="207"/>
        <w:jc w:val="both"/>
        <w:rPr>
          <w:rFonts w:ascii="Arial" w:hAnsi="Arial" w:cs="Arial"/>
          <w:strike/>
          <w:sz w:val="20"/>
          <w:szCs w:val="20"/>
        </w:rPr>
      </w:pPr>
      <w:r w:rsidRPr="00FF2632">
        <w:rPr>
          <w:rFonts w:ascii="Arial" w:hAnsi="Arial" w:cs="Arial"/>
          <w:sz w:val="20"/>
          <w:szCs w:val="20"/>
        </w:rPr>
        <w:t>Zamawiający nie stawia warunku w tym zakresie</w:t>
      </w:r>
      <w:r w:rsidR="001146A7" w:rsidRPr="00FF2632">
        <w:rPr>
          <w:rFonts w:ascii="Arial" w:hAnsi="Arial" w:cs="Arial"/>
          <w:strike/>
          <w:sz w:val="20"/>
          <w:szCs w:val="20"/>
        </w:rPr>
        <w:t>;</w:t>
      </w:r>
    </w:p>
    <w:p w14:paraId="24E75D15" w14:textId="77777777" w:rsidR="006055C7" w:rsidRPr="00E17210" w:rsidRDefault="00771EDB" w:rsidP="00C5102E">
      <w:pPr>
        <w:numPr>
          <w:ilvl w:val="2"/>
          <w:numId w:val="3"/>
        </w:numPr>
        <w:tabs>
          <w:tab w:val="clear" w:pos="720"/>
          <w:tab w:val="num" w:pos="993"/>
        </w:tabs>
        <w:spacing w:line="312" w:lineRule="auto"/>
        <w:ind w:left="1440" w:hanging="1156"/>
        <w:jc w:val="both"/>
        <w:rPr>
          <w:rFonts w:ascii="Arial" w:hAnsi="Arial" w:cs="Arial"/>
          <w:sz w:val="20"/>
          <w:szCs w:val="20"/>
        </w:rPr>
      </w:pPr>
      <w:r w:rsidRPr="00FF2632">
        <w:rPr>
          <w:rFonts w:ascii="Arial" w:hAnsi="Arial" w:cs="Arial"/>
          <w:b/>
          <w:sz w:val="20"/>
          <w:szCs w:val="20"/>
        </w:rPr>
        <w:t>sytuacji ekonomicznej l</w:t>
      </w:r>
      <w:r w:rsidRPr="00E17210">
        <w:rPr>
          <w:rFonts w:ascii="Arial" w:hAnsi="Arial" w:cs="Arial"/>
          <w:sz w:val="20"/>
          <w:szCs w:val="20"/>
        </w:rPr>
        <w:t>ub finansowej:</w:t>
      </w:r>
    </w:p>
    <w:p w14:paraId="5AEAC326" w14:textId="77777777" w:rsidR="00E34953" w:rsidRPr="00E17210" w:rsidRDefault="00E34953" w:rsidP="00C5102E">
      <w:pPr>
        <w:tabs>
          <w:tab w:val="num" w:pos="993"/>
        </w:tabs>
        <w:spacing w:line="312" w:lineRule="auto"/>
        <w:ind w:left="720" w:firstLine="273"/>
        <w:jc w:val="both"/>
        <w:rPr>
          <w:rFonts w:ascii="Arial" w:hAnsi="Arial" w:cs="Arial"/>
          <w:sz w:val="20"/>
          <w:szCs w:val="20"/>
        </w:rPr>
      </w:pPr>
      <w:r w:rsidRPr="00E17210">
        <w:rPr>
          <w:rFonts w:ascii="Arial" w:hAnsi="Arial" w:cs="Arial"/>
          <w:sz w:val="20"/>
          <w:szCs w:val="20"/>
        </w:rPr>
        <w:t>Zamawiający nie stawia warunku w tym zakresie;</w:t>
      </w:r>
    </w:p>
    <w:p w14:paraId="7B4D5E72" w14:textId="2046E195" w:rsidR="006055C7" w:rsidRPr="00E17210" w:rsidRDefault="00771EDB" w:rsidP="00ED1F43">
      <w:pPr>
        <w:numPr>
          <w:ilvl w:val="2"/>
          <w:numId w:val="3"/>
        </w:numPr>
        <w:tabs>
          <w:tab w:val="clear" w:pos="720"/>
          <w:tab w:val="num" w:pos="993"/>
        </w:tabs>
        <w:spacing w:after="120" w:line="312" w:lineRule="auto"/>
        <w:ind w:left="1440" w:hanging="1156"/>
        <w:jc w:val="both"/>
        <w:rPr>
          <w:rFonts w:ascii="Arial" w:hAnsi="Arial" w:cs="Arial"/>
          <w:b/>
          <w:sz w:val="20"/>
          <w:szCs w:val="20"/>
        </w:rPr>
      </w:pPr>
      <w:r w:rsidRPr="00E17210">
        <w:rPr>
          <w:rFonts w:ascii="Arial" w:hAnsi="Arial" w:cs="Arial"/>
          <w:b/>
          <w:sz w:val="20"/>
          <w:szCs w:val="20"/>
        </w:rPr>
        <w:t>zdolności technicznej lub zawodowej</w:t>
      </w:r>
      <w:r w:rsidR="00ED1F43" w:rsidRPr="00E17210">
        <w:rPr>
          <w:rFonts w:ascii="Arial" w:hAnsi="Arial" w:cs="Arial"/>
          <w:b/>
          <w:sz w:val="20"/>
          <w:szCs w:val="20"/>
        </w:rPr>
        <w:t>:</w:t>
      </w:r>
    </w:p>
    <w:p w14:paraId="37ADC58E" w14:textId="3A7A9BF4" w:rsidR="00E17210" w:rsidRPr="00E17210" w:rsidRDefault="00E17210" w:rsidP="00E17210">
      <w:pPr>
        <w:spacing w:after="120" w:line="312" w:lineRule="auto"/>
        <w:ind w:left="284"/>
        <w:jc w:val="both"/>
        <w:rPr>
          <w:rFonts w:ascii="Arial" w:hAnsi="Arial" w:cs="Arial"/>
          <w:sz w:val="20"/>
          <w:szCs w:val="20"/>
        </w:rPr>
      </w:pPr>
      <w:r>
        <w:rPr>
          <w:rFonts w:ascii="Arial" w:hAnsi="Arial" w:cs="Arial"/>
          <w:sz w:val="20"/>
          <w:szCs w:val="20"/>
        </w:rPr>
        <w:t xml:space="preserve">4.2.3.1. </w:t>
      </w:r>
      <w:r w:rsidRPr="00E17210">
        <w:rPr>
          <w:rFonts w:ascii="Arial" w:hAnsi="Arial" w:cs="Arial"/>
          <w:sz w:val="20"/>
          <w:szCs w:val="20"/>
        </w:rPr>
        <w:t>Zamawiający uzna ww. warunek za spełniony jeżeli wykonawca wykaże, że w okresie ostatnich trzech lat przed upływem terminu składania ofert (a jeżeli okres prowadzenia działalności jest krótszy - w tym okresie), należycie wykonał co najmniej trzy usługi, z których każda polegała na sporządzeniu prognozy oddziaływania na środowisko projektów dokumentów wskazanych w art. 46 ustawy z dnia 3 października 2008 r. o udostępnianiu informacji o środowisku i jego ochronie, udziale społeczeństwa w ochronie środowiska oraz o ocenach oddziaływania na środowisko (tj. Dz.U. z 2017 r. poz. 1405), a wartość każdej z tych usług wynosiła co najmniej 70 tys. zł brutto, przy czym co najmniej jedna z tych usług obejmowała swoim zakresem sektor ochrony środowiska lub energetyki lub transportu.</w:t>
      </w:r>
    </w:p>
    <w:p w14:paraId="2080A0F8" w14:textId="77777777" w:rsidR="00E17210" w:rsidRPr="00E17210" w:rsidRDefault="00E17210" w:rsidP="00E17210">
      <w:pPr>
        <w:spacing w:after="120" w:line="312" w:lineRule="auto"/>
        <w:ind w:left="284"/>
        <w:jc w:val="both"/>
        <w:rPr>
          <w:rFonts w:ascii="Arial" w:hAnsi="Arial" w:cs="Arial"/>
          <w:sz w:val="20"/>
          <w:szCs w:val="20"/>
        </w:rPr>
      </w:pPr>
    </w:p>
    <w:p w14:paraId="01AC0F68" w14:textId="6381CC60" w:rsidR="00E17210" w:rsidRPr="00E17210" w:rsidRDefault="00E17210" w:rsidP="00E17210">
      <w:pPr>
        <w:spacing w:after="120" w:line="312" w:lineRule="auto"/>
        <w:ind w:left="284"/>
        <w:jc w:val="both"/>
        <w:rPr>
          <w:rFonts w:ascii="Arial" w:hAnsi="Arial" w:cs="Arial"/>
          <w:sz w:val="20"/>
          <w:szCs w:val="20"/>
        </w:rPr>
      </w:pPr>
      <w:r>
        <w:rPr>
          <w:rFonts w:ascii="Arial" w:hAnsi="Arial" w:cs="Arial"/>
          <w:sz w:val="20"/>
          <w:szCs w:val="20"/>
        </w:rPr>
        <w:t>4.2.3.2</w:t>
      </w:r>
      <w:r w:rsidRPr="00E17210">
        <w:rPr>
          <w:rFonts w:ascii="Arial" w:hAnsi="Arial" w:cs="Arial"/>
          <w:sz w:val="20"/>
          <w:szCs w:val="20"/>
        </w:rPr>
        <w:t>. Zamawiający uzna ww. warunek za spełniony jeżeli wykonawca wykaże, że dysponuje lub będzie dysponował co najmniej czteroosobowym Zespołem badawczym, w skład którego będą wchodzić następujące osoby:</w:t>
      </w:r>
    </w:p>
    <w:p w14:paraId="40D7BCEE" w14:textId="72B67A87" w:rsidR="00E17210" w:rsidRPr="00E17210" w:rsidRDefault="00E17210" w:rsidP="00E17210">
      <w:pPr>
        <w:spacing w:after="120" w:line="312" w:lineRule="auto"/>
        <w:ind w:left="284"/>
        <w:jc w:val="both"/>
        <w:rPr>
          <w:rFonts w:ascii="Arial" w:hAnsi="Arial" w:cs="Arial"/>
          <w:sz w:val="20"/>
          <w:szCs w:val="20"/>
        </w:rPr>
      </w:pPr>
      <w:r>
        <w:rPr>
          <w:rFonts w:ascii="Arial" w:hAnsi="Arial" w:cs="Arial"/>
          <w:sz w:val="20"/>
          <w:szCs w:val="20"/>
        </w:rPr>
        <w:t>1)</w:t>
      </w:r>
      <w:r w:rsidRPr="00E17210">
        <w:rPr>
          <w:rFonts w:ascii="Arial" w:hAnsi="Arial" w:cs="Arial"/>
          <w:sz w:val="20"/>
          <w:szCs w:val="20"/>
        </w:rPr>
        <w:t xml:space="preserve">  jedna osoba pełniąca funkcję Kierownika badania, która: </w:t>
      </w:r>
    </w:p>
    <w:p w14:paraId="7E2DBFE4" w14:textId="77777777" w:rsidR="00E17210" w:rsidRDefault="00E17210" w:rsidP="00E17210">
      <w:pPr>
        <w:spacing w:after="120" w:line="312" w:lineRule="auto"/>
        <w:ind w:left="284"/>
        <w:jc w:val="both"/>
        <w:rPr>
          <w:rFonts w:ascii="Arial" w:hAnsi="Arial" w:cs="Arial"/>
          <w:sz w:val="20"/>
          <w:szCs w:val="20"/>
        </w:rPr>
      </w:pPr>
      <w:r w:rsidRPr="00E17210">
        <w:rPr>
          <w:rFonts w:ascii="Arial" w:hAnsi="Arial" w:cs="Arial"/>
          <w:sz w:val="20"/>
          <w:szCs w:val="20"/>
        </w:rPr>
        <w:t xml:space="preserve"> w okresie ostatnich pięciu lat przed upływem terminu składania ofert wykonała co najmniej 3 usługi,</w:t>
      </w:r>
      <w:r>
        <w:rPr>
          <w:rFonts w:ascii="Arial" w:hAnsi="Arial" w:cs="Arial"/>
          <w:sz w:val="20"/>
          <w:szCs w:val="20"/>
        </w:rPr>
        <w:br/>
      </w:r>
      <w:r w:rsidRPr="00E17210">
        <w:rPr>
          <w:rFonts w:ascii="Arial" w:hAnsi="Arial" w:cs="Arial"/>
          <w:sz w:val="20"/>
          <w:szCs w:val="20"/>
        </w:rPr>
        <w:t>z których każda polegała na kierowaniu/koordynowaniu realizacją prognozy oddziaływania na środowisko projektów dokumentów wskazanych w art. 46 ustawy z dnia 3 października 2008 r. o udostępnianiu informacji o środowisku i jego ochronie, udziale społeczeństwa w ochronie środowiska oraz o ocenach oddziaływania na środowisko, i z których każda była o wartości co najmniej 70 tys. zł brutto, przy czym co najmniej jedna z tych usług musiała obejmować swoim zakresem sektor ochrony środowiska lub energetyki lub transportu.</w:t>
      </w:r>
    </w:p>
    <w:p w14:paraId="308C1D56" w14:textId="539AA500" w:rsidR="00E17210" w:rsidRPr="00E17210" w:rsidRDefault="00E17210" w:rsidP="00E17210">
      <w:pPr>
        <w:spacing w:after="120" w:line="312" w:lineRule="auto"/>
        <w:ind w:left="284"/>
        <w:jc w:val="both"/>
        <w:rPr>
          <w:rFonts w:ascii="Arial" w:hAnsi="Arial" w:cs="Arial"/>
          <w:sz w:val="20"/>
          <w:szCs w:val="20"/>
        </w:rPr>
      </w:pPr>
      <w:r w:rsidRPr="00E17210">
        <w:rPr>
          <w:rFonts w:ascii="Arial" w:hAnsi="Arial" w:cs="Arial"/>
          <w:sz w:val="20"/>
          <w:szCs w:val="20"/>
        </w:rPr>
        <w:t>Funkcji Kierownika badania nie można łączyć z funkcją Członka Zespołu badawczego.</w:t>
      </w:r>
    </w:p>
    <w:p w14:paraId="0A4E3E84" w14:textId="537E5292" w:rsidR="00E17210" w:rsidRPr="00E17210" w:rsidRDefault="00E17210" w:rsidP="00E17210">
      <w:pPr>
        <w:spacing w:after="120" w:line="312" w:lineRule="auto"/>
        <w:ind w:left="284"/>
        <w:jc w:val="both"/>
        <w:rPr>
          <w:rFonts w:ascii="Arial" w:hAnsi="Arial" w:cs="Arial"/>
          <w:sz w:val="20"/>
          <w:szCs w:val="20"/>
        </w:rPr>
      </w:pPr>
      <w:r>
        <w:rPr>
          <w:rFonts w:ascii="Arial" w:hAnsi="Arial" w:cs="Arial"/>
          <w:sz w:val="20"/>
          <w:szCs w:val="20"/>
        </w:rPr>
        <w:t>2)</w:t>
      </w:r>
      <w:r w:rsidRPr="00E17210">
        <w:rPr>
          <w:rFonts w:ascii="Arial" w:hAnsi="Arial" w:cs="Arial"/>
          <w:sz w:val="20"/>
          <w:szCs w:val="20"/>
        </w:rPr>
        <w:tab/>
        <w:t>co najmniej 3 (trzy) osoby, które będą pełnić funkcje Członów Zespołu badawczego:</w:t>
      </w:r>
    </w:p>
    <w:p w14:paraId="76C1125C" w14:textId="5CCCDE57" w:rsidR="00E17210" w:rsidRPr="00E17210" w:rsidRDefault="00E17210" w:rsidP="00E17210">
      <w:pPr>
        <w:spacing w:after="120" w:line="312" w:lineRule="auto"/>
        <w:ind w:left="284"/>
        <w:jc w:val="both"/>
        <w:rPr>
          <w:rFonts w:ascii="Arial" w:hAnsi="Arial" w:cs="Arial"/>
          <w:sz w:val="20"/>
          <w:szCs w:val="20"/>
        </w:rPr>
      </w:pPr>
      <w:r w:rsidRPr="00E17210">
        <w:rPr>
          <w:rFonts w:ascii="Arial" w:hAnsi="Arial" w:cs="Arial"/>
          <w:sz w:val="20"/>
          <w:szCs w:val="20"/>
        </w:rPr>
        <w:t xml:space="preserve">a) minimum 1 osoba spośród Członków Zespołu badawczego, która w okresie ostatnich pięciu lat przed upływem terminu składania ofert była autorem/współautorem co najmniej 3 raportów </w:t>
      </w:r>
      <w:r w:rsidRPr="00E17210">
        <w:rPr>
          <w:rFonts w:ascii="Arial" w:hAnsi="Arial" w:cs="Arial"/>
          <w:sz w:val="20"/>
          <w:szCs w:val="20"/>
        </w:rPr>
        <w:lastRenderedPageBreak/>
        <w:t>końcowych dotyczących prognoz oddziaływania na środowisko projektów dokumentów wskazanych w art. 46 ustawy z dnia 3 października 2008 r. o udostępnianiu informacji o środowisku i jego ochronie, udziale społeczeństwa w ochronie środowiska oraz o ocenach oddziaływania na środowisko, przy czym co najmniej jedna z ww. prognoza obejmowała swoim zakresem sektor ochrony środowiska lub energetyki lub transportu;</w:t>
      </w:r>
    </w:p>
    <w:p w14:paraId="22A85D88" w14:textId="20F3170E" w:rsidR="00E17210" w:rsidRPr="00E17210" w:rsidRDefault="00E17210" w:rsidP="00E17210">
      <w:pPr>
        <w:spacing w:after="120" w:line="312" w:lineRule="auto"/>
        <w:ind w:left="284"/>
        <w:jc w:val="both"/>
        <w:rPr>
          <w:rFonts w:ascii="Arial" w:hAnsi="Arial" w:cs="Arial"/>
          <w:sz w:val="20"/>
          <w:szCs w:val="20"/>
        </w:rPr>
      </w:pPr>
      <w:r w:rsidRPr="00E17210">
        <w:rPr>
          <w:rFonts w:ascii="Arial" w:hAnsi="Arial" w:cs="Arial"/>
          <w:sz w:val="20"/>
          <w:szCs w:val="20"/>
        </w:rPr>
        <w:t>b) minimum 1 osoba spośród Członków Zespołu badawczego, w okresie ostatnich pięciu lat przed upływem terminu składania ofert</w:t>
      </w:r>
      <w:r w:rsidR="00221D7D">
        <w:rPr>
          <w:rFonts w:ascii="Arial" w:hAnsi="Arial" w:cs="Arial"/>
          <w:sz w:val="20"/>
          <w:szCs w:val="20"/>
        </w:rPr>
        <w:t xml:space="preserve"> </w:t>
      </w:r>
      <w:r w:rsidRPr="00E17210">
        <w:rPr>
          <w:rFonts w:ascii="Arial" w:hAnsi="Arial" w:cs="Arial"/>
          <w:sz w:val="20"/>
          <w:szCs w:val="20"/>
        </w:rPr>
        <w:t>była autorem/współautorem co najmniej 2 raportów końcowych dotyczących ocen oddziaływania na środowisko, dla inwestycji wymienionych</w:t>
      </w:r>
      <w:r>
        <w:rPr>
          <w:rFonts w:ascii="Arial" w:hAnsi="Arial" w:cs="Arial"/>
          <w:sz w:val="20"/>
          <w:szCs w:val="20"/>
        </w:rPr>
        <w:t xml:space="preserve"> </w:t>
      </w:r>
      <w:r w:rsidRPr="00E17210">
        <w:rPr>
          <w:rFonts w:ascii="Arial" w:hAnsi="Arial" w:cs="Arial"/>
          <w:sz w:val="20"/>
          <w:szCs w:val="20"/>
        </w:rPr>
        <w:t xml:space="preserve"> w Rozporządzeniu Rady Ministrów z dnia 9 listopada 2010 r. w sprawie przedsięwzięć mogących znacząco oddziaływać na środowisko (tj. Dz.U. z 2016 r. poz. 71); </w:t>
      </w:r>
    </w:p>
    <w:p w14:paraId="30190093" w14:textId="77777777" w:rsidR="00E17210" w:rsidRPr="00E17210" w:rsidRDefault="00E17210" w:rsidP="00E17210">
      <w:pPr>
        <w:spacing w:after="120" w:line="312" w:lineRule="auto"/>
        <w:ind w:left="284"/>
        <w:jc w:val="both"/>
        <w:rPr>
          <w:rFonts w:ascii="Arial" w:hAnsi="Arial" w:cs="Arial"/>
          <w:sz w:val="20"/>
          <w:szCs w:val="20"/>
        </w:rPr>
      </w:pPr>
      <w:r w:rsidRPr="00E17210">
        <w:rPr>
          <w:rFonts w:ascii="Arial" w:hAnsi="Arial" w:cs="Arial"/>
          <w:sz w:val="20"/>
          <w:szCs w:val="20"/>
        </w:rPr>
        <w:t>c) minimum 1 osoba spośród Członków Zespołu badawczego posiada doświadczenie w zakresie stosowania  metod  ocen oddziaływania na środowisko, przez co należy rozumieć:</w:t>
      </w:r>
    </w:p>
    <w:p w14:paraId="4A37DCE5" w14:textId="77777777" w:rsidR="00E17210" w:rsidRPr="00E17210" w:rsidRDefault="00E17210" w:rsidP="00E17210">
      <w:pPr>
        <w:spacing w:after="120" w:line="312" w:lineRule="auto"/>
        <w:ind w:left="284"/>
        <w:jc w:val="both"/>
        <w:rPr>
          <w:rFonts w:ascii="Arial" w:hAnsi="Arial" w:cs="Arial"/>
          <w:sz w:val="20"/>
          <w:szCs w:val="20"/>
        </w:rPr>
      </w:pPr>
      <w:r w:rsidRPr="00E17210">
        <w:rPr>
          <w:rFonts w:ascii="Arial" w:hAnsi="Arial" w:cs="Arial"/>
          <w:sz w:val="20"/>
          <w:szCs w:val="20"/>
        </w:rPr>
        <w:t>- bycie autorem/współautorem części rozdziałów odnoszących się do stosowania  metod  ocen oddziaływania na środowisko w przypadku co najmniej 2 raportów końcowych sporządzonych w okresie ostatnich pięciu lat przed upływem terminu składania ofert lub</w:t>
      </w:r>
    </w:p>
    <w:p w14:paraId="5C2220B2" w14:textId="77777777" w:rsidR="00E17210" w:rsidRPr="00E17210" w:rsidRDefault="00E17210" w:rsidP="00E17210">
      <w:pPr>
        <w:spacing w:after="120" w:line="312" w:lineRule="auto"/>
        <w:ind w:left="284"/>
        <w:jc w:val="both"/>
        <w:rPr>
          <w:rFonts w:ascii="Arial" w:hAnsi="Arial" w:cs="Arial"/>
          <w:sz w:val="20"/>
          <w:szCs w:val="20"/>
        </w:rPr>
      </w:pPr>
      <w:r w:rsidRPr="00E17210">
        <w:rPr>
          <w:rFonts w:ascii="Arial" w:hAnsi="Arial" w:cs="Arial"/>
          <w:sz w:val="20"/>
          <w:szCs w:val="20"/>
        </w:rPr>
        <w:t>- bycie autorem/współautorem publikacji dotyczącej stosowania metod oceny oddziaływania na środowisko opublikowanej w okresie ostatnich 10 lat przed upływem terminu składania ofert w formie artykułu w czasopiśmie naukowym lub w formie książkowej z nadanym numerem ISBN lub ISSN;</w:t>
      </w:r>
    </w:p>
    <w:p w14:paraId="244D2EE6" w14:textId="77777777" w:rsidR="00E17210" w:rsidRPr="00E17210" w:rsidRDefault="00E17210" w:rsidP="00E17210">
      <w:pPr>
        <w:spacing w:after="120" w:line="312" w:lineRule="auto"/>
        <w:ind w:left="284"/>
        <w:jc w:val="both"/>
        <w:rPr>
          <w:rFonts w:ascii="Arial" w:hAnsi="Arial" w:cs="Arial"/>
          <w:sz w:val="20"/>
          <w:szCs w:val="20"/>
        </w:rPr>
      </w:pPr>
      <w:r w:rsidRPr="00E17210">
        <w:rPr>
          <w:rFonts w:ascii="Arial" w:hAnsi="Arial" w:cs="Arial"/>
          <w:sz w:val="20"/>
          <w:szCs w:val="20"/>
        </w:rPr>
        <w:t>d)</w:t>
      </w:r>
      <w:r w:rsidRPr="00E17210">
        <w:rPr>
          <w:rFonts w:ascii="Arial" w:hAnsi="Arial" w:cs="Arial"/>
          <w:sz w:val="20"/>
          <w:szCs w:val="20"/>
        </w:rPr>
        <w:tab/>
        <w:t>minimum 2 osoby spośród Członków Zespołu badawczego ukończyły, w rozumieniu przepisów ustawy o szkolnictwie wyższym, co najmniej studia pierwszego stopnia lub drugiego stopnia, lub jednolite studia magisterskie, w jednej z wymienionych dziedzin: nauki przyrodnicze, nauki o Ziemi (w tym ochrona środowiska),  inżynieria środowiska, ochrona wód, ochrona przyrody, inżynieria sanitarna, zarządzanie zasobami wodnymi, energetyka, fizyka, chemia.</w:t>
      </w:r>
    </w:p>
    <w:p w14:paraId="400CE60D" w14:textId="77777777" w:rsidR="00E17210" w:rsidRPr="00E17210" w:rsidRDefault="00E17210" w:rsidP="00E17210">
      <w:pPr>
        <w:spacing w:after="120" w:line="312" w:lineRule="auto"/>
        <w:ind w:left="284"/>
        <w:jc w:val="both"/>
        <w:rPr>
          <w:rFonts w:ascii="Arial" w:hAnsi="Arial" w:cs="Arial"/>
          <w:sz w:val="20"/>
          <w:szCs w:val="20"/>
        </w:rPr>
      </w:pPr>
      <w:r w:rsidRPr="00E17210">
        <w:rPr>
          <w:rFonts w:ascii="Arial" w:hAnsi="Arial" w:cs="Arial"/>
          <w:sz w:val="20"/>
          <w:szCs w:val="20"/>
        </w:rPr>
        <w:t>Członkowie Zespołu badawczego mogą spełniać więcej niż jedno z ww. wymagań.</w:t>
      </w:r>
    </w:p>
    <w:p w14:paraId="24E29A93" w14:textId="49E258EA" w:rsidR="00E17210" w:rsidRPr="00E17210" w:rsidRDefault="00E17210" w:rsidP="00E17210">
      <w:pPr>
        <w:spacing w:after="120" w:line="312" w:lineRule="auto"/>
        <w:ind w:left="284"/>
        <w:jc w:val="both"/>
        <w:rPr>
          <w:rFonts w:ascii="Arial" w:hAnsi="Arial" w:cs="Arial"/>
          <w:sz w:val="20"/>
          <w:szCs w:val="20"/>
        </w:rPr>
      </w:pPr>
      <w:r w:rsidRPr="00E17210">
        <w:rPr>
          <w:rFonts w:ascii="Arial" w:hAnsi="Arial" w:cs="Arial"/>
          <w:sz w:val="20"/>
          <w:szCs w:val="20"/>
        </w:rPr>
        <w:t>Wartości podane przez wykonawcę w dokumentach w walutach innych niż wskazane przez zamawiającego, zostaną przeliczone przez zamawiającego według średniego kursu NBP na dzień ogłoszenia postepowania</w:t>
      </w:r>
    </w:p>
    <w:p w14:paraId="66C2B882" w14:textId="69697F3B" w:rsidR="00A52991" w:rsidRPr="00C5102E" w:rsidRDefault="00C5102E" w:rsidP="00C5102E">
      <w:pPr>
        <w:spacing w:line="312" w:lineRule="auto"/>
        <w:jc w:val="both"/>
        <w:rPr>
          <w:rFonts w:ascii="Arial" w:hAnsi="Arial" w:cs="Arial"/>
          <w:sz w:val="20"/>
          <w:szCs w:val="20"/>
        </w:rPr>
      </w:pPr>
      <w:r w:rsidRPr="00C5102E">
        <w:rPr>
          <w:rFonts w:ascii="Arial" w:hAnsi="Arial" w:cs="Arial"/>
          <w:sz w:val="20"/>
          <w:szCs w:val="20"/>
        </w:rPr>
        <w:t>Zamawiający może, na każdym etapie postępowania, uznać, że wykonawca nie posiada wymaganych zdolności, jeżeli zaangażowanie zasobów technicznych lub zawodowych wykonawcy w inne przedsięwzięcia gospodarcze wykonawcy może mieć negatywny wpływ na realizację zamówienia</w:t>
      </w:r>
      <w:r w:rsidR="00A52991" w:rsidRPr="00C5102E">
        <w:rPr>
          <w:rFonts w:ascii="Arial" w:hAnsi="Arial" w:cs="Arial"/>
          <w:sz w:val="20"/>
          <w:szCs w:val="20"/>
        </w:rPr>
        <w:t>.</w:t>
      </w:r>
    </w:p>
    <w:p w14:paraId="5F0FD739" w14:textId="77777777" w:rsidR="00BE1F5A" w:rsidRDefault="00BE1F5A" w:rsidP="006E4083">
      <w:pPr>
        <w:spacing w:line="312" w:lineRule="auto"/>
        <w:jc w:val="both"/>
        <w:rPr>
          <w:szCs w:val="22"/>
        </w:rPr>
      </w:pPr>
    </w:p>
    <w:p w14:paraId="7B7CF2F7" w14:textId="220FCC12" w:rsidR="006E4083" w:rsidRPr="00C714E0" w:rsidRDefault="00640150" w:rsidP="006E4083">
      <w:pPr>
        <w:spacing w:line="312" w:lineRule="auto"/>
        <w:jc w:val="both"/>
        <w:rPr>
          <w:rFonts w:ascii="Arial" w:hAnsi="Arial" w:cs="Arial"/>
          <w:i/>
          <w:sz w:val="20"/>
          <w:szCs w:val="22"/>
        </w:rPr>
      </w:pPr>
      <w:r w:rsidRPr="00C714E0">
        <w:rPr>
          <w:rFonts w:ascii="Arial" w:hAnsi="Arial" w:cs="Arial"/>
          <w:i/>
          <w:sz w:val="20"/>
          <w:szCs w:val="22"/>
        </w:rPr>
        <w:t xml:space="preserve">Zamawiający zastrzega, że kierownik </w:t>
      </w:r>
      <w:r w:rsidR="00BE1F5A" w:rsidRPr="00C714E0">
        <w:rPr>
          <w:rFonts w:ascii="Arial" w:hAnsi="Arial" w:cs="Arial"/>
          <w:i/>
          <w:sz w:val="20"/>
          <w:szCs w:val="22"/>
        </w:rPr>
        <w:t xml:space="preserve">i </w:t>
      </w:r>
      <w:r w:rsidR="00380E98" w:rsidRPr="00C714E0">
        <w:rPr>
          <w:rFonts w:ascii="Arial" w:hAnsi="Arial" w:cs="Arial"/>
          <w:i/>
          <w:sz w:val="20"/>
          <w:szCs w:val="22"/>
        </w:rPr>
        <w:t xml:space="preserve">pozostali </w:t>
      </w:r>
      <w:r w:rsidR="00BE1F5A" w:rsidRPr="00C714E0">
        <w:rPr>
          <w:rFonts w:ascii="Arial" w:hAnsi="Arial" w:cs="Arial"/>
          <w:i/>
          <w:sz w:val="20"/>
          <w:szCs w:val="22"/>
        </w:rPr>
        <w:t>członkowie zespołu badawczego, nie mogą być pracownikami Instytucji Zarządzającej, Instytucji Pośredniczącej ani Instytucji Wdrażającej dla I</w:t>
      </w:r>
      <w:r w:rsidR="00B42E20" w:rsidRPr="00C714E0">
        <w:rPr>
          <w:rFonts w:ascii="Arial" w:hAnsi="Arial" w:cs="Arial"/>
          <w:i/>
          <w:sz w:val="20"/>
          <w:szCs w:val="22"/>
        </w:rPr>
        <w:t xml:space="preserve"> i VII </w:t>
      </w:r>
      <w:r w:rsidR="00BE1F5A" w:rsidRPr="00C714E0">
        <w:rPr>
          <w:rFonts w:ascii="Arial" w:hAnsi="Arial" w:cs="Arial"/>
          <w:i/>
          <w:sz w:val="20"/>
          <w:szCs w:val="22"/>
        </w:rPr>
        <w:t xml:space="preserve"> osi priorytetowej POIiŚ 2014-2020, a także nie mogą być wnioskodawcą, przedstawicielem żadnego z wnioskodawców, ani nie mogą pozostawać z wnioskodawcami (dla I</w:t>
      </w:r>
      <w:r w:rsidR="00B42E20" w:rsidRPr="00C714E0">
        <w:rPr>
          <w:rFonts w:ascii="Arial" w:hAnsi="Arial" w:cs="Arial"/>
          <w:i/>
          <w:sz w:val="20"/>
          <w:szCs w:val="22"/>
        </w:rPr>
        <w:t xml:space="preserve"> i VII </w:t>
      </w:r>
      <w:r w:rsidR="00BE1F5A" w:rsidRPr="00C714E0">
        <w:rPr>
          <w:rFonts w:ascii="Arial" w:hAnsi="Arial" w:cs="Arial"/>
          <w:i/>
          <w:sz w:val="20"/>
          <w:szCs w:val="22"/>
        </w:rPr>
        <w:t xml:space="preserve"> osi priorytetowej POIiŚ 2014-2020) w takim stosunku prawnym lub faktycznym, który może mieć wpływ na obiektywność wyników badania.</w:t>
      </w:r>
    </w:p>
    <w:p w14:paraId="3CE5A8CF" w14:textId="77777777" w:rsidR="00BE1F5A" w:rsidRPr="00BE1F5A" w:rsidRDefault="00BE1F5A" w:rsidP="006E4083">
      <w:pPr>
        <w:spacing w:line="312" w:lineRule="auto"/>
        <w:jc w:val="both"/>
        <w:rPr>
          <w:rFonts w:ascii="Arial" w:hAnsi="Arial" w:cs="Arial"/>
          <w:i/>
          <w:strike/>
          <w:sz w:val="16"/>
          <w:szCs w:val="20"/>
        </w:rPr>
      </w:pPr>
    </w:p>
    <w:p w14:paraId="02D40D85" w14:textId="77777777" w:rsidR="006055C7" w:rsidRPr="001B7280" w:rsidRDefault="00767358" w:rsidP="006E4083">
      <w:pPr>
        <w:numPr>
          <w:ilvl w:val="1"/>
          <w:numId w:val="20"/>
        </w:numPr>
        <w:spacing w:line="312" w:lineRule="auto"/>
        <w:jc w:val="both"/>
        <w:rPr>
          <w:rFonts w:ascii="Arial" w:hAnsi="Arial" w:cs="Arial"/>
          <w:sz w:val="20"/>
          <w:szCs w:val="20"/>
        </w:rPr>
      </w:pPr>
      <w:r w:rsidRPr="001B7280">
        <w:rPr>
          <w:rFonts w:ascii="Arial" w:hAnsi="Arial" w:cs="Arial"/>
          <w:sz w:val="20"/>
          <w:szCs w:val="20"/>
        </w:rPr>
        <w:t>Wykonawca może w celu potwierdzenia spełniania warunków udziału w postępowaniu,</w:t>
      </w:r>
      <w:r w:rsidR="0067531B" w:rsidRPr="001B7280">
        <w:rPr>
          <w:rFonts w:ascii="Arial" w:hAnsi="Arial" w:cs="Arial"/>
          <w:sz w:val="20"/>
          <w:szCs w:val="20"/>
        </w:rPr>
        <w:t xml:space="preserve"> o których mowa </w:t>
      </w:r>
      <w:r w:rsidR="0067531B" w:rsidRPr="001B7280">
        <w:rPr>
          <w:rFonts w:ascii="Arial" w:hAnsi="Arial" w:cs="Arial"/>
          <w:b/>
          <w:sz w:val="20"/>
          <w:szCs w:val="20"/>
          <w:u w:val="single"/>
        </w:rPr>
        <w:t>w pkt 4.</w:t>
      </w:r>
      <w:r w:rsidR="00692E79" w:rsidRPr="001B7280">
        <w:rPr>
          <w:rFonts w:ascii="Arial" w:hAnsi="Arial" w:cs="Arial"/>
          <w:b/>
          <w:sz w:val="20"/>
          <w:szCs w:val="20"/>
          <w:u w:val="single"/>
        </w:rPr>
        <w:t>2</w:t>
      </w:r>
      <w:r w:rsidR="0067531B" w:rsidRPr="001B7280">
        <w:rPr>
          <w:rFonts w:ascii="Arial" w:hAnsi="Arial" w:cs="Arial"/>
          <w:b/>
          <w:sz w:val="20"/>
          <w:szCs w:val="20"/>
          <w:u w:val="single"/>
        </w:rPr>
        <w:t xml:space="preserve"> SIWZ,</w:t>
      </w:r>
      <w:r w:rsidR="007365B6" w:rsidRPr="007365B6">
        <w:rPr>
          <w:rFonts w:ascii="Arial" w:hAnsi="Arial" w:cs="Arial"/>
          <w:b/>
          <w:sz w:val="20"/>
          <w:szCs w:val="20"/>
        </w:rPr>
        <w:t xml:space="preserve"> </w:t>
      </w:r>
      <w:r w:rsidRPr="001B7280">
        <w:rPr>
          <w:rFonts w:ascii="Arial" w:hAnsi="Arial" w:cs="Arial"/>
          <w:sz w:val="20"/>
          <w:szCs w:val="20"/>
        </w:rPr>
        <w:t>polegać na zdolnościach technicznych lub zawodowych innych podmiotów, niezależnie od charakteru prawnego łączących go z nim stosunków prawnych</w:t>
      </w:r>
      <w:r w:rsidR="006055C7" w:rsidRPr="001B7280">
        <w:rPr>
          <w:rFonts w:ascii="Arial" w:hAnsi="Arial" w:cs="Arial"/>
          <w:sz w:val="20"/>
          <w:szCs w:val="20"/>
        </w:rPr>
        <w:t>.</w:t>
      </w:r>
    </w:p>
    <w:p w14:paraId="1C176AD4" w14:textId="77777777" w:rsidR="00F133D3" w:rsidRPr="00945854" w:rsidRDefault="00401994" w:rsidP="006E4083">
      <w:pPr>
        <w:numPr>
          <w:ilvl w:val="1"/>
          <w:numId w:val="20"/>
        </w:numPr>
        <w:spacing w:line="312" w:lineRule="auto"/>
        <w:jc w:val="both"/>
        <w:rPr>
          <w:rFonts w:ascii="Arial" w:hAnsi="Arial" w:cs="Arial"/>
          <w:sz w:val="20"/>
          <w:szCs w:val="20"/>
        </w:rPr>
      </w:pPr>
      <w:r w:rsidRPr="00945854">
        <w:rPr>
          <w:rFonts w:ascii="Arial" w:hAnsi="Arial" w:cs="Arial"/>
          <w:sz w:val="20"/>
          <w:szCs w:val="20"/>
        </w:rPr>
        <w:t>Wykonawcy polegający na zasobach podmiotów trzecich:</w:t>
      </w:r>
    </w:p>
    <w:p w14:paraId="496A13BF" w14:textId="035AF810" w:rsidR="00F133D3" w:rsidRPr="00A52991" w:rsidRDefault="00C54480" w:rsidP="006E4083">
      <w:pPr>
        <w:pStyle w:val="Akapitzlist"/>
        <w:numPr>
          <w:ilvl w:val="2"/>
          <w:numId w:val="20"/>
        </w:numPr>
        <w:tabs>
          <w:tab w:val="clear" w:pos="720"/>
        </w:tabs>
        <w:spacing w:line="312" w:lineRule="auto"/>
        <w:ind w:left="1418" w:hanging="709"/>
        <w:jc w:val="both"/>
        <w:rPr>
          <w:rFonts w:ascii="Arial" w:hAnsi="Arial" w:cs="Arial"/>
          <w:sz w:val="20"/>
          <w:szCs w:val="20"/>
        </w:rPr>
      </w:pPr>
      <w:r w:rsidRPr="00A52991">
        <w:rPr>
          <w:rFonts w:ascii="Arial" w:hAnsi="Arial" w:cs="Arial"/>
          <w:sz w:val="20"/>
          <w:szCs w:val="20"/>
        </w:rPr>
        <w:t>w</w:t>
      </w:r>
      <w:r w:rsidR="00F133D3" w:rsidRPr="00A52991">
        <w:rPr>
          <w:rFonts w:ascii="Arial" w:hAnsi="Arial" w:cs="Arial"/>
          <w:sz w:val="20"/>
          <w:szCs w:val="20"/>
        </w:rPr>
        <w:t>ykonawca, który polega na zdolnoś</w:t>
      </w:r>
      <w:r w:rsidR="003F6B56">
        <w:rPr>
          <w:rFonts w:ascii="Arial" w:hAnsi="Arial" w:cs="Arial"/>
          <w:sz w:val="20"/>
          <w:szCs w:val="20"/>
        </w:rPr>
        <w:t xml:space="preserve">ciach innych podmiotów udowodni </w:t>
      </w:r>
      <w:r w:rsidR="00F133D3" w:rsidRPr="00A52991">
        <w:rPr>
          <w:rFonts w:ascii="Arial" w:hAnsi="Arial" w:cs="Arial"/>
          <w:sz w:val="20"/>
          <w:szCs w:val="20"/>
        </w:rPr>
        <w:t xml:space="preserve">zamawiającemu, że realizując zamówienie, będzie dysponował niezbędnymi zasobami tych podmiotów, w szczególności przedstawiając zobowiązanie tych podmiotów </w:t>
      </w:r>
      <w:r w:rsidR="00C5102E">
        <w:rPr>
          <w:rFonts w:ascii="Arial" w:hAnsi="Arial" w:cs="Arial"/>
          <w:sz w:val="20"/>
          <w:szCs w:val="20"/>
        </w:rPr>
        <w:br/>
      </w:r>
      <w:r w:rsidR="00F133D3" w:rsidRPr="00A52991">
        <w:rPr>
          <w:rFonts w:ascii="Arial" w:hAnsi="Arial" w:cs="Arial"/>
          <w:sz w:val="20"/>
          <w:szCs w:val="20"/>
        </w:rPr>
        <w:t xml:space="preserve">do oddania mu do dyspozycji niezbędnych zasobów na potrzeby realizacji zamówienia. </w:t>
      </w:r>
    </w:p>
    <w:p w14:paraId="058450DF" w14:textId="77777777" w:rsidR="00F133D3" w:rsidRPr="008F5FC3" w:rsidRDefault="00C54480" w:rsidP="006E4083">
      <w:pPr>
        <w:numPr>
          <w:ilvl w:val="2"/>
          <w:numId w:val="20"/>
        </w:numPr>
        <w:spacing w:line="312" w:lineRule="auto"/>
        <w:ind w:left="1440"/>
        <w:jc w:val="both"/>
        <w:rPr>
          <w:rFonts w:ascii="Arial" w:hAnsi="Arial" w:cs="Arial"/>
          <w:sz w:val="20"/>
          <w:szCs w:val="20"/>
        </w:rPr>
      </w:pPr>
      <w:r w:rsidRPr="001B56B5">
        <w:rPr>
          <w:rFonts w:ascii="Arial" w:hAnsi="Arial" w:cs="Arial"/>
          <w:sz w:val="20"/>
          <w:szCs w:val="20"/>
        </w:rPr>
        <w:lastRenderedPageBreak/>
        <w:t>z</w:t>
      </w:r>
      <w:r w:rsidR="00F133D3" w:rsidRPr="001B56B5">
        <w:rPr>
          <w:rFonts w:ascii="Arial" w:hAnsi="Arial" w:cs="Arial"/>
          <w:sz w:val="20"/>
          <w:szCs w:val="20"/>
        </w:rPr>
        <w:t xml:space="preserve">amawiający oceni, czy udostępniane wykonawcy przez inne podmioty zdolności techniczne lub zawodowe, pozwalają na wykazanie przez wykonawcę spełniania warunków udziału w postępowaniu oraz zbada, czy nie zachodzą wobec tego podmiotu podstawy wykluczenia, </w:t>
      </w:r>
      <w:r w:rsidR="00F133D3" w:rsidRPr="008F5FC3">
        <w:rPr>
          <w:rFonts w:ascii="Arial" w:hAnsi="Arial" w:cs="Arial"/>
          <w:sz w:val="20"/>
          <w:szCs w:val="20"/>
        </w:rPr>
        <w:t>o których mowa w art. 24 ust. 1 pkt 13–2</w:t>
      </w:r>
      <w:r w:rsidR="00A31495" w:rsidRPr="008F5FC3">
        <w:rPr>
          <w:rFonts w:ascii="Arial" w:hAnsi="Arial" w:cs="Arial"/>
          <w:sz w:val="20"/>
          <w:szCs w:val="20"/>
        </w:rPr>
        <w:t>2</w:t>
      </w:r>
      <w:r w:rsidR="001B56B5" w:rsidRPr="008F5FC3">
        <w:rPr>
          <w:rFonts w:ascii="Arial" w:hAnsi="Arial" w:cs="Arial"/>
          <w:sz w:val="20"/>
          <w:szCs w:val="20"/>
        </w:rPr>
        <w:t xml:space="preserve"> </w:t>
      </w:r>
      <w:r w:rsidR="00F133D3" w:rsidRPr="008F5FC3">
        <w:rPr>
          <w:rFonts w:ascii="Arial" w:hAnsi="Arial" w:cs="Arial"/>
          <w:sz w:val="20"/>
          <w:szCs w:val="20"/>
        </w:rPr>
        <w:t>i</w:t>
      </w:r>
      <w:r w:rsidR="0081192C" w:rsidRPr="008F5FC3">
        <w:rPr>
          <w:rFonts w:ascii="Arial" w:hAnsi="Arial" w:cs="Arial"/>
          <w:sz w:val="20"/>
          <w:szCs w:val="20"/>
        </w:rPr>
        <w:t xml:space="preserve"> </w:t>
      </w:r>
      <w:r w:rsidR="00F133D3" w:rsidRPr="008F5FC3">
        <w:rPr>
          <w:rFonts w:ascii="Arial" w:hAnsi="Arial" w:cs="Arial"/>
          <w:sz w:val="20"/>
          <w:szCs w:val="20"/>
        </w:rPr>
        <w:t>ust. 5</w:t>
      </w:r>
      <w:r w:rsidR="00505326" w:rsidRPr="008F5FC3">
        <w:rPr>
          <w:rFonts w:ascii="Arial" w:hAnsi="Arial" w:cs="Arial"/>
          <w:sz w:val="20"/>
          <w:szCs w:val="20"/>
        </w:rPr>
        <w:t xml:space="preserve"> pkt 1 </w:t>
      </w:r>
      <w:r w:rsidR="0081192C" w:rsidRPr="008F5FC3">
        <w:rPr>
          <w:rFonts w:ascii="Arial" w:hAnsi="Arial" w:cs="Arial"/>
          <w:sz w:val="20"/>
          <w:szCs w:val="20"/>
        </w:rPr>
        <w:t>ustawy</w:t>
      </w:r>
      <w:r w:rsidR="00B710D4" w:rsidRPr="008F5FC3">
        <w:rPr>
          <w:rFonts w:ascii="Arial" w:hAnsi="Arial" w:cs="Arial"/>
          <w:sz w:val="20"/>
          <w:szCs w:val="20"/>
        </w:rPr>
        <w:t>.</w:t>
      </w:r>
    </w:p>
    <w:p w14:paraId="401F1D41" w14:textId="77777777" w:rsidR="00F133D3" w:rsidRPr="001B56B5" w:rsidRDefault="00C54480" w:rsidP="006E4083">
      <w:pPr>
        <w:numPr>
          <w:ilvl w:val="2"/>
          <w:numId w:val="20"/>
        </w:numPr>
        <w:spacing w:line="312" w:lineRule="auto"/>
        <w:ind w:left="1440"/>
        <w:jc w:val="both"/>
        <w:rPr>
          <w:rFonts w:ascii="Arial" w:hAnsi="Arial" w:cs="Arial"/>
          <w:sz w:val="20"/>
          <w:szCs w:val="20"/>
        </w:rPr>
      </w:pPr>
      <w:r w:rsidRPr="001B56B5">
        <w:rPr>
          <w:rFonts w:ascii="Arial" w:hAnsi="Arial" w:cs="Arial"/>
          <w:sz w:val="20"/>
          <w:szCs w:val="20"/>
        </w:rPr>
        <w:t>w</w:t>
      </w:r>
      <w:r w:rsidR="00F133D3" w:rsidRPr="001B56B5">
        <w:rPr>
          <w:rFonts w:ascii="Arial" w:hAnsi="Arial" w:cs="Arial"/>
          <w:sz w:val="20"/>
          <w:szCs w:val="20"/>
        </w:rPr>
        <w:t xml:space="preserve"> odniesieniu do warunków dotyczących doświadczenia, wykonawcy mogą polegać </w:t>
      </w:r>
      <w:r w:rsidR="008F5FC3">
        <w:rPr>
          <w:rFonts w:ascii="Arial" w:hAnsi="Arial" w:cs="Arial"/>
          <w:sz w:val="20"/>
          <w:szCs w:val="20"/>
        </w:rPr>
        <w:br/>
      </w:r>
      <w:r w:rsidR="00F133D3" w:rsidRPr="001B56B5">
        <w:rPr>
          <w:rFonts w:ascii="Arial" w:hAnsi="Arial" w:cs="Arial"/>
          <w:sz w:val="20"/>
          <w:szCs w:val="20"/>
        </w:rPr>
        <w:t xml:space="preserve">na zdolnościach innych podmiotów, jeśli podmioty te zrealizują </w:t>
      </w:r>
      <w:r w:rsidR="008F5FC3">
        <w:rPr>
          <w:rFonts w:ascii="Arial" w:hAnsi="Arial" w:cs="Arial"/>
          <w:sz w:val="20"/>
          <w:szCs w:val="20"/>
        </w:rPr>
        <w:t>roboty,</w:t>
      </w:r>
      <w:r w:rsidR="00F133D3" w:rsidRPr="001B56B5">
        <w:rPr>
          <w:rFonts w:ascii="Arial" w:hAnsi="Arial" w:cs="Arial"/>
          <w:sz w:val="20"/>
          <w:szCs w:val="20"/>
        </w:rPr>
        <w:t xml:space="preserve"> których </w:t>
      </w:r>
      <w:r w:rsidR="008F5FC3">
        <w:rPr>
          <w:rFonts w:ascii="Arial" w:hAnsi="Arial" w:cs="Arial"/>
          <w:sz w:val="20"/>
          <w:szCs w:val="20"/>
        </w:rPr>
        <w:t xml:space="preserve">wskazana zdolność dotyczy. </w:t>
      </w:r>
    </w:p>
    <w:p w14:paraId="04B220D5" w14:textId="77777777" w:rsidR="004A1294" w:rsidRPr="001B56B5" w:rsidRDefault="004A1294" w:rsidP="006E4083">
      <w:pPr>
        <w:numPr>
          <w:ilvl w:val="2"/>
          <w:numId w:val="20"/>
        </w:numPr>
        <w:spacing w:line="312" w:lineRule="auto"/>
        <w:ind w:left="1440"/>
        <w:jc w:val="both"/>
        <w:rPr>
          <w:rFonts w:ascii="Arial" w:hAnsi="Arial" w:cs="Arial"/>
          <w:sz w:val="20"/>
          <w:szCs w:val="20"/>
        </w:rPr>
      </w:pPr>
      <w:r w:rsidRPr="001B56B5">
        <w:rPr>
          <w:rFonts w:ascii="Arial" w:hAnsi="Arial" w:cs="Arial"/>
          <w:iCs/>
          <w:sz w:val="20"/>
          <w:szCs w:val="20"/>
        </w:rPr>
        <w:t>z zobowiązania lub innych dokumentów potwierdzających udostępnienie zasobów przez inne podmioty musi bezspornie i jednoznacznie wynikać w szczególności:</w:t>
      </w:r>
    </w:p>
    <w:p w14:paraId="40A2332B" w14:textId="77777777" w:rsidR="00C61E50" w:rsidRPr="001B56B5" w:rsidRDefault="00C61E50" w:rsidP="006E4083">
      <w:pPr>
        <w:numPr>
          <w:ilvl w:val="0"/>
          <w:numId w:val="22"/>
        </w:numPr>
        <w:spacing w:line="312" w:lineRule="auto"/>
        <w:jc w:val="both"/>
        <w:rPr>
          <w:rFonts w:ascii="Arial" w:hAnsi="Arial" w:cs="Arial"/>
          <w:sz w:val="20"/>
          <w:szCs w:val="20"/>
        </w:rPr>
      </w:pPr>
      <w:r w:rsidRPr="001B56B5">
        <w:rPr>
          <w:rFonts w:ascii="Arial" w:hAnsi="Arial" w:cs="Arial"/>
          <w:sz w:val="20"/>
          <w:szCs w:val="20"/>
        </w:rPr>
        <w:t>zakres dostępnych wykonawcy zasobów innego podmiotu;</w:t>
      </w:r>
    </w:p>
    <w:p w14:paraId="2991BD68" w14:textId="77777777" w:rsidR="00C61E50" w:rsidRPr="001B56B5" w:rsidRDefault="00C61E50" w:rsidP="006E4083">
      <w:pPr>
        <w:numPr>
          <w:ilvl w:val="0"/>
          <w:numId w:val="22"/>
        </w:numPr>
        <w:spacing w:line="312" w:lineRule="auto"/>
        <w:jc w:val="both"/>
        <w:rPr>
          <w:rFonts w:ascii="Arial" w:hAnsi="Arial" w:cs="Arial"/>
          <w:sz w:val="20"/>
          <w:szCs w:val="20"/>
        </w:rPr>
      </w:pPr>
      <w:r w:rsidRPr="001B56B5">
        <w:rPr>
          <w:rFonts w:ascii="Arial" w:hAnsi="Arial" w:cs="Arial"/>
          <w:sz w:val="20"/>
          <w:szCs w:val="20"/>
        </w:rPr>
        <w:t>sposób wykorzystania zasobów innego podmiotu, przez wykonawcę, przy wykonywaniu zamówienia;</w:t>
      </w:r>
    </w:p>
    <w:p w14:paraId="571C0EE1" w14:textId="77777777" w:rsidR="00C61E50" w:rsidRPr="001B56B5" w:rsidRDefault="00C61E50" w:rsidP="006E4083">
      <w:pPr>
        <w:numPr>
          <w:ilvl w:val="0"/>
          <w:numId w:val="22"/>
        </w:numPr>
        <w:spacing w:line="312" w:lineRule="auto"/>
        <w:jc w:val="both"/>
        <w:rPr>
          <w:rFonts w:ascii="Arial" w:hAnsi="Arial" w:cs="Arial"/>
          <w:sz w:val="20"/>
          <w:szCs w:val="20"/>
        </w:rPr>
      </w:pPr>
      <w:r w:rsidRPr="001B56B5">
        <w:rPr>
          <w:rFonts w:ascii="Arial" w:hAnsi="Arial" w:cs="Arial"/>
          <w:sz w:val="20"/>
          <w:szCs w:val="20"/>
        </w:rPr>
        <w:t>zakres i okres udziału innego podmiotu przy wykonywaniu zamówienia publicznego;</w:t>
      </w:r>
    </w:p>
    <w:p w14:paraId="6A73AE3E" w14:textId="77777777" w:rsidR="00C61E50" w:rsidRPr="008F5FC3" w:rsidRDefault="00C61E50" w:rsidP="006E4083">
      <w:pPr>
        <w:numPr>
          <w:ilvl w:val="0"/>
          <w:numId w:val="22"/>
        </w:numPr>
        <w:spacing w:line="312" w:lineRule="auto"/>
        <w:jc w:val="both"/>
        <w:rPr>
          <w:rFonts w:ascii="Arial" w:hAnsi="Arial" w:cs="Arial"/>
          <w:sz w:val="20"/>
          <w:szCs w:val="20"/>
        </w:rPr>
      </w:pPr>
      <w:r w:rsidRPr="008F5FC3">
        <w:rPr>
          <w:rFonts w:ascii="Arial" w:hAnsi="Arial" w:cs="Arial"/>
          <w:sz w:val="20"/>
          <w:szCs w:val="20"/>
        </w:rPr>
        <w:t>czy podmiot, na zdolnościach którego wykonawca polega w odniesieniu</w:t>
      </w:r>
      <w:r w:rsidR="00B867A5" w:rsidRPr="008F5FC3">
        <w:rPr>
          <w:rFonts w:ascii="Arial" w:hAnsi="Arial" w:cs="Arial"/>
          <w:sz w:val="20"/>
          <w:szCs w:val="20"/>
        </w:rPr>
        <w:br/>
      </w:r>
      <w:r w:rsidRPr="008F5FC3">
        <w:rPr>
          <w:rFonts w:ascii="Arial" w:hAnsi="Arial" w:cs="Arial"/>
          <w:sz w:val="20"/>
          <w:szCs w:val="20"/>
        </w:rPr>
        <w:t>do warunków udziału w postępowaniu dotyczących doświadczenia, zrealizuje usługi, których wskazane zdolności dotyczą.</w:t>
      </w:r>
    </w:p>
    <w:p w14:paraId="72F07EED" w14:textId="77777777" w:rsidR="003903BC" w:rsidRPr="001B56B5" w:rsidRDefault="003903BC" w:rsidP="006E4083">
      <w:pPr>
        <w:numPr>
          <w:ilvl w:val="1"/>
          <w:numId w:val="20"/>
        </w:numPr>
        <w:spacing w:line="312" w:lineRule="auto"/>
        <w:jc w:val="both"/>
        <w:rPr>
          <w:rFonts w:ascii="Arial" w:hAnsi="Arial" w:cs="Arial"/>
          <w:sz w:val="20"/>
          <w:szCs w:val="20"/>
        </w:rPr>
      </w:pPr>
      <w:r w:rsidRPr="001B56B5">
        <w:rPr>
          <w:rFonts w:ascii="Arial" w:hAnsi="Arial" w:cs="Arial"/>
          <w:sz w:val="20"/>
          <w:szCs w:val="20"/>
        </w:rPr>
        <w:t>Wykonawcy mogą wspólnie ubiega</w:t>
      </w:r>
      <w:r w:rsidR="00653CB0" w:rsidRPr="001B56B5">
        <w:rPr>
          <w:rFonts w:ascii="Arial" w:hAnsi="Arial" w:cs="Arial"/>
          <w:sz w:val="20"/>
          <w:szCs w:val="20"/>
        </w:rPr>
        <w:t>ć</w:t>
      </w:r>
      <w:r w:rsidRPr="001B56B5">
        <w:rPr>
          <w:rFonts w:ascii="Arial" w:hAnsi="Arial" w:cs="Arial"/>
          <w:sz w:val="20"/>
          <w:szCs w:val="20"/>
        </w:rPr>
        <w:t xml:space="preserve"> się o udzielenie zamówienia. </w:t>
      </w:r>
      <w:r w:rsidR="00653CB0" w:rsidRPr="001B56B5">
        <w:rPr>
          <w:rFonts w:ascii="Arial" w:hAnsi="Arial" w:cs="Arial"/>
          <w:sz w:val="20"/>
          <w:szCs w:val="20"/>
        </w:rPr>
        <w:t xml:space="preserve">W takim przypadku wykonawcy ustanawiają pełnomocnika do reprezentowania ich w postępowaniu o udzielenie zamówienia albo reprezentowania w postępowaniu i zawarcia umowy w sprawie zamówienia publicznego. Pełnomocnictwo w formie pisemnej (oryginał lub kopia potwierdzona za zgodność z oryginałem przez notariusza) </w:t>
      </w:r>
      <w:r w:rsidR="00B01044" w:rsidRPr="001B56B5">
        <w:rPr>
          <w:rFonts w:ascii="Arial" w:hAnsi="Arial" w:cs="Arial"/>
          <w:sz w:val="20"/>
          <w:szCs w:val="20"/>
        </w:rPr>
        <w:t>należy dołączyć do oferty.</w:t>
      </w:r>
    </w:p>
    <w:p w14:paraId="7B9D4A1B" w14:textId="77777777" w:rsidR="00F133D3" w:rsidRPr="001B56B5" w:rsidRDefault="00B265B4" w:rsidP="006E4083">
      <w:pPr>
        <w:numPr>
          <w:ilvl w:val="1"/>
          <w:numId w:val="20"/>
        </w:numPr>
        <w:spacing w:line="312" w:lineRule="auto"/>
        <w:jc w:val="both"/>
        <w:rPr>
          <w:rFonts w:ascii="Arial" w:hAnsi="Arial" w:cs="Arial"/>
          <w:sz w:val="20"/>
          <w:szCs w:val="20"/>
        </w:rPr>
      </w:pPr>
      <w:r w:rsidRPr="001B56B5">
        <w:rPr>
          <w:rFonts w:ascii="Arial" w:hAnsi="Arial" w:cs="Arial"/>
          <w:sz w:val="20"/>
          <w:szCs w:val="20"/>
        </w:rPr>
        <w:t xml:space="preserve">Zamawiający wykluczy z postępowania </w:t>
      </w:r>
      <w:r w:rsidR="00C9636C" w:rsidRPr="001B56B5">
        <w:rPr>
          <w:rFonts w:ascii="Arial" w:hAnsi="Arial" w:cs="Arial"/>
          <w:sz w:val="20"/>
          <w:szCs w:val="20"/>
        </w:rPr>
        <w:t>wykonawców</w:t>
      </w:r>
      <w:r w:rsidR="00F133D3" w:rsidRPr="001B56B5">
        <w:rPr>
          <w:rFonts w:ascii="Arial" w:hAnsi="Arial" w:cs="Arial"/>
          <w:sz w:val="20"/>
          <w:szCs w:val="20"/>
        </w:rPr>
        <w:t>:</w:t>
      </w:r>
    </w:p>
    <w:p w14:paraId="5C30DFA0" w14:textId="77777777" w:rsidR="000850A2" w:rsidRDefault="000850A2" w:rsidP="006E4083">
      <w:pPr>
        <w:numPr>
          <w:ilvl w:val="2"/>
          <w:numId w:val="20"/>
        </w:numPr>
        <w:tabs>
          <w:tab w:val="clear" w:pos="720"/>
          <w:tab w:val="num" w:pos="1418"/>
        </w:tabs>
        <w:spacing w:line="312" w:lineRule="auto"/>
        <w:ind w:left="1418" w:hanging="709"/>
        <w:jc w:val="both"/>
        <w:rPr>
          <w:rFonts w:ascii="Arial" w:hAnsi="Arial" w:cs="Arial"/>
          <w:sz w:val="20"/>
          <w:szCs w:val="20"/>
        </w:rPr>
      </w:pPr>
      <w:r w:rsidRPr="001B56B5">
        <w:rPr>
          <w:rFonts w:ascii="Arial" w:hAnsi="Arial" w:cs="Arial"/>
          <w:sz w:val="20"/>
          <w:szCs w:val="20"/>
        </w:rPr>
        <w:t xml:space="preserve">którzy nie wykazali, </w:t>
      </w:r>
      <w:r w:rsidR="00505326" w:rsidRPr="001B56B5">
        <w:rPr>
          <w:rFonts w:ascii="Arial" w:hAnsi="Arial" w:cs="Arial"/>
          <w:sz w:val="20"/>
          <w:szCs w:val="20"/>
        </w:rPr>
        <w:t xml:space="preserve">spełniania warunków udziału w postępowaniu, o których mowa </w:t>
      </w:r>
      <w:r w:rsidR="007A4FB2">
        <w:rPr>
          <w:rFonts w:ascii="Arial" w:hAnsi="Arial" w:cs="Arial"/>
          <w:sz w:val="20"/>
          <w:szCs w:val="20"/>
        </w:rPr>
        <w:br/>
      </w:r>
      <w:r w:rsidR="00505326" w:rsidRPr="001B56B5">
        <w:rPr>
          <w:rFonts w:ascii="Arial" w:hAnsi="Arial" w:cs="Arial"/>
          <w:sz w:val="20"/>
          <w:szCs w:val="20"/>
        </w:rPr>
        <w:t>w pkt 4.2</w:t>
      </w:r>
    </w:p>
    <w:p w14:paraId="59FFD3AA" w14:textId="77777777" w:rsidR="00A547AD" w:rsidRDefault="00C9636C" w:rsidP="006E4083">
      <w:pPr>
        <w:numPr>
          <w:ilvl w:val="2"/>
          <w:numId w:val="20"/>
        </w:numPr>
        <w:tabs>
          <w:tab w:val="clear" w:pos="720"/>
          <w:tab w:val="num" w:pos="1418"/>
        </w:tabs>
        <w:spacing w:line="312" w:lineRule="auto"/>
        <w:ind w:left="1418" w:hanging="709"/>
        <w:jc w:val="both"/>
        <w:rPr>
          <w:rFonts w:ascii="Arial" w:hAnsi="Arial" w:cs="Arial"/>
          <w:sz w:val="20"/>
          <w:szCs w:val="20"/>
        </w:rPr>
      </w:pPr>
      <w:r w:rsidRPr="003F6B56">
        <w:rPr>
          <w:rFonts w:ascii="Arial" w:hAnsi="Arial" w:cs="Arial"/>
          <w:sz w:val="20"/>
          <w:szCs w:val="20"/>
        </w:rPr>
        <w:t xml:space="preserve">którzy nie wykażą, że nie zachodzą wobec nich przesłanki określone w </w:t>
      </w:r>
      <w:r w:rsidR="00883B4E" w:rsidRPr="003F6B56">
        <w:rPr>
          <w:rFonts w:ascii="Arial" w:hAnsi="Arial" w:cs="Arial"/>
          <w:sz w:val="20"/>
          <w:szCs w:val="20"/>
        </w:rPr>
        <w:t xml:space="preserve">art. 24 </w:t>
      </w:r>
      <w:r w:rsidR="00BE5899" w:rsidRPr="003F6B56">
        <w:rPr>
          <w:rFonts w:ascii="Arial" w:hAnsi="Arial" w:cs="Arial"/>
          <w:sz w:val="20"/>
          <w:szCs w:val="20"/>
        </w:rPr>
        <w:t>ust. 1</w:t>
      </w:r>
      <w:r w:rsidR="00751011" w:rsidRPr="003F6B56">
        <w:rPr>
          <w:rFonts w:ascii="Arial" w:hAnsi="Arial" w:cs="Arial"/>
          <w:sz w:val="20"/>
          <w:szCs w:val="20"/>
        </w:rPr>
        <w:br/>
      </w:r>
      <w:r w:rsidR="00F133D3" w:rsidRPr="003F6B56">
        <w:rPr>
          <w:rFonts w:ascii="Arial" w:hAnsi="Arial" w:cs="Arial"/>
          <w:sz w:val="20"/>
          <w:szCs w:val="20"/>
        </w:rPr>
        <w:t xml:space="preserve">pkt </w:t>
      </w:r>
      <w:r w:rsidR="00505326" w:rsidRPr="003F6B56">
        <w:rPr>
          <w:rFonts w:ascii="Arial" w:hAnsi="Arial" w:cs="Arial"/>
          <w:sz w:val="20"/>
          <w:szCs w:val="20"/>
        </w:rPr>
        <w:t>13-23</w:t>
      </w:r>
      <w:r w:rsidR="002A6495" w:rsidRPr="003F6B56">
        <w:rPr>
          <w:rFonts w:ascii="Arial" w:hAnsi="Arial" w:cs="Arial"/>
          <w:sz w:val="20"/>
          <w:szCs w:val="20"/>
        </w:rPr>
        <w:t xml:space="preserve"> </w:t>
      </w:r>
      <w:r w:rsidR="00F133D3" w:rsidRPr="003F6B56">
        <w:rPr>
          <w:rFonts w:ascii="Arial" w:hAnsi="Arial" w:cs="Arial"/>
          <w:sz w:val="20"/>
          <w:szCs w:val="20"/>
        </w:rPr>
        <w:t>ustawy</w:t>
      </w:r>
    </w:p>
    <w:p w14:paraId="46681918" w14:textId="77777777" w:rsidR="00A52991" w:rsidRPr="003F6B56" w:rsidRDefault="00A547AD" w:rsidP="006E4083">
      <w:pPr>
        <w:numPr>
          <w:ilvl w:val="2"/>
          <w:numId w:val="20"/>
        </w:numPr>
        <w:tabs>
          <w:tab w:val="clear" w:pos="720"/>
          <w:tab w:val="num" w:pos="1418"/>
        </w:tabs>
        <w:spacing w:line="312" w:lineRule="auto"/>
        <w:ind w:left="1418" w:hanging="709"/>
        <w:jc w:val="both"/>
        <w:rPr>
          <w:rFonts w:ascii="Arial" w:hAnsi="Arial" w:cs="Arial"/>
          <w:sz w:val="20"/>
          <w:szCs w:val="20"/>
        </w:rPr>
      </w:pPr>
      <w:r w:rsidRPr="003F6B56">
        <w:rPr>
          <w:rFonts w:ascii="Arial" w:hAnsi="Arial" w:cs="Arial"/>
          <w:sz w:val="20"/>
          <w:szCs w:val="20"/>
        </w:rPr>
        <w:t>wobec których zachodzą przesłanki określone w art. 24</w:t>
      </w:r>
      <w:r w:rsidR="00C9636C" w:rsidRPr="003F6B56">
        <w:rPr>
          <w:rFonts w:ascii="Arial" w:hAnsi="Arial" w:cs="Arial"/>
          <w:sz w:val="20"/>
          <w:szCs w:val="20"/>
        </w:rPr>
        <w:t xml:space="preserve"> ust. 5</w:t>
      </w:r>
      <w:r w:rsidR="00BE5899" w:rsidRPr="003F6B56">
        <w:rPr>
          <w:rFonts w:ascii="Arial" w:hAnsi="Arial" w:cs="Arial"/>
          <w:sz w:val="20"/>
          <w:szCs w:val="20"/>
        </w:rPr>
        <w:t xml:space="preserve"> </w:t>
      </w:r>
      <w:r w:rsidR="002A6495" w:rsidRPr="003F6B56">
        <w:rPr>
          <w:rFonts w:ascii="Arial" w:hAnsi="Arial" w:cs="Arial"/>
          <w:sz w:val="20"/>
          <w:szCs w:val="20"/>
        </w:rPr>
        <w:t xml:space="preserve">pkt </w:t>
      </w:r>
      <w:r w:rsidR="0062494C" w:rsidRPr="003F6B56">
        <w:rPr>
          <w:rFonts w:ascii="Arial" w:hAnsi="Arial" w:cs="Arial"/>
          <w:sz w:val="20"/>
          <w:szCs w:val="20"/>
        </w:rPr>
        <w:t>1</w:t>
      </w:r>
      <w:r w:rsidR="005565C9" w:rsidRPr="003F6B56">
        <w:rPr>
          <w:rFonts w:ascii="Arial" w:hAnsi="Arial" w:cs="Arial"/>
          <w:sz w:val="20"/>
          <w:szCs w:val="20"/>
        </w:rPr>
        <w:t xml:space="preserve"> </w:t>
      </w:r>
      <w:r w:rsidR="00883B4E" w:rsidRPr="003F6B56">
        <w:rPr>
          <w:rFonts w:ascii="Arial" w:hAnsi="Arial" w:cs="Arial"/>
          <w:sz w:val="20"/>
          <w:szCs w:val="20"/>
        </w:rPr>
        <w:t>ustawy</w:t>
      </w:r>
      <w:r w:rsidRPr="003F6B56">
        <w:rPr>
          <w:rFonts w:ascii="Arial" w:hAnsi="Arial" w:cs="Arial"/>
          <w:sz w:val="20"/>
          <w:szCs w:val="20"/>
        </w:rPr>
        <w:t>.</w:t>
      </w:r>
    </w:p>
    <w:p w14:paraId="28949D81" w14:textId="69AC223E" w:rsidR="00803048" w:rsidRPr="001B56B5" w:rsidRDefault="00803048" w:rsidP="006E4083">
      <w:pPr>
        <w:spacing w:line="312" w:lineRule="auto"/>
        <w:ind w:left="720"/>
        <w:jc w:val="both"/>
        <w:rPr>
          <w:rFonts w:ascii="Arial" w:hAnsi="Arial" w:cs="Arial"/>
          <w:sz w:val="20"/>
          <w:szCs w:val="20"/>
        </w:rPr>
      </w:pPr>
    </w:p>
    <w:p w14:paraId="686B2B1D" w14:textId="77777777" w:rsidR="009721DD" w:rsidRPr="001B56B5" w:rsidRDefault="009721DD" w:rsidP="006E4083">
      <w:pPr>
        <w:pBdr>
          <w:top w:val="single" w:sz="4" w:space="1" w:color="auto"/>
          <w:left w:val="single" w:sz="4" w:space="4" w:color="auto"/>
          <w:bottom w:val="single" w:sz="4" w:space="1" w:color="auto"/>
          <w:right w:val="single" w:sz="4" w:space="4" w:color="auto"/>
        </w:pBdr>
        <w:spacing w:line="312" w:lineRule="auto"/>
        <w:jc w:val="center"/>
        <w:rPr>
          <w:rFonts w:ascii="Arial" w:hAnsi="Arial" w:cs="Arial"/>
          <w:b/>
          <w:sz w:val="20"/>
          <w:szCs w:val="20"/>
        </w:rPr>
      </w:pPr>
      <w:r w:rsidRPr="001B56B5">
        <w:rPr>
          <w:rFonts w:ascii="Arial" w:hAnsi="Arial" w:cs="Arial"/>
          <w:b/>
          <w:sz w:val="20"/>
          <w:szCs w:val="20"/>
        </w:rPr>
        <w:t>Rozdział 5</w:t>
      </w:r>
    </w:p>
    <w:p w14:paraId="7261DBC9" w14:textId="77777777" w:rsidR="009721DD" w:rsidRPr="001B56B5" w:rsidRDefault="009721DD" w:rsidP="006E4083">
      <w:pPr>
        <w:pBdr>
          <w:top w:val="single" w:sz="4" w:space="1" w:color="auto"/>
          <w:left w:val="single" w:sz="4" w:space="4" w:color="auto"/>
          <w:bottom w:val="single" w:sz="4" w:space="1" w:color="auto"/>
          <w:right w:val="single" w:sz="4" w:space="4" w:color="auto"/>
        </w:pBdr>
        <w:spacing w:line="312" w:lineRule="auto"/>
        <w:jc w:val="center"/>
        <w:rPr>
          <w:rFonts w:ascii="Arial" w:hAnsi="Arial" w:cs="Arial"/>
          <w:b/>
          <w:sz w:val="20"/>
          <w:szCs w:val="20"/>
        </w:rPr>
      </w:pPr>
      <w:r w:rsidRPr="001B56B5">
        <w:rPr>
          <w:rFonts w:ascii="Arial" w:hAnsi="Arial" w:cs="Arial"/>
          <w:b/>
          <w:sz w:val="20"/>
          <w:szCs w:val="20"/>
        </w:rPr>
        <w:t>WYKAZ OŚWIADCZEŃ LUB DOKUMENTÓW, JAKIE MAJĄ DOSTARCZYĆ WYKONAWCY</w:t>
      </w:r>
    </w:p>
    <w:p w14:paraId="2F39AF92" w14:textId="77777777" w:rsidR="009721DD" w:rsidRPr="001B56B5" w:rsidRDefault="009721DD" w:rsidP="006E4083">
      <w:pPr>
        <w:spacing w:line="312" w:lineRule="auto"/>
        <w:jc w:val="center"/>
        <w:rPr>
          <w:rFonts w:ascii="Arial" w:hAnsi="Arial" w:cs="Arial"/>
          <w:sz w:val="20"/>
          <w:szCs w:val="20"/>
        </w:rPr>
      </w:pPr>
    </w:p>
    <w:p w14:paraId="53115020" w14:textId="77777777" w:rsidR="007B2B4C" w:rsidRPr="001B56B5" w:rsidRDefault="007B2B4C" w:rsidP="006E4083">
      <w:pPr>
        <w:numPr>
          <w:ilvl w:val="1"/>
          <w:numId w:val="4"/>
        </w:numPr>
        <w:spacing w:line="312" w:lineRule="auto"/>
        <w:jc w:val="both"/>
        <w:rPr>
          <w:rFonts w:ascii="Arial" w:hAnsi="Arial" w:cs="Arial"/>
          <w:sz w:val="20"/>
          <w:szCs w:val="20"/>
        </w:rPr>
      </w:pPr>
      <w:r w:rsidRPr="001B56B5">
        <w:rPr>
          <w:rFonts w:ascii="Arial" w:hAnsi="Arial" w:cs="Arial"/>
          <w:sz w:val="20"/>
          <w:szCs w:val="20"/>
        </w:rPr>
        <w:t>W celu potwierdzenia spełniania warunków udziału w postępowaniu, określonych w Rozdziale 4 oraz wykazania braku podstaw do wykluczenia, wykonawcy muszą złożyć wraz z ofertą następujące oświadczenia i dokumenty:</w:t>
      </w:r>
    </w:p>
    <w:p w14:paraId="5A3BBE87" w14:textId="77777777" w:rsidR="007B2B4C" w:rsidRPr="00D47F7F" w:rsidRDefault="007B2B4C" w:rsidP="006E4083">
      <w:pPr>
        <w:numPr>
          <w:ilvl w:val="2"/>
          <w:numId w:val="4"/>
        </w:numPr>
        <w:tabs>
          <w:tab w:val="clear" w:pos="720"/>
          <w:tab w:val="num" w:pos="1414"/>
        </w:tabs>
        <w:spacing w:line="312" w:lineRule="auto"/>
        <w:ind w:left="1418" w:hanging="709"/>
        <w:jc w:val="both"/>
        <w:rPr>
          <w:rFonts w:ascii="Arial" w:hAnsi="Arial" w:cs="Arial"/>
          <w:b/>
          <w:sz w:val="20"/>
          <w:szCs w:val="20"/>
        </w:rPr>
      </w:pPr>
      <w:r w:rsidRPr="001B56B5">
        <w:rPr>
          <w:rFonts w:ascii="Arial" w:hAnsi="Arial" w:cs="Arial"/>
          <w:sz w:val="20"/>
          <w:szCs w:val="20"/>
        </w:rPr>
        <w:t>aktualne na dzień</w:t>
      </w:r>
      <w:r w:rsidR="006B6A88" w:rsidRPr="001B56B5">
        <w:rPr>
          <w:rFonts w:ascii="Arial" w:hAnsi="Arial" w:cs="Arial"/>
          <w:sz w:val="20"/>
          <w:szCs w:val="20"/>
        </w:rPr>
        <w:t xml:space="preserve"> składania ofert oświadczenia</w:t>
      </w:r>
      <w:r w:rsidRPr="001B56B5">
        <w:rPr>
          <w:rFonts w:ascii="Arial" w:hAnsi="Arial" w:cs="Arial"/>
          <w:sz w:val="20"/>
          <w:szCs w:val="20"/>
        </w:rPr>
        <w:t xml:space="preserve"> w zakresie wskazanym w Załączniku Nr 3</w:t>
      </w:r>
      <w:r w:rsidR="006B6A88" w:rsidRPr="001B56B5">
        <w:rPr>
          <w:rFonts w:ascii="Arial" w:hAnsi="Arial" w:cs="Arial"/>
          <w:sz w:val="20"/>
          <w:szCs w:val="20"/>
        </w:rPr>
        <w:t xml:space="preserve"> i 4</w:t>
      </w:r>
      <w:r w:rsidRPr="001B56B5">
        <w:rPr>
          <w:rFonts w:ascii="Arial" w:hAnsi="Arial" w:cs="Arial"/>
          <w:sz w:val="20"/>
          <w:szCs w:val="20"/>
        </w:rPr>
        <w:t xml:space="preserve"> do SIWZ. I</w:t>
      </w:r>
      <w:r w:rsidR="006B6A88" w:rsidRPr="001B56B5">
        <w:rPr>
          <w:rFonts w:ascii="Arial" w:hAnsi="Arial" w:cs="Arial"/>
          <w:sz w:val="20"/>
          <w:szCs w:val="20"/>
        </w:rPr>
        <w:t>nformacje zawarte w oświadczeniach</w:t>
      </w:r>
      <w:r w:rsidRPr="001B56B5">
        <w:rPr>
          <w:rFonts w:ascii="Arial" w:hAnsi="Arial" w:cs="Arial"/>
          <w:sz w:val="20"/>
          <w:szCs w:val="20"/>
        </w:rPr>
        <w:t xml:space="preserve"> będą </w:t>
      </w:r>
      <w:r w:rsidR="004E0908" w:rsidRPr="001B56B5">
        <w:rPr>
          <w:rFonts w:ascii="Arial" w:hAnsi="Arial" w:cs="Arial"/>
          <w:sz w:val="20"/>
          <w:szCs w:val="20"/>
        </w:rPr>
        <w:t>stanowić wstępne potwierdzenie,</w:t>
      </w:r>
      <w:r w:rsidR="007A4FB2">
        <w:rPr>
          <w:rFonts w:ascii="Arial" w:hAnsi="Arial" w:cs="Arial"/>
          <w:sz w:val="20"/>
          <w:szCs w:val="20"/>
        </w:rPr>
        <w:t xml:space="preserve"> </w:t>
      </w:r>
      <w:r w:rsidRPr="001B56B5">
        <w:rPr>
          <w:rFonts w:ascii="Arial" w:hAnsi="Arial" w:cs="Arial"/>
          <w:sz w:val="20"/>
          <w:szCs w:val="20"/>
        </w:rPr>
        <w:t>że wy</w:t>
      </w:r>
      <w:r w:rsidR="004E65F5" w:rsidRPr="001B56B5">
        <w:rPr>
          <w:rFonts w:ascii="Arial" w:hAnsi="Arial" w:cs="Arial"/>
          <w:sz w:val="20"/>
          <w:szCs w:val="20"/>
        </w:rPr>
        <w:t>konawca nie podlega wykluczeniu</w:t>
      </w:r>
      <w:r w:rsidRPr="001B56B5">
        <w:rPr>
          <w:rFonts w:ascii="Arial" w:hAnsi="Arial" w:cs="Arial"/>
          <w:sz w:val="20"/>
          <w:szCs w:val="20"/>
        </w:rPr>
        <w:t xml:space="preserve"> z postępowan</w:t>
      </w:r>
      <w:r w:rsidR="004E0908" w:rsidRPr="001B56B5">
        <w:rPr>
          <w:rFonts w:ascii="Arial" w:hAnsi="Arial" w:cs="Arial"/>
          <w:sz w:val="20"/>
          <w:szCs w:val="20"/>
        </w:rPr>
        <w:t>ia oraz spełnia warunki udziału</w:t>
      </w:r>
      <w:r w:rsidR="007A4FB2">
        <w:rPr>
          <w:rFonts w:ascii="Arial" w:hAnsi="Arial" w:cs="Arial"/>
          <w:sz w:val="20"/>
          <w:szCs w:val="20"/>
        </w:rPr>
        <w:t xml:space="preserve"> </w:t>
      </w:r>
      <w:r w:rsidR="006B6A88" w:rsidRPr="001B56B5">
        <w:rPr>
          <w:rFonts w:ascii="Arial" w:hAnsi="Arial" w:cs="Arial"/>
          <w:sz w:val="20"/>
          <w:szCs w:val="20"/>
        </w:rPr>
        <w:t>w postępowaniu. Oświadczenia te</w:t>
      </w:r>
      <w:r w:rsidRPr="001B56B5">
        <w:rPr>
          <w:rFonts w:ascii="Arial" w:hAnsi="Arial" w:cs="Arial"/>
          <w:sz w:val="20"/>
          <w:szCs w:val="20"/>
        </w:rPr>
        <w:t xml:space="preserve"> wykonawca składa </w:t>
      </w:r>
      <w:r w:rsidR="004E65F5" w:rsidRPr="001B56B5">
        <w:rPr>
          <w:rFonts w:ascii="Arial" w:hAnsi="Arial" w:cs="Arial"/>
          <w:sz w:val="20"/>
          <w:szCs w:val="20"/>
        </w:rPr>
        <w:t>zgodnie ze wzorami</w:t>
      </w:r>
      <w:r w:rsidR="006B6A88" w:rsidRPr="001B56B5">
        <w:rPr>
          <w:rFonts w:ascii="Arial" w:hAnsi="Arial" w:cs="Arial"/>
          <w:sz w:val="20"/>
          <w:szCs w:val="20"/>
        </w:rPr>
        <w:t xml:space="preserve"> </w:t>
      </w:r>
      <w:r w:rsidRPr="00D47F7F">
        <w:rPr>
          <w:rFonts w:ascii="Arial" w:hAnsi="Arial" w:cs="Arial"/>
          <w:sz w:val="20"/>
          <w:szCs w:val="20"/>
        </w:rPr>
        <w:t>stanowi</w:t>
      </w:r>
      <w:r w:rsidR="006B6A88" w:rsidRPr="00D47F7F">
        <w:rPr>
          <w:rFonts w:ascii="Arial" w:hAnsi="Arial" w:cs="Arial"/>
          <w:sz w:val="20"/>
          <w:szCs w:val="20"/>
        </w:rPr>
        <w:t>ącym</w:t>
      </w:r>
      <w:r w:rsidR="004E65F5" w:rsidRPr="00D47F7F">
        <w:rPr>
          <w:rFonts w:ascii="Arial" w:hAnsi="Arial" w:cs="Arial"/>
          <w:sz w:val="20"/>
          <w:szCs w:val="20"/>
        </w:rPr>
        <w:t>i</w:t>
      </w:r>
      <w:r w:rsidRPr="00D47F7F">
        <w:rPr>
          <w:rFonts w:ascii="Arial" w:hAnsi="Arial" w:cs="Arial"/>
          <w:sz w:val="20"/>
          <w:szCs w:val="20"/>
        </w:rPr>
        <w:t xml:space="preserve"> </w:t>
      </w:r>
      <w:r w:rsidRPr="00D47F7F">
        <w:rPr>
          <w:rFonts w:ascii="Arial" w:hAnsi="Arial" w:cs="Arial"/>
          <w:b/>
          <w:sz w:val="20"/>
          <w:szCs w:val="20"/>
        </w:rPr>
        <w:t xml:space="preserve">Załącznik Nr 3 </w:t>
      </w:r>
      <w:r w:rsidR="006B6A88" w:rsidRPr="00D47F7F">
        <w:rPr>
          <w:rFonts w:ascii="Arial" w:hAnsi="Arial" w:cs="Arial"/>
          <w:b/>
          <w:sz w:val="20"/>
          <w:szCs w:val="20"/>
        </w:rPr>
        <w:t xml:space="preserve">i 4 </w:t>
      </w:r>
      <w:r w:rsidRPr="00D47F7F">
        <w:rPr>
          <w:rFonts w:ascii="Arial" w:hAnsi="Arial" w:cs="Arial"/>
          <w:b/>
          <w:sz w:val="20"/>
          <w:szCs w:val="20"/>
        </w:rPr>
        <w:t>do SIWZ</w:t>
      </w:r>
      <w:r w:rsidR="00A869F9" w:rsidRPr="00D47F7F">
        <w:rPr>
          <w:rFonts w:ascii="Arial" w:hAnsi="Arial" w:cs="Arial"/>
          <w:b/>
          <w:sz w:val="20"/>
          <w:szCs w:val="20"/>
        </w:rPr>
        <w:t>,</w:t>
      </w:r>
    </w:p>
    <w:p w14:paraId="41093841" w14:textId="77777777" w:rsidR="007B2B4C" w:rsidRPr="001B56B5" w:rsidRDefault="00A869F9" w:rsidP="006E4083">
      <w:pPr>
        <w:numPr>
          <w:ilvl w:val="2"/>
          <w:numId w:val="4"/>
        </w:numPr>
        <w:tabs>
          <w:tab w:val="clear" w:pos="720"/>
          <w:tab w:val="num" w:pos="1414"/>
        </w:tabs>
        <w:spacing w:line="312" w:lineRule="auto"/>
        <w:ind w:left="1418" w:hanging="709"/>
        <w:jc w:val="both"/>
        <w:rPr>
          <w:rFonts w:ascii="Arial" w:hAnsi="Arial" w:cs="Arial"/>
          <w:sz w:val="20"/>
          <w:szCs w:val="20"/>
        </w:rPr>
      </w:pPr>
      <w:r w:rsidRPr="001B56B5">
        <w:rPr>
          <w:rFonts w:ascii="Arial" w:hAnsi="Arial" w:cs="Arial"/>
          <w:sz w:val="20"/>
          <w:szCs w:val="20"/>
        </w:rPr>
        <w:t>w</w:t>
      </w:r>
      <w:r w:rsidR="007B2B4C" w:rsidRPr="001B56B5">
        <w:rPr>
          <w:rFonts w:ascii="Arial" w:hAnsi="Arial" w:cs="Arial"/>
          <w:sz w:val="20"/>
          <w:szCs w:val="20"/>
        </w:rPr>
        <w:t xml:space="preserve"> przypadku wspólnego ubiegania się o zamówieni</w:t>
      </w:r>
      <w:r w:rsidR="00D717A4" w:rsidRPr="001B56B5">
        <w:rPr>
          <w:rFonts w:ascii="Arial" w:hAnsi="Arial" w:cs="Arial"/>
          <w:sz w:val="20"/>
          <w:szCs w:val="20"/>
        </w:rPr>
        <w:t>e przez wykonawców o</w:t>
      </w:r>
      <w:r w:rsidR="004E0908" w:rsidRPr="001B56B5">
        <w:rPr>
          <w:rFonts w:ascii="Arial" w:hAnsi="Arial" w:cs="Arial"/>
          <w:sz w:val="20"/>
          <w:szCs w:val="20"/>
        </w:rPr>
        <w:t>świadczenia,</w:t>
      </w:r>
      <w:r w:rsidR="007A4FB2">
        <w:rPr>
          <w:rFonts w:ascii="Arial" w:hAnsi="Arial" w:cs="Arial"/>
          <w:sz w:val="20"/>
          <w:szCs w:val="20"/>
        </w:rPr>
        <w:t xml:space="preserve"> </w:t>
      </w:r>
      <w:r w:rsidR="002A22A3">
        <w:rPr>
          <w:rFonts w:ascii="Arial" w:hAnsi="Arial" w:cs="Arial"/>
          <w:sz w:val="20"/>
          <w:szCs w:val="20"/>
        </w:rPr>
        <w:br/>
      </w:r>
      <w:r w:rsidR="007B2B4C" w:rsidRPr="001B56B5">
        <w:rPr>
          <w:rFonts w:ascii="Arial" w:hAnsi="Arial" w:cs="Arial"/>
          <w:sz w:val="20"/>
          <w:szCs w:val="20"/>
        </w:rPr>
        <w:t xml:space="preserve">o którym mowa w pkt 5.1.1 składa każdy z wykonawców </w:t>
      </w:r>
      <w:r w:rsidR="004E0908" w:rsidRPr="001B56B5">
        <w:rPr>
          <w:rFonts w:ascii="Arial" w:hAnsi="Arial" w:cs="Arial"/>
          <w:sz w:val="20"/>
          <w:szCs w:val="20"/>
        </w:rPr>
        <w:t>wspólnie ubiegających się</w:t>
      </w:r>
      <w:r w:rsidR="007A4FB2">
        <w:rPr>
          <w:rFonts w:ascii="Arial" w:hAnsi="Arial" w:cs="Arial"/>
          <w:sz w:val="20"/>
          <w:szCs w:val="20"/>
        </w:rPr>
        <w:t xml:space="preserve"> </w:t>
      </w:r>
      <w:r w:rsidR="002A22A3">
        <w:rPr>
          <w:rFonts w:ascii="Arial" w:hAnsi="Arial" w:cs="Arial"/>
          <w:sz w:val="20"/>
          <w:szCs w:val="20"/>
        </w:rPr>
        <w:br/>
      </w:r>
      <w:r w:rsidR="00D717A4" w:rsidRPr="001B56B5">
        <w:rPr>
          <w:rFonts w:ascii="Arial" w:hAnsi="Arial" w:cs="Arial"/>
          <w:sz w:val="20"/>
          <w:szCs w:val="20"/>
        </w:rPr>
        <w:t>o zamówienie. Oświadczenia te</w:t>
      </w:r>
      <w:r w:rsidR="007B2B4C" w:rsidRPr="001B56B5">
        <w:rPr>
          <w:rFonts w:ascii="Arial" w:hAnsi="Arial" w:cs="Arial"/>
          <w:sz w:val="20"/>
          <w:szCs w:val="20"/>
        </w:rPr>
        <w:t xml:space="preserve"> ma</w:t>
      </w:r>
      <w:r w:rsidR="00D717A4" w:rsidRPr="001B56B5">
        <w:rPr>
          <w:rFonts w:ascii="Arial" w:hAnsi="Arial" w:cs="Arial"/>
          <w:sz w:val="20"/>
          <w:szCs w:val="20"/>
        </w:rPr>
        <w:t>ją</w:t>
      </w:r>
      <w:r w:rsidR="007B2B4C" w:rsidRPr="001B56B5">
        <w:rPr>
          <w:rFonts w:ascii="Arial" w:hAnsi="Arial" w:cs="Arial"/>
          <w:sz w:val="20"/>
          <w:szCs w:val="20"/>
        </w:rPr>
        <w:t xml:space="preserve"> potwierd</w:t>
      </w:r>
      <w:r w:rsidR="004E0908" w:rsidRPr="001B56B5">
        <w:rPr>
          <w:rFonts w:ascii="Arial" w:hAnsi="Arial" w:cs="Arial"/>
          <w:sz w:val="20"/>
          <w:szCs w:val="20"/>
        </w:rPr>
        <w:t>zać spełnianie warunków udziału</w:t>
      </w:r>
      <w:r w:rsidR="007A4FB2">
        <w:rPr>
          <w:rFonts w:ascii="Arial" w:hAnsi="Arial" w:cs="Arial"/>
          <w:sz w:val="20"/>
          <w:szCs w:val="20"/>
        </w:rPr>
        <w:t xml:space="preserve"> </w:t>
      </w:r>
      <w:r w:rsidR="007B3D59">
        <w:rPr>
          <w:rFonts w:ascii="Arial" w:hAnsi="Arial" w:cs="Arial"/>
          <w:sz w:val="20"/>
          <w:szCs w:val="20"/>
        </w:rPr>
        <w:br/>
      </w:r>
      <w:r w:rsidR="007B2B4C" w:rsidRPr="001B56B5">
        <w:rPr>
          <w:rFonts w:ascii="Arial" w:hAnsi="Arial" w:cs="Arial"/>
          <w:sz w:val="20"/>
          <w:szCs w:val="20"/>
        </w:rPr>
        <w:t xml:space="preserve">w postępowaniu oraz brak podstaw wykluczenia w zakresie, w którym każdy </w:t>
      </w:r>
      <w:r w:rsidR="007B3D59">
        <w:rPr>
          <w:rFonts w:ascii="Arial" w:hAnsi="Arial" w:cs="Arial"/>
          <w:sz w:val="20"/>
          <w:szCs w:val="20"/>
        </w:rPr>
        <w:br/>
      </w:r>
      <w:r w:rsidR="007B2B4C" w:rsidRPr="001B56B5">
        <w:rPr>
          <w:rFonts w:ascii="Arial" w:hAnsi="Arial" w:cs="Arial"/>
          <w:sz w:val="20"/>
          <w:szCs w:val="20"/>
        </w:rPr>
        <w:t>z wykonawców wykazuje spełnianie warunków udziału w postępowani</w:t>
      </w:r>
      <w:r w:rsidRPr="001B56B5">
        <w:rPr>
          <w:rFonts w:ascii="Arial" w:hAnsi="Arial" w:cs="Arial"/>
          <w:sz w:val="20"/>
          <w:szCs w:val="20"/>
        </w:rPr>
        <w:t>u oraz brak podstaw wykluczenia,</w:t>
      </w:r>
    </w:p>
    <w:p w14:paraId="19BFEF15" w14:textId="77777777" w:rsidR="007B2B4C" w:rsidRPr="001B56B5" w:rsidRDefault="007B2B4C" w:rsidP="006E4083">
      <w:pPr>
        <w:numPr>
          <w:ilvl w:val="2"/>
          <w:numId w:val="4"/>
        </w:numPr>
        <w:tabs>
          <w:tab w:val="clear" w:pos="720"/>
          <w:tab w:val="num" w:pos="1414"/>
        </w:tabs>
        <w:spacing w:line="312" w:lineRule="auto"/>
        <w:ind w:left="1418" w:hanging="709"/>
        <w:jc w:val="both"/>
        <w:rPr>
          <w:rFonts w:ascii="Arial" w:hAnsi="Arial" w:cs="Arial"/>
          <w:sz w:val="20"/>
          <w:szCs w:val="20"/>
        </w:rPr>
      </w:pPr>
      <w:r w:rsidRPr="001B56B5">
        <w:rPr>
          <w:rFonts w:ascii="Arial" w:hAnsi="Arial" w:cs="Arial"/>
          <w:sz w:val="20"/>
          <w:szCs w:val="20"/>
        </w:rPr>
        <w:t xml:space="preserve">Wykonawca, który powołuje się na zasoby innych podmiotów, w celu wykazania braku istnienia wobec nich podstaw wykluczenia oraz spełniania, w zakresie w jakim powołuje się na ich zasoby, warunków udziału w postępowaniu zamieszcza informacje </w:t>
      </w:r>
      <w:r w:rsidR="00D23164" w:rsidRPr="001B56B5">
        <w:rPr>
          <w:rFonts w:ascii="Arial" w:hAnsi="Arial" w:cs="Arial"/>
          <w:sz w:val="20"/>
          <w:szCs w:val="20"/>
        </w:rPr>
        <w:t>o tych podmiotach w oświadczeniach</w:t>
      </w:r>
      <w:r w:rsidR="00AC5A7B" w:rsidRPr="001B56B5">
        <w:rPr>
          <w:rFonts w:ascii="Arial" w:hAnsi="Arial" w:cs="Arial"/>
          <w:sz w:val="20"/>
          <w:szCs w:val="20"/>
        </w:rPr>
        <w:t>, o których</w:t>
      </w:r>
      <w:r w:rsidRPr="001B56B5">
        <w:rPr>
          <w:rFonts w:ascii="Arial" w:hAnsi="Arial" w:cs="Arial"/>
          <w:sz w:val="20"/>
          <w:szCs w:val="20"/>
        </w:rPr>
        <w:t xml:space="preserve"> mowa w pkt 5.1.1</w:t>
      </w:r>
      <w:r w:rsidR="00A869F9" w:rsidRPr="001B56B5">
        <w:rPr>
          <w:rFonts w:ascii="Arial" w:hAnsi="Arial" w:cs="Arial"/>
          <w:sz w:val="20"/>
          <w:szCs w:val="20"/>
        </w:rPr>
        <w:t>,</w:t>
      </w:r>
    </w:p>
    <w:p w14:paraId="7343A775" w14:textId="77777777" w:rsidR="007B2B4C" w:rsidRPr="008F5FC3" w:rsidRDefault="007B2B4C" w:rsidP="006E4083">
      <w:pPr>
        <w:numPr>
          <w:ilvl w:val="2"/>
          <w:numId w:val="4"/>
        </w:numPr>
        <w:tabs>
          <w:tab w:val="clear" w:pos="720"/>
          <w:tab w:val="num" w:pos="1414"/>
        </w:tabs>
        <w:spacing w:line="312" w:lineRule="auto"/>
        <w:ind w:left="1418" w:hanging="709"/>
        <w:jc w:val="both"/>
        <w:rPr>
          <w:rFonts w:ascii="Arial" w:hAnsi="Arial" w:cs="Arial"/>
          <w:sz w:val="20"/>
          <w:szCs w:val="20"/>
        </w:rPr>
      </w:pPr>
      <w:r w:rsidRPr="001B56B5">
        <w:rPr>
          <w:rFonts w:ascii="Arial" w:hAnsi="Arial" w:cs="Arial"/>
          <w:sz w:val="20"/>
          <w:szCs w:val="20"/>
        </w:rPr>
        <w:lastRenderedPageBreak/>
        <w:t xml:space="preserve">zobowiązanie podmiotu trzeciego, o którym mowa w pkt </w:t>
      </w:r>
      <w:r w:rsidRPr="008F5FC3">
        <w:rPr>
          <w:rFonts w:ascii="Arial" w:hAnsi="Arial" w:cs="Arial"/>
          <w:sz w:val="20"/>
          <w:szCs w:val="20"/>
        </w:rPr>
        <w:t xml:space="preserve">4.5.1 i </w:t>
      </w:r>
      <w:r w:rsidR="008F5FC3" w:rsidRPr="008F5FC3">
        <w:rPr>
          <w:rFonts w:ascii="Arial" w:hAnsi="Arial" w:cs="Arial"/>
          <w:sz w:val="20"/>
          <w:szCs w:val="20"/>
        </w:rPr>
        <w:t xml:space="preserve">zawierające informacje, </w:t>
      </w:r>
      <w:r w:rsidR="00AC257C">
        <w:rPr>
          <w:rFonts w:ascii="Arial" w:hAnsi="Arial" w:cs="Arial"/>
          <w:sz w:val="20"/>
          <w:szCs w:val="20"/>
        </w:rPr>
        <w:br/>
      </w:r>
      <w:r w:rsidR="008F5FC3" w:rsidRPr="008F5FC3">
        <w:rPr>
          <w:rFonts w:ascii="Arial" w:hAnsi="Arial" w:cs="Arial"/>
          <w:sz w:val="20"/>
          <w:szCs w:val="20"/>
        </w:rPr>
        <w:t xml:space="preserve">o których mowa </w:t>
      </w:r>
      <w:r w:rsidRPr="008F5FC3">
        <w:rPr>
          <w:rFonts w:ascii="Arial" w:hAnsi="Arial" w:cs="Arial"/>
          <w:sz w:val="20"/>
          <w:szCs w:val="20"/>
        </w:rPr>
        <w:t>4.5.4 SIWZ – jeżeli wykonawca polega na zasobach lub sytuacji podmiotu trzeciego.</w:t>
      </w:r>
    </w:p>
    <w:p w14:paraId="057C2181" w14:textId="0BAA852F" w:rsidR="007B2B4C" w:rsidRPr="00D47F7F" w:rsidRDefault="007B2B4C" w:rsidP="006E4083">
      <w:pPr>
        <w:numPr>
          <w:ilvl w:val="1"/>
          <w:numId w:val="23"/>
        </w:numPr>
        <w:spacing w:line="312" w:lineRule="auto"/>
        <w:ind w:left="629" w:hanging="629"/>
        <w:jc w:val="both"/>
        <w:rPr>
          <w:rFonts w:ascii="Arial" w:hAnsi="Arial" w:cs="Arial"/>
          <w:b/>
          <w:sz w:val="20"/>
          <w:szCs w:val="20"/>
        </w:rPr>
      </w:pPr>
      <w:r w:rsidRPr="001B56B5">
        <w:rPr>
          <w:rFonts w:ascii="Arial" w:hAnsi="Arial" w:cs="Arial"/>
          <w:sz w:val="20"/>
          <w:szCs w:val="20"/>
        </w:rPr>
        <w:t xml:space="preserve">Wykonawca w terminie 3 dni od dnia zamieszczenia na stronie internetowej informacji, o której mowa w art. 86 ust. 5 ustawy, jest zobowiązany do przekazania zamawiającemu oświadczenia o przynależności lub braku przynależności do tej samej grupy kapitałowej, o której mowa </w:t>
      </w:r>
      <w:r w:rsidR="009A3D5C">
        <w:rPr>
          <w:rFonts w:ascii="Arial" w:hAnsi="Arial" w:cs="Arial"/>
          <w:sz w:val="20"/>
          <w:szCs w:val="20"/>
        </w:rPr>
        <w:br/>
      </w:r>
      <w:r w:rsidRPr="001B56B5">
        <w:rPr>
          <w:rFonts w:ascii="Arial" w:hAnsi="Arial" w:cs="Arial"/>
          <w:sz w:val="20"/>
          <w:szCs w:val="20"/>
        </w:rPr>
        <w:t xml:space="preserve">w art. 24 ust. 1 pkt 23 ustawy. Wraz ze złożeniem oświadczenia, wykonawca może przedstawić dowody, że powiązania z innym wykonawcą nie prowadzą do zakłócenia konkurencji </w:t>
      </w:r>
      <w:r w:rsidR="007B3D59">
        <w:rPr>
          <w:rFonts w:ascii="Arial" w:hAnsi="Arial" w:cs="Arial"/>
          <w:sz w:val="20"/>
          <w:szCs w:val="20"/>
        </w:rPr>
        <w:br/>
      </w:r>
      <w:r w:rsidRPr="001B56B5">
        <w:rPr>
          <w:rFonts w:ascii="Arial" w:hAnsi="Arial" w:cs="Arial"/>
          <w:sz w:val="20"/>
          <w:szCs w:val="20"/>
        </w:rPr>
        <w:t xml:space="preserve">w postępowaniu o udzielenie zamówienia. </w:t>
      </w:r>
      <w:r w:rsidRPr="00D47F7F">
        <w:rPr>
          <w:rFonts w:ascii="Arial" w:hAnsi="Arial" w:cs="Arial"/>
          <w:b/>
          <w:sz w:val="20"/>
          <w:szCs w:val="20"/>
        </w:rPr>
        <w:t xml:space="preserve">Wzór oświadczenia stanowi załącznik nr </w:t>
      </w:r>
      <w:r w:rsidR="000E2D49" w:rsidRPr="00D47F7F">
        <w:rPr>
          <w:rFonts w:ascii="Arial" w:hAnsi="Arial" w:cs="Arial"/>
          <w:b/>
          <w:sz w:val="20"/>
          <w:szCs w:val="20"/>
        </w:rPr>
        <w:t>5</w:t>
      </w:r>
      <w:r w:rsidRPr="00D47F7F">
        <w:rPr>
          <w:rFonts w:ascii="Arial" w:hAnsi="Arial" w:cs="Arial"/>
          <w:b/>
          <w:sz w:val="20"/>
          <w:szCs w:val="20"/>
        </w:rPr>
        <w:t xml:space="preserve"> </w:t>
      </w:r>
      <w:r w:rsidR="00CD403B">
        <w:rPr>
          <w:rFonts w:ascii="Arial" w:hAnsi="Arial" w:cs="Arial"/>
          <w:b/>
          <w:sz w:val="20"/>
          <w:szCs w:val="20"/>
        </w:rPr>
        <w:br/>
      </w:r>
      <w:r w:rsidRPr="00D47F7F">
        <w:rPr>
          <w:rFonts w:ascii="Arial" w:hAnsi="Arial" w:cs="Arial"/>
          <w:b/>
          <w:sz w:val="20"/>
          <w:szCs w:val="20"/>
        </w:rPr>
        <w:t>do SIWZ.</w:t>
      </w:r>
    </w:p>
    <w:p w14:paraId="061DF7DB" w14:textId="77777777" w:rsidR="004C469A" w:rsidRPr="001B56B5" w:rsidRDefault="004C469A" w:rsidP="006E4083">
      <w:pPr>
        <w:numPr>
          <w:ilvl w:val="1"/>
          <w:numId w:val="23"/>
        </w:numPr>
        <w:spacing w:line="312" w:lineRule="auto"/>
        <w:ind w:left="629" w:hanging="629"/>
        <w:jc w:val="both"/>
        <w:rPr>
          <w:rFonts w:ascii="Arial" w:hAnsi="Arial" w:cs="Arial"/>
          <w:sz w:val="20"/>
          <w:szCs w:val="20"/>
        </w:rPr>
      </w:pPr>
      <w:r w:rsidRPr="001B56B5">
        <w:rPr>
          <w:rFonts w:ascii="Arial" w:hAnsi="Arial" w:cs="Arial"/>
          <w:b/>
          <w:sz w:val="20"/>
          <w:szCs w:val="20"/>
        </w:rPr>
        <w:t xml:space="preserve">Dokumenty składane na wezwanie zamawiającego. </w:t>
      </w:r>
      <w:r w:rsidRPr="001B56B5">
        <w:rPr>
          <w:rFonts w:ascii="Arial" w:hAnsi="Arial" w:cs="Arial"/>
          <w:sz w:val="20"/>
          <w:szCs w:val="20"/>
        </w:rPr>
        <w:t xml:space="preserve">Zamawiający przed udzieleniem zamówienia, wezwie wykonawcę, którego oferta została najwyżej oceniona, do złożenia </w:t>
      </w:r>
      <w:r w:rsidR="009A3D5C">
        <w:rPr>
          <w:rFonts w:ascii="Arial" w:hAnsi="Arial" w:cs="Arial"/>
          <w:sz w:val="20"/>
          <w:szCs w:val="20"/>
        </w:rPr>
        <w:br/>
      </w:r>
      <w:r w:rsidRPr="001B56B5">
        <w:rPr>
          <w:rFonts w:ascii="Arial" w:hAnsi="Arial" w:cs="Arial"/>
          <w:sz w:val="20"/>
          <w:szCs w:val="20"/>
        </w:rPr>
        <w:t>w wyznaczonym,</w:t>
      </w:r>
      <w:r w:rsidR="009A3D5C">
        <w:rPr>
          <w:rFonts w:ascii="Arial" w:hAnsi="Arial" w:cs="Arial"/>
          <w:sz w:val="20"/>
          <w:szCs w:val="20"/>
        </w:rPr>
        <w:t xml:space="preserve"> </w:t>
      </w:r>
      <w:r w:rsidRPr="001B56B5">
        <w:rPr>
          <w:rFonts w:ascii="Arial" w:hAnsi="Arial" w:cs="Arial"/>
          <w:sz w:val="20"/>
          <w:szCs w:val="20"/>
        </w:rPr>
        <w:t>nie krótszym niż 5 dni, terminie, aktualnych na dzień złożenia, następujących oświadczeń</w:t>
      </w:r>
      <w:r w:rsidR="009A3D5C">
        <w:rPr>
          <w:rFonts w:ascii="Arial" w:hAnsi="Arial" w:cs="Arial"/>
          <w:sz w:val="20"/>
          <w:szCs w:val="20"/>
        </w:rPr>
        <w:t xml:space="preserve"> </w:t>
      </w:r>
      <w:r w:rsidRPr="001B56B5">
        <w:rPr>
          <w:rFonts w:ascii="Arial" w:hAnsi="Arial" w:cs="Arial"/>
          <w:sz w:val="20"/>
          <w:szCs w:val="20"/>
        </w:rPr>
        <w:t xml:space="preserve">lub dokumentów: </w:t>
      </w:r>
    </w:p>
    <w:p w14:paraId="46BA438E" w14:textId="77777777" w:rsidR="0056184E" w:rsidRPr="001B56B5" w:rsidRDefault="003E6E58" w:rsidP="00CD403B">
      <w:pPr>
        <w:numPr>
          <w:ilvl w:val="0"/>
          <w:numId w:val="18"/>
        </w:numPr>
        <w:spacing w:line="312" w:lineRule="auto"/>
        <w:ind w:left="993" w:hanging="284"/>
        <w:jc w:val="both"/>
        <w:rPr>
          <w:rFonts w:ascii="Arial" w:hAnsi="Arial" w:cs="Arial"/>
          <w:sz w:val="20"/>
          <w:szCs w:val="20"/>
        </w:rPr>
      </w:pPr>
      <w:r w:rsidRPr="001F377C">
        <w:rPr>
          <w:rFonts w:ascii="Arial" w:hAnsi="Arial" w:cs="Arial"/>
          <w:b/>
          <w:sz w:val="20"/>
          <w:szCs w:val="20"/>
        </w:rPr>
        <w:t>odpis</w:t>
      </w:r>
      <w:r w:rsidR="0056184E" w:rsidRPr="001F377C">
        <w:rPr>
          <w:rFonts w:ascii="Arial" w:hAnsi="Arial" w:cs="Arial"/>
          <w:b/>
          <w:sz w:val="20"/>
          <w:szCs w:val="20"/>
        </w:rPr>
        <w:t xml:space="preserve"> z właściwego rejestru</w:t>
      </w:r>
      <w:r w:rsidR="0056184E" w:rsidRPr="001B56B5">
        <w:rPr>
          <w:rFonts w:ascii="Arial" w:hAnsi="Arial" w:cs="Arial"/>
          <w:sz w:val="20"/>
          <w:szCs w:val="20"/>
        </w:rPr>
        <w:t xml:space="preserve"> lub z centralnej ewidencji i informacji o działalności gospodarczej, jeżeli odrębne przepisy wymagają wpisu do rejestru lub ewidencji, w celu potwierdzenia braku podstaw wykluczenia na podstawie art. 24 ust. 5 pkt 1 ustawy;</w:t>
      </w:r>
    </w:p>
    <w:p w14:paraId="634DBF63" w14:textId="4C419379" w:rsidR="0095485A" w:rsidRPr="00CD403B" w:rsidRDefault="0095485A" w:rsidP="00CD403B">
      <w:pPr>
        <w:numPr>
          <w:ilvl w:val="0"/>
          <w:numId w:val="18"/>
        </w:numPr>
        <w:tabs>
          <w:tab w:val="clear" w:pos="720"/>
          <w:tab w:val="left" w:pos="993"/>
        </w:tabs>
        <w:spacing w:line="312" w:lineRule="auto"/>
        <w:ind w:left="851" w:hanging="142"/>
        <w:jc w:val="both"/>
        <w:rPr>
          <w:rFonts w:ascii="Arial" w:hAnsi="Arial" w:cs="Arial"/>
          <w:sz w:val="20"/>
          <w:szCs w:val="20"/>
        </w:rPr>
      </w:pPr>
      <w:r w:rsidRPr="00CD403B">
        <w:rPr>
          <w:rFonts w:ascii="Arial" w:hAnsi="Arial" w:cs="Arial"/>
          <w:b/>
          <w:sz w:val="20"/>
          <w:szCs w:val="20"/>
        </w:rPr>
        <w:t>wykaz usług</w:t>
      </w:r>
      <w:r w:rsidRPr="00CD403B">
        <w:rPr>
          <w:rFonts w:ascii="Arial" w:hAnsi="Arial" w:cs="Arial"/>
          <w:sz w:val="20"/>
          <w:szCs w:val="20"/>
        </w:rPr>
        <w:t xml:space="preserve"> wykonanych w okresie ostatnich 3 lat przez upływem terminu składania ofert, a jeżeli okres prowadzenia działalności jest krótszy - w tym okresie,</w:t>
      </w:r>
      <w:r w:rsidR="00CD403B" w:rsidRPr="00CD403B">
        <w:rPr>
          <w:rFonts w:ascii="Arial" w:hAnsi="Arial" w:cs="Arial"/>
          <w:sz w:val="20"/>
          <w:szCs w:val="20"/>
        </w:rPr>
        <w:t xml:space="preserve"> wraz z podaniem ich wartości, przedmiotu, dat wykonania i podmiotów na rzecz, których zamówienia zostały wykonane wraz z załączeniem dowodów określających czy zamówienia te zostały wykonane należycie</w:t>
      </w:r>
      <w:r w:rsidR="001E0A7B">
        <w:rPr>
          <w:rFonts w:ascii="Arial" w:hAnsi="Arial" w:cs="Arial"/>
          <w:sz w:val="20"/>
          <w:szCs w:val="20"/>
        </w:rPr>
        <w:t xml:space="preserve"> – </w:t>
      </w:r>
      <w:r w:rsidR="001E0A7B" w:rsidRPr="001E0A7B">
        <w:rPr>
          <w:rFonts w:ascii="Arial" w:hAnsi="Arial" w:cs="Arial"/>
          <w:b/>
          <w:sz w:val="20"/>
          <w:szCs w:val="20"/>
        </w:rPr>
        <w:t>przygotowany zgodnie z Załącznikiem nr 6 do SIWZ</w:t>
      </w:r>
      <w:r w:rsidR="00CD403B" w:rsidRPr="001E0A7B">
        <w:rPr>
          <w:rFonts w:ascii="Arial" w:hAnsi="Arial" w:cs="Arial"/>
          <w:b/>
          <w:sz w:val="20"/>
          <w:szCs w:val="20"/>
        </w:rPr>
        <w:t>.</w:t>
      </w:r>
      <w:r w:rsidR="00CD403B" w:rsidRPr="00CD403B">
        <w:rPr>
          <w:rFonts w:ascii="Arial" w:hAnsi="Arial" w:cs="Arial"/>
          <w:sz w:val="20"/>
          <w:szCs w:val="20"/>
        </w:rPr>
        <w:t xml:space="preserve"> </w:t>
      </w:r>
    </w:p>
    <w:p w14:paraId="7186E062" w14:textId="74395334" w:rsidR="0095485A" w:rsidRPr="00CD403B" w:rsidRDefault="0095485A" w:rsidP="001E0A7B">
      <w:pPr>
        <w:spacing w:line="312" w:lineRule="auto"/>
        <w:ind w:left="851"/>
        <w:jc w:val="both"/>
        <w:rPr>
          <w:rFonts w:ascii="Arial" w:hAnsi="Arial" w:cs="Arial"/>
          <w:i/>
          <w:sz w:val="20"/>
          <w:szCs w:val="20"/>
        </w:rPr>
      </w:pPr>
      <w:r w:rsidRPr="00CD403B">
        <w:rPr>
          <w:rFonts w:ascii="Arial" w:hAnsi="Arial" w:cs="Arial"/>
          <w:i/>
          <w:sz w:val="20"/>
          <w:szCs w:val="20"/>
        </w:rPr>
        <w:t>Dowodami</w:t>
      </w:r>
      <w:r w:rsidR="00CD403B" w:rsidRPr="00CD403B">
        <w:rPr>
          <w:rFonts w:ascii="Arial" w:hAnsi="Arial" w:cs="Arial"/>
          <w:i/>
          <w:sz w:val="20"/>
          <w:szCs w:val="20"/>
        </w:rPr>
        <w:t>, o których mowa,</w:t>
      </w:r>
      <w:r w:rsidRPr="00CD403B">
        <w:rPr>
          <w:rFonts w:ascii="Arial" w:hAnsi="Arial" w:cs="Arial"/>
          <w:i/>
          <w:sz w:val="20"/>
          <w:szCs w:val="20"/>
        </w:rPr>
        <w:t xml:space="preserve"> są referencje bądź inne dokumenty wystawione przez podmiot, na rzecz którego usługi były wykonane, a jeżeli z uzasadnionej przyczyny o obiektywnym charakterze </w:t>
      </w:r>
      <w:r w:rsidR="00CB54CB" w:rsidRPr="00CD403B">
        <w:rPr>
          <w:rFonts w:ascii="Arial" w:hAnsi="Arial" w:cs="Arial"/>
          <w:i/>
          <w:sz w:val="20"/>
          <w:szCs w:val="20"/>
        </w:rPr>
        <w:t>w</w:t>
      </w:r>
      <w:r w:rsidRPr="00CD403B">
        <w:rPr>
          <w:rFonts w:ascii="Arial" w:hAnsi="Arial" w:cs="Arial"/>
          <w:i/>
          <w:sz w:val="20"/>
          <w:szCs w:val="20"/>
        </w:rPr>
        <w:t>ykonawca nie jest w stanie uzyskać tych dokumentów - inne dokumenty.</w:t>
      </w:r>
    </w:p>
    <w:p w14:paraId="6263D2A8" w14:textId="1EECA661" w:rsidR="003F6B56" w:rsidRDefault="0095485A" w:rsidP="00CD403B">
      <w:pPr>
        <w:pStyle w:val="Akapitzlist"/>
        <w:numPr>
          <w:ilvl w:val="0"/>
          <w:numId w:val="18"/>
        </w:numPr>
        <w:tabs>
          <w:tab w:val="clear" w:pos="720"/>
        </w:tabs>
        <w:spacing w:line="312" w:lineRule="auto"/>
        <w:ind w:left="993" w:hanging="284"/>
        <w:jc w:val="both"/>
        <w:rPr>
          <w:rFonts w:ascii="Arial" w:hAnsi="Arial" w:cs="Arial"/>
          <w:sz w:val="20"/>
          <w:szCs w:val="20"/>
        </w:rPr>
      </w:pPr>
      <w:r w:rsidRPr="001F377C">
        <w:rPr>
          <w:rFonts w:ascii="Arial" w:hAnsi="Arial" w:cs="Arial"/>
          <w:b/>
          <w:sz w:val="20"/>
          <w:szCs w:val="20"/>
        </w:rPr>
        <w:t>wykaz osób</w:t>
      </w:r>
      <w:r w:rsidR="00CD403B">
        <w:rPr>
          <w:rFonts w:ascii="Arial" w:hAnsi="Arial" w:cs="Arial"/>
          <w:b/>
          <w:sz w:val="20"/>
          <w:szCs w:val="20"/>
        </w:rPr>
        <w:t xml:space="preserve">, </w:t>
      </w:r>
      <w:r w:rsidR="00CD403B" w:rsidRPr="00AA7CF4">
        <w:rPr>
          <w:rFonts w:ascii="Arial" w:hAnsi="Arial" w:cs="Arial"/>
          <w:sz w:val="20"/>
          <w:szCs w:val="20"/>
        </w:rPr>
        <w:t>skierowanych do realizacji zamówienia wraz z informacjami na temat ich kwalifikacji zawodowych, doświadczenia i wykształcenia niezbędnych do wykonania zamówienia</w:t>
      </w:r>
      <w:r w:rsidR="00E612AC" w:rsidRPr="00AA7CF4">
        <w:rPr>
          <w:rFonts w:ascii="Arial" w:hAnsi="Arial" w:cs="Arial"/>
          <w:sz w:val="20"/>
          <w:szCs w:val="20"/>
        </w:rPr>
        <w:t xml:space="preserve">, a także zakresu wykonywanych </w:t>
      </w:r>
      <w:r w:rsidR="00AA7CF4" w:rsidRPr="00AA7CF4">
        <w:rPr>
          <w:rFonts w:ascii="Arial" w:hAnsi="Arial" w:cs="Arial"/>
          <w:sz w:val="20"/>
          <w:szCs w:val="20"/>
        </w:rPr>
        <w:t>przez nie czynności oraz informacją o podstawie</w:t>
      </w:r>
      <w:r w:rsidRPr="0095485A">
        <w:rPr>
          <w:rFonts w:ascii="Arial" w:hAnsi="Arial" w:cs="Arial"/>
          <w:sz w:val="20"/>
          <w:szCs w:val="20"/>
        </w:rPr>
        <w:t xml:space="preserve"> </w:t>
      </w:r>
      <w:r w:rsidR="00AA7CF4">
        <w:rPr>
          <w:rFonts w:ascii="Arial" w:hAnsi="Arial" w:cs="Arial"/>
          <w:sz w:val="20"/>
          <w:szCs w:val="20"/>
        </w:rPr>
        <w:t xml:space="preserve">do dysponowania tymi osobami – </w:t>
      </w:r>
      <w:r w:rsidR="00AA7CF4" w:rsidRPr="00F151A3">
        <w:rPr>
          <w:rFonts w:ascii="Arial" w:hAnsi="Arial" w:cs="Arial"/>
          <w:b/>
          <w:sz w:val="20"/>
          <w:szCs w:val="20"/>
        </w:rPr>
        <w:t xml:space="preserve">zgodnie z Załącznikiem nr </w:t>
      </w:r>
      <w:r w:rsidR="001E0A7B" w:rsidRPr="00F151A3">
        <w:rPr>
          <w:rFonts w:ascii="Arial" w:hAnsi="Arial" w:cs="Arial"/>
          <w:b/>
          <w:sz w:val="20"/>
          <w:szCs w:val="20"/>
        </w:rPr>
        <w:t>7 do SIWZ</w:t>
      </w:r>
      <w:r w:rsidR="001E0A7B">
        <w:rPr>
          <w:rFonts w:ascii="Arial" w:hAnsi="Arial" w:cs="Arial"/>
          <w:sz w:val="20"/>
          <w:szCs w:val="20"/>
        </w:rPr>
        <w:t>.</w:t>
      </w:r>
      <w:r w:rsidRPr="0095485A">
        <w:rPr>
          <w:rFonts w:ascii="Arial" w:hAnsi="Arial" w:cs="Arial"/>
          <w:sz w:val="20"/>
          <w:szCs w:val="20"/>
        </w:rPr>
        <w:t xml:space="preserve"> </w:t>
      </w:r>
    </w:p>
    <w:p w14:paraId="2A955B49" w14:textId="77777777" w:rsidR="006E4083" w:rsidRDefault="006E4083" w:rsidP="006E4083">
      <w:pPr>
        <w:pStyle w:val="Akapitzlist"/>
        <w:spacing w:line="312" w:lineRule="auto"/>
        <w:ind w:left="1134"/>
        <w:jc w:val="both"/>
        <w:rPr>
          <w:rFonts w:ascii="Arial" w:hAnsi="Arial" w:cs="Arial"/>
          <w:sz w:val="20"/>
          <w:szCs w:val="20"/>
        </w:rPr>
      </w:pPr>
    </w:p>
    <w:p w14:paraId="685E07AE" w14:textId="6C050B07" w:rsidR="004C469A" w:rsidRDefault="003E6E58" w:rsidP="007D19BB">
      <w:pPr>
        <w:pStyle w:val="Akapitzlist"/>
        <w:numPr>
          <w:ilvl w:val="0"/>
          <w:numId w:val="29"/>
        </w:numPr>
        <w:spacing w:line="312" w:lineRule="auto"/>
        <w:ind w:left="993" w:hanging="284"/>
        <w:jc w:val="both"/>
        <w:rPr>
          <w:rFonts w:ascii="Arial" w:hAnsi="Arial" w:cs="Arial"/>
          <w:sz w:val="20"/>
          <w:szCs w:val="20"/>
        </w:rPr>
      </w:pPr>
      <w:r w:rsidRPr="001F377C">
        <w:rPr>
          <w:rFonts w:ascii="Arial" w:hAnsi="Arial" w:cs="Arial"/>
          <w:b/>
          <w:sz w:val="20"/>
          <w:szCs w:val="20"/>
        </w:rPr>
        <w:t>dokumenty dotyczące</w:t>
      </w:r>
      <w:r w:rsidR="0056184E" w:rsidRPr="001F377C">
        <w:rPr>
          <w:rFonts w:ascii="Arial" w:hAnsi="Arial" w:cs="Arial"/>
          <w:b/>
          <w:sz w:val="20"/>
          <w:szCs w:val="20"/>
        </w:rPr>
        <w:t xml:space="preserve"> podmiotu trzeciego</w:t>
      </w:r>
      <w:r w:rsidR="003C2116" w:rsidRPr="004E2816">
        <w:rPr>
          <w:rFonts w:ascii="Arial" w:hAnsi="Arial" w:cs="Arial"/>
          <w:sz w:val="20"/>
          <w:szCs w:val="20"/>
        </w:rPr>
        <w:t>, o którym mowa w pkt. 4.5.1</w:t>
      </w:r>
      <w:r w:rsidR="0056184E" w:rsidRPr="004E2816">
        <w:rPr>
          <w:rFonts w:ascii="Arial" w:hAnsi="Arial" w:cs="Arial"/>
          <w:sz w:val="20"/>
          <w:szCs w:val="20"/>
        </w:rPr>
        <w:t xml:space="preserve">, w celu wykazania braku istnienia wobec nich podstaw wykluczenia oraz spełnienia, w zakresie, w jakim </w:t>
      </w:r>
      <w:r w:rsidR="00CB54CB">
        <w:rPr>
          <w:rFonts w:ascii="Arial" w:hAnsi="Arial" w:cs="Arial"/>
          <w:sz w:val="20"/>
          <w:szCs w:val="20"/>
        </w:rPr>
        <w:t>w</w:t>
      </w:r>
      <w:r w:rsidR="0056184E" w:rsidRPr="004E2816">
        <w:rPr>
          <w:rFonts w:ascii="Arial" w:hAnsi="Arial" w:cs="Arial"/>
          <w:sz w:val="20"/>
          <w:szCs w:val="20"/>
        </w:rPr>
        <w:t>ykonawca powołuje się na jego zasoby, warunków udziału w postępowaniu – jeżeli wykonawca polega na zasobach podmiotu trzeci</w:t>
      </w:r>
      <w:r w:rsidR="00C41B33" w:rsidRPr="004E2816">
        <w:rPr>
          <w:rFonts w:ascii="Arial" w:hAnsi="Arial" w:cs="Arial"/>
          <w:sz w:val="20"/>
          <w:szCs w:val="20"/>
        </w:rPr>
        <w:t>ego.</w:t>
      </w:r>
    </w:p>
    <w:p w14:paraId="57F75E85" w14:textId="77777777" w:rsidR="00726A57" w:rsidRPr="001B56B5" w:rsidRDefault="004C469A" w:rsidP="006E4083">
      <w:pPr>
        <w:numPr>
          <w:ilvl w:val="1"/>
          <w:numId w:val="23"/>
        </w:numPr>
        <w:spacing w:line="312" w:lineRule="auto"/>
        <w:jc w:val="both"/>
        <w:rPr>
          <w:rFonts w:ascii="Arial" w:hAnsi="Arial" w:cs="Arial"/>
          <w:sz w:val="20"/>
          <w:szCs w:val="20"/>
        </w:rPr>
      </w:pPr>
      <w:r w:rsidRPr="001B56B5">
        <w:rPr>
          <w:rFonts w:ascii="Arial" w:hAnsi="Arial" w:cs="Arial"/>
          <w:sz w:val="20"/>
          <w:szCs w:val="20"/>
        </w:rPr>
        <w:t xml:space="preserve">Jeżeli wykonawca ma siedzibę lub miejsce zamieszkania poza terytorium Rzeczypospolitej Polskiej, zamiast dokumentów, o których mowa w pkt </w:t>
      </w:r>
      <w:r w:rsidR="00E268F4" w:rsidRPr="001B56B5">
        <w:rPr>
          <w:rFonts w:ascii="Arial" w:hAnsi="Arial" w:cs="Arial"/>
          <w:sz w:val="20"/>
          <w:szCs w:val="20"/>
        </w:rPr>
        <w:t>5.3</w:t>
      </w:r>
      <w:r w:rsidR="00726A57" w:rsidRPr="001B56B5">
        <w:rPr>
          <w:rFonts w:ascii="Arial" w:hAnsi="Arial" w:cs="Arial"/>
          <w:sz w:val="20"/>
          <w:szCs w:val="20"/>
        </w:rPr>
        <w:t xml:space="preserve"> </w:t>
      </w:r>
      <w:r w:rsidR="00F25CEF" w:rsidRPr="001B56B5">
        <w:rPr>
          <w:rFonts w:ascii="Arial" w:hAnsi="Arial" w:cs="Arial"/>
          <w:sz w:val="20"/>
          <w:szCs w:val="20"/>
        </w:rPr>
        <w:t>a</w:t>
      </w:r>
      <w:r w:rsidRPr="001B56B5">
        <w:rPr>
          <w:rFonts w:ascii="Arial" w:hAnsi="Arial" w:cs="Arial"/>
          <w:sz w:val="20"/>
          <w:szCs w:val="20"/>
        </w:rPr>
        <w:t>) składa dokument lub dokumenty wystawione</w:t>
      </w:r>
      <w:r w:rsidR="009A3D5C">
        <w:rPr>
          <w:rFonts w:ascii="Arial" w:hAnsi="Arial" w:cs="Arial"/>
          <w:sz w:val="20"/>
          <w:szCs w:val="20"/>
        </w:rPr>
        <w:t xml:space="preserve"> </w:t>
      </w:r>
      <w:r w:rsidRPr="001B56B5">
        <w:rPr>
          <w:rFonts w:ascii="Arial" w:hAnsi="Arial" w:cs="Arial"/>
          <w:sz w:val="20"/>
          <w:szCs w:val="20"/>
        </w:rPr>
        <w:t xml:space="preserve">w kraju, w którym ma siedzibę lub miejsce zamieszkania, potwierdzające odpowiednio, że </w:t>
      </w:r>
    </w:p>
    <w:p w14:paraId="47F1F4E6" w14:textId="77777777" w:rsidR="00726A57" w:rsidRPr="001B56B5" w:rsidRDefault="00726A57" w:rsidP="006E4083">
      <w:pPr>
        <w:numPr>
          <w:ilvl w:val="0"/>
          <w:numId w:val="24"/>
        </w:numPr>
        <w:spacing w:line="312" w:lineRule="auto"/>
        <w:jc w:val="both"/>
        <w:rPr>
          <w:rFonts w:ascii="Arial" w:hAnsi="Arial" w:cs="Arial"/>
          <w:sz w:val="20"/>
          <w:szCs w:val="20"/>
        </w:rPr>
      </w:pPr>
      <w:r w:rsidRPr="001B56B5">
        <w:rPr>
          <w:rFonts w:ascii="Arial" w:hAnsi="Arial" w:cs="Arial"/>
          <w:sz w:val="20"/>
          <w:szCs w:val="20"/>
        </w:rPr>
        <w:t>nie otwarto jego likwidacj</w:t>
      </w:r>
      <w:r w:rsidR="0037398A" w:rsidRPr="001B56B5">
        <w:rPr>
          <w:rFonts w:ascii="Arial" w:hAnsi="Arial" w:cs="Arial"/>
          <w:sz w:val="20"/>
          <w:szCs w:val="20"/>
        </w:rPr>
        <w:t xml:space="preserve">i ani nie ogłoszono upadłości, </w:t>
      </w:r>
      <w:r w:rsidRPr="001B56B5">
        <w:rPr>
          <w:rFonts w:ascii="Arial" w:hAnsi="Arial" w:cs="Arial"/>
          <w:sz w:val="20"/>
          <w:szCs w:val="20"/>
        </w:rPr>
        <w:t>wystawiony nie wcześniej niż 6 miesięcy przed upływem terminu składania ofert</w:t>
      </w:r>
    </w:p>
    <w:p w14:paraId="284CFA91" w14:textId="77777777" w:rsidR="00726A57" w:rsidRPr="001B56B5" w:rsidRDefault="004C469A" w:rsidP="006E4083">
      <w:pPr>
        <w:spacing w:line="312" w:lineRule="auto"/>
        <w:ind w:left="720"/>
        <w:jc w:val="both"/>
        <w:rPr>
          <w:rFonts w:ascii="Arial" w:hAnsi="Arial" w:cs="Arial"/>
          <w:sz w:val="20"/>
          <w:szCs w:val="20"/>
        </w:rPr>
      </w:pPr>
      <w:r w:rsidRPr="001B56B5">
        <w:rPr>
          <w:rFonts w:ascii="Arial" w:hAnsi="Arial" w:cs="Arial"/>
          <w:sz w:val="20"/>
          <w:szCs w:val="20"/>
        </w:rPr>
        <w:t xml:space="preserve">Jeżeli w kraju miejsca zamieszkania osoby lub w kraju, w którym wykonawca ma siedzibę </w:t>
      </w:r>
      <w:r w:rsidR="009A3D5C">
        <w:rPr>
          <w:rFonts w:ascii="Arial" w:hAnsi="Arial" w:cs="Arial"/>
          <w:sz w:val="20"/>
          <w:szCs w:val="20"/>
        </w:rPr>
        <w:br/>
      </w:r>
      <w:r w:rsidRPr="001B56B5">
        <w:rPr>
          <w:rFonts w:ascii="Arial" w:hAnsi="Arial" w:cs="Arial"/>
          <w:sz w:val="20"/>
          <w:szCs w:val="20"/>
        </w:rPr>
        <w:t xml:space="preserve">lub miejsce zamieszkania, nie wydaje się dokumentów, o których mowa w pkt </w:t>
      </w:r>
      <w:r w:rsidR="00726A57" w:rsidRPr="001B56B5">
        <w:rPr>
          <w:rFonts w:ascii="Arial" w:hAnsi="Arial" w:cs="Arial"/>
          <w:sz w:val="20"/>
          <w:szCs w:val="20"/>
        </w:rPr>
        <w:t>5.4</w:t>
      </w:r>
      <w:r w:rsidRPr="001B56B5">
        <w:rPr>
          <w:rFonts w:ascii="Arial" w:hAnsi="Arial" w:cs="Arial"/>
          <w:sz w:val="20"/>
          <w:szCs w:val="20"/>
        </w:rPr>
        <w:t xml:space="preserve"> zastępuje się je dokumentem zawierającym </w:t>
      </w:r>
      <w:r w:rsidR="00747617" w:rsidRPr="001B56B5">
        <w:rPr>
          <w:rFonts w:ascii="Arial" w:hAnsi="Arial" w:cs="Arial"/>
          <w:sz w:val="20"/>
          <w:szCs w:val="20"/>
        </w:rPr>
        <w:t xml:space="preserve">odpowiednio </w:t>
      </w:r>
      <w:r w:rsidRPr="001B56B5">
        <w:rPr>
          <w:rFonts w:ascii="Arial" w:hAnsi="Arial" w:cs="Arial"/>
          <w:sz w:val="20"/>
          <w:szCs w:val="20"/>
        </w:rPr>
        <w:t>oświadczenie</w:t>
      </w:r>
      <w:r w:rsidR="00747617" w:rsidRPr="001B56B5">
        <w:rPr>
          <w:rFonts w:ascii="Arial" w:hAnsi="Arial" w:cs="Arial"/>
          <w:sz w:val="20"/>
          <w:szCs w:val="20"/>
        </w:rPr>
        <w:t xml:space="preserve"> wykonawcy, ze wskazaniem osoby albo osób uprawnionych do jego reprezentacji, lub oświadczenie osoby, której dokument miał dotyczyć</w:t>
      </w:r>
      <w:r w:rsidRPr="001B56B5">
        <w:rPr>
          <w:rFonts w:ascii="Arial" w:hAnsi="Arial" w:cs="Arial"/>
          <w:sz w:val="20"/>
          <w:szCs w:val="20"/>
        </w:rPr>
        <w:t xml:space="preserve">, złożone przed </w:t>
      </w:r>
      <w:r w:rsidR="00747617" w:rsidRPr="001B56B5">
        <w:rPr>
          <w:rFonts w:ascii="Arial" w:hAnsi="Arial" w:cs="Arial"/>
          <w:sz w:val="20"/>
          <w:szCs w:val="20"/>
        </w:rPr>
        <w:t xml:space="preserve">notariuszem lub przed </w:t>
      </w:r>
      <w:r w:rsidRPr="001B56B5">
        <w:rPr>
          <w:rFonts w:ascii="Arial" w:hAnsi="Arial" w:cs="Arial"/>
          <w:sz w:val="20"/>
          <w:szCs w:val="20"/>
        </w:rPr>
        <w:t xml:space="preserve">organem sądowym, administracyjnym albo organem samorządu zawodowego lub gospodarczego </w:t>
      </w:r>
      <w:r w:rsidR="00747617" w:rsidRPr="001B56B5">
        <w:rPr>
          <w:rFonts w:ascii="Arial" w:hAnsi="Arial" w:cs="Arial"/>
          <w:sz w:val="20"/>
          <w:szCs w:val="20"/>
        </w:rPr>
        <w:t>właściwym ze względu na siedzibę lub miejsce zamieszkania wykonawcy lub miejsce zamieszkania tej</w:t>
      </w:r>
      <w:r w:rsidRPr="001B56B5">
        <w:rPr>
          <w:rFonts w:ascii="Arial" w:hAnsi="Arial" w:cs="Arial"/>
          <w:sz w:val="20"/>
          <w:szCs w:val="20"/>
        </w:rPr>
        <w:t xml:space="preserve"> </w:t>
      </w:r>
      <w:r w:rsidR="00747617" w:rsidRPr="001B56B5">
        <w:rPr>
          <w:rFonts w:ascii="Arial" w:hAnsi="Arial" w:cs="Arial"/>
          <w:sz w:val="20"/>
          <w:szCs w:val="20"/>
        </w:rPr>
        <w:t xml:space="preserve">osoby. </w:t>
      </w:r>
      <w:r w:rsidRPr="001B56B5">
        <w:rPr>
          <w:rFonts w:ascii="Arial" w:hAnsi="Arial" w:cs="Arial"/>
          <w:sz w:val="20"/>
          <w:szCs w:val="20"/>
        </w:rPr>
        <w:t>Termin</w:t>
      </w:r>
      <w:r w:rsidR="00726A57" w:rsidRPr="001B56B5">
        <w:rPr>
          <w:rFonts w:ascii="Arial" w:hAnsi="Arial" w:cs="Arial"/>
          <w:sz w:val="20"/>
          <w:szCs w:val="20"/>
        </w:rPr>
        <w:t>y określone</w:t>
      </w:r>
      <w:r w:rsidRPr="001B56B5">
        <w:rPr>
          <w:rFonts w:ascii="Arial" w:hAnsi="Arial" w:cs="Arial"/>
          <w:sz w:val="20"/>
          <w:szCs w:val="20"/>
        </w:rPr>
        <w:t xml:space="preserve"> w pkt </w:t>
      </w:r>
      <w:r w:rsidR="00726A57" w:rsidRPr="001B56B5">
        <w:rPr>
          <w:rFonts w:ascii="Arial" w:hAnsi="Arial" w:cs="Arial"/>
          <w:sz w:val="20"/>
          <w:szCs w:val="20"/>
        </w:rPr>
        <w:t>5.4</w:t>
      </w:r>
      <w:r w:rsidRPr="001B56B5">
        <w:rPr>
          <w:rFonts w:ascii="Arial" w:hAnsi="Arial" w:cs="Arial"/>
          <w:sz w:val="20"/>
          <w:szCs w:val="20"/>
        </w:rPr>
        <w:t xml:space="preserve"> stosuje się.</w:t>
      </w:r>
    </w:p>
    <w:p w14:paraId="2C354C71" w14:textId="77777777" w:rsidR="004C469A" w:rsidRPr="002A22A3" w:rsidRDefault="00726A57" w:rsidP="006E4083">
      <w:pPr>
        <w:numPr>
          <w:ilvl w:val="1"/>
          <w:numId w:val="23"/>
        </w:numPr>
        <w:spacing w:line="312" w:lineRule="auto"/>
        <w:jc w:val="both"/>
        <w:rPr>
          <w:rFonts w:ascii="Arial" w:hAnsi="Arial" w:cs="Arial"/>
          <w:sz w:val="20"/>
          <w:szCs w:val="20"/>
        </w:rPr>
      </w:pPr>
      <w:r w:rsidRPr="001B56B5">
        <w:rPr>
          <w:rFonts w:ascii="Arial" w:hAnsi="Arial" w:cs="Arial"/>
          <w:sz w:val="20"/>
          <w:szCs w:val="20"/>
        </w:rPr>
        <w:t xml:space="preserve">Jeżeli wykonawca nie złoży oświadczeń, o których mowa w </w:t>
      </w:r>
      <w:r w:rsidR="008501D8" w:rsidRPr="001B56B5">
        <w:rPr>
          <w:rFonts w:ascii="Arial" w:hAnsi="Arial" w:cs="Arial"/>
          <w:sz w:val="20"/>
          <w:szCs w:val="20"/>
        </w:rPr>
        <w:t xml:space="preserve">pkt </w:t>
      </w:r>
      <w:r w:rsidRPr="001B56B5">
        <w:rPr>
          <w:rFonts w:ascii="Arial" w:hAnsi="Arial" w:cs="Arial"/>
          <w:sz w:val="20"/>
          <w:szCs w:val="20"/>
        </w:rPr>
        <w:t xml:space="preserve">5.1 SIWZ, oświadczeń </w:t>
      </w:r>
      <w:r w:rsidR="00513A4C" w:rsidRPr="001B56B5">
        <w:rPr>
          <w:rFonts w:ascii="Arial" w:hAnsi="Arial" w:cs="Arial"/>
          <w:sz w:val="20"/>
          <w:szCs w:val="20"/>
        </w:rPr>
        <w:br/>
      </w:r>
      <w:r w:rsidRPr="001B56B5">
        <w:rPr>
          <w:rFonts w:ascii="Arial" w:hAnsi="Arial" w:cs="Arial"/>
          <w:sz w:val="20"/>
          <w:szCs w:val="20"/>
        </w:rPr>
        <w:t xml:space="preserve">lub dokumentów potwierdzających okoliczności, o których mowa w art. 25 ust. 1 ustawy, </w:t>
      </w:r>
      <w:r w:rsidRPr="002A22A3">
        <w:rPr>
          <w:rFonts w:ascii="Arial" w:hAnsi="Arial" w:cs="Arial"/>
          <w:sz w:val="20"/>
          <w:szCs w:val="20"/>
        </w:rPr>
        <w:t xml:space="preserve">lub </w:t>
      </w:r>
      <w:r w:rsidRPr="002A22A3">
        <w:rPr>
          <w:rFonts w:ascii="Arial" w:hAnsi="Arial" w:cs="Arial"/>
          <w:sz w:val="20"/>
          <w:szCs w:val="20"/>
        </w:rPr>
        <w:lastRenderedPageBreak/>
        <w:t>innych dokumentów niezbędnych do przeprowadzenia postępowania, oświadczenia lub dokumenty są niekompletne, zawierają błędy lub budzą wskazane przez zamawiającego wątpliwości, zamawiający wezwie do ich złożenia, uzupełnienia lub poprawienia lub do udzielenia wyjaśnień w terminie przez siebie wskazanym, chyba że mimo ich złożenia, uzupełnienia lub poprawienia lub udzielenia wyjaśnień oferta wykonawcy podlegałaby odrzuceniu albo konieczne byłoby unieważnienie postępowania</w:t>
      </w:r>
      <w:r w:rsidR="004C469A" w:rsidRPr="002A22A3">
        <w:rPr>
          <w:rFonts w:ascii="Arial" w:hAnsi="Arial" w:cs="Arial"/>
          <w:sz w:val="20"/>
          <w:szCs w:val="20"/>
        </w:rPr>
        <w:t xml:space="preserve">. </w:t>
      </w:r>
    </w:p>
    <w:p w14:paraId="13C254A2" w14:textId="77777777" w:rsidR="004C469A" w:rsidRPr="001B56B5" w:rsidRDefault="00427428" w:rsidP="006E4083">
      <w:pPr>
        <w:numPr>
          <w:ilvl w:val="1"/>
          <w:numId w:val="23"/>
        </w:numPr>
        <w:spacing w:line="312" w:lineRule="auto"/>
        <w:jc w:val="both"/>
        <w:rPr>
          <w:rFonts w:ascii="Arial" w:hAnsi="Arial" w:cs="Arial"/>
          <w:sz w:val="20"/>
          <w:szCs w:val="20"/>
        </w:rPr>
      </w:pPr>
      <w:r w:rsidRPr="001B56B5">
        <w:rPr>
          <w:rFonts w:ascii="Arial" w:hAnsi="Arial" w:cs="Arial"/>
          <w:sz w:val="20"/>
          <w:szCs w:val="20"/>
        </w:rPr>
        <w:t>Jeżeli wykonawca nie złoży wymaganych pełnomocnictw albo złożył wadliwe pełnomocnictwa, zamawiający wezwie do ich złożenia w terminie przez siebie wskazanym, chyba że mimo ich złożenia oferta wykonawcy podlega odrzuceniu albo konieczne byłoby unieważnienie postępowania</w:t>
      </w:r>
      <w:r w:rsidR="00726A57" w:rsidRPr="001B56B5">
        <w:rPr>
          <w:rFonts w:ascii="Arial" w:hAnsi="Arial" w:cs="Arial"/>
          <w:sz w:val="20"/>
          <w:szCs w:val="20"/>
        </w:rPr>
        <w:t>.</w:t>
      </w:r>
    </w:p>
    <w:p w14:paraId="21358C91" w14:textId="77777777" w:rsidR="00726A57" w:rsidRPr="001B56B5" w:rsidRDefault="00726A57" w:rsidP="006E4083">
      <w:pPr>
        <w:numPr>
          <w:ilvl w:val="1"/>
          <w:numId w:val="23"/>
        </w:numPr>
        <w:spacing w:line="312" w:lineRule="auto"/>
        <w:jc w:val="both"/>
        <w:rPr>
          <w:rFonts w:ascii="Arial" w:hAnsi="Arial" w:cs="Arial"/>
          <w:sz w:val="20"/>
          <w:szCs w:val="20"/>
        </w:rPr>
      </w:pPr>
      <w:r w:rsidRPr="001B56B5">
        <w:rPr>
          <w:rFonts w:ascii="Arial" w:hAnsi="Arial" w:cs="Arial"/>
          <w:sz w:val="20"/>
          <w:szCs w:val="20"/>
        </w:rPr>
        <w:t xml:space="preserve">W przypadku wykonawców wspólnie ubiegających się o udzielenie zamówienia oraz </w:t>
      </w:r>
      <w:r w:rsidR="006E4083">
        <w:rPr>
          <w:rFonts w:ascii="Arial" w:hAnsi="Arial" w:cs="Arial"/>
          <w:sz w:val="20"/>
          <w:szCs w:val="20"/>
        </w:rPr>
        <w:br/>
      </w:r>
      <w:r w:rsidRPr="001B56B5">
        <w:rPr>
          <w:rFonts w:ascii="Arial" w:hAnsi="Arial" w:cs="Arial"/>
          <w:sz w:val="20"/>
          <w:szCs w:val="20"/>
        </w:rPr>
        <w:t xml:space="preserve">w przypadku innych podmiotów, na zasobach których wykonawca polega na </w:t>
      </w:r>
      <w:r w:rsidR="00AF2D55">
        <w:rPr>
          <w:rFonts w:ascii="Arial" w:hAnsi="Arial" w:cs="Arial"/>
          <w:sz w:val="20"/>
          <w:szCs w:val="20"/>
        </w:rPr>
        <w:t xml:space="preserve">zasadach określonych w art. 22a </w:t>
      </w:r>
      <w:r w:rsidRPr="001B56B5">
        <w:rPr>
          <w:rFonts w:ascii="Arial" w:hAnsi="Arial" w:cs="Arial"/>
          <w:sz w:val="20"/>
          <w:szCs w:val="20"/>
        </w:rPr>
        <w:t>ustawy</w:t>
      </w:r>
      <w:r w:rsidR="008119B9" w:rsidRPr="001B56B5">
        <w:rPr>
          <w:rFonts w:ascii="Arial" w:hAnsi="Arial" w:cs="Arial"/>
          <w:sz w:val="20"/>
          <w:szCs w:val="20"/>
        </w:rPr>
        <w:t>,</w:t>
      </w:r>
      <w:r w:rsidRPr="001B56B5">
        <w:rPr>
          <w:rFonts w:ascii="Arial" w:hAnsi="Arial" w:cs="Arial"/>
          <w:sz w:val="20"/>
          <w:szCs w:val="20"/>
        </w:rPr>
        <w:t xml:space="preserve"> kopie dokumentów dotyczących odpowiednio wykonawcy lub tych podmiotów, mogą być poświadczane za zgodność z oryginałem przez wykonawcę albo </w:t>
      </w:r>
      <w:r w:rsidR="006E4083">
        <w:rPr>
          <w:rFonts w:ascii="Arial" w:hAnsi="Arial" w:cs="Arial"/>
          <w:sz w:val="20"/>
          <w:szCs w:val="20"/>
        </w:rPr>
        <w:br/>
      </w:r>
      <w:r w:rsidRPr="001B56B5">
        <w:rPr>
          <w:rFonts w:ascii="Arial" w:hAnsi="Arial" w:cs="Arial"/>
          <w:sz w:val="20"/>
          <w:szCs w:val="20"/>
        </w:rPr>
        <w:t>te podmioty albo wykonawców wspólnie ubiegających się o udzielenie zamówienia publicznego</w:t>
      </w:r>
      <w:r w:rsidR="00A9776D" w:rsidRPr="001B56B5">
        <w:rPr>
          <w:rFonts w:ascii="Arial" w:hAnsi="Arial" w:cs="Arial"/>
          <w:sz w:val="20"/>
          <w:szCs w:val="20"/>
        </w:rPr>
        <w:t xml:space="preserve"> </w:t>
      </w:r>
      <w:r w:rsidR="00AF2D55">
        <w:rPr>
          <w:rFonts w:ascii="Arial" w:hAnsi="Arial" w:cs="Arial"/>
          <w:sz w:val="20"/>
          <w:szCs w:val="20"/>
        </w:rPr>
        <w:t xml:space="preserve">- odpowiednio, w zakresie </w:t>
      </w:r>
      <w:r w:rsidRPr="001B56B5">
        <w:rPr>
          <w:rFonts w:ascii="Arial" w:hAnsi="Arial" w:cs="Arial"/>
          <w:sz w:val="20"/>
          <w:szCs w:val="20"/>
        </w:rPr>
        <w:t>dokumentów, które każdego z nich dotyczą.</w:t>
      </w:r>
    </w:p>
    <w:p w14:paraId="1E5E559E" w14:textId="0A3F01B5" w:rsidR="00E617FE" w:rsidRPr="001B56B5" w:rsidRDefault="00E617FE" w:rsidP="006E4083">
      <w:pPr>
        <w:numPr>
          <w:ilvl w:val="1"/>
          <w:numId w:val="23"/>
        </w:numPr>
        <w:spacing w:line="312" w:lineRule="auto"/>
        <w:jc w:val="both"/>
        <w:rPr>
          <w:rFonts w:ascii="Arial" w:hAnsi="Arial" w:cs="Arial"/>
          <w:sz w:val="20"/>
          <w:szCs w:val="20"/>
        </w:rPr>
      </w:pPr>
      <w:r w:rsidRPr="001B56B5">
        <w:rPr>
          <w:rFonts w:ascii="Arial" w:hAnsi="Arial" w:cs="Arial"/>
          <w:sz w:val="20"/>
          <w:szCs w:val="20"/>
        </w:rPr>
        <w:t>Oświadczenia dotyczące wykonawcy/wykonawców występujących wspólnie i innych podmiotów,</w:t>
      </w:r>
      <w:r w:rsidR="009A3D5C">
        <w:rPr>
          <w:rFonts w:ascii="Arial" w:hAnsi="Arial" w:cs="Arial"/>
          <w:sz w:val="20"/>
          <w:szCs w:val="20"/>
        </w:rPr>
        <w:t xml:space="preserve"> </w:t>
      </w:r>
      <w:r w:rsidRPr="001B56B5">
        <w:rPr>
          <w:rFonts w:ascii="Arial" w:hAnsi="Arial" w:cs="Arial"/>
          <w:sz w:val="20"/>
          <w:szCs w:val="20"/>
        </w:rPr>
        <w:t>na których zdolnościach lub sytuacji polega wykonawca na zasadach określonych w art. 22a ustawy składane są w oryginale. Dokumenty inne niż oświadczenia składane są w oryginale lub kopii poświadczonej za zgodność z oryginałem. Zobowiązanie, o którym mowa w pkt 4.</w:t>
      </w:r>
      <w:r w:rsidR="001E0A7B">
        <w:rPr>
          <w:rFonts w:ascii="Arial" w:hAnsi="Arial" w:cs="Arial"/>
          <w:sz w:val="20"/>
          <w:szCs w:val="20"/>
        </w:rPr>
        <w:t>4</w:t>
      </w:r>
      <w:r w:rsidRPr="001B56B5">
        <w:rPr>
          <w:rFonts w:ascii="Arial" w:hAnsi="Arial" w:cs="Arial"/>
          <w:sz w:val="20"/>
          <w:szCs w:val="20"/>
        </w:rPr>
        <w:t>.1 i 4.</w:t>
      </w:r>
      <w:r w:rsidR="001E0A7B">
        <w:rPr>
          <w:rFonts w:ascii="Arial" w:hAnsi="Arial" w:cs="Arial"/>
          <w:sz w:val="20"/>
          <w:szCs w:val="20"/>
        </w:rPr>
        <w:t>4</w:t>
      </w:r>
      <w:r w:rsidRPr="001B56B5">
        <w:rPr>
          <w:rFonts w:ascii="Arial" w:hAnsi="Arial" w:cs="Arial"/>
          <w:sz w:val="20"/>
          <w:szCs w:val="20"/>
        </w:rPr>
        <w:t>.4 należy złożyć w formie oryginału.</w:t>
      </w:r>
    </w:p>
    <w:p w14:paraId="2407580E" w14:textId="77777777" w:rsidR="00A87267" w:rsidRPr="001B56B5" w:rsidRDefault="004C469A" w:rsidP="006E4083">
      <w:pPr>
        <w:numPr>
          <w:ilvl w:val="1"/>
          <w:numId w:val="23"/>
        </w:numPr>
        <w:spacing w:line="312" w:lineRule="auto"/>
        <w:jc w:val="both"/>
        <w:rPr>
          <w:rFonts w:ascii="Arial" w:hAnsi="Arial" w:cs="Arial"/>
          <w:sz w:val="20"/>
          <w:szCs w:val="20"/>
        </w:rPr>
      </w:pPr>
      <w:r w:rsidRPr="001B56B5">
        <w:rPr>
          <w:rFonts w:ascii="Arial" w:hAnsi="Arial" w:cs="Arial"/>
          <w:sz w:val="20"/>
          <w:szCs w:val="20"/>
        </w:rPr>
        <w:t>Dokumenty sporządzone w języku obcym muszą być złożone wraz z tłumaczeniami na język polski.</w:t>
      </w:r>
      <w:r w:rsidR="00A87267" w:rsidRPr="001B56B5">
        <w:rPr>
          <w:rFonts w:ascii="Arial" w:hAnsi="Arial" w:cs="Arial"/>
          <w:sz w:val="20"/>
          <w:szCs w:val="20"/>
        </w:rPr>
        <w:t xml:space="preserve"> </w:t>
      </w:r>
    </w:p>
    <w:p w14:paraId="48C9D9C4" w14:textId="376AA9CF" w:rsidR="00E617FE" w:rsidRPr="001B56B5" w:rsidRDefault="00E617FE" w:rsidP="006E4083">
      <w:pPr>
        <w:numPr>
          <w:ilvl w:val="1"/>
          <w:numId w:val="23"/>
        </w:numPr>
        <w:spacing w:line="312" w:lineRule="auto"/>
        <w:jc w:val="both"/>
        <w:rPr>
          <w:rFonts w:ascii="Arial" w:hAnsi="Arial" w:cs="Arial"/>
          <w:sz w:val="20"/>
          <w:szCs w:val="20"/>
        </w:rPr>
      </w:pPr>
      <w:r w:rsidRPr="001B56B5">
        <w:rPr>
          <w:rFonts w:ascii="Arial" w:hAnsi="Arial" w:cs="Arial"/>
          <w:sz w:val="20"/>
          <w:szCs w:val="20"/>
        </w:rPr>
        <w:t xml:space="preserve">W przypadku wskazania przez wykonawcę dostępności oświadczeń lub dokumentów, o których mowa w Rozdziale </w:t>
      </w:r>
      <w:r w:rsidR="00103765">
        <w:rPr>
          <w:rFonts w:ascii="Arial" w:hAnsi="Arial" w:cs="Arial"/>
          <w:sz w:val="20"/>
          <w:szCs w:val="20"/>
        </w:rPr>
        <w:t>5</w:t>
      </w:r>
      <w:r w:rsidRPr="001B56B5">
        <w:rPr>
          <w:rFonts w:ascii="Arial" w:hAnsi="Arial" w:cs="Arial"/>
          <w:sz w:val="20"/>
          <w:szCs w:val="20"/>
        </w:rPr>
        <w:t xml:space="preserve"> SIWZ w formie elektronicznej pod określonymi adresami internetowymi ogólnodostępnych i bezpłatnych baz danych, zamawiający pobiera samodzielnie z tych baz danych wskazane przez wykonawcę oświadczenia lub dokumenty. Jeżeli oświadczenia </w:t>
      </w:r>
      <w:r w:rsidR="006E4083">
        <w:rPr>
          <w:rFonts w:ascii="Arial" w:hAnsi="Arial" w:cs="Arial"/>
          <w:sz w:val="20"/>
          <w:szCs w:val="20"/>
        </w:rPr>
        <w:br/>
      </w:r>
      <w:r w:rsidRPr="001B56B5">
        <w:rPr>
          <w:rFonts w:ascii="Arial" w:hAnsi="Arial" w:cs="Arial"/>
          <w:sz w:val="20"/>
          <w:szCs w:val="20"/>
        </w:rPr>
        <w:t>i dokumenty,</w:t>
      </w:r>
      <w:r w:rsidR="009A3D5C">
        <w:rPr>
          <w:rFonts w:ascii="Arial" w:hAnsi="Arial" w:cs="Arial"/>
          <w:sz w:val="20"/>
          <w:szCs w:val="20"/>
        </w:rPr>
        <w:t xml:space="preserve"> </w:t>
      </w:r>
      <w:r w:rsidRPr="001B56B5">
        <w:rPr>
          <w:rFonts w:ascii="Arial" w:hAnsi="Arial" w:cs="Arial"/>
          <w:sz w:val="20"/>
          <w:szCs w:val="20"/>
        </w:rPr>
        <w:t>o których mowa w zdaniu pierwszym są sporządzone w języku obcym wykonawca zobowiązany jest do przedstawienia ich tłumaczenia na język polski</w:t>
      </w:r>
    </w:p>
    <w:p w14:paraId="02B41564" w14:textId="77777777" w:rsidR="004C469A" w:rsidRPr="001B56B5" w:rsidRDefault="004C469A" w:rsidP="006E4083">
      <w:pPr>
        <w:numPr>
          <w:ilvl w:val="1"/>
          <w:numId w:val="23"/>
        </w:numPr>
        <w:spacing w:line="312" w:lineRule="auto"/>
        <w:jc w:val="both"/>
        <w:rPr>
          <w:rFonts w:ascii="Arial" w:hAnsi="Arial" w:cs="Arial"/>
          <w:sz w:val="20"/>
          <w:szCs w:val="20"/>
        </w:rPr>
      </w:pPr>
      <w:r w:rsidRPr="001B56B5">
        <w:rPr>
          <w:rFonts w:ascii="Arial" w:hAnsi="Arial" w:cs="Arial"/>
          <w:sz w:val="20"/>
          <w:szCs w:val="20"/>
        </w:rPr>
        <w:t xml:space="preserve">Ilekroć w SIWZ, a także w załącznikach do SIWZ występuje wymóg podpisywania dokumentów </w:t>
      </w:r>
      <w:r w:rsidR="00592456" w:rsidRPr="001B56B5">
        <w:rPr>
          <w:rFonts w:ascii="Arial" w:hAnsi="Arial" w:cs="Arial"/>
          <w:sz w:val="20"/>
          <w:szCs w:val="20"/>
        </w:rPr>
        <w:br/>
      </w:r>
      <w:r w:rsidRPr="001B56B5">
        <w:rPr>
          <w:rFonts w:ascii="Arial" w:hAnsi="Arial" w:cs="Arial"/>
          <w:sz w:val="20"/>
          <w:szCs w:val="20"/>
        </w:rPr>
        <w:t xml:space="preserve">lub oświadczeń lub też potwierdzania dokumentów za zgodność z oryginałem, należy przez </w:t>
      </w:r>
      <w:r w:rsidR="00592456" w:rsidRPr="001B56B5">
        <w:rPr>
          <w:rFonts w:ascii="Arial" w:hAnsi="Arial" w:cs="Arial"/>
          <w:sz w:val="20"/>
          <w:szCs w:val="20"/>
        </w:rPr>
        <w:br/>
      </w:r>
      <w:r w:rsidRPr="001B56B5">
        <w:rPr>
          <w:rFonts w:ascii="Arial" w:hAnsi="Arial" w:cs="Arial"/>
          <w:sz w:val="20"/>
          <w:szCs w:val="20"/>
        </w:rPr>
        <w:t>to rozumieć</w:t>
      </w:r>
      <w:r w:rsidR="003C2116">
        <w:rPr>
          <w:rFonts w:ascii="Arial" w:hAnsi="Arial" w:cs="Arial"/>
          <w:sz w:val="20"/>
          <w:szCs w:val="20"/>
        </w:rPr>
        <w:t>,</w:t>
      </w:r>
      <w:r w:rsidRPr="001B56B5">
        <w:rPr>
          <w:rFonts w:ascii="Arial" w:hAnsi="Arial" w:cs="Arial"/>
          <w:sz w:val="20"/>
          <w:szCs w:val="20"/>
        </w:rPr>
        <w:t xml:space="preserve"> że oświadczenia i dokumenty te powinny być opatrzone podpisem (podpisami) osoby (osób) uprawnionej (uprawnionych) do reprezentowania wykonawcy</w:t>
      </w:r>
      <w:r w:rsidR="003C2116">
        <w:rPr>
          <w:rFonts w:ascii="Arial" w:hAnsi="Arial" w:cs="Arial"/>
          <w:sz w:val="20"/>
          <w:szCs w:val="20"/>
        </w:rPr>
        <w:t>/podmiotu na zasobach</w:t>
      </w:r>
      <w:r w:rsidR="00E617FE" w:rsidRPr="001B56B5">
        <w:rPr>
          <w:rFonts w:ascii="Arial" w:hAnsi="Arial" w:cs="Arial"/>
          <w:sz w:val="20"/>
          <w:szCs w:val="20"/>
        </w:rPr>
        <w:t>, którego wykonawca polega</w:t>
      </w:r>
      <w:r w:rsidRPr="001B56B5">
        <w:rPr>
          <w:rFonts w:ascii="Arial" w:hAnsi="Arial" w:cs="Arial"/>
          <w:sz w:val="20"/>
          <w:szCs w:val="20"/>
        </w:rPr>
        <w:t>, zgodnie z zasadami reprezentacji wskazanymi we właściwym rejestrze lub osobę (osoby) upoważnioną do reprezentowania wykonawcy</w:t>
      </w:r>
      <w:r w:rsidR="00E617FE" w:rsidRPr="001B56B5">
        <w:rPr>
          <w:rFonts w:ascii="Arial" w:hAnsi="Arial" w:cs="Arial"/>
          <w:sz w:val="20"/>
          <w:szCs w:val="20"/>
        </w:rPr>
        <w:t>/podmiotu na zas</w:t>
      </w:r>
      <w:r w:rsidR="003C2116">
        <w:rPr>
          <w:rFonts w:ascii="Arial" w:hAnsi="Arial" w:cs="Arial"/>
          <w:sz w:val="20"/>
          <w:szCs w:val="20"/>
        </w:rPr>
        <w:t>obach</w:t>
      </w:r>
      <w:r w:rsidR="00E617FE" w:rsidRPr="001B56B5">
        <w:rPr>
          <w:rFonts w:ascii="Arial" w:hAnsi="Arial" w:cs="Arial"/>
          <w:sz w:val="20"/>
          <w:szCs w:val="20"/>
        </w:rPr>
        <w:t>, którego wykonawca polega</w:t>
      </w:r>
      <w:r w:rsidRPr="001B56B5">
        <w:rPr>
          <w:rFonts w:ascii="Arial" w:hAnsi="Arial" w:cs="Arial"/>
          <w:sz w:val="20"/>
          <w:szCs w:val="20"/>
        </w:rPr>
        <w:t xml:space="preserve"> na podstawie pełnomocnictwa. </w:t>
      </w:r>
    </w:p>
    <w:p w14:paraId="51A540FE" w14:textId="77777777" w:rsidR="004C469A" w:rsidRPr="001B56B5" w:rsidRDefault="004C469A" w:rsidP="006E4083">
      <w:pPr>
        <w:numPr>
          <w:ilvl w:val="1"/>
          <w:numId w:val="23"/>
        </w:numPr>
        <w:spacing w:line="312" w:lineRule="auto"/>
        <w:jc w:val="both"/>
        <w:rPr>
          <w:rFonts w:ascii="Arial" w:hAnsi="Arial" w:cs="Arial"/>
          <w:sz w:val="20"/>
          <w:szCs w:val="20"/>
        </w:rPr>
      </w:pPr>
      <w:r w:rsidRPr="001B56B5">
        <w:rPr>
          <w:rFonts w:ascii="Arial" w:hAnsi="Arial" w:cs="Arial"/>
          <w:sz w:val="20"/>
          <w:szCs w:val="20"/>
        </w:rPr>
        <w:t xml:space="preserve">Podpisy wykonawcy na oświadczeniach i dokumentach muszą być złożone w sposób pozwalający zidentyfikować osobę podpisującą. Zaleca się opatrzenie podpisu pieczątką </w:t>
      </w:r>
      <w:r w:rsidR="006E4083">
        <w:rPr>
          <w:rFonts w:ascii="Arial" w:hAnsi="Arial" w:cs="Arial"/>
          <w:sz w:val="20"/>
          <w:szCs w:val="20"/>
        </w:rPr>
        <w:br/>
      </w:r>
      <w:r w:rsidRPr="001B56B5">
        <w:rPr>
          <w:rFonts w:ascii="Arial" w:hAnsi="Arial" w:cs="Arial"/>
          <w:sz w:val="20"/>
          <w:szCs w:val="20"/>
        </w:rPr>
        <w:t>z imieniem i nazwiskiem osoby podpisującej.</w:t>
      </w:r>
    </w:p>
    <w:p w14:paraId="4BBB3BCC" w14:textId="77777777" w:rsidR="004C469A" w:rsidRPr="001B56B5" w:rsidRDefault="004C469A" w:rsidP="006E4083">
      <w:pPr>
        <w:numPr>
          <w:ilvl w:val="1"/>
          <w:numId w:val="23"/>
        </w:numPr>
        <w:spacing w:line="312" w:lineRule="auto"/>
        <w:jc w:val="both"/>
        <w:rPr>
          <w:rFonts w:ascii="Arial" w:hAnsi="Arial" w:cs="Arial"/>
          <w:sz w:val="20"/>
          <w:szCs w:val="20"/>
        </w:rPr>
      </w:pPr>
      <w:r w:rsidRPr="001B56B5">
        <w:rPr>
          <w:rFonts w:ascii="Arial" w:hAnsi="Arial" w:cs="Arial"/>
          <w:sz w:val="20"/>
          <w:szCs w:val="20"/>
        </w:rPr>
        <w:t xml:space="preserve">W przypadku potwierdzania dokumentów za zgodność z oryginałem, na dokumentach tych muszą się znaleźć podpisy wykonawcy, według zasad, o których mowa w pkt </w:t>
      </w:r>
      <w:r w:rsidR="00E617FE" w:rsidRPr="001B56B5">
        <w:rPr>
          <w:rFonts w:ascii="Arial" w:hAnsi="Arial" w:cs="Arial"/>
          <w:sz w:val="20"/>
          <w:szCs w:val="20"/>
        </w:rPr>
        <w:t>5.7, 5.11 i 5.12</w:t>
      </w:r>
      <w:r w:rsidRPr="001B56B5">
        <w:rPr>
          <w:rFonts w:ascii="Arial" w:hAnsi="Arial" w:cs="Arial"/>
          <w:sz w:val="20"/>
          <w:szCs w:val="20"/>
        </w:rPr>
        <w:t xml:space="preserve"> oraz klauzula„</w:t>
      </w:r>
      <w:r w:rsidR="009A3D5C">
        <w:rPr>
          <w:rFonts w:ascii="Arial" w:hAnsi="Arial" w:cs="Arial"/>
          <w:sz w:val="20"/>
          <w:szCs w:val="20"/>
        </w:rPr>
        <w:t xml:space="preserve"> </w:t>
      </w:r>
      <w:r w:rsidRPr="001B56B5">
        <w:rPr>
          <w:rFonts w:ascii="Arial" w:hAnsi="Arial" w:cs="Arial"/>
          <w:sz w:val="20"/>
          <w:szCs w:val="20"/>
        </w:rPr>
        <w:t>za zgodność z oryginałem”. W przypadku dokumentów wielostronicowych, należy poświadczyć</w:t>
      </w:r>
      <w:r w:rsidR="009A3D5C">
        <w:rPr>
          <w:rFonts w:ascii="Arial" w:hAnsi="Arial" w:cs="Arial"/>
          <w:sz w:val="20"/>
          <w:szCs w:val="20"/>
        </w:rPr>
        <w:t xml:space="preserve"> </w:t>
      </w:r>
      <w:r w:rsidRPr="001B56B5">
        <w:rPr>
          <w:rFonts w:ascii="Arial" w:hAnsi="Arial" w:cs="Arial"/>
          <w:sz w:val="20"/>
          <w:szCs w:val="20"/>
        </w:rPr>
        <w:t>za zgodność z or</w:t>
      </w:r>
      <w:r w:rsidR="003C2116">
        <w:rPr>
          <w:rFonts w:ascii="Arial" w:hAnsi="Arial" w:cs="Arial"/>
          <w:sz w:val="20"/>
          <w:szCs w:val="20"/>
        </w:rPr>
        <w:t>yginałem każdą stronę dokumentu.</w:t>
      </w:r>
    </w:p>
    <w:p w14:paraId="68F1E4B0" w14:textId="77777777" w:rsidR="004C469A" w:rsidRDefault="004C469A" w:rsidP="006E4083">
      <w:pPr>
        <w:numPr>
          <w:ilvl w:val="1"/>
          <w:numId w:val="23"/>
        </w:numPr>
        <w:spacing w:line="312" w:lineRule="auto"/>
        <w:jc w:val="both"/>
        <w:rPr>
          <w:rFonts w:ascii="Arial" w:hAnsi="Arial" w:cs="Arial"/>
          <w:sz w:val="20"/>
          <w:szCs w:val="20"/>
        </w:rPr>
      </w:pPr>
      <w:r w:rsidRPr="001B56B5">
        <w:rPr>
          <w:rFonts w:ascii="Arial" w:hAnsi="Arial" w:cs="Arial"/>
          <w:sz w:val="20"/>
          <w:szCs w:val="20"/>
        </w:rPr>
        <w:t xml:space="preserve">Pełnomocnictwo, o którym mowa w pkt </w:t>
      </w:r>
      <w:r w:rsidR="00E617FE" w:rsidRPr="001B56B5">
        <w:rPr>
          <w:rFonts w:ascii="Arial" w:hAnsi="Arial" w:cs="Arial"/>
          <w:sz w:val="20"/>
          <w:szCs w:val="20"/>
        </w:rPr>
        <w:t>5.11</w:t>
      </w:r>
      <w:r w:rsidRPr="001B56B5">
        <w:rPr>
          <w:rFonts w:ascii="Arial" w:hAnsi="Arial" w:cs="Arial"/>
          <w:sz w:val="20"/>
          <w:szCs w:val="20"/>
        </w:rPr>
        <w:t xml:space="preserve"> w formie oryginału lub kopii potwierdzonej </w:t>
      </w:r>
      <w:r w:rsidR="009A3D5C">
        <w:rPr>
          <w:rFonts w:ascii="Arial" w:hAnsi="Arial" w:cs="Arial"/>
          <w:sz w:val="20"/>
          <w:szCs w:val="20"/>
        </w:rPr>
        <w:br/>
      </w:r>
      <w:r w:rsidRPr="001B56B5">
        <w:rPr>
          <w:rFonts w:ascii="Arial" w:hAnsi="Arial" w:cs="Arial"/>
          <w:sz w:val="20"/>
          <w:szCs w:val="20"/>
        </w:rPr>
        <w:t>za zgodność</w:t>
      </w:r>
      <w:r w:rsidR="009A3D5C">
        <w:rPr>
          <w:rFonts w:ascii="Arial" w:hAnsi="Arial" w:cs="Arial"/>
          <w:sz w:val="20"/>
          <w:szCs w:val="20"/>
        </w:rPr>
        <w:t xml:space="preserve"> </w:t>
      </w:r>
      <w:r w:rsidRPr="001B56B5">
        <w:rPr>
          <w:rFonts w:ascii="Arial" w:hAnsi="Arial" w:cs="Arial"/>
          <w:sz w:val="20"/>
          <w:szCs w:val="20"/>
        </w:rPr>
        <w:t xml:space="preserve">z oryginałem przez notariusza należy dołączyć do oferty. </w:t>
      </w:r>
    </w:p>
    <w:p w14:paraId="22DF1D24" w14:textId="77777777" w:rsidR="00D47F7F" w:rsidRDefault="00D47F7F" w:rsidP="006E4083">
      <w:pPr>
        <w:spacing w:line="312" w:lineRule="auto"/>
        <w:rPr>
          <w:rFonts w:ascii="Arial" w:hAnsi="Arial" w:cs="Arial"/>
          <w:sz w:val="20"/>
          <w:szCs w:val="20"/>
        </w:rPr>
      </w:pPr>
    </w:p>
    <w:p w14:paraId="646DA273" w14:textId="77777777" w:rsidR="00035B67" w:rsidRPr="001B56B5" w:rsidRDefault="00035B67" w:rsidP="006E4083">
      <w:pPr>
        <w:pBdr>
          <w:top w:val="single" w:sz="4" w:space="1" w:color="auto"/>
          <w:left w:val="single" w:sz="4" w:space="4" w:color="auto"/>
          <w:bottom w:val="single" w:sz="4" w:space="1" w:color="auto"/>
          <w:right w:val="single" w:sz="4" w:space="4" w:color="auto"/>
        </w:pBdr>
        <w:spacing w:line="312" w:lineRule="auto"/>
        <w:jc w:val="center"/>
        <w:rPr>
          <w:rFonts w:ascii="Arial" w:hAnsi="Arial" w:cs="Arial"/>
          <w:b/>
          <w:sz w:val="20"/>
          <w:szCs w:val="20"/>
        </w:rPr>
      </w:pPr>
      <w:r w:rsidRPr="001B56B5">
        <w:rPr>
          <w:rFonts w:ascii="Arial" w:hAnsi="Arial" w:cs="Arial"/>
          <w:b/>
          <w:sz w:val="20"/>
          <w:szCs w:val="20"/>
        </w:rPr>
        <w:t>Rozdział 6</w:t>
      </w:r>
    </w:p>
    <w:p w14:paraId="5CFE14B4" w14:textId="77777777" w:rsidR="00035B67" w:rsidRPr="001B56B5" w:rsidRDefault="00035B67" w:rsidP="006E4083">
      <w:pPr>
        <w:pBdr>
          <w:top w:val="single" w:sz="4" w:space="1" w:color="auto"/>
          <w:left w:val="single" w:sz="4" w:space="4" w:color="auto"/>
          <w:bottom w:val="single" w:sz="4" w:space="1" w:color="auto"/>
          <w:right w:val="single" w:sz="4" w:space="4" w:color="auto"/>
        </w:pBdr>
        <w:spacing w:line="312" w:lineRule="auto"/>
        <w:jc w:val="center"/>
        <w:rPr>
          <w:rFonts w:ascii="Arial" w:hAnsi="Arial" w:cs="Arial"/>
          <w:b/>
          <w:sz w:val="20"/>
          <w:szCs w:val="20"/>
        </w:rPr>
      </w:pPr>
      <w:r w:rsidRPr="001B56B5">
        <w:rPr>
          <w:rFonts w:ascii="Arial" w:hAnsi="Arial" w:cs="Arial"/>
          <w:b/>
          <w:sz w:val="20"/>
          <w:szCs w:val="20"/>
        </w:rPr>
        <w:t>WYMAGANIA DOTYCZĄCE WADIUM</w:t>
      </w:r>
    </w:p>
    <w:p w14:paraId="1A6D320E" w14:textId="77777777" w:rsidR="00035B67" w:rsidRPr="001B56B5" w:rsidRDefault="00035B67" w:rsidP="006E4083">
      <w:pPr>
        <w:spacing w:line="312" w:lineRule="auto"/>
        <w:jc w:val="center"/>
        <w:rPr>
          <w:rFonts w:ascii="Arial" w:hAnsi="Arial" w:cs="Arial"/>
          <w:sz w:val="20"/>
          <w:szCs w:val="20"/>
        </w:rPr>
      </w:pPr>
    </w:p>
    <w:p w14:paraId="6A2615CE" w14:textId="77777777" w:rsidR="009A3D5C" w:rsidRDefault="007829B4" w:rsidP="006E4083">
      <w:pPr>
        <w:spacing w:line="312" w:lineRule="auto"/>
        <w:jc w:val="both"/>
        <w:rPr>
          <w:rFonts w:ascii="Arial" w:hAnsi="Arial" w:cs="Arial"/>
          <w:b/>
          <w:sz w:val="20"/>
          <w:szCs w:val="20"/>
        </w:rPr>
      </w:pPr>
      <w:r>
        <w:rPr>
          <w:rFonts w:ascii="Arial" w:hAnsi="Arial" w:cs="Arial"/>
          <w:b/>
          <w:sz w:val="20"/>
          <w:szCs w:val="20"/>
        </w:rPr>
        <w:t>Zamawiający nie wymaga wniesienia wadium.</w:t>
      </w:r>
    </w:p>
    <w:p w14:paraId="521F6E0E" w14:textId="77777777" w:rsidR="00D2632B" w:rsidRPr="001B56B5" w:rsidRDefault="00D2632B" w:rsidP="006E4083">
      <w:pPr>
        <w:spacing w:line="312" w:lineRule="auto"/>
        <w:jc w:val="both"/>
        <w:rPr>
          <w:rFonts w:ascii="Arial" w:hAnsi="Arial" w:cs="Arial"/>
          <w:sz w:val="20"/>
          <w:szCs w:val="20"/>
        </w:rPr>
      </w:pPr>
    </w:p>
    <w:p w14:paraId="1ACDF058" w14:textId="77777777" w:rsidR="00035B67" w:rsidRPr="001B56B5" w:rsidRDefault="008F7DDE" w:rsidP="006E4083">
      <w:pPr>
        <w:pBdr>
          <w:top w:val="single" w:sz="4" w:space="1" w:color="auto"/>
          <w:left w:val="single" w:sz="4" w:space="4" w:color="auto"/>
          <w:bottom w:val="single" w:sz="4" w:space="1" w:color="auto"/>
          <w:right w:val="single" w:sz="4" w:space="4" w:color="auto"/>
        </w:pBdr>
        <w:spacing w:line="312" w:lineRule="auto"/>
        <w:jc w:val="center"/>
        <w:rPr>
          <w:rFonts w:ascii="Arial" w:hAnsi="Arial" w:cs="Arial"/>
          <w:b/>
          <w:sz w:val="20"/>
          <w:szCs w:val="20"/>
        </w:rPr>
      </w:pPr>
      <w:r w:rsidRPr="001B56B5">
        <w:rPr>
          <w:rFonts w:ascii="Arial" w:hAnsi="Arial" w:cs="Arial"/>
          <w:b/>
          <w:sz w:val="20"/>
          <w:szCs w:val="20"/>
        </w:rPr>
        <w:t>Rozdział 7</w:t>
      </w:r>
    </w:p>
    <w:p w14:paraId="698A30F7" w14:textId="77777777" w:rsidR="008F7DDE" w:rsidRPr="001B56B5" w:rsidRDefault="008F7DDE" w:rsidP="006E4083">
      <w:pPr>
        <w:pBdr>
          <w:top w:val="single" w:sz="4" w:space="1" w:color="auto"/>
          <w:left w:val="single" w:sz="4" w:space="4" w:color="auto"/>
          <w:bottom w:val="single" w:sz="4" w:space="1" w:color="auto"/>
          <w:right w:val="single" w:sz="4" w:space="4" w:color="auto"/>
        </w:pBdr>
        <w:spacing w:line="312" w:lineRule="auto"/>
        <w:jc w:val="center"/>
        <w:rPr>
          <w:rFonts w:ascii="Arial" w:hAnsi="Arial" w:cs="Arial"/>
          <w:b/>
          <w:sz w:val="20"/>
          <w:szCs w:val="20"/>
        </w:rPr>
      </w:pPr>
      <w:r w:rsidRPr="001B56B5">
        <w:rPr>
          <w:rFonts w:ascii="Arial" w:hAnsi="Arial" w:cs="Arial"/>
          <w:b/>
          <w:sz w:val="20"/>
          <w:szCs w:val="20"/>
        </w:rPr>
        <w:t>OPIS SPOSOBU PRZYGOTOWANIA OFERT</w:t>
      </w:r>
    </w:p>
    <w:p w14:paraId="75855B21" w14:textId="77777777" w:rsidR="008F7DDE" w:rsidRPr="001B56B5" w:rsidRDefault="008F7DDE" w:rsidP="006E4083">
      <w:pPr>
        <w:spacing w:line="312" w:lineRule="auto"/>
        <w:jc w:val="center"/>
        <w:rPr>
          <w:rFonts w:ascii="Arial" w:hAnsi="Arial" w:cs="Arial"/>
          <w:sz w:val="20"/>
          <w:szCs w:val="20"/>
        </w:rPr>
      </w:pPr>
    </w:p>
    <w:p w14:paraId="1805F44E" w14:textId="77777777" w:rsidR="008F7DDE" w:rsidRPr="001B56B5" w:rsidRDefault="008F7DDE" w:rsidP="006E4083">
      <w:pPr>
        <w:numPr>
          <w:ilvl w:val="1"/>
          <w:numId w:val="6"/>
        </w:numPr>
        <w:spacing w:line="312" w:lineRule="auto"/>
        <w:jc w:val="both"/>
        <w:rPr>
          <w:rFonts w:ascii="Arial" w:hAnsi="Arial" w:cs="Arial"/>
          <w:sz w:val="20"/>
          <w:szCs w:val="20"/>
        </w:rPr>
      </w:pPr>
      <w:r w:rsidRPr="001B56B5">
        <w:rPr>
          <w:rFonts w:ascii="Arial" w:hAnsi="Arial" w:cs="Arial"/>
          <w:sz w:val="20"/>
          <w:szCs w:val="20"/>
        </w:rPr>
        <w:t>Wykonawca może złożyć jedną ofertę. Złożenie więcej niż jednej oferty spowoduje odrzucenie wszystkich ofert złożonych przez wykonawcę.</w:t>
      </w:r>
    </w:p>
    <w:p w14:paraId="377A1CCB" w14:textId="77777777" w:rsidR="008F7DDE" w:rsidRPr="001B56B5" w:rsidRDefault="008F7DDE" w:rsidP="006E4083">
      <w:pPr>
        <w:numPr>
          <w:ilvl w:val="1"/>
          <w:numId w:val="6"/>
        </w:numPr>
        <w:spacing w:line="312" w:lineRule="auto"/>
        <w:jc w:val="both"/>
        <w:rPr>
          <w:rFonts w:ascii="Arial" w:hAnsi="Arial" w:cs="Arial"/>
          <w:sz w:val="20"/>
          <w:szCs w:val="20"/>
        </w:rPr>
      </w:pPr>
      <w:r w:rsidRPr="001B56B5">
        <w:rPr>
          <w:rFonts w:ascii="Arial" w:hAnsi="Arial" w:cs="Arial"/>
          <w:sz w:val="20"/>
          <w:szCs w:val="20"/>
        </w:rPr>
        <w:t>Z</w:t>
      </w:r>
      <w:r w:rsidR="00883B4E" w:rsidRPr="001B56B5">
        <w:rPr>
          <w:rFonts w:ascii="Arial" w:hAnsi="Arial" w:cs="Arial"/>
          <w:sz w:val="20"/>
          <w:szCs w:val="20"/>
        </w:rPr>
        <w:t>amawiają</w:t>
      </w:r>
      <w:r w:rsidRPr="001B56B5">
        <w:rPr>
          <w:rFonts w:ascii="Arial" w:hAnsi="Arial" w:cs="Arial"/>
          <w:sz w:val="20"/>
          <w:szCs w:val="20"/>
        </w:rPr>
        <w:t xml:space="preserve">cy nie dopuszcza </w:t>
      </w:r>
      <w:r w:rsidR="00883B4E" w:rsidRPr="001B56B5">
        <w:rPr>
          <w:rFonts w:ascii="Arial" w:hAnsi="Arial" w:cs="Arial"/>
          <w:sz w:val="20"/>
          <w:szCs w:val="20"/>
        </w:rPr>
        <w:t>możliwości składania ofert częściowych.</w:t>
      </w:r>
    </w:p>
    <w:p w14:paraId="62AF6405" w14:textId="77777777" w:rsidR="00883B4E" w:rsidRPr="001B56B5" w:rsidRDefault="00883B4E" w:rsidP="006E4083">
      <w:pPr>
        <w:numPr>
          <w:ilvl w:val="1"/>
          <w:numId w:val="6"/>
        </w:numPr>
        <w:spacing w:line="312" w:lineRule="auto"/>
        <w:jc w:val="both"/>
        <w:rPr>
          <w:rFonts w:ascii="Arial" w:hAnsi="Arial" w:cs="Arial"/>
          <w:sz w:val="20"/>
          <w:szCs w:val="20"/>
        </w:rPr>
      </w:pPr>
      <w:r w:rsidRPr="001B56B5">
        <w:rPr>
          <w:rFonts w:ascii="Arial" w:hAnsi="Arial" w:cs="Arial"/>
          <w:sz w:val="20"/>
          <w:szCs w:val="20"/>
        </w:rPr>
        <w:t>Zamawiający nie dopuszcza możliwości złożenia oferty wariantowej.</w:t>
      </w:r>
    </w:p>
    <w:p w14:paraId="7D9D1092" w14:textId="77777777" w:rsidR="00883B4E" w:rsidRPr="001B56B5" w:rsidRDefault="00883B4E" w:rsidP="006E4083">
      <w:pPr>
        <w:numPr>
          <w:ilvl w:val="1"/>
          <w:numId w:val="6"/>
        </w:numPr>
        <w:spacing w:line="312" w:lineRule="auto"/>
        <w:jc w:val="both"/>
        <w:rPr>
          <w:rFonts w:ascii="Arial" w:hAnsi="Arial" w:cs="Arial"/>
          <w:sz w:val="20"/>
          <w:szCs w:val="20"/>
        </w:rPr>
      </w:pPr>
      <w:r w:rsidRPr="001B56B5">
        <w:rPr>
          <w:rFonts w:ascii="Arial" w:hAnsi="Arial" w:cs="Arial"/>
          <w:sz w:val="20"/>
          <w:szCs w:val="20"/>
        </w:rPr>
        <w:t>Oferta musi być sporządzona z zachowaniem formy pisemnej pod rygorem nieważności.</w:t>
      </w:r>
    </w:p>
    <w:p w14:paraId="0D919B71" w14:textId="77777777" w:rsidR="00883B4E" w:rsidRPr="001B56B5" w:rsidRDefault="00883B4E" w:rsidP="006E4083">
      <w:pPr>
        <w:numPr>
          <w:ilvl w:val="1"/>
          <w:numId w:val="6"/>
        </w:numPr>
        <w:spacing w:line="312" w:lineRule="auto"/>
        <w:jc w:val="both"/>
        <w:rPr>
          <w:rFonts w:ascii="Arial" w:hAnsi="Arial" w:cs="Arial"/>
          <w:sz w:val="20"/>
          <w:szCs w:val="20"/>
        </w:rPr>
      </w:pPr>
      <w:r w:rsidRPr="001B56B5">
        <w:rPr>
          <w:rFonts w:ascii="Arial" w:hAnsi="Arial" w:cs="Arial"/>
          <w:sz w:val="20"/>
          <w:szCs w:val="20"/>
        </w:rPr>
        <w:t>Treść oferty musi być zgodna z treścią SIWZ.</w:t>
      </w:r>
    </w:p>
    <w:p w14:paraId="2604EED5" w14:textId="77777777" w:rsidR="00883B4E" w:rsidRPr="001B56B5" w:rsidRDefault="00883B4E" w:rsidP="006E4083">
      <w:pPr>
        <w:numPr>
          <w:ilvl w:val="1"/>
          <w:numId w:val="6"/>
        </w:numPr>
        <w:spacing w:line="312" w:lineRule="auto"/>
        <w:jc w:val="both"/>
        <w:rPr>
          <w:rFonts w:ascii="Arial" w:hAnsi="Arial" w:cs="Arial"/>
          <w:sz w:val="20"/>
          <w:szCs w:val="20"/>
        </w:rPr>
      </w:pPr>
      <w:r w:rsidRPr="001B56B5">
        <w:rPr>
          <w:rFonts w:ascii="Arial" w:hAnsi="Arial" w:cs="Arial"/>
          <w:sz w:val="20"/>
          <w:szCs w:val="20"/>
        </w:rPr>
        <w:t>Oferta (wraz z załącznikami) musi być sporządzona w sposób czytelny.</w:t>
      </w:r>
    </w:p>
    <w:p w14:paraId="264B1E5F" w14:textId="77777777" w:rsidR="00883B4E" w:rsidRPr="001B56B5" w:rsidRDefault="00883B4E" w:rsidP="006E4083">
      <w:pPr>
        <w:numPr>
          <w:ilvl w:val="1"/>
          <w:numId w:val="6"/>
        </w:numPr>
        <w:spacing w:line="312" w:lineRule="auto"/>
        <w:jc w:val="both"/>
        <w:rPr>
          <w:rFonts w:ascii="Arial" w:hAnsi="Arial" w:cs="Arial"/>
          <w:sz w:val="20"/>
          <w:szCs w:val="20"/>
        </w:rPr>
      </w:pPr>
      <w:r w:rsidRPr="001B56B5">
        <w:rPr>
          <w:rFonts w:ascii="Arial" w:hAnsi="Arial" w:cs="Arial"/>
          <w:sz w:val="20"/>
          <w:szCs w:val="20"/>
        </w:rPr>
        <w:t xml:space="preserve">Wszelkie zmiany naniesione przez wykonawcę w treści oferty po jej sporządzeniu muszą </w:t>
      </w:r>
      <w:r w:rsidR="00592456" w:rsidRPr="001B56B5">
        <w:rPr>
          <w:rFonts w:ascii="Arial" w:hAnsi="Arial" w:cs="Arial"/>
          <w:sz w:val="20"/>
          <w:szCs w:val="20"/>
        </w:rPr>
        <w:br/>
      </w:r>
      <w:r w:rsidRPr="001B56B5">
        <w:rPr>
          <w:rFonts w:ascii="Arial" w:hAnsi="Arial" w:cs="Arial"/>
          <w:sz w:val="20"/>
          <w:szCs w:val="20"/>
        </w:rPr>
        <w:t>być parafowane przez wykonawcę.</w:t>
      </w:r>
    </w:p>
    <w:p w14:paraId="2AD8F6CF" w14:textId="77777777" w:rsidR="00883B4E" w:rsidRPr="001B56B5" w:rsidRDefault="00883B4E" w:rsidP="006E4083">
      <w:pPr>
        <w:numPr>
          <w:ilvl w:val="1"/>
          <w:numId w:val="6"/>
        </w:numPr>
        <w:spacing w:line="312" w:lineRule="auto"/>
        <w:jc w:val="both"/>
        <w:rPr>
          <w:rFonts w:ascii="Arial" w:hAnsi="Arial" w:cs="Arial"/>
          <w:sz w:val="20"/>
          <w:szCs w:val="20"/>
        </w:rPr>
      </w:pPr>
      <w:r w:rsidRPr="001B56B5">
        <w:rPr>
          <w:rFonts w:ascii="Arial" w:hAnsi="Arial" w:cs="Arial"/>
          <w:sz w:val="20"/>
          <w:szCs w:val="20"/>
        </w:rPr>
        <w:t>Oferta musi być podp</w:t>
      </w:r>
      <w:r w:rsidR="00B46C3A" w:rsidRPr="001B56B5">
        <w:rPr>
          <w:rFonts w:ascii="Arial" w:hAnsi="Arial" w:cs="Arial"/>
          <w:sz w:val="20"/>
          <w:szCs w:val="20"/>
        </w:rPr>
        <w:t>isana przez wykonawcę, tj. osobę</w:t>
      </w:r>
      <w:r w:rsidRPr="001B56B5">
        <w:rPr>
          <w:rFonts w:ascii="Arial" w:hAnsi="Arial" w:cs="Arial"/>
          <w:sz w:val="20"/>
          <w:szCs w:val="20"/>
        </w:rPr>
        <w:t xml:space="preserve"> (osoby) reprezentującą wykonawcę, zgodnie z zasadami reprezentacji wskazanymi we właściwym </w:t>
      </w:r>
      <w:r w:rsidR="00B46C3A" w:rsidRPr="001B56B5">
        <w:rPr>
          <w:rFonts w:ascii="Arial" w:hAnsi="Arial" w:cs="Arial"/>
          <w:sz w:val="20"/>
          <w:szCs w:val="20"/>
        </w:rPr>
        <w:t>rejestrze lub osobę</w:t>
      </w:r>
      <w:r w:rsidR="00FD1C61" w:rsidRPr="001B56B5">
        <w:rPr>
          <w:rFonts w:ascii="Arial" w:hAnsi="Arial" w:cs="Arial"/>
          <w:sz w:val="20"/>
          <w:szCs w:val="20"/>
        </w:rPr>
        <w:t xml:space="preserve"> (osoby) upoważnioną</w:t>
      </w:r>
      <w:r w:rsidR="009A3D5C">
        <w:rPr>
          <w:rFonts w:ascii="Arial" w:hAnsi="Arial" w:cs="Arial"/>
          <w:sz w:val="20"/>
          <w:szCs w:val="20"/>
        </w:rPr>
        <w:t xml:space="preserve"> </w:t>
      </w:r>
      <w:r w:rsidRPr="001B56B5">
        <w:rPr>
          <w:rFonts w:ascii="Arial" w:hAnsi="Arial" w:cs="Arial"/>
          <w:sz w:val="20"/>
          <w:szCs w:val="20"/>
        </w:rPr>
        <w:t>do reprezentowania wykonawcy.</w:t>
      </w:r>
    </w:p>
    <w:p w14:paraId="608123F0" w14:textId="77777777" w:rsidR="00883B4E" w:rsidRPr="001B56B5" w:rsidRDefault="00883B4E" w:rsidP="006E4083">
      <w:pPr>
        <w:numPr>
          <w:ilvl w:val="1"/>
          <w:numId w:val="6"/>
        </w:numPr>
        <w:spacing w:line="312" w:lineRule="auto"/>
        <w:jc w:val="both"/>
        <w:rPr>
          <w:rFonts w:ascii="Arial" w:hAnsi="Arial" w:cs="Arial"/>
          <w:sz w:val="20"/>
          <w:szCs w:val="20"/>
        </w:rPr>
      </w:pPr>
      <w:r w:rsidRPr="001B56B5">
        <w:rPr>
          <w:rFonts w:ascii="Arial" w:hAnsi="Arial" w:cs="Arial"/>
          <w:sz w:val="20"/>
          <w:szCs w:val="20"/>
        </w:rPr>
        <w:t>Jeżeli os</w:t>
      </w:r>
      <w:r w:rsidR="00B46C3A" w:rsidRPr="001B56B5">
        <w:rPr>
          <w:rFonts w:ascii="Arial" w:hAnsi="Arial" w:cs="Arial"/>
          <w:sz w:val="20"/>
          <w:szCs w:val="20"/>
        </w:rPr>
        <w:t>o</w:t>
      </w:r>
      <w:r w:rsidRPr="001B56B5">
        <w:rPr>
          <w:rFonts w:ascii="Arial" w:hAnsi="Arial" w:cs="Arial"/>
          <w:sz w:val="20"/>
          <w:szCs w:val="20"/>
        </w:rPr>
        <w:t>ba (osoby) podpisuj</w:t>
      </w:r>
      <w:r w:rsidR="00B46C3A" w:rsidRPr="001B56B5">
        <w:rPr>
          <w:rFonts w:ascii="Arial" w:hAnsi="Arial" w:cs="Arial"/>
          <w:sz w:val="20"/>
          <w:szCs w:val="20"/>
        </w:rPr>
        <w:t>ą</w:t>
      </w:r>
      <w:r w:rsidRPr="001B56B5">
        <w:rPr>
          <w:rFonts w:ascii="Arial" w:hAnsi="Arial" w:cs="Arial"/>
          <w:sz w:val="20"/>
          <w:szCs w:val="20"/>
        </w:rPr>
        <w:t xml:space="preserve">ca ofertę </w:t>
      </w:r>
      <w:r w:rsidR="003A471A" w:rsidRPr="001B56B5">
        <w:rPr>
          <w:rFonts w:ascii="Arial" w:hAnsi="Arial" w:cs="Arial"/>
          <w:sz w:val="20"/>
          <w:szCs w:val="20"/>
        </w:rPr>
        <w:t xml:space="preserve">(reprezentująca wykonawcę lub wykonawców występujących wspólnie) </w:t>
      </w:r>
      <w:r w:rsidRPr="001B56B5">
        <w:rPr>
          <w:rFonts w:ascii="Arial" w:hAnsi="Arial" w:cs="Arial"/>
          <w:sz w:val="20"/>
          <w:szCs w:val="20"/>
        </w:rPr>
        <w:t>działa na podstawie pełnomocnictwa, pełnomocnictwo to w formie oryginału lub kopii poświadczonej za zgodność z oryginałem przez notariusza musi zostać dołączone do oferty.</w:t>
      </w:r>
    </w:p>
    <w:p w14:paraId="554C85A1" w14:textId="77777777" w:rsidR="00883B4E" w:rsidRPr="001B56B5" w:rsidRDefault="00883B4E" w:rsidP="006E4083">
      <w:pPr>
        <w:numPr>
          <w:ilvl w:val="1"/>
          <w:numId w:val="6"/>
        </w:numPr>
        <w:spacing w:line="312" w:lineRule="auto"/>
        <w:jc w:val="both"/>
        <w:rPr>
          <w:rFonts w:ascii="Arial" w:hAnsi="Arial" w:cs="Arial"/>
          <w:sz w:val="20"/>
          <w:szCs w:val="20"/>
        </w:rPr>
      </w:pPr>
      <w:r w:rsidRPr="001B56B5">
        <w:rPr>
          <w:rFonts w:ascii="Arial" w:hAnsi="Arial" w:cs="Arial"/>
          <w:sz w:val="20"/>
          <w:szCs w:val="20"/>
        </w:rPr>
        <w:t>Oferta wraz z załącznikami musi być sporządzona w języku polskim. Każdy dokument składający się na ofertę lub złożony wraz z ofertą sporządzony w języku innym niż polski musi być złożony wraz</w:t>
      </w:r>
      <w:r w:rsidR="009A3D5C">
        <w:rPr>
          <w:rFonts w:ascii="Arial" w:hAnsi="Arial" w:cs="Arial"/>
          <w:sz w:val="20"/>
          <w:szCs w:val="20"/>
        </w:rPr>
        <w:t xml:space="preserve"> </w:t>
      </w:r>
      <w:r w:rsidRPr="001B56B5">
        <w:rPr>
          <w:rFonts w:ascii="Arial" w:hAnsi="Arial" w:cs="Arial"/>
          <w:sz w:val="20"/>
          <w:szCs w:val="20"/>
        </w:rPr>
        <w:t>z tłumaczeniem na język polski.</w:t>
      </w:r>
    </w:p>
    <w:p w14:paraId="73AF4A5A" w14:textId="77777777" w:rsidR="00883B4E" w:rsidRPr="001B56B5" w:rsidRDefault="00883B4E" w:rsidP="006E4083">
      <w:pPr>
        <w:numPr>
          <w:ilvl w:val="1"/>
          <w:numId w:val="6"/>
        </w:numPr>
        <w:spacing w:line="312" w:lineRule="auto"/>
        <w:jc w:val="both"/>
        <w:rPr>
          <w:rFonts w:ascii="Arial" w:hAnsi="Arial" w:cs="Arial"/>
          <w:sz w:val="20"/>
          <w:szCs w:val="20"/>
        </w:rPr>
      </w:pPr>
      <w:r w:rsidRPr="001B56B5">
        <w:rPr>
          <w:rFonts w:ascii="Arial" w:hAnsi="Arial" w:cs="Arial"/>
          <w:sz w:val="20"/>
          <w:szCs w:val="20"/>
        </w:rPr>
        <w:t>Wykonawca ponosi wszelkie koszty związane z przygotowaniem i złożeniem oferty.</w:t>
      </w:r>
    </w:p>
    <w:p w14:paraId="26C448DF" w14:textId="77777777" w:rsidR="00883B4E" w:rsidRPr="001B56B5" w:rsidRDefault="00883B4E" w:rsidP="006E4083">
      <w:pPr>
        <w:numPr>
          <w:ilvl w:val="1"/>
          <w:numId w:val="6"/>
        </w:numPr>
        <w:spacing w:line="312" w:lineRule="auto"/>
        <w:jc w:val="both"/>
        <w:rPr>
          <w:rFonts w:ascii="Arial" w:hAnsi="Arial" w:cs="Arial"/>
          <w:sz w:val="20"/>
          <w:szCs w:val="20"/>
        </w:rPr>
      </w:pPr>
      <w:r w:rsidRPr="001B56B5">
        <w:rPr>
          <w:rFonts w:ascii="Arial" w:hAnsi="Arial" w:cs="Arial"/>
          <w:sz w:val="20"/>
          <w:szCs w:val="20"/>
        </w:rPr>
        <w:t xml:space="preserve">Zaleca się, aby strony oferty były trwale ze sobą połączone i kolejno ponumerowane. </w:t>
      </w:r>
    </w:p>
    <w:p w14:paraId="532C5553" w14:textId="77777777" w:rsidR="00883B4E" w:rsidRPr="001B56B5" w:rsidRDefault="00883B4E" w:rsidP="006E4083">
      <w:pPr>
        <w:numPr>
          <w:ilvl w:val="1"/>
          <w:numId w:val="6"/>
        </w:numPr>
        <w:spacing w:line="312" w:lineRule="auto"/>
        <w:jc w:val="both"/>
        <w:rPr>
          <w:rFonts w:ascii="Arial" w:hAnsi="Arial" w:cs="Arial"/>
          <w:sz w:val="20"/>
          <w:szCs w:val="20"/>
        </w:rPr>
      </w:pPr>
      <w:r w:rsidRPr="001B56B5">
        <w:rPr>
          <w:rFonts w:ascii="Arial" w:hAnsi="Arial" w:cs="Arial"/>
          <w:sz w:val="20"/>
          <w:szCs w:val="20"/>
        </w:rPr>
        <w:t xml:space="preserve">Zaleca się, aby każda strona oferty zawierająca jakąkolwiek treść była podpisana </w:t>
      </w:r>
      <w:r w:rsidR="009A3D5C">
        <w:rPr>
          <w:rFonts w:ascii="Arial" w:hAnsi="Arial" w:cs="Arial"/>
          <w:sz w:val="20"/>
          <w:szCs w:val="20"/>
        </w:rPr>
        <w:br/>
      </w:r>
      <w:r w:rsidRPr="001B56B5">
        <w:rPr>
          <w:rFonts w:ascii="Arial" w:hAnsi="Arial" w:cs="Arial"/>
          <w:sz w:val="20"/>
          <w:szCs w:val="20"/>
        </w:rPr>
        <w:t>lub parafowana prze</w:t>
      </w:r>
      <w:r w:rsidR="00592456" w:rsidRPr="001B56B5">
        <w:rPr>
          <w:rFonts w:ascii="Arial" w:hAnsi="Arial" w:cs="Arial"/>
          <w:sz w:val="20"/>
          <w:szCs w:val="20"/>
        </w:rPr>
        <w:t>z</w:t>
      </w:r>
      <w:r w:rsidRPr="001B56B5">
        <w:rPr>
          <w:rFonts w:ascii="Arial" w:hAnsi="Arial" w:cs="Arial"/>
          <w:sz w:val="20"/>
          <w:szCs w:val="20"/>
        </w:rPr>
        <w:t xml:space="preserve"> wykonawcę.</w:t>
      </w:r>
    </w:p>
    <w:p w14:paraId="66D22179" w14:textId="77777777" w:rsidR="00AD0E91" w:rsidRPr="001B56B5" w:rsidRDefault="00AD0E91" w:rsidP="006E4083">
      <w:pPr>
        <w:numPr>
          <w:ilvl w:val="1"/>
          <w:numId w:val="6"/>
        </w:numPr>
        <w:spacing w:line="312" w:lineRule="auto"/>
        <w:jc w:val="both"/>
        <w:rPr>
          <w:rFonts w:ascii="Arial" w:hAnsi="Arial" w:cs="Arial"/>
          <w:sz w:val="20"/>
          <w:szCs w:val="20"/>
        </w:rPr>
      </w:pPr>
      <w:r w:rsidRPr="001B56B5">
        <w:rPr>
          <w:rFonts w:ascii="Arial" w:hAnsi="Arial" w:cs="Arial"/>
          <w:sz w:val="20"/>
          <w:szCs w:val="20"/>
        </w:rPr>
        <w:t xml:space="preserve">W przypadku, gdy informacje zawarte w ofercie stanowią tajemnicę przedsiębiorstwa </w:t>
      </w:r>
      <w:r w:rsidR="009A3D5C">
        <w:rPr>
          <w:rFonts w:ascii="Arial" w:hAnsi="Arial" w:cs="Arial"/>
          <w:sz w:val="20"/>
          <w:szCs w:val="20"/>
        </w:rPr>
        <w:br/>
      </w:r>
      <w:r w:rsidRPr="001B56B5">
        <w:rPr>
          <w:rFonts w:ascii="Arial" w:hAnsi="Arial" w:cs="Arial"/>
          <w:sz w:val="20"/>
          <w:szCs w:val="20"/>
        </w:rPr>
        <w:t xml:space="preserve">w rozumieniu przepisów ustawy o zwalczaniu nieuczciwej konkurencji, co do których wykonawca zastrzega, że nie mogą być udostępniane innym uczestnikom postępowania, muszą być oznaczone przez wykonawcę klauzulą </w:t>
      </w:r>
      <w:r w:rsidRPr="001B56B5">
        <w:rPr>
          <w:rFonts w:ascii="Arial" w:hAnsi="Arial" w:cs="Arial"/>
          <w:i/>
          <w:sz w:val="20"/>
          <w:szCs w:val="20"/>
        </w:rPr>
        <w:t>„Informacje stanowiące tajemnicę przedsiębiorstwa w rozumieniu art. 11 ust. 4 ustawy</w:t>
      </w:r>
      <w:r w:rsidR="00592456" w:rsidRPr="001B56B5">
        <w:rPr>
          <w:rFonts w:ascii="Arial" w:hAnsi="Arial" w:cs="Arial"/>
          <w:i/>
          <w:sz w:val="20"/>
          <w:szCs w:val="20"/>
        </w:rPr>
        <w:t xml:space="preserve"> </w:t>
      </w:r>
      <w:r w:rsidRPr="001B56B5">
        <w:rPr>
          <w:rFonts w:ascii="Arial" w:hAnsi="Arial" w:cs="Arial"/>
          <w:i/>
          <w:sz w:val="20"/>
          <w:szCs w:val="20"/>
        </w:rPr>
        <w:t>z dnia 16 kwietnia 1993 o zwalczaniu nieuczciwej konkurencji”</w:t>
      </w:r>
      <w:r w:rsidRPr="001B56B5">
        <w:rPr>
          <w:rFonts w:ascii="Arial" w:hAnsi="Arial" w:cs="Arial"/>
          <w:sz w:val="20"/>
          <w:szCs w:val="20"/>
        </w:rPr>
        <w:t xml:space="preserve">. </w:t>
      </w:r>
    </w:p>
    <w:p w14:paraId="265B145F" w14:textId="77777777" w:rsidR="00AD0E91" w:rsidRPr="001B56B5" w:rsidRDefault="00AD0E91" w:rsidP="006E4083">
      <w:pPr>
        <w:pStyle w:val="Default"/>
        <w:spacing w:line="312" w:lineRule="auto"/>
        <w:ind w:left="720"/>
        <w:jc w:val="both"/>
        <w:rPr>
          <w:sz w:val="20"/>
          <w:szCs w:val="20"/>
        </w:rPr>
      </w:pPr>
      <w:r w:rsidRPr="001B56B5">
        <w:rPr>
          <w:sz w:val="20"/>
          <w:szCs w:val="20"/>
        </w:rPr>
        <w:t xml:space="preserve">Wykonawca </w:t>
      </w:r>
      <w:r w:rsidR="00E32FEF" w:rsidRPr="001B56B5">
        <w:rPr>
          <w:sz w:val="20"/>
          <w:szCs w:val="20"/>
        </w:rPr>
        <w:t xml:space="preserve">nie później niż w terminie składania ofert </w:t>
      </w:r>
      <w:r w:rsidRPr="001B56B5">
        <w:rPr>
          <w:sz w:val="20"/>
          <w:szCs w:val="20"/>
        </w:rPr>
        <w:t>musi wykazać, że zastrzeżone informacje stanowią tajemnicę przedsiębiorstwa,</w:t>
      </w:r>
      <w:r w:rsidR="00E32FEF" w:rsidRPr="001B56B5">
        <w:rPr>
          <w:sz w:val="20"/>
          <w:szCs w:val="20"/>
        </w:rPr>
        <w:t xml:space="preserve"> </w:t>
      </w:r>
      <w:r w:rsidRPr="001B56B5">
        <w:rPr>
          <w:sz w:val="20"/>
          <w:szCs w:val="20"/>
        </w:rPr>
        <w:t>w szczególności określając, w jaki sposób zostały spełnione przesłanki, o których mowa w art. 11</w:t>
      </w:r>
      <w:r w:rsidR="00E32FEF" w:rsidRPr="001B56B5">
        <w:rPr>
          <w:sz w:val="20"/>
          <w:szCs w:val="20"/>
        </w:rPr>
        <w:t xml:space="preserve"> </w:t>
      </w:r>
      <w:r w:rsidRPr="001B56B5">
        <w:rPr>
          <w:sz w:val="20"/>
          <w:szCs w:val="20"/>
        </w:rPr>
        <w:t>pkt 4 ustawy z 16 kwietnia 1993</w:t>
      </w:r>
      <w:r w:rsidR="006E4083">
        <w:rPr>
          <w:sz w:val="20"/>
          <w:szCs w:val="20"/>
        </w:rPr>
        <w:t xml:space="preserve"> </w:t>
      </w:r>
      <w:r w:rsidRPr="001B56B5">
        <w:rPr>
          <w:sz w:val="20"/>
          <w:szCs w:val="20"/>
        </w:rPr>
        <w:t xml:space="preserve">r. </w:t>
      </w:r>
      <w:r w:rsidR="009A3D5C">
        <w:rPr>
          <w:sz w:val="20"/>
          <w:szCs w:val="20"/>
        </w:rPr>
        <w:br/>
      </w:r>
      <w:r w:rsidRPr="001B56B5">
        <w:rPr>
          <w:sz w:val="20"/>
          <w:szCs w:val="20"/>
        </w:rPr>
        <w:t xml:space="preserve">o zwalczaniu nieuczciwej konkurencji, zgodnie z którym tajemnicę przedsiębiorstwa stanowi określona informacja, jeżeli spełnia łącznie 3 warunki: </w:t>
      </w:r>
    </w:p>
    <w:p w14:paraId="0F294C31" w14:textId="77777777" w:rsidR="00AD0E91" w:rsidRPr="001B56B5" w:rsidRDefault="00AD0E91" w:rsidP="006E4083">
      <w:pPr>
        <w:numPr>
          <w:ilvl w:val="0"/>
          <w:numId w:val="7"/>
        </w:numPr>
        <w:spacing w:line="312" w:lineRule="auto"/>
        <w:jc w:val="both"/>
        <w:rPr>
          <w:rFonts w:ascii="Arial" w:hAnsi="Arial" w:cs="Arial"/>
          <w:sz w:val="20"/>
          <w:szCs w:val="20"/>
        </w:rPr>
      </w:pPr>
      <w:r w:rsidRPr="001B56B5">
        <w:rPr>
          <w:rFonts w:ascii="Arial" w:hAnsi="Arial" w:cs="Arial"/>
          <w:sz w:val="20"/>
          <w:szCs w:val="20"/>
        </w:rPr>
        <w:t xml:space="preserve">ma charakter techniczny, technologiczny, organizacyjny przedsiębiorstwa lub jest to inna informacja mająca wartość gospodarczą, </w:t>
      </w:r>
    </w:p>
    <w:p w14:paraId="3E5CB8CF" w14:textId="77777777" w:rsidR="00AD0E91" w:rsidRPr="001B56B5" w:rsidRDefault="00AD0E91" w:rsidP="006E4083">
      <w:pPr>
        <w:numPr>
          <w:ilvl w:val="0"/>
          <w:numId w:val="7"/>
        </w:numPr>
        <w:spacing w:line="312" w:lineRule="auto"/>
        <w:jc w:val="both"/>
        <w:rPr>
          <w:rFonts w:ascii="Arial" w:hAnsi="Arial" w:cs="Arial"/>
          <w:sz w:val="20"/>
          <w:szCs w:val="20"/>
        </w:rPr>
      </w:pPr>
      <w:r w:rsidRPr="001B56B5">
        <w:rPr>
          <w:rFonts w:ascii="Arial" w:hAnsi="Arial" w:cs="Arial"/>
          <w:sz w:val="20"/>
          <w:szCs w:val="20"/>
        </w:rPr>
        <w:t xml:space="preserve">nie została ujawniona do wiadomości publicznej, </w:t>
      </w:r>
    </w:p>
    <w:p w14:paraId="062AC235" w14:textId="77777777" w:rsidR="00AD0E91" w:rsidRPr="001B56B5" w:rsidRDefault="00AD0E91" w:rsidP="006E4083">
      <w:pPr>
        <w:numPr>
          <w:ilvl w:val="0"/>
          <w:numId w:val="7"/>
        </w:numPr>
        <w:spacing w:line="312" w:lineRule="auto"/>
        <w:jc w:val="both"/>
        <w:rPr>
          <w:rFonts w:ascii="Arial" w:hAnsi="Arial" w:cs="Arial"/>
          <w:sz w:val="20"/>
          <w:szCs w:val="20"/>
        </w:rPr>
      </w:pPr>
      <w:r w:rsidRPr="001B56B5">
        <w:rPr>
          <w:rFonts w:ascii="Arial" w:hAnsi="Arial" w:cs="Arial"/>
          <w:sz w:val="20"/>
          <w:szCs w:val="20"/>
        </w:rPr>
        <w:t xml:space="preserve">podjęto w stosunku do niej niezbędne działania w celu zachowania poufności. </w:t>
      </w:r>
    </w:p>
    <w:p w14:paraId="31691909" w14:textId="2A62A244" w:rsidR="00AD0E91" w:rsidRPr="001B56B5" w:rsidRDefault="00AD0E91" w:rsidP="0042174E">
      <w:pPr>
        <w:pStyle w:val="Default"/>
        <w:spacing w:line="312" w:lineRule="auto"/>
        <w:ind w:left="720"/>
        <w:jc w:val="both"/>
        <w:rPr>
          <w:sz w:val="20"/>
          <w:szCs w:val="20"/>
        </w:rPr>
      </w:pPr>
      <w:r w:rsidRPr="001B56B5">
        <w:rPr>
          <w:sz w:val="20"/>
          <w:szCs w:val="20"/>
        </w:rPr>
        <w:t>Zaleca się, aby informacje stanowiące tajemnicę przedsiębiorstwa były trwale spięte i</w:t>
      </w:r>
      <w:r w:rsidR="00125343">
        <w:rPr>
          <w:sz w:val="20"/>
          <w:szCs w:val="20"/>
        </w:rPr>
        <w:t> </w:t>
      </w:r>
      <w:r w:rsidRPr="001B56B5">
        <w:rPr>
          <w:sz w:val="20"/>
          <w:szCs w:val="20"/>
        </w:rPr>
        <w:t xml:space="preserve">oddzielone od pozostałej (jawnej) części oferty. </w:t>
      </w:r>
    </w:p>
    <w:p w14:paraId="27F24770" w14:textId="77777777" w:rsidR="00883B4E" w:rsidRPr="001B56B5" w:rsidRDefault="00AD0E91" w:rsidP="0042174E">
      <w:pPr>
        <w:pStyle w:val="Default"/>
        <w:spacing w:line="312" w:lineRule="auto"/>
        <w:ind w:left="720"/>
        <w:jc w:val="both"/>
        <w:rPr>
          <w:sz w:val="20"/>
          <w:szCs w:val="20"/>
        </w:rPr>
      </w:pPr>
      <w:r w:rsidRPr="001B56B5">
        <w:rPr>
          <w:sz w:val="20"/>
          <w:szCs w:val="20"/>
        </w:rPr>
        <w:t>Wykonawca nie może zastrzec informacji, o których mowa w art. 86 ust. 4 ustawy.</w:t>
      </w:r>
    </w:p>
    <w:p w14:paraId="14AB4D03" w14:textId="77777777" w:rsidR="00B46C3A" w:rsidRPr="006E4083" w:rsidRDefault="007D3B3F" w:rsidP="006E4083">
      <w:pPr>
        <w:numPr>
          <w:ilvl w:val="1"/>
          <w:numId w:val="6"/>
        </w:numPr>
        <w:spacing w:line="312" w:lineRule="auto"/>
        <w:jc w:val="both"/>
        <w:rPr>
          <w:rFonts w:ascii="Arial" w:hAnsi="Arial" w:cs="Arial"/>
          <w:b/>
          <w:sz w:val="20"/>
          <w:szCs w:val="20"/>
        </w:rPr>
      </w:pPr>
      <w:r w:rsidRPr="006E4083">
        <w:rPr>
          <w:rFonts w:ascii="Arial" w:hAnsi="Arial" w:cs="Arial"/>
          <w:b/>
          <w:sz w:val="20"/>
          <w:szCs w:val="20"/>
        </w:rPr>
        <w:t>Na potrzeby oceny ofert o</w:t>
      </w:r>
      <w:r w:rsidR="00D55BDA" w:rsidRPr="006E4083">
        <w:rPr>
          <w:rFonts w:ascii="Arial" w:hAnsi="Arial" w:cs="Arial"/>
          <w:b/>
          <w:sz w:val="20"/>
          <w:szCs w:val="20"/>
        </w:rPr>
        <w:t>ferta musi zawierać:</w:t>
      </w:r>
    </w:p>
    <w:p w14:paraId="0AB61DD9" w14:textId="77777777" w:rsidR="00D55BDA" w:rsidRPr="006E4083" w:rsidRDefault="00B32CBD" w:rsidP="006E4083">
      <w:pPr>
        <w:numPr>
          <w:ilvl w:val="0"/>
          <w:numId w:val="21"/>
        </w:numPr>
        <w:spacing w:line="312" w:lineRule="auto"/>
        <w:jc w:val="both"/>
        <w:rPr>
          <w:rFonts w:ascii="Arial" w:hAnsi="Arial" w:cs="Arial"/>
          <w:sz w:val="20"/>
          <w:szCs w:val="20"/>
        </w:rPr>
      </w:pPr>
      <w:r w:rsidRPr="006E4083">
        <w:rPr>
          <w:rFonts w:ascii="Arial" w:hAnsi="Arial" w:cs="Arial"/>
          <w:sz w:val="20"/>
          <w:szCs w:val="20"/>
        </w:rPr>
        <w:t>f</w:t>
      </w:r>
      <w:r w:rsidR="00D55BDA" w:rsidRPr="006E4083">
        <w:rPr>
          <w:rFonts w:ascii="Arial" w:hAnsi="Arial" w:cs="Arial"/>
          <w:sz w:val="20"/>
          <w:szCs w:val="20"/>
        </w:rPr>
        <w:t xml:space="preserve">ormularz Ofertowy sporządzony i wypełniony według wzoru stanowiącego </w:t>
      </w:r>
      <w:r w:rsidR="00D55BDA" w:rsidRPr="006E4083">
        <w:rPr>
          <w:rFonts w:ascii="Arial" w:hAnsi="Arial" w:cs="Arial"/>
          <w:b/>
          <w:sz w:val="20"/>
          <w:szCs w:val="20"/>
        </w:rPr>
        <w:t xml:space="preserve">Załącznik Nr </w:t>
      </w:r>
      <w:r w:rsidR="00156767" w:rsidRPr="006E4083">
        <w:rPr>
          <w:rFonts w:ascii="Arial" w:hAnsi="Arial" w:cs="Arial"/>
          <w:b/>
          <w:sz w:val="20"/>
          <w:szCs w:val="20"/>
        </w:rPr>
        <w:t>2</w:t>
      </w:r>
      <w:r w:rsidR="00B733A1" w:rsidRPr="006E4083">
        <w:rPr>
          <w:rFonts w:ascii="Arial" w:hAnsi="Arial" w:cs="Arial"/>
          <w:sz w:val="20"/>
          <w:szCs w:val="20"/>
        </w:rPr>
        <w:t xml:space="preserve"> </w:t>
      </w:r>
      <w:r w:rsidR="00513A4C" w:rsidRPr="006E4083">
        <w:rPr>
          <w:rFonts w:ascii="Arial" w:hAnsi="Arial" w:cs="Arial"/>
          <w:sz w:val="20"/>
          <w:szCs w:val="20"/>
        </w:rPr>
        <w:br/>
      </w:r>
      <w:r w:rsidR="00D55BDA" w:rsidRPr="006E4083">
        <w:rPr>
          <w:rFonts w:ascii="Arial" w:hAnsi="Arial" w:cs="Arial"/>
          <w:sz w:val="20"/>
          <w:szCs w:val="20"/>
        </w:rPr>
        <w:t>do SIWZ</w:t>
      </w:r>
      <w:r w:rsidR="001A7B7D" w:rsidRPr="006E4083">
        <w:rPr>
          <w:rFonts w:ascii="Arial" w:hAnsi="Arial" w:cs="Arial"/>
          <w:sz w:val="20"/>
          <w:szCs w:val="20"/>
        </w:rPr>
        <w:t>;</w:t>
      </w:r>
    </w:p>
    <w:p w14:paraId="07A3B253" w14:textId="77777777" w:rsidR="00270DE0" w:rsidRPr="006E4083" w:rsidRDefault="00270DE0" w:rsidP="006E4083">
      <w:pPr>
        <w:numPr>
          <w:ilvl w:val="0"/>
          <w:numId w:val="21"/>
        </w:numPr>
        <w:spacing w:line="312" w:lineRule="auto"/>
        <w:jc w:val="both"/>
        <w:rPr>
          <w:rFonts w:ascii="Arial" w:hAnsi="Arial" w:cs="Arial"/>
          <w:sz w:val="20"/>
          <w:szCs w:val="20"/>
        </w:rPr>
      </w:pPr>
      <w:r w:rsidRPr="006E4083">
        <w:rPr>
          <w:rFonts w:ascii="Arial" w:hAnsi="Arial" w:cs="Arial"/>
          <w:sz w:val="20"/>
          <w:szCs w:val="20"/>
        </w:rPr>
        <w:t xml:space="preserve">oświadczenia, o których mowa w pkt 5.1 </w:t>
      </w:r>
      <w:r w:rsidR="009C0ACA" w:rsidRPr="006E4083">
        <w:rPr>
          <w:rFonts w:ascii="Arial" w:hAnsi="Arial" w:cs="Arial"/>
          <w:sz w:val="20"/>
          <w:szCs w:val="20"/>
        </w:rPr>
        <w:t xml:space="preserve">SIWZ według wzoru stanowiącego </w:t>
      </w:r>
      <w:r w:rsidR="009C0ACA" w:rsidRPr="006E4083">
        <w:rPr>
          <w:rFonts w:ascii="Arial" w:hAnsi="Arial" w:cs="Arial"/>
          <w:b/>
          <w:sz w:val="20"/>
          <w:szCs w:val="20"/>
        </w:rPr>
        <w:t>Z</w:t>
      </w:r>
      <w:r w:rsidRPr="006E4083">
        <w:rPr>
          <w:rFonts w:ascii="Arial" w:hAnsi="Arial" w:cs="Arial"/>
          <w:b/>
          <w:sz w:val="20"/>
          <w:szCs w:val="20"/>
        </w:rPr>
        <w:t xml:space="preserve">ałącznik </w:t>
      </w:r>
      <w:r w:rsidR="009A3D5C" w:rsidRPr="006E4083">
        <w:rPr>
          <w:rFonts w:ascii="Arial" w:hAnsi="Arial" w:cs="Arial"/>
          <w:b/>
          <w:sz w:val="20"/>
          <w:szCs w:val="20"/>
        </w:rPr>
        <w:br/>
      </w:r>
      <w:r w:rsidRPr="006E4083">
        <w:rPr>
          <w:rFonts w:ascii="Arial" w:hAnsi="Arial" w:cs="Arial"/>
          <w:b/>
          <w:sz w:val="20"/>
          <w:szCs w:val="20"/>
        </w:rPr>
        <w:t>nr 3</w:t>
      </w:r>
      <w:r w:rsidR="009C0ACA" w:rsidRPr="006E4083">
        <w:rPr>
          <w:rFonts w:ascii="Arial" w:hAnsi="Arial" w:cs="Arial"/>
          <w:b/>
          <w:sz w:val="20"/>
          <w:szCs w:val="20"/>
        </w:rPr>
        <w:t xml:space="preserve"> i 4</w:t>
      </w:r>
      <w:r w:rsidR="00D47F7F" w:rsidRPr="006E4083">
        <w:rPr>
          <w:rFonts w:ascii="Arial" w:hAnsi="Arial" w:cs="Arial"/>
          <w:b/>
          <w:sz w:val="20"/>
          <w:szCs w:val="20"/>
        </w:rPr>
        <w:t xml:space="preserve"> </w:t>
      </w:r>
      <w:r w:rsidRPr="006E4083">
        <w:rPr>
          <w:rFonts w:ascii="Arial" w:hAnsi="Arial" w:cs="Arial"/>
          <w:sz w:val="20"/>
          <w:szCs w:val="20"/>
        </w:rPr>
        <w:t>do SIWZ</w:t>
      </w:r>
      <w:r w:rsidR="000E7562" w:rsidRPr="006E4083">
        <w:rPr>
          <w:rFonts w:ascii="Arial" w:hAnsi="Arial" w:cs="Arial"/>
          <w:sz w:val="20"/>
          <w:szCs w:val="20"/>
        </w:rPr>
        <w:t>,</w:t>
      </w:r>
    </w:p>
    <w:p w14:paraId="2DFCDF3D" w14:textId="77777777" w:rsidR="00802ED9" w:rsidRPr="006E4083" w:rsidRDefault="00802ED9" w:rsidP="006E4083">
      <w:pPr>
        <w:numPr>
          <w:ilvl w:val="0"/>
          <w:numId w:val="21"/>
        </w:numPr>
        <w:spacing w:line="312" w:lineRule="auto"/>
        <w:jc w:val="both"/>
        <w:rPr>
          <w:rFonts w:ascii="Arial" w:hAnsi="Arial" w:cs="Arial"/>
          <w:sz w:val="20"/>
          <w:szCs w:val="20"/>
        </w:rPr>
      </w:pPr>
      <w:r w:rsidRPr="006E4083">
        <w:rPr>
          <w:rFonts w:ascii="Arial" w:hAnsi="Arial" w:cs="Arial"/>
          <w:sz w:val="20"/>
          <w:szCs w:val="20"/>
        </w:rPr>
        <w:lastRenderedPageBreak/>
        <w:t>pełnomocnictwo do reprezentowania wykonawcy (wykonawców występujących wspólnie),</w:t>
      </w:r>
      <w:r w:rsidR="00B733A1" w:rsidRPr="006E4083">
        <w:rPr>
          <w:rFonts w:ascii="Arial" w:hAnsi="Arial" w:cs="Arial"/>
          <w:sz w:val="20"/>
          <w:szCs w:val="20"/>
        </w:rPr>
        <w:t xml:space="preserve"> </w:t>
      </w:r>
      <w:r w:rsidR="00592456" w:rsidRPr="006E4083">
        <w:rPr>
          <w:rFonts w:ascii="Arial" w:hAnsi="Arial" w:cs="Arial"/>
          <w:sz w:val="20"/>
          <w:szCs w:val="20"/>
        </w:rPr>
        <w:br/>
      </w:r>
      <w:r w:rsidRPr="006E4083">
        <w:rPr>
          <w:rFonts w:ascii="Arial" w:hAnsi="Arial" w:cs="Arial"/>
          <w:sz w:val="20"/>
          <w:szCs w:val="20"/>
        </w:rPr>
        <w:t>o ile ofertę składa pełnomocnik</w:t>
      </w:r>
      <w:r w:rsidR="000E7562" w:rsidRPr="006E4083">
        <w:rPr>
          <w:rFonts w:ascii="Arial" w:hAnsi="Arial" w:cs="Arial"/>
          <w:sz w:val="20"/>
          <w:szCs w:val="20"/>
        </w:rPr>
        <w:t>,</w:t>
      </w:r>
    </w:p>
    <w:p w14:paraId="590CECC4" w14:textId="0E856DEA" w:rsidR="0062428A" w:rsidRDefault="0062428A" w:rsidP="006E4083">
      <w:pPr>
        <w:numPr>
          <w:ilvl w:val="0"/>
          <w:numId w:val="21"/>
        </w:numPr>
        <w:spacing w:line="312" w:lineRule="auto"/>
        <w:jc w:val="both"/>
        <w:rPr>
          <w:rFonts w:ascii="Arial" w:hAnsi="Arial" w:cs="Arial"/>
          <w:sz w:val="20"/>
          <w:szCs w:val="20"/>
        </w:rPr>
      </w:pPr>
      <w:r w:rsidRPr="006E4083">
        <w:rPr>
          <w:rFonts w:ascii="Arial" w:hAnsi="Arial" w:cs="Arial"/>
          <w:sz w:val="20"/>
          <w:szCs w:val="20"/>
        </w:rPr>
        <w:t xml:space="preserve">zobowiązanie podmiotu trzeciego, o którym mowa w pkt 4.5.1 i 4.5.4 SIWZ – jeżeli wykonawca polega na zasobach </w:t>
      </w:r>
      <w:r w:rsidR="009665E0" w:rsidRPr="006E4083">
        <w:rPr>
          <w:rFonts w:ascii="Arial" w:hAnsi="Arial" w:cs="Arial"/>
          <w:sz w:val="20"/>
          <w:szCs w:val="20"/>
        </w:rPr>
        <w:t>lub sytuacji podmiotu trzeciego,</w:t>
      </w:r>
    </w:p>
    <w:p w14:paraId="5B3E2951" w14:textId="77777777" w:rsidR="00D55BDA" w:rsidRPr="001B56B5" w:rsidRDefault="00D55BDA" w:rsidP="006E4083">
      <w:pPr>
        <w:numPr>
          <w:ilvl w:val="1"/>
          <w:numId w:val="6"/>
        </w:numPr>
        <w:spacing w:line="312" w:lineRule="auto"/>
        <w:jc w:val="both"/>
        <w:rPr>
          <w:rFonts w:ascii="Arial" w:hAnsi="Arial" w:cs="Arial"/>
          <w:sz w:val="20"/>
          <w:szCs w:val="20"/>
        </w:rPr>
      </w:pPr>
      <w:r w:rsidRPr="006E4083">
        <w:rPr>
          <w:rFonts w:ascii="Arial" w:hAnsi="Arial" w:cs="Arial"/>
          <w:sz w:val="20"/>
          <w:szCs w:val="20"/>
        </w:rPr>
        <w:t xml:space="preserve">Ofertę należy umieścić w kopercie/opakowaniu i zabezpieczyć w sposób uniemożliwiający zapoznanie się z jej zawartością </w:t>
      </w:r>
      <w:r w:rsidR="00883F6E" w:rsidRPr="006E4083">
        <w:rPr>
          <w:rFonts w:ascii="Arial" w:hAnsi="Arial" w:cs="Arial"/>
          <w:sz w:val="20"/>
          <w:szCs w:val="20"/>
        </w:rPr>
        <w:t xml:space="preserve">bez naruszenia zabezpieczeń </w:t>
      </w:r>
      <w:r w:rsidRPr="006E4083">
        <w:rPr>
          <w:rFonts w:ascii="Arial" w:hAnsi="Arial" w:cs="Arial"/>
          <w:sz w:val="20"/>
          <w:szCs w:val="20"/>
        </w:rPr>
        <w:t>przed upływem terminu otwarcia</w:t>
      </w:r>
      <w:r w:rsidRPr="001B56B5">
        <w:rPr>
          <w:rFonts w:ascii="Arial" w:hAnsi="Arial" w:cs="Arial"/>
          <w:sz w:val="20"/>
          <w:szCs w:val="20"/>
        </w:rPr>
        <w:t xml:space="preserve"> ofert. </w:t>
      </w:r>
    </w:p>
    <w:p w14:paraId="7AC3DFAD" w14:textId="77777777" w:rsidR="00D55BDA" w:rsidRPr="001B56B5" w:rsidRDefault="00D55BDA" w:rsidP="006E4083">
      <w:pPr>
        <w:numPr>
          <w:ilvl w:val="1"/>
          <w:numId w:val="6"/>
        </w:numPr>
        <w:spacing w:line="312" w:lineRule="auto"/>
        <w:jc w:val="both"/>
        <w:rPr>
          <w:rFonts w:ascii="Arial" w:hAnsi="Arial" w:cs="Arial"/>
          <w:sz w:val="20"/>
          <w:szCs w:val="20"/>
        </w:rPr>
      </w:pPr>
      <w:r w:rsidRPr="001B56B5">
        <w:rPr>
          <w:rFonts w:ascii="Arial" w:hAnsi="Arial" w:cs="Arial"/>
          <w:sz w:val="20"/>
          <w:szCs w:val="20"/>
        </w:rPr>
        <w:t>Na kopercie/opakowaniu należy umieścić następujące oznaczenia:</w:t>
      </w:r>
    </w:p>
    <w:p w14:paraId="4768F0E0" w14:textId="77777777" w:rsidR="00D55BDA" w:rsidRPr="001B56B5" w:rsidRDefault="00802ED9" w:rsidP="006E4083">
      <w:pPr>
        <w:numPr>
          <w:ilvl w:val="0"/>
          <w:numId w:val="8"/>
        </w:numPr>
        <w:spacing w:line="312" w:lineRule="auto"/>
        <w:jc w:val="both"/>
        <w:rPr>
          <w:rFonts w:ascii="Arial" w:hAnsi="Arial" w:cs="Arial"/>
          <w:sz w:val="20"/>
          <w:szCs w:val="20"/>
        </w:rPr>
      </w:pPr>
      <w:r w:rsidRPr="001B56B5">
        <w:rPr>
          <w:rFonts w:ascii="Arial" w:hAnsi="Arial" w:cs="Arial"/>
          <w:sz w:val="20"/>
          <w:szCs w:val="20"/>
        </w:rPr>
        <w:t xml:space="preserve">nazwa, adres, numer telefonu, </w:t>
      </w:r>
      <w:r w:rsidR="00D55BDA" w:rsidRPr="001B56B5">
        <w:rPr>
          <w:rFonts w:ascii="Arial" w:hAnsi="Arial" w:cs="Arial"/>
          <w:sz w:val="20"/>
          <w:szCs w:val="20"/>
        </w:rPr>
        <w:t>faksu</w:t>
      </w:r>
      <w:r w:rsidRPr="001B56B5">
        <w:rPr>
          <w:rFonts w:ascii="Arial" w:hAnsi="Arial" w:cs="Arial"/>
          <w:sz w:val="20"/>
          <w:szCs w:val="20"/>
        </w:rPr>
        <w:t>, adres e-mail</w:t>
      </w:r>
      <w:r w:rsidR="00D55BDA" w:rsidRPr="001B56B5">
        <w:rPr>
          <w:rFonts w:ascii="Arial" w:hAnsi="Arial" w:cs="Arial"/>
          <w:sz w:val="20"/>
          <w:szCs w:val="20"/>
        </w:rPr>
        <w:t xml:space="preserve"> wykonawcy,</w:t>
      </w:r>
    </w:p>
    <w:p w14:paraId="1FED9320" w14:textId="3B511064" w:rsidR="002B452E" w:rsidRPr="00566036" w:rsidRDefault="00D55BDA" w:rsidP="006E4083">
      <w:pPr>
        <w:numPr>
          <w:ilvl w:val="0"/>
          <w:numId w:val="8"/>
        </w:numPr>
        <w:spacing w:line="312" w:lineRule="auto"/>
        <w:ind w:left="1100"/>
        <w:jc w:val="both"/>
        <w:rPr>
          <w:rFonts w:ascii="Arial" w:hAnsi="Arial" w:cs="Arial"/>
          <w:b/>
          <w:sz w:val="20"/>
          <w:szCs w:val="20"/>
        </w:rPr>
      </w:pPr>
      <w:r w:rsidRPr="00566036">
        <w:rPr>
          <w:rFonts w:ascii="Arial" w:hAnsi="Arial" w:cs="Arial"/>
          <w:b/>
          <w:sz w:val="20"/>
          <w:szCs w:val="20"/>
        </w:rPr>
        <w:t xml:space="preserve">Ministerstwo </w:t>
      </w:r>
      <w:r w:rsidR="00F151A3">
        <w:rPr>
          <w:rFonts w:ascii="Arial" w:hAnsi="Arial" w:cs="Arial"/>
          <w:b/>
          <w:sz w:val="20"/>
          <w:szCs w:val="20"/>
        </w:rPr>
        <w:t>Klimatu</w:t>
      </w:r>
      <w:r w:rsidRPr="00566036">
        <w:rPr>
          <w:rFonts w:ascii="Arial" w:hAnsi="Arial" w:cs="Arial"/>
          <w:b/>
          <w:sz w:val="20"/>
          <w:szCs w:val="20"/>
        </w:rPr>
        <w:t xml:space="preserve">, </w:t>
      </w:r>
      <w:r w:rsidR="00592456" w:rsidRPr="00566036">
        <w:rPr>
          <w:rFonts w:ascii="Arial" w:hAnsi="Arial" w:cs="Arial"/>
          <w:b/>
          <w:sz w:val="20"/>
          <w:szCs w:val="20"/>
        </w:rPr>
        <w:t>KANCELARIA OGÓLNA</w:t>
      </w:r>
      <w:r w:rsidRPr="00566036">
        <w:rPr>
          <w:rFonts w:ascii="Arial" w:hAnsi="Arial" w:cs="Arial"/>
          <w:b/>
          <w:sz w:val="20"/>
          <w:szCs w:val="20"/>
        </w:rPr>
        <w:t xml:space="preserve">, </w:t>
      </w:r>
    </w:p>
    <w:p w14:paraId="7831EC9E" w14:textId="77777777" w:rsidR="002B452E" w:rsidRPr="001B56B5" w:rsidRDefault="009665E0" w:rsidP="006E4083">
      <w:pPr>
        <w:spacing w:line="312" w:lineRule="auto"/>
        <w:ind w:left="1102"/>
        <w:jc w:val="both"/>
        <w:rPr>
          <w:rFonts w:ascii="Arial" w:hAnsi="Arial" w:cs="Arial"/>
          <w:sz w:val="20"/>
          <w:szCs w:val="20"/>
        </w:rPr>
      </w:pPr>
      <w:r>
        <w:rPr>
          <w:rFonts w:ascii="Arial" w:hAnsi="Arial" w:cs="Arial"/>
          <w:b/>
          <w:sz w:val="20"/>
          <w:szCs w:val="20"/>
        </w:rPr>
        <w:t>u</w:t>
      </w:r>
      <w:r w:rsidR="00592456" w:rsidRPr="00566036">
        <w:rPr>
          <w:rFonts w:ascii="Arial" w:hAnsi="Arial" w:cs="Arial"/>
          <w:b/>
          <w:sz w:val="20"/>
          <w:szCs w:val="20"/>
        </w:rPr>
        <w:t>l. Wawelska 52/54, 00-922</w:t>
      </w:r>
      <w:r w:rsidR="00D55BDA" w:rsidRPr="00566036">
        <w:rPr>
          <w:rFonts w:ascii="Arial" w:hAnsi="Arial" w:cs="Arial"/>
          <w:b/>
          <w:sz w:val="20"/>
          <w:szCs w:val="20"/>
        </w:rPr>
        <w:t xml:space="preserve"> Warszawa</w:t>
      </w:r>
    </w:p>
    <w:p w14:paraId="2E4F59DE" w14:textId="77777777" w:rsidR="007B3D59" w:rsidRDefault="007B3D59" w:rsidP="006E4083">
      <w:pPr>
        <w:spacing w:line="312" w:lineRule="auto"/>
        <w:jc w:val="center"/>
        <w:rPr>
          <w:rFonts w:ascii="Arial" w:hAnsi="Arial" w:cs="Arial"/>
          <w:b/>
          <w:sz w:val="20"/>
          <w:szCs w:val="20"/>
        </w:rPr>
      </w:pPr>
    </w:p>
    <w:p w14:paraId="29304045" w14:textId="76DF2D9A" w:rsidR="005245D0" w:rsidRPr="001B56B5" w:rsidRDefault="00D55BDA" w:rsidP="005245D0">
      <w:pPr>
        <w:spacing w:line="312" w:lineRule="auto"/>
        <w:jc w:val="both"/>
        <w:rPr>
          <w:rFonts w:ascii="Arial" w:hAnsi="Arial" w:cs="Arial"/>
          <w:b/>
          <w:i/>
          <w:sz w:val="20"/>
          <w:szCs w:val="20"/>
        </w:rPr>
      </w:pPr>
      <w:r w:rsidRPr="00566036">
        <w:rPr>
          <w:rFonts w:ascii="Arial" w:hAnsi="Arial" w:cs="Arial"/>
          <w:b/>
          <w:sz w:val="20"/>
          <w:szCs w:val="20"/>
        </w:rPr>
        <w:t xml:space="preserve">OFERTA – </w:t>
      </w:r>
      <w:bookmarkStart w:id="2" w:name="_Hlk514154226"/>
      <w:r w:rsidR="005245D0" w:rsidRPr="00A67BD9">
        <w:rPr>
          <w:rFonts w:ascii="Arial" w:hAnsi="Arial" w:cs="Arial"/>
          <w:b/>
          <w:i/>
          <w:sz w:val="20"/>
          <w:szCs w:val="20"/>
        </w:rPr>
        <w:t>Przeprowadzenie strategicznej oceny oddziaływania na środowisko wraz z prognozą oddziaływania na środowisko dla zaktualizowanego dokumentu „Lista Projektów Strategicznych dla infrastruktury energetycznej, w ramach Programu Operacyjnego Infrastruktura i Środowisko 2014-2020”, stanowiącego Project pipeline dla sektora energetyka w ramach Programu Operacyjnego Infrastruktura i Środowisko 2014-2020.</w:t>
      </w:r>
      <w:r w:rsidR="005245D0" w:rsidRPr="001B56B5">
        <w:rPr>
          <w:rFonts w:ascii="Arial" w:hAnsi="Arial" w:cs="Arial"/>
          <w:b/>
          <w:i/>
          <w:sz w:val="20"/>
          <w:szCs w:val="20"/>
        </w:rPr>
        <w:t>(znak postępowania BDGwzp-26</w:t>
      </w:r>
      <w:r w:rsidR="005245D0">
        <w:rPr>
          <w:rFonts w:ascii="Arial" w:hAnsi="Arial" w:cs="Arial"/>
          <w:b/>
          <w:i/>
          <w:sz w:val="20"/>
          <w:szCs w:val="20"/>
        </w:rPr>
        <w:t>1</w:t>
      </w:r>
      <w:r w:rsidR="005245D0" w:rsidRPr="001B56B5">
        <w:rPr>
          <w:rFonts w:ascii="Arial" w:hAnsi="Arial" w:cs="Arial"/>
          <w:b/>
          <w:i/>
          <w:sz w:val="20"/>
          <w:szCs w:val="20"/>
        </w:rPr>
        <w:t>/</w:t>
      </w:r>
      <w:r w:rsidR="005245D0">
        <w:rPr>
          <w:rFonts w:ascii="Arial" w:hAnsi="Arial" w:cs="Arial"/>
          <w:b/>
          <w:i/>
          <w:sz w:val="20"/>
          <w:szCs w:val="20"/>
        </w:rPr>
        <w:t>10/2020/BK</w:t>
      </w:r>
      <w:r w:rsidR="005245D0" w:rsidRPr="001B56B5">
        <w:rPr>
          <w:rFonts w:ascii="Arial" w:hAnsi="Arial" w:cs="Arial"/>
          <w:b/>
          <w:i/>
          <w:sz w:val="20"/>
          <w:szCs w:val="20"/>
        </w:rPr>
        <w:t>)</w:t>
      </w:r>
    </w:p>
    <w:p w14:paraId="11D7C598" w14:textId="77777777" w:rsidR="009665E0" w:rsidRPr="001B56B5" w:rsidRDefault="009665E0" w:rsidP="006E4083">
      <w:pPr>
        <w:spacing w:line="312" w:lineRule="auto"/>
        <w:jc w:val="center"/>
        <w:rPr>
          <w:rFonts w:ascii="Arial" w:hAnsi="Arial" w:cs="Arial"/>
          <w:b/>
          <w:i/>
          <w:sz w:val="20"/>
          <w:szCs w:val="20"/>
        </w:rPr>
      </w:pPr>
    </w:p>
    <w:bookmarkEnd w:id="2"/>
    <w:p w14:paraId="1DC41AC2" w14:textId="568188BA" w:rsidR="00D55BDA" w:rsidRDefault="00D55BDA" w:rsidP="006E4083">
      <w:pPr>
        <w:spacing w:line="312" w:lineRule="auto"/>
        <w:ind w:left="2268"/>
        <w:jc w:val="both"/>
        <w:rPr>
          <w:rFonts w:ascii="Arial" w:hAnsi="Arial" w:cs="Arial"/>
          <w:b/>
          <w:sz w:val="20"/>
          <w:szCs w:val="20"/>
        </w:rPr>
      </w:pPr>
      <w:r w:rsidRPr="001B56B5">
        <w:rPr>
          <w:rFonts w:ascii="Arial" w:hAnsi="Arial" w:cs="Arial"/>
          <w:sz w:val="20"/>
          <w:szCs w:val="20"/>
        </w:rPr>
        <w:t xml:space="preserve">Nie otwierać przed dniem </w:t>
      </w:r>
      <w:r w:rsidR="005245D0">
        <w:rPr>
          <w:rFonts w:ascii="Arial" w:hAnsi="Arial" w:cs="Arial"/>
          <w:b/>
          <w:sz w:val="20"/>
          <w:szCs w:val="20"/>
        </w:rPr>
        <w:t>10 lipca 2020</w:t>
      </w:r>
      <w:r w:rsidRPr="007365B6">
        <w:rPr>
          <w:rFonts w:ascii="Arial" w:hAnsi="Arial" w:cs="Arial"/>
          <w:b/>
          <w:sz w:val="20"/>
          <w:szCs w:val="20"/>
        </w:rPr>
        <w:t xml:space="preserve"> r. do godz. </w:t>
      </w:r>
      <w:r w:rsidR="004414B7" w:rsidRPr="007365B6">
        <w:rPr>
          <w:rFonts w:ascii="Arial" w:hAnsi="Arial" w:cs="Arial"/>
          <w:b/>
          <w:sz w:val="20"/>
          <w:szCs w:val="20"/>
        </w:rPr>
        <w:t>1</w:t>
      </w:r>
      <w:r w:rsidR="005245D0">
        <w:rPr>
          <w:rFonts w:ascii="Arial" w:hAnsi="Arial" w:cs="Arial"/>
          <w:b/>
          <w:sz w:val="20"/>
          <w:szCs w:val="20"/>
        </w:rPr>
        <w:t>0:</w:t>
      </w:r>
      <w:r w:rsidR="004414B7" w:rsidRPr="007365B6">
        <w:rPr>
          <w:rFonts w:ascii="Arial" w:hAnsi="Arial" w:cs="Arial"/>
          <w:b/>
          <w:sz w:val="20"/>
          <w:szCs w:val="20"/>
        </w:rPr>
        <w:t>00</w:t>
      </w:r>
      <w:r w:rsidR="003C2116" w:rsidRPr="007365B6">
        <w:rPr>
          <w:rFonts w:ascii="Arial" w:hAnsi="Arial" w:cs="Arial"/>
          <w:b/>
          <w:sz w:val="20"/>
          <w:szCs w:val="20"/>
        </w:rPr>
        <w:t>.</w:t>
      </w:r>
    </w:p>
    <w:p w14:paraId="07434358" w14:textId="77777777" w:rsidR="009665E0" w:rsidRPr="007365B6" w:rsidRDefault="009665E0" w:rsidP="006E4083">
      <w:pPr>
        <w:spacing w:line="312" w:lineRule="auto"/>
        <w:ind w:left="2268"/>
        <w:jc w:val="both"/>
        <w:rPr>
          <w:rFonts w:ascii="Arial" w:hAnsi="Arial" w:cs="Arial"/>
          <w:b/>
          <w:sz w:val="20"/>
          <w:szCs w:val="20"/>
        </w:rPr>
      </w:pPr>
    </w:p>
    <w:p w14:paraId="3A7B49A8" w14:textId="77777777" w:rsidR="008F7DDE" w:rsidRPr="001B7280" w:rsidRDefault="002B452E" w:rsidP="006E4083">
      <w:pPr>
        <w:pBdr>
          <w:top w:val="single" w:sz="4" w:space="1" w:color="auto"/>
          <w:left w:val="single" w:sz="4" w:space="4" w:color="auto"/>
          <w:bottom w:val="single" w:sz="4" w:space="1" w:color="auto"/>
          <w:right w:val="single" w:sz="4" w:space="4" w:color="auto"/>
        </w:pBdr>
        <w:spacing w:line="312" w:lineRule="auto"/>
        <w:jc w:val="center"/>
        <w:rPr>
          <w:rFonts w:ascii="Arial" w:hAnsi="Arial" w:cs="Arial"/>
          <w:b/>
          <w:sz w:val="20"/>
          <w:szCs w:val="20"/>
        </w:rPr>
      </w:pPr>
      <w:r w:rsidRPr="001B7280">
        <w:rPr>
          <w:rFonts w:ascii="Arial" w:hAnsi="Arial" w:cs="Arial"/>
          <w:b/>
          <w:sz w:val="20"/>
          <w:szCs w:val="20"/>
        </w:rPr>
        <w:t>Rozdział 8</w:t>
      </w:r>
    </w:p>
    <w:p w14:paraId="26C57ED6" w14:textId="77777777" w:rsidR="002B452E" w:rsidRPr="001B56B5" w:rsidRDefault="002B452E" w:rsidP="006E4083">
      <w:pPr>
        <w:pBdr>
          <w:top w:val="single" w:sz="4" w:space="1" w:color="auto"/>
          <w:left w:val="single" w:sz="4" w:space="4" w:color="auto"/>
          <w:bottom w:val="single" w:sz="4" w:space="1" w:color="auto"/>
          <w:right w:val="single" w:sz="4" w:space="4" w:color="auto"/>
        </w:pBdr>
        <w:spacing w:line="312" w:lineRule="auto"/>
        <w:jc w:val="center"/>
        <w:rPr>
          <w:rFonts w:ascii="Arial" w:hAnsi="Arial" w:cs="Arial"/>
          <w:b/>
          <w:sz w:val="20"/>
          <w:szCs w:val="20"/>
        </w:rPr>
      </w:pPr>
      <w:r w:rsidRPr="001B56B5">
        <w:rPr>
          <w:rFonts w:ascii="Arial" w:hAnsi="Arial" w:cs="Arial"/>
          <w:b/>
          <w:sz w:val="20"/>
          <w:szCs w:val="20"/>
        </w:rPr>
        <w:t>SKŁADANIE I OTWARCIE OFERT</w:t>
      </w:r>
    </w:p>
    <w:p w14:paraId="019F9231" w14:textId="77777777" w:rsidR="002B452E" w:rsidRPr="001B56B5" w:rsidRDefault="002B452E" w:rsidP="006E4083">
      <w:pPr>
        <w:spacing w:line="312" w:lineRule="auto"/>
        <w:jc w:val="center"/>
        <w:rPr>
          <w:rFonts w:ascii="Arial" w:hAnsi="Arial" w:cs="Arial"/>
          <w:sz w:val="20"/>
          <w:szCs w:val="20"/>
        </w:rPr>
      </w:pPr>
    </w:p>
    <w:p w14:paraId="61B808FD" w14:textId="26212D00" w:rsidR="0038787D" w:rsidRPr="001B56B5" w:rsidRDefault="002B452E" w:rsidP="006E4083">
      <w:pPr>
        <w:numPr>
          <w:ilvl w:val="1"/>
          <w:numId w:val="9"/>
        </w:numPr>
        <w:spacing w:line="312" w:lineRule="auto"/>
        <w:jc w:val="both"/>
        <w:rPr>
          <w:rFonts w:ascii="Arial" w:hAnsi="Arial" w:cs="Arial"/>
          <w:sz w:val="20"/>
          <w:szCs w:val="20"/>
        </w:rPr>
      </w:pPr>
      <w:r w:rsidRPr="001B56B5">
        <w:rPr>
          <w:rFonts w:ascii="Arial" w:hAnsi="Arial" w:cs="Arial"/>
          <w:sz w:val="20"/>
          <w:szCs w:val="20"/>
        </w:rPr>
        <w:t>Ofertę wraz z dokumentami, o których mowa w Rozdzial</w:t>
      </w:r>
      <w:r w:rsidR="009665E0">
        <w:rPr>
          <w:rFonts w:ascii="Arial" w:hAnsi="Arial" w:cs="Arial"/>
          <w:sz w:val="20"/>
          <w:szCs w:val="20"/>
        </w:rPr>
        <w:t xml:space="preserve">e 5 należy złożyć w terminie </w:t>
      </w:r>
      <w:r w:rsidR="006E4083">
        <w:rPr>
          <w:rFonts w:ascii="Arial" w:hAnsi="Arial" w:cs="Arial"/>
          <w:sz w:val="20"/>
          <w:szCs w:val="20"/>
        </w:rPr>
        <w:br/>
      </w:r>
      <w:r w:rsidR="009665E0">
        <w:rPr>
          <w:rFonts w:ascii="Arial" w:hAnsi="Arial" w:cs="Arial"/>
          <w:sz w:val="20"/>
          <w:szCs w:val="20"/>
        </w:rPr>
        <w:t>do</w:t>
      </w:r>
      <w:r w:rsidRPr="001B56B5">
        <w:rPr>
          <w:rFonts w:ascii="Arial" w:hAnsi="Arial" w:cs="Arial"/>
          <w:sz w:val="20"/>
          <w:szCs w:val="20"/>
        </w:rPr>
        <w:t xml:space="preserve"> </w:t>
      </w:r>
      <w:r w:rsidR="005245D0">
        <w:rPr>
          <w:rFonts w:ascii="Arial" w:hAnsi="Arial" w:cs="Arial"/>
          <w:b/>
          <w:sz w:val="20"/>
          <w:szCs w:val="20"/>
        </w:rPr>
        <w:t>10 lipca</w:t>
      </w:r>
      <w:r w:rsidR="008E14D7">
        <w:rPr>
          <w:rFonts w:ascii="Arial" w:hAnsi="Arial" w:cs="Arial"/>
          <w:b/>
          <w:sz w:val="20"/>
          <w:szCs w:val="20"/>
        </w:rPr>
        <w:t xml:space="preserve"> 2019</w:t>
      </w:r>
      <w:r w:rsidR="003C2116" w:rsidRPr="007365B6">
        <w:rPr>
          <w:rFonts w:ascii="Arial" w:hAnsi="Arial" w:cs="Arial"/>
          <w:b/>
          <w:sz w:val="20"/>
          <w:szCs w:val="20"/>
        </w:rPr>
        <w:t xml:space="preserve"> </w:t>
      </w:r>
      <w:r w:rsidR="006727C5" w:rsidRPr="007365B6">
        <w:rPr>
          <w:rFonts w:ascii="Arial" w:hAnsi="Arial" w:cs="Arial"/>
          <w:b/>
          <w:sz w:val="20"/>
          <w:szCs w:val="20"/>
        </w:rPr>
        <w:t>r.</w:t>
      </w:r>
      <w:r w:rsidRPr="007365B6">
        <w:rPr>
          <w:rFonts w:ascii="Arial" w:hAnsi="Arial" w:cs="Arial"/>
          <w:b/>
          <w:sz w:val="20"/>
          <w:szCs w:val="20"/>
        </w:rPr>
        <w:t xml:space="preserve"> </w:t>
      </w:r>
      <w:r w:rsidR="0038787D" w:rsidRPr="007365B6">
        <w:rPr>
          <w:rFonts w:ascii="Arial" w:hAnsi="Arial" w:cs="Arial"/>
          <w:b/>
          <w:sz w:val="20"/>
          <w:szCs w:val="20"/>
        </w:rPr>
        <w:t xml:space="preserve">do godziny </w:t>
      </w:r>
      <w:r w:rsidR="004414B7" w:rsidRPr="007365B6">
        <w:rPr>
          <w:rFonts w:ascii="Arial" w:hAnsi="Arial" w:cs="Arial"/>
          <w:b/>
          <w:sz w:val="20"/>
          <w:szCs w:val="20"/>
        </w:rPr>
        <w:t>1</w:t>
      </w:r>
      <w:r w:rsidR="005245D0">
        <w:rPr>
          <w:rFonts w:ascii="Arial" w:hAnsi="Arial" w:cs="Arial"/>
          <w:b/>
          <w:sz w:val="20"/>
          <w:szCs w:val="20"/>
        </w:rPr>
        <w:t>0</w:t>
      </w:r>
      <w:r w:rsidR="004414B7" w:rsidRPr="007365B6">
        <w:rPr>
          <w:rFonts w:ascii="Arial" w:hAnsi="Arial" w:cs="Arial"/>
          <w:b/>
          <w:sz w:val="20"/>
          <w:szCs w:val="20"/>
        </w:rPr>
        <w:t>:00</w:t>
      </w:r>
      <w:r w:rsidR="0038787D" w:rsidRPr="007365B6">
        <w:rPr>
          <w:rFonts w:ascii="Arial" w:hAnsi="Arial" w:cs="Arial"/>
          <w:sz w:val="20"/>
          <w:szCs w:val="20"/>
        </w:rPr>
        <w:t xml:space="preserve"> </w:t>
      </w:r>
      <w:r w:rsidR="0038787D" w:rsidRPr="001B56B5">
        <w:rPr>
          <w:rFonts w:ascii="Arial" w:hAnsi="Arial" w:cs="Arial"/>
          <w:sz w:val="20"/>
          <w:szCs w:val="20"/>
        </w:rPr>
        <w:t>w Ministerstw</w:t>
      </w:r>
      <w:r w:rsidR="00B73941" w:rsidRPr="001B56B5">
        <w:rPr>
          <w:rFonts w:ascii="Arial" w:hAnsi="Arial" w:cs="Arial"/>
          <w:sz w:val="20"/>
          <w:szCs w:val="20"/>
        </w:rPr>
        <w:t>ie</w:t>
      </w:r>
      <w:r w:rsidR="0038787D" w:rsidRPr="001B56B5">
        <w:rPr>
          <w:rFonts w:ascii="Arial" w:hAnsi="Arial" w:cs="Arial"/>
          <w:sz w:val="20"/>
          <w:szCs w:val="20"/>
        </w:rPr>
        <w:t xml:space="preserve"> </w:t>
      </w:r>
      <w:r w:rsidR="00F151A3">
        <w:rPr>
          <w:rFonts w:ascii="Arial" w:hAnsi="Arial" w:cs="Arial"/>
          <w:sz w:val="20"/>
          <w:szCs w:val="20"/>
        </w:rPr>
        <w:t>Klimatu</w:t>
      </w:r>
      <w:r w:rsidR="0038787D" w:rsidRPr="001B56B5">
        <w:rPr>
          <w:rFonts w:ascii="Arial" w:hAnsi="Arial" w:cs="Arial"/>
          <w:sz w:val="20"/>
          <w:szCs w:val="20"/>
        </w:rPr>
        <w:t>, 00-9</w:t>
      </w:r>
      <w:r w:rsidR="00592456" w:rsidRPr="001B56B5">
        <w:rPr>
          <w:rFonts w:ascii="Arial" w:hAnsi="Arial" w:cs="Arial"/>
          <w:sz w:val="20"/>
          <w:szCs w:val="20"/>
        </w:rPr>
        <w:t>22</w:t>
      </w:r>
      <w:r w:rsidR="0038787D" w:rsidRPr="001B56B5">
        <w:rPr>
          <w:rFonts w:ascii="Arial" w:hAnsi="Arial" w:cs="Arial"/>
          <w:sz w:val="20"/>
          <w:szCs w:val="20"/>
        </w:rPr>
        <w:t xml:space="preserve"> Warszawa, </w:t>
      </w:r>
      <w:r w:rsidR="006E4083">
        <w:rPr>
          <w:rFonts w:ascii="Arial" w:hAnsi="Arial" w:cs="Arial"/>
          <w:sz w:val="20"/>
          <w:szCs w:val="20"/>
        </w:rPr>
        <w:br/>
      </w:r>
      <w:r w:rsidR="00592456" w:rsidRPr="001B56B5">
        <w:rPr>
          <w:rFonts w:ascii="Arial" w:hAnsi="Arial" w:cs="Arial"/>
          <w:sz w:val="20"/>
          <w:szCs w:val="20"/>
        </w:rPr>
        <w:t>ul. Wawelska 52/54</w:t>
      </w:r>
      <w:r w:rsidR="0038787D" w:rsidRPr="001B56B5">
        <w:rPr>
          <w:rFonts w:ascii="Arial" w:hAnsi="Arial" w:cs="Arial"/>
          <w:sz w:val="20"/>
          <w:szCs w:val="20"/>
        </w:rPr>
        <w:t xml:space="preserve">, </w:t>
      </w:r>
      <w:r w:rsidR="00592456" w:rsidRPr="001B56B5">
        <w:rPr>
          <w:rFonts w:ascii="Arial" w:hAnsi="Arial" w:cs="Arial"/>
          <w:sz w:val="20"/>
          <w:szCs w:val="20"/>
        </w:rPr>
        <w:t>(</w:t>
      </w:r>
      <w:r w:rsidR="0038787D" w:rsidRPr="001B56B5">
        <w:rPr>
          <w:rFonts w:ascii="Arial" w:hAnsi="Arial" w:cs="Arial"/>
          <w:sz w:val="20"/>
          <w:szCs w:val="20"/>
        </w:rPr>
        <w:t xml:space="preserve">Kancelaria </w:t>
      </w:r>
      <w:r w:rsidR="00592456" w:rsidRPr="001B56B5">
        <w:rPr>
          <w:rFonts w:ascii="Arial" w:hAnsi="Arial" w:cs="Arial"/>
          <w:sz w:val="20"/>
          <w:szCs w:val="20"/>
        </w:rPr>
        <w:t>Ogólna Ministerstwa</w:t>
      </w:r>
      <w:r w:rsidR="00F151A3">
        <w:rPr>
          <w:rFonts w:ascii="Arial" w:hAnsi="Arial" w:cs="Arial"/>
          <w:sz w:val="20"/>
          <w:szCs w:val="20"/>
        </w:rPr>
        <w:t xml:space="preserve"> Klimatu</w:t>
      </w:r>
      <w:r w:rsidR="0038787D" w:rsidRPr="001B56B5">
        <w:rPr>
          <w:rFonts w:ascii="Arial" w:hAnsi="Arial" w:cs="Arial"/>
          <w:sz w:val="20"/>
          <w:szCs w:val="20"/>
        </w:rPr>
        <w:t xml:space="preserve">). </w:t>
      </w:r>
      <w:r w:rsidR="00883F6E" w:rsidRPr="003C2116">
        <w:rPr>
          <w:rFonts w:ascii="Arial" w:hAnsi="Arial" w:cs="Arial"/>
          <w:sz w:val="20"/>
          <w:szCs w:val="20"/>
        </w:rPr>
        <w:t xml:space="preserve">Oferty można składać </w:t>
      </w:r>
      <w:r w:rsidR="006E4083">
        <w:rPr>
          <w:rFonts w:ascii="Arial" w:hAnsi="Arial" w:cs="Arial"/>
          <w:sz w:val="20"/>
          <w:szCs w:val="20"/>
        </w:rPr>
        <w:br/>
      </w:r>
      <w:r w:rsidR="00883F6E" w:rsidRPr="003C2116">
        <w:rPr>
          <w:rFonts w:ascii="Arial" w:hAnsi="Arial" w:cs="Arial"/>
          <w:sz w:val="20"/>
          <w:szCs w:val="20"/>
        </w:rPr>
        <w:t>od poniedziałku do piątku w godzinach 8</w:t>
      </w:r>
      <w:r w:rsidR="00646663" w:rsidRPr="003C2116">
        <w:rPr>
          <w:rFonts w:ascii="Arial" w:hAnsi="Arial" w:cs="Arial"/>
          <w:sz w:val="20"/>
          <w:szCs w:val="20"/>
        </w:rPr>
        <w:t>:</w:t>
      </w:r>
      <w:r w:rsidR="00883F6E" w:rsidRPr="003C2116">
        <w:rPr>
          <w:rFonts w:ascii="Arial" w:hAnsi="Arial" w:cs="Arial"/>
          <w:sz w:val="20"/>
          <w:szCs w:val="20"/>
        </w:rPr>
        <w:t>15 -16</w:t>
      </w:r>
      <w:r w:rsidR="00646663" w:rsidRPr="003C2116">
        <w:rPr>
          <w:rFonts w:ascii="Arial" w:hAnsi="Arial" w:cs="Arial"/>
          <w:sz w:val="20"/>
          <w:szCs w:val="20"/>
        </w:rPr>
        <w:t>:</w:t>
      </w:r>
      <w:r w:rsidR="00883F6E" w:rsidRPr="003C2116">
        <w:rPr>
          <w:rFonts w:ascii="Arial" w:hAnsi="Arial" w:cs="Arial"/>
          <w:sz w:val="20"/>
          <w:szCs w:val="20"/>
        </w:rPr>
        <w:t>15.</w:t>
      </w:r>
    </w:p>
    <w:p w14:paraId="6C3DABAC" w14:textId="77777777" w:rsidR="0077183E" w:rsidRPr="001B56B5" w:rsidRDefault="0038787D" w:rsidP="006E4083">
      <w:pPr>
        <w:numPr>
          <w:ilvl w:val="1"/>
          <w:numId w:val="9"/>
        </w:numPr>
        <w:spacing w:line="312" w:lineRule="auto"/>
        <w:jc w:val="both"/>
        <w:rPr>
          <w:rFonts w:ascii="Arial" w:hAnsi="Arial" w:cs="Arial"/>
          <w:sz w:val="20"/>
          <w:szCs w:val="20"/>
        </w:rPr>
      </w:pPr>
      <w:r w:rsidRPr="001B56B5">
        <w:rPr>
          <w:rFonts w:ascii="Arial" w:hAnsi="Arial" w:cs="Arial"/>
          <w:sz w:val="20"/>
          <w:szCs w:val="20"/>
        </w:rPr>
        <w:t>Decydujące znaczenie dla zachowania terminu składania ofert ma data i godzina wpływu</w:t>
      </w:r>
      <w:r w:rsidR="0077183E" w:rsidRPr="001B56B5">
        <w:rPr>
          <w:rFonts w:ascii="Arial" w:hAnsi="Arial" w:cs="Arial"/>
          <w:sz w:val="20"/>
          <w:szCs w:val="20"/>
        </w:rPr>
        <w:t xml:space="preserve"> oferty</w:t>
      </w:r>
      <w:r w:rsidR="004B0D55" w:rsidRPr="001B56B5">
        <w:rPr>
          <w:rFonts w:ascii="Arial" w:hAnsi="Arial" w:cs="Arial"/>
          <w:sz w:val="20"/>
          <w:szCs w:val="20"/>
        </w:rPr>
        <w:br/>
      </w:r>
      <w:r w:rsidR="0077183E" w:rsidRPr="001B56B5">
        <w:rPr>
          <w:rFonts w:ascii="Arial" w:hAnsi="Arial" w:cs="Arial"/>
          <w:sz w:val="20"/>
          <w:szCs w:val="20"/>
        </w:rPr>
        <w:t>w miejsce wskazane w pkt 8.1, a nie data jej wysłania przesyłką pocztową lub kurierską.</w:t>
      </w:r>
    </w:p>
    <w:p w14:paraId="14EFE205" w14:textId="01A14481" w:rsidR="0077183E" w:rsidRPr="003C2116" w:rsidRDefault="0077183E" w:rsidP="006E4083">
      <w:pPr>
        <w:numPr>
          <w:ilvl w:val="1"/>
          <w:numId w:val="9"/>
        </w:numPr>
        <w:spacing w:line="312" w:lineRule="auto"/>
        <w:jc w:val="both"/>
        <w:rPr>
          <w:rFonts w:ascii="Arial" w:hAnsi="Arial" w:cs="Arial"/>
          <w:sz w:val="20"/>
          <w:szCs w:val="20"/>
        </w:rPr>
      </w:pPr>
      <w:r w:rsidRPr="003C2116">
        <w:rPr>
          <w:rFonts w:ascii="Arial" w:hAnsi="Arial" w:cs="Arial"/>
          <w:sz w:val="20"/>
          <w:szCs w:val="20"/>
        </w:rPr>
        <w:t xml:space="preserve">Otwarcie ofert </w:t>
      </w:r>
      <w:r w:rsidR="004B0D55" w:rsidRPr="003C2116">
        <w:rPr>
          <w:rFonts w:ascii="Arial" w:hAnsi="Arial" w:cs="Arial"/>
          <w:sz w:val="20"/>
          <w:szCs w:val="20"/>
        </w:rPr>
        <w:t>nastąpi w dniu</w:t>
      </w:r>
      <w:r w:rsidR="007365B6">
        <w:rPr>
          <w:rFonts w:ascii="Arial" w:hAnsi="Arial" w:cs="Arial"/>
          <w:sz w:val="20"/>
          <w:szCs w:val="20"/>
        </w:rPr>
        <w:t xml:space="preserve"> </w:t>
      </w:r>
      <w:r w:rsidR="005245D0">
        <w:rPr>
          <w:rFonts w:ascii="Arial" w:hAnsi="Arial" w:cs="Arial"/>
          <w:b/>
          <w:sz w:val="20"/>
          <w:szCs w:val="20"/>
        </w:rPr>
        <w:t>10 lipca 2020</w:t>
      </w:r>
      <w:r w:rsidR="003C2116" w:rsidRPr="007365B6">
        <w:rPr>
          <w:rFonts w:ascii="Arial" w:hAnsi="Arial" w:cs="Arial"/>
          <w:b/>
          <w:sz w:val="20"/>
          <w:szCs w:val="20"/>
        </w:rPr>
        <w:t xml:space="preserve"> r.</w:t>
      </w:r>
      <w:r w:rsidRPr="007365B6">
        <w:rPr>
          <w:rFonts w:ascii="Arial" w:hAnsi="Arial" w:cs="Arial"/>
          <w:sz w:val="20"/>
          <w:szCs w:val="20"/>
        </w:rPr>
        <w:t xml:space="preserve"> </w:t>
      </w:r>
      <w:r w:rsidRPr="001B7280">
        <w:rPr>
          <w:rFonts w:ascii="Arial" w:hAnsi="Arial" w:cs="Arial"/>
          <w:b/>
          <w:sz w:val="20"/>
          <w:szCs w:val="20"/>
        </w:rPr>
        <w:t xml:space="preserve">o godzinie </w:t>
      </w:r>
      <w:r w:rsidR="004414B7" w:rsidRPr="001B7280">
        <w:rPr>
          <w:rFonts w:ascii="Arial" w:hAnsi="Arial" w:cs="Arial"/>
          <w:b/>
          <w:sz w:val="20"/>
          <w:szCs w:val="20"/>
        </w:rPr>
        <w:t>1</w:t>
      </w:r>
      <w:r w:rsidR="005245D0">
        <w:rPr>
          <w:rFonts w:ascii="Arial" w:hAnsi="Arial" w:cs="Arial"/>
          <w:b/>
          <w:sz w:val="20"/>
          <w:szCs w:val="20"/>
        </w:rPr>
        <w:t>0</w:t>
      </w:r>
      <w:r w:rsidR="004414B7" w:rsidRPr="001B7280">
        <w:rPr>
          <w:rFonts w:ascii="Arial" w:hAnsi="Arial" w:cs="Arial"/>
          <w:b/>
          <w:sz w:val="20"/>
          <w:szCs w:val="20"/>
        </w:rPr>
        <w:t>:</w:t>
      </w:r>
      <w:r w:rsidR="003C2116" w:rsidRPr="001B7280">
        <w:rPr>
          <w:rFonts w:ascii="Arial" w:hAnsi="Arial" w:cs="Arial"/>
          <w:b/>
          <w:sz w:val="20"/>
          <w:szCs w:val="20"/>
        </w:rPr>
        <w:t>15</w:t>
      </w:r>
      <w:r w:rsidRPr="001B7280">
        <w:rPr>
          <w:rFonts w:ascii="Arial" w:hAnsi="Arial" w:cs="Arial"/>
          <w:sz w:val="20"/>
          <w:szCs w:val="20"/>
        </w:rPr>
        <w:t xml:space="preserve"> </w:t>
      </w:r>
      <w:r w:rsidRPr="001B7280">
        <w:rPr>
          <w:rFonts w:ascii="Arial" w:hAnsi="Arial" w:cs="Arial"/>
          <w:b/>
          <w:sz w:val="20"/>
          <w:szCs w:val="20"/>
        </w:rPr>
        <w:t xml:space="preserve">w siedzibie </w:t>
      </w:r>
      <w:r w:rsidRPr="003C2116">
        <w:rPr>
          <w:rFonts w:ascii="Arial" w:hAnsi="Arial" w:cs="Arial"/>
          <w:b/>
          <w:sz w:val="20"/>
          <w:szCs w:val="20"/>
        </w:rPr>
        <w:t>Ministerstwa</w:t>
      </w:r>
      <w:r w:rsidR="004C4AD4" w:rsidRPr="003C2116">
        <w:rPr>
          <w:rFonts w:ascii="Arial" w:hAnsi="Arial" w:cs="Arial"/>
          <w:b/>
          <w:sz w:val="20"/>
          <w:szCs w:val="20"/>
        </w:rPr>
        <w:t xml:space="preserve"> </w:t>
      </w:r>
      <w:r w:rsidR="00F151A3">
        <w:rPr>
          <w:rFonts w:ascii="Arial" w:hAnsi="Arial" w:cs="Arial"/>
          <w:b/>
          <w:sz w:val="20"/>
          <w:szCs w:val="20"/>
        </w:rPr>
        <w:t>Klimatu</w:t>
      </w:r>
      <w:r w:rsidRPr="003C2116">
        <w:rPr>
          <w:rFonts w:ascii="Arial" w:hAnsi="Arial" w:cs="Arial"/>
          <w:b/>
          <w:sz w:val="20"/>
          <w:szCs w:val="20"/>
        </w:rPr>
        <w:t xml:space="preserve">, Warszawa, ul. </w:t>
      </w:r>
      <w:r w:rsidR="00C42DE0" w:rsidRPr="003C2116">
        <w:rPr>
          <w:rFonts w:ascii="Arial" w:hAnsi="Arial" w:cs="Arial"/>
          <w:b/>
          <w:sz w:val="20"/>
          <w:szCs w:val="20"/>
        </w:rPr>
        <w:t>Wawelska 52/54</w:t>
      </w:r>
      <w:r w:rsidRPr="003C2116">
        <w:rPr>
          <w:rFonts w:ascii="Arial" w:hAnsi="Arial" w:cs="Arial"/>
          <w:b/>
          <w:sz w:val="20"/>
          <w:szCs w:val="20"/>
        </w:rPr>
        <w:t xml:space="preserve">, </w:t>
      </w:r>
      <w:r w:rsidR="00C42DE0" w:rsidRPr="003C2116">
        <w:rPr>
          <w:rFonts w:ascii="Arial" w:hAnsi="Arial" w:cs="Arial"/>
          <w:b/>
          <w:sz w:val="20"/>
          <w:szCs w:val="20"/>
        </w:rPr>
        <w:t>Biuro Dyrektora Generalnego pokój nr 31</w:t>
      </w:r>
      <w:r w:rsidR="003C2116">
        <w:rPr>
          <w:rFonts w:ascii="Arial" w:hAnsi="Arial" w:cs="Arial"/>
          <w:b/>
          <w:sz w:val="20"/>
          <w:szCs w:val="20"/>
        </w:rPr>
        <w:t>.</w:t>
      </w:r>
    </w:p>
    <w:p w14:paraId="51BE8918" w14:textId="77777777" w:rsidR="0077183E" w:rsidRPr="001B56B5" w:rsidRDefault="0077183E" w:rsidP="006E4083">
      <w:pPr>
        <w:numPr>
          <w:ilvl w:val="1"/>
          <w:numId w:val="9"/>
        </w:numPr>
        <w:spacing w:line="312" w:lineRule="auto"/>
        <w:jc w:val="both"/>
        <w:rPr>
          <w:rFonts w:ascii="Arial" w:hAnsi="Arial" w:cs="Arial"/>
          <w:sz w:val="20"/>
          <w:szCs w:val="20"/>
        </w:rPr>
      </w:pPr>
      <w:r w:rsidRPr="001B56B5">
        <w:rPr>
          <w:rFonts w:ascii="Arial" w:hAnsi="Arial" w:cs="Arial"/>
          <w:sz w:val="20"/>
          <w:szCs w:val="20"/>
        </w:rPr>
        <w:t>Wykonawca może wprowadzić zmiany do złożonej oferty, pod warunkiem, że zamawiający otrzyma pisemne zawiadomienie o wprowadzeniu zmian do oferty przed upływem terminu składania ofert. Powiadomienie o wprowadzeniu zmian musi być złożone według takich samych zasad, jak składana oferta, w kopercie oznaczonej jak w pkt 7.17 z dodatkowym oznaczeniem „ZMIANA”.</w:t>
      </w:r>
    </w:p>
    <w:p w14:paraId="159E4F2A" w14:textId="4619AB47" w:rsidR="00E257B6" w:rsidRPr="001B56B5" w:rsidRDefault="00926943" w:rsidP="006E4083">
      <w:pPr>
        <w:numPr>
          <w:ilvl w:val="1"/>
          <w:numId w:val="9"/>
        </w:numPr>
        <w:spacing w:line="312" w:lineRule="auto"/>
        <w:jc w:val="both"/>
        <w:rPr>
          <w:rFonts w:ascii="Arial" w:hAnsi="Arial" w:cs="Arial"/>
          <w:sz w:val="20"/>
          <w:szCs w:val="20"/>
        </w:rPr>
      </w:pPr>
      <w:r w:rsidRPr="001B56B5">
        <w:rPr>
          <w:rFonts w:ascii="Arial" w:hAnsi="Arial" w:cs="Arial"/>
          <w:sz w:val="20"/>
          <w:szCs w:val="20"/>
        </w:rPr>
        <w:t xml:space="preserve">Wykonawca może przed upływem terminu składania ofert wycofać ofertę, poprzez złożenie pisemnego powiadomienia podpisanego przez osobę (osoby) uprawnioną do reprezentowania </w:t>
      </w:r>
      <w:r w:rsidR="00CB54CB">
        <w:rPr>
          <w:rFonts w:ascii="Arial" w:hAnsi="Arial" w:cs="Arial"/>
          <w:sz w:val="20"/>
          <w:szCs w:val="20"/>
        </w:rPr>
        <w:t>w</w:t>
      </w:r>
      <w:r w:rsidRPr="001B56B5">
        <w:rPr>
          <w:rFonts w:ascii="Arial" w:hAnsi="Arial" w:cs="Arial"/>
          <w:sz w:val="20"/>
          <w:szCs w:val="20"/>
        </w:rPr>
        <w:t>ykonawcy.</w:t>
      </w:r>
    </w:p>
    <w:p w14:paraId="754FB1E1" w14:textId="77777777" w:rsidR="0077183E" w:rsidRPr="001B56B5" w:rsidRDefault="00F7131C" w:rsidP="006E4083">
      <w:pPr>
        <w:numPr>
          <w:ilvl w:val="1"/>
          <w:numId w:val="9"/>
        </w:numPr>
        <w:spacing w:line="312" w:lineRule="auto"/>
        <w:jc w:val="both"/>
        <w:rPr>
          <w:rFonts w:ascii="Arial" w:hAnsi="Arial" w:cs="Arial"/>
          <w:sz w:val="20"/>
          <w:szCs w:val="20"/>
        </w:rPr>
      </w:pPr>
      <w:r w:rsidRPr="001B56B5">
        <w:rPr>
          <w:rFonts w:ascii="Arial" w:hAnsi="Arial" w:cs="Arial"/>
          <w:sz w:val="20"/>
          <w:szCs w:val="20"/>
        </w:rPr>
        <w:t>Otwarcie ofert jest jawne. W</w:t>
      </w:r>
      <w:r w:rsidR="00E257B6" w:rsidRPr="001B56B5">
        <w:rPr>
          <w:rFonts w:ascii="Arial" w:hAnsi="Arial" w:cs="Arial"/>
          <w:sz w:val="20"/>
          <w:szCs w:val="20"/>
        </w:rPr>
        <w:t xml:space="preserve">ykonawcy mogą uczestniczyć w sesji otwarcia ofert. </w:t>
      </w:r>
    </w:p>
    <w:p w14:paraId="0D680AB7" w14:textId="77777777" w:rsidR="00802ED9" w:rsidRPr="001B56B5" w:rsidRDefault="00802ED9" w:rsidP="006E4083">
      <w:pPr>
        <w:numPr>
          <w:ilvl w:val="1"/>
          <w:numId w:val="9"/>
        </w:numPr>
        <w:spacing w:line="312" w:lineRule="auto"/>
        <w:jc w:val="both"/>
        <w:rPr>
          <w:rFonts w:ascii="Arial" w:hAnsi="Arial" w:cs="Arial"/>
          <w:sz w:val="20"/>
          <w:szCs w:val="20"/>
        </w:rPr>
      </w:pPr>
      <w:r w:rsidRPr="001B56B5">
        <w:rPr>
          <w:rFonts w:ascii="Arial" w:hAnsi="Arial" w:cs="Arial"/>
          <w:sz w:val="20"/>
          <w:szCs w:val="20"/>
        </w:rPr>
        <w:t>Niezwłocznie po otwarciu ofert zamawiający zamieści na własnej stronie internetowej (</w:t>
      </w:r>
      <w:r w:rsidR="00C42DE0" w:rsidRPr="001B56B5">
        <w:rPr>
          <w:rFonts w:ascii="Arial" w:hAnsi="Arial" w:cs="Arial"/>
          <w:sz w:val="20"/>
          <w:szCs w:val="20"/>
        </w:rPr>
        <w:t>bip.mos.gov.pl</w:t>
      </w:r>
      <w:r w:rsidRPr="001B56B5">
        <w:rPr>
          <w:rFonts w:ascii="Arial" w:hAnsi="Arial" w:cs="Arial"/>
          <w:sz w:val="20"/>
          <w:szCs w:val="20"/>
        </w:rPr>
        <w:t>) informacje dotyczące:</w:t>
      </w:r>
    </w:p>
    <w:p w14:paraId="6B6FB943" w14:textId="77777777" w:rsidR="00802ED9" w:rsidRPr="001B56B5" w:rsidRDefault="00802ED9" w:rsidP="006E4083">
      <w:pPr>
        <w:tabs>
          <w:tab w:val="left" w:pos="720"/>
        </w:tabs>
        <w:autoSpaceDE w:val="0"/>
        <w:autoSpaceDN w:val="0"/>
        <w:adjustRightInd w:val="0"/>
        <w:spacing w:line="312" w:lineRule="auto"/>
        <w:ind w:left="873" w:hanging="408"/>
        <w:jc w:val="both"/>
        <w:rPr>
          <w:rFonts w:ascii="Arial" w:hAnsi="Arial" w:cs="Arial"/>
          <w:sz w:val="20"/>
          <w:szCs w:val="20"/>
        </w:rPr>
      </w:pPr>
      <w:r w:rsidRPr="001B56B5">
        <w:rPr>
          <w:rFonts w:ascii="Arial" w:hAnsi="Arial" w:cs="Arial"/>
          <w:sz w:val="20"/>
          <w:szCs w:val="20"/>
        </w:rPr>
        <w:t>1)</w:t>
      </w:r>
      <w:r w:rsidRPr="001B56B5">
        <w:rPr>
          <w:rFonts w:ascii="Arial" w:hAnsi="Arial" w:cs="Arial"/>
          <w:sz w:val="20"/>
          <w:szCs w:val="20"/>
        </w:rPr>
        <w:tab/>
        <w:t>kwoty, jaką zamierza przeznaczyć na sfinansowanie zamówienia;</w:t>
      </w:r>
    </w:p>
    <w:p w14:paraId="382334AE" w14:textId="77777777" w:rsidR="00802ED9" w:rsidRPr="001B56B5" w:rsidRDefault="00802ED9" w:rsidP="006E4083">
      <w:pPr>
        <w:tabs>
          <w:tab w:val="left" w:pos="720"/>
        </w:tabs>
        <w:autoSpaceDE w:val="0"/>
        <w:autoSpaceDN w:val="0"/>
        <w:adjustRightInd w:val="0"/>
        <w:spacing w:line="312" w:lineRule="auto"/>
        <w:ind w:left="873" w:hanging="408"/>
        <w:jc w:val="both"/>
        <w:rPr>
          <w:rFonts w:ascii="Arial" w:hAnsi="Arial" w:cs="Arial"/>
          <w:sz w:val="20"/>
          <w:szCs w:val="20"/>
        </w:rPr>
      </w:pPr>
      <w:r w:rsidRPr="001B56B5">
        <w:rPr>
          <w:rFonts w:ascii="Arial" w:hAnsi="Arial" w:cs="Arial"/>
          <w:sz w:val="20"/>
          <w:szCs w:val="20"/>
        </w:rPr>
        <w:t>2)</w:t>
      </w:r>
      <w:r w:rsidRPr="001B56B5">
        <w:rPr>
          <w:rFonts w:ascii="Arial" w:hAnsi="Arial" w:cs="Arial"/>
          <w:sz w:val="20"/>
          <w:szCs w:val="20"/>
        </w:rPr>
        <w:tab/>
        <w:t>firm oraz adresów wykonawców, którzy złożyli oferty w terminie;</w:t>
      </w:r>
    </w:p>
    <w:p w14:paraId="39A8BC12" w14:textId="77777777" w:rsidR="00802ED9" w:rsidRPr="001B56B5" w:rsidRDefault="00802ED9" w:rsidP="006E4083">
      <w:pPr>
        <w:spacing w:line="312" w:lineRule="auto"/>
        <w:ind w:left="426"/>
        <w:jc w:val="both"/>
        <w:rPr>
          <w:rFonts w:ascii="Arial" w:hAnsi="Arial" w:cs="Arial"/>
          <w:sz w:val="20"/>
          <w:szCs w:val="20"/>
        </w:rPr>
      </w:pPr>
      <w:r w:rsidRPr="001B56B5">
        <w:rPr>
          <w:rFonts w:ascii="Arial" w:hAnsi="Arial" w:cs="Arial"/>
          <w:sz w:val="20"/>
          <w:szCs w:val="20"/>
        </w:rPr>
        <w:t>3)</w:t>
      </w:r>
      <w:r w:rsidRPr="001B56B5">
        <w:rPr>
          <w:rFonts w:ascii="Arial" w:hAnsi="Arial" w:cs="Arial"/>
          <w:sz w:val="20"/>
          <w:szCs w:val="20"/>
        </w:rPr>
        <w:tab/>
        <w:t xml:space="preserve">ceny, terminu wykonania zamówienia, okresu gwarancji i warunków płatności zawartych </w:t>
      </w:r>
      <w:r w:rsidR="006E4083">
        <w:rPr>
          <w:rFonts w:ascii="Arial" w:hAnsi="Arial" w:cs="Arial"/>
          <w:sz w:val="20"/>
          <w:szCs w:val="20"/>
        </w:rPr>
        <w:br/>
      </w:r>
      <w:r w:rsidRPr="001B56B5">
        <w:rPr>
          <w:rFonts w:ascii="Arial" w:hAnsi="Arial" w:cs="Arial"/>
          <w:sz w:val="20"/>
          <w:szCs w:val="20"/>
        </w:rPr>
        <w:t>w ofertach</w:t>
      </w:r>
      <w:r w:rsidR="006E4083">
        <w:rPr>
          <w:rFonts w:ascii="Arial" w:hAnsi="Arial" w:cs="Arial"/>
          <w:sz w:val="20"/>
          <w:szCs w:val="20"/>
        </w:rPr>
        <w:t>.</w:t>
      </w:r>
    </w:p>
    <w:p w14:paraId="1943D59C" w14:textId="77777777" w:rsidR="00DB45C8" w:rsidRDefault="00C54D20" w:rsidP="006E4083">
      <w:pPr>
        <w:numPr>
          <w:ilvl w:val="1"/>
          <w:numId w:val="9"/>
        </w:numPr>
        <w:spacing w:line="312" w:lineRule="auto"/>
        <w:jc w:val="both"/>
        <w:rPr>
          <w:rFonts w:ascii="Arial" w:hAnsi="Arial" w:cs="Arial"/>
          <w:sz w:val="20"/>
          <w:szCs w:val="20"/>
        </w:rPr>
      </w:pPr>
      <w:r w:rsidRPr="001B56B5">
        <w:rPr>
          <w:rFonts w:ascii="Arial" w:hAnsi="Arial" w:cs="Arial"/>
          <w:sz w:val="20"/>
          <w:szCs w:val="20"/>
        </w:rPr>
        <w:t>Oferty złożone po terminie, o którym mowa w punkcie 8.1</w:t>
      </w:r>
      <w:r w:rsidR="00F7131C" w:rsidRPr="001B56B5">
        <w:rPr>
          <w:rFonts w:ascii="Arial" w:hAnsi="Arial" w:cs="Arial"/>
          <w:sz w:val="20"/>
          <w:szCs w:val="20"/>
        </w:rPr>
        <w:t>,</w:t>
      </w:r>
      <w:r w:rsidRPr="001B56B5">
        <w:rPr>
          <w:rFonts w:ascii="Arial" w:hAnsi="Arial" w:cs="Arial"/>
          <w:sz w:val="20"/>
          <w:szCs w:val="20"/>
        </w:rPr>
        <w:t xml:space="preserve"> zostaną </w:t>
      </w:r>
      <w:r w:rsidR="00256808" w:rsidRPr="001B56B5">
        <w:rPr>
          <w:rFonts w:ascii="Arial" w:hAnsi="Arial" w:cs="Arial"/>
          <w:sz w:val="20"/>
          <w:szCs w:val="20"/>
        </w:rPr>
        <w:t>niezwłocznie zwrócone wykonawcom</w:t>
      </w:r>
      <w:r w:rsidR="00802ED9" w:rsidRPr="001B56B5">
        <w:rPr>
          <w:rFonts w:ascii="Arial" w:hAnsi="Arial" w:cs="Arial"/>
          <w:sz w:val="20"/>
          <w:szCs w:val="20"/>
        </w:rPr>
        <w:t>.</w:t>
      </w:r>
    </w:p>
    <w:p w14:paraId="5A6677B2" w14:textId="77777777" w:rsidR="006E4083" w:rsidRPr="006E4083" w:rsidRDefault="006E4083" w:rsidP="006E4083">
      <w:pPr>
        <w:spacing w:line="312" w:lineRule="auto"/>
        <w:ind w:left="465"/>
        <w:jc w:val="both"/>
        <w:rPr>
          <w:rFonts w:ascii="Arial" w:hAnsi="Arial" w:cs="Arial"/>
          <w:sz w:val="20"/>
          <w:szCs w:val="20"/>
        </w:rPr>
      </w:pPr>
    </w:p>
    <w:p w14:paraId="280AC015" w14:textId="77777777" w:rsidR="00E257B6" w:rsidRPr="001B56B5" w:rsidRDefault="00E257B6" w:rsidP="006E4083">
      <w:pPr>
        <w:pBdr>
          <w:top w:val="single" w:sz="4" w:space="1" w:color="auto"/>
          <w:left w:val="single" w:sz="4" w:space="4" w:color="auto"/>
          <w:bottom w:val="single" w:sz="4" w:space="1" w:color="auto"/>
          <w:right w:val="single" w:sz="4" w:space="4" w:color="auto"/>
        </w:pBdr>
        <w:spacing w:line="312" w:lineRule="auto"/>
        <w:jc w:val="center"/>
        <w:rPr>
          <w:rFonts w:ascii="Arial" w:hAnsi="Arial" w:cs="Arial"/>
          <w:b/>
          <w:sz w:val="20"/>
          <w:szCs w:val="20"/>
        </w:rPr>
      </w:pPr>
      <w:r w:rsidRPr="001B56B5">
        <w:rPr>
          <w:rFonts w:ascii="Arial" w:hAnsi="Arial" w:cs="Arial"/>
          <w:b/>
          <w:sz w:val="20"/>
          <w:szCs w:val="20"/>
        </w:rPr>
        <w:lastRenderedPageBreak/>
        <w:t>Rozdział 9</w:t>
      </w:r>
    </w:p>
    <w:p w14:paraId="3F77A5FE" w14:textId="77777777" w:rsidR="00E257B6" w:rsidRPr="001B56B5" w:rsidRDefault="00E257B6" w:rsidP="006E4083">
      <w:pPr>
        <w:pBdr>
          <w:top w:val="single" w:sz="4" w:space="1" w:color="auto"/>
          <w:left w:val="single" w:sz="4" w:space="4" w:color="auto"/>
          <w:bottom w:val="single" w:sz="4" w:space="1" w:color="auto"/>
          <w:right w:val="single" w:sz="4" w:space="4" w:color="auto"/>
        </w:pBdr>
        <w:spacing w:line="312" w:lineRule="auto"/>
        <w:jc w:val="center"/>
        <w:rPr>
          <w:rFonts w:ascii="Arial" w:hAnsi="Arial" w:cs="Arial"/>
          <w:b/>
          <w:sz w:val="20"/>
          <w:szCs w:val="20"/>
        </w:rPr>
      </w:pPr>
      <w:r w:rsidRPr="001B56B5">
        <w:rPr>
          <w:rFonts w:ascii="Arial" w:hAnsi="Arial" w:cs="Arial"/>
          <w:b/>
          <w:sz w:val="20"/>
          <w:szCs w:val="20"/>
        </w:rPr>
        <w:t>TERMIN ZWIĄZANIA OFERTĄ</w:t>
      </w:r>
    </w:p>
    <w:p w14:paraId="6C27DC3C" w14:textId="77777777" w:rsidR="00E47785" w:rsidRDefault="00E47785" w:rsidP="006E4083">
      <w:pPr>
        <w:spacing w:line="312" w:lineRule="auto"/>
        <w:ind w:left="450"/>
        <w:jc w:val="both"/>
        <w:rPr>
          <w:rFonts w:ascii="Arial" w:hAnsi="Arial" w:cs="Arial"/>
          <w:sz w:val="20"/>
          <w:szCs w:val="20"/>
        </w:rPr>
      </w:pPr>
    </w:p>
    <w:p w14:paraId="5038D744" w14:textId="77777777" w:rsidR="00035B67" w:rsidRPr="001B56B5" w:rsidRDefault="00E257B6" w:rsidP="006E4083">
      <w:pPr>
        <w:numPr>
          <w:ilvl w:val="1"/>
          <w:numId w:val="10"/>
        </w:numPr>
        <w:spacing w:line="312" w:lineRule="auto"/>
        <w:jc w:val="both"/>
        <w:rPr>
          <w:rFonts w:ascii="Arial" w:hAnsi="Arial" w:cs="Arial"/>
          <w:sz w:val="20"/>
          <w:szCs w:val="20"/>
        </w:rPr>
      </w:pPr>
      <w:r w:rsidRPr="001B56B5">
        <w:rPr>
          <w:rFonts w:ascii="Arial" w:hAnsi="Arial" w:cs="Arial"/>
          <w:sz w:val="20"/>
          <w:szCs w:val="20"/>
        </w:rPr>
        <w:t xml:space="preserve">Wykonawca jest związany ofertą </w:t>
      </w:r>
      <w:r w:rsidR="00256808" w:rsidRPr="001B56B5">
        <w:rPr>
          <w:rFonts w:ascii="Arial" w:hAnsi="Arial" w:cs="Arial"/>
          <w:sz w:val="20"/>
          <w:szCs w:val="20"/>
        </w:rPr>
        <w:t>przez okres 3</w:t>
      </w:r>
      <w:r w:rsidRPr="001B56B5">
        <w:rPr>
          <w:rFonts w:ascii="Arial" w:hAnsi="Arial" w:cs="Arial"/>
          <w:sz w:val="20"/>
          <w:szCs w:val="20"/>
        </w:rPr>
        <w:t>0 dni od terminu składania ofert.</w:t>
      </w:r>
    </w:p>
    <w:p w14:paraId="2FA73414" w14:textId="77777777" w:rsidR="00E257B6" w:rsidRPr="001B56B5" w:rsidRDefault="00E257B6" w:rsidP="006E4083">
      <w:pPr>
        <w:numPr>
          <w:ilvl w:val="1"/>
          <w:numId w:val="10"/>
        </w:numPr>
        <w:spacing w:line="312" w:lineRule="auto"/>
        <w:jc w:val="both"/>
        <w:rPr>
          <w:rFonts w:ascii="Arial" w:hAnsi="Arial" w:cs="Arial"/>
          <w:sz w:val="20"/>
          <w:szCs w:val="20"/>
        </w:rPr>
      </w:pPr>
      <w:r w:rsidRPr="001B56B5">
        <w:rPr>
          <w:rFonts w:ascii="Arial" w:hAnsi="Arial" w:cs="Arial"/>
          <w:sz w:val="20"/>
          <w:szCs w:val="20"/>
        </w:rPr>
        <w:t>Bieg terminu związania ofertą rozpoczyna się wraz z upływem terminu składania ofert.</w:t>
      </w:r>
    </w:p>
    <w:p w14:paraId="3C85BE14" w14:textId="77777777" w:rsidR="00C42DE0" w:rsidRDefault="00882FD7" w:rsidP="006E4083">
      <w:pPr>
        <w:numPr>
          <w:ilvl w:val="1"/>
          <w:numId w:val="10"/>
        </w:numPr>
        <w:spacing w:line="312" w:lineRule="auto"/>
        <w:jc w:val="both"/>
        <w:rPr>
          <w:rFonts w:ascii="Arial" w:hAnsi="Arial" w:cs="Arial"/>
          <w:sz w:val="20"/>
          <w:szCs w:val="20"/>
        </w:rPr>
      </w:pPr>
      <w:r w:rsidRPr="001B56B5">
        <w:rPr>
          <w:rFonts w:ascii="Arial" w:hAnsi="Arial" w:cs="Arial"/>
          <w:sz w:val="20"/>
          <w:szCs w:val="20"/>
        </w:rPr>
        <w:t>Wykonawca samodzielnie lub na wniosek zamawiającego może przedłużyć termin związania ofertą,</w:t>
      </w:r>
      <w:r w:rsidR="009A3D5C">
        <w:rPr>
          <w:rFonts w:ascii="Arial" w:hAnsi="Arial" w:cs="Arial"/>
          <w:sz w:val="20"/>
          <w:szCs w:val="20"/>
        </w:rPr>
        <w:t xml:space="preserve"> </w:t>
      </w:r>
      <w:r w:rsidRPr="001B56B5">
        <w:rPr>
          <w:rFonts w:ascii="Arial" w:hAnsi="Arial" w:cs="Arial"/>
          <w:sz w:val="20"/>
          <w:szCs w:val="20"/>
        </w:rPr>
        <w:t>z tym, że</w:t>
      </w:r>
      <w:r w:rsidR="004748A0" w:rsidRPr="001B56B5">
        <w:rPr>
          <w:rFonts w:ascii="Arial" w:hAnsi="Arial" w:cs="Arial"/>
          <w:sz w:val="20"/>
          <w:szCs w:val="20"/>
        </w:rPr>
        <w:t xml:space="preserve"> zamawiający może tylko raz, co najmniej na 3 dni przed upływem terminu związania ofertą zwrócić się do wykonawców o wyrażenie zgody na przedłużenie tego terminu </w:t>
      </w:r>
      <w:r w:rsidR="009A3D5C">
        <w:rPr>
          <w:rFonts w:ascii="Arial" w:hAnsi="Arial" w:cs="Arial"/>
          <w:sz w:val="20"/>
          <w:szCs w:val="20"/>
        </w:rPr>
        <w:br/>
      </w:r>
      <w:r w:rsidR="004748A0" w:rsidRPr="001B56B5">
        <w:rPr>
          <w:rFonts w:ascii="Arial" w:hAnsi="Arial" w:cs="Arial"/>
          <w:sz w:val="20"/>
          <w:szCs w:val="20"/>
        </w:rPr>
        <w:t xml:space="preserve">o oznaczony </w:t>
      </w:r>
      <w:r w:rsidR="00C54D20" w:rsidRPr="001B56B5">
        <w:rPr>
          <w:rFonts w:ascii="Arial" w:hAnsi="Arial" w:cs="Arial"/>
          <w:sz w:val="20"/>
          <w:szCs w:val="20"/>
        </w:rPr>
        <w:t>okres</w:t>
      </w:r>
      <w:r w:rsidR="004748A0" w:rsidRPr="001B56B5">
        <w:rPr>
          <w:rFonts w:ascii="Arial" w:hAnsi="Arial" w:cs="Arial"/>
          <w:sz w:val="20"/>
          <w:szCs w:val="20"/>
        </w:rPr>
        <w:t>,</w:t>
      </w:r>
      <w:r w:rsidR="009A3D5C">
        <w:rPr>
          <w:rFonts w:ascii="Arial" w:hAnsi="Arial" w:cs="Arial"/>
          <w:sz w:val="20"/>
          <w:szCs w:val="20"/>
        </w:rPr>
        <w:t xml:space="preserve"> </w:t>
      </w:r>
      <w:r w:rsidR="004748A0" w:rsidRPr="001B56B5">
        <w:rPr>
          <w:rFonts w:ascii="Arial" w:hAnsi="Arial" w:cs="Arial"/>
          <w:sz w:val="20"/>
          <w:szCs w:val="20"/>
        </w:rPr>
        <w:t>nie dłuższy jednak</w:t>
      </w:r>
      <w:r w:rsidR="00C54D20" w:rsidRPr="001B56B5">
        <w:rPr>
          <w:rFonts w:ascii="Arial" w:hAnsi="Arial" w:cs="Arial"/>
          <w:sz w:val="20"/>
          <w:szCs w:val="20"/>
        </w:rPr>
        <w:t xml:space="preserve"> niż o 60 dni. </w:t>
      </w:r>
    </w:p>
    <w:p w14:paraId="71D9E4CC" w14:textId="77777777" w:rsidR="009665E0" w:rsidRPr="009665E0" w:rsidRDefault="009665E0" w:rsidP="006E4083">
      <w:pPr>
        <w:spacing w:line="312" w:lineRule="auto"/>
        <w:ind w:left="450"/>
        <w:jc w:val="both"/>
        <w:rPr>
          <w:rFonts w:ascii="Arial" w:hAnsi="Arial" w:cs="Arial"/>
          <w:sz w:val="20"/>
          <w:szCs w:val="20"/>
        </w:rPr>
      </w:pPr>
    </w:p>
    <w:p w14:paraId="4F2B56A7" w14:textId="77777777" w:rsidR="00C54D20" w:rsidRPr="001B56B5" w:rsidRDefault="00C54D20" w:rsidP="006E4083">
      <w:pPr>
        <w:pBdr>
          <w:top w:val="single" w:sz="4" w:space="1" w:color="auto"/>
          <w:left w:val="single" w:sz="4" w:space="4" w:color="auto"/>
          <w:bottom w:val="single" w:sz="4" w:space="1" w:color="auto"/>
          <w:right w:val="single" w:sz="4" w:space="4" w:color="auto"/>
        </w:pBdr>
        <w:spacing w:line="312" w:lineRule="auto"/>
        <w:jc w:val="center"/>
        <w:rPr>
          <w:rFonts w:ascii="Arial" w:hAnsi="Arial" w:cs="Arial"/>
          <w:b/>
          <w:sz w:val="20"/>
          <w:szCs w:val="20"/>
        </w:rPr>
      </w:pPr>
      <w:r w:rsidRPr="001B56B5">
        <w:rPr>
          <w:rFonts w:ascii="Arial" w:hAnsi="Arial" w:cs="Arial"/>
          <w:b/>
          <w:sz w:val="20"/>
          <w:szCs w:val="20"/>
        </w:rPr>
        <w:t>Rozdział 10</w:t>
      </w:r>
    </w:p>
    <w:p w14:paraId="4CA817EA" w14:textId="77777777" w:rsidR="00C54D20" w:rsidRPr="001B56B5" w:rsidRDefault="00C54D20" w:rsidP="006E4083">
      <w:pPr>
        <w:pBdr>
          <w:top w:val="single" w:sz="4" w:space="1" w:color="auto"/>
          <w:left w:val="single" w:sz="4" w:space="4" w:color="auto"/>
          <w:bottom w:val="single" w:sz="4" w:space="1" w:color="auto"/>
          <w:right w:val="single" w:sz="4" w:space="4" w:color="auto"/>
        </w:pBdr>
        <w:spacing w:line="312" w:lineRule="auto"/>
        <w:jc w:val="center"/>
        <w:rPr>
          <w:rFonts w:ascii="Arial" w:hAnsi="Arial" w:cs="Arial"/>
          <w:b/>
          <w:sz w:val="20"/>
          <w:szCs w:val="20"/>
        </w:rPr>
      </w:pPr>
      <w:r w:rsidRPr="001B56B5">
        <w:rPr>
          <w:rFonts w:ascii="Arial" w:hAnsi="Arial" w:cs="Arial"/>
          <w:b/>
          <w:sz w:val="20"/>
          <w:szCs w:val="20"/>
        </w:rPr>
        <w:t>OPIS SPOSOBU OBLICZENIA CENY</w:t>
      </w:r>
    </w:p>
    <w:p w14:paraId="67AA3E47" w14:textId="77777777" w:rsidR="00E47785" w:rsidRDefault="00E47785" w:rsidP="006E4083">
      <w:pPr>
        <w:spacing w:line="312" w:lineRule="auto"/>
        <w:ind w:left="675"/>
        <w:jc w:val="both"/>
        <w:rPr>
          <w:rFonts w:ascii="Arial" w:hAnsi="Arial" w:cs="Arial"/>
          <w:sz w:val="20"/>
          <w:szCs w:val="20"/>
        </w:rPr>
      </w:pPr>
    </w:p>
    <w:p w14:paraId="09241492" w14:textId="1878C630" w:rsidR="005A200C" w:rsidRPr="0074642A" w:rsidRDefault="009A0A5F" w:rsidP="006E4083">
      <w:pPr>
        <w:numPr>
          <w:ilvl w:val="1"/>
          <w:numId w:val="11"/>
        </w:numPr>
        <w:spacing w:line="312" w:lineRule="auto"/>
        <w:jc w:val="both"/>
        <w:rPr>
          <w:rFonts w:ascii="Arial" w:hAnsi="Arial" w:cs="Arial"/>
          <w:sz w:val="20"/>
          <w:szCs w:val="20"/>
        </w:rPr>
      </w:pPr>
      <w:r w:rsidRPr="0074642A">
        <w:rPr>
          <w:rFonts w:ascii="Arial" w:hAnsi="Arial" w:cs="Arial"/>
          <w:sz w:val="20"/>
          <w:szCs w:val="20"/>
        </w:rPr>
        <w:t xml:space="preserve">Wykonawca poda </w:t>
      </w:r>
      <w:r w:rsidR="00D47F7F" w:rsidRPr="0074642A">
        <w:rPr>
          <w:rFonts w:ascii="Arial" w:hAnsi="Arial" w:cs="Arial"/>
          <w:sz w:val="20"/>
          <w:szCs w:val="20"/>
        </w:rPr>
        <w:t xml:space="preserve">całkowitą </w:t>
      </w:r>
      <w:r w:rsidRPr="0074642A">
        <w:rPr>
          <w:rFonts w:ascii="Arial" w:hAnsi="Arial" w:cs="Arial"/>
          <w:sz w:val="20"/>
          <w:szCs w:val="20"/>
        </w:rPr>
        <w:t xml:space="preserve">cenę </w:t>
      </w:r>
      <w:r w:rsidR="008529C1" w:rsidRPr="0074642A">
        <w:rPr>
          <w:rFonts w:ascii="Arial" w:hAnsi="Arial" w:cs="Arial"/>
          <w:sz w:val="20"/>
          <w:szCs w:val="20"/>
        </w:rPr>
        <w:t xml:space="preserve">brutto </w:t>
      </w:r>
      <w:r w:rsidRPr="0074642A">
        <w:rPr>
          <w:rFonts w:ascii="Arial" w:hAnsi="Arial" w:cs="Arial"/>
          <w:sz w:val="20"/>
          <w:szCs w:val="20"/>
        </w:rPr>
        <w:t>oferty</w:t>
      </w:r>
      <w:r w:rsidR="00D47F7F" w:rsidRPr="0074642A">
        <w:rPr>
          <w:rFonts w:ascii="Arial" w:hAnsi="Arial" w:cs="Arial"/>
          <w:sz w:val="20"/>
          <w:szCs w:val="20"/>
        </w:rPr>
        <w:t xml:space="preserve">, która będzie stanowiła sumę cen za </w:t>
      </w:r>
      <w:r w:rsidR="00DB45C8" w:rsidRPr="0074642A">
        <w:rPr>
          <w:rFonts w:ascii="Arial" w:hAnsi="Arial" w:cs="Arial"/>
          <w:sz w:val="20"/>
          <w:szCs w:val="20"/>
        </w:rPr>
        <w:t>wszystkie czynności związane z realizacją zamówienia</w:t>
      </w:r>
      <w:r w:rsidR="008E14D7" w:rsidRPr="0074642A">
        <w:rPr>
          <w:rFonts w:ascii="Arial" w:hAnsi="Arial" w:cs="Arial"/>
          <w:sz w:val="20"/>
          <w:szCs w:val="20"/>
        </w:rPr>
        <w:t>.</w:t>
      </w:r>
      <w:r w:rsidR="00D47F7F" w:rsidRPr="0074642A">
        <w:rPr>
          <w:rFonts w:ascii="Arial" w:hAnsi="Arial" w:cs="Arial"/>
          <w:sz w:val="20"/>
          <w:szCs w:val="20"/>
        </w:rPr>
        <w:t xml:space="preserve"> </w:t>
      </w:r>
    </w:p>
    <w:p w14:paraId="4835D24C" w14:textId="77777777" w:rsidR="009A0A5F" w:rsidRPr="005A200C" w:rsidRDefault="008501D8" w:rsidP="006E4083">
      <w:pPr>
        <w:numPr>
          <w:ilvl w:val="1"/>
          <w:numId w:val="11"/>
        </w:numPr>
        <w:spacing w:line="312" w:lineRule="auto"/>
        <w:jc w:val="both"/>
        <w:rPr>
          <w:rFonts w:ascii="Arial" w:hAnsi="Arial" w:cs="Arial"/>
          <w:sz w:val="20"/>
          <w:szCs w:val="20"/>
        </w:rPr>
      </w:pPr>
      <w:r w:rsidRPr="005A200C">
        <w:rPr>
          <w:rFonts w:ascii="Arial" w:hAnsi="Arial" w:cs="Arial"/>
          <w:sz w:val="20"/>
          <w:szCs w:val="20"/>
        </w:rPr>
        <w:t>Cena musi być wyrażona</w:t>
      </w:r>
      <w:r w:rsidR="009A0A5F" w:rsidRPr="005A200C">
        <w:rPr>
          <w:rFonts w:ascii="Arial" w:hAnsi="Arial" w:cs="Arial"/>
          <w:sz w:val="20"/>
          <w:szCs w:val="20"/>
        </w:rPr>
        <w:t xml:space="preserve"> w złotych polskich (PLN), z dokładnością nie większą niż dwa miejsca</w:t>
      </w:r>
      <w:r w:rsidR="00D47F7F" w:rsidRPr="005A200C">
        <w:rPr>
          <w:rFonts w:ascii="Arial" w:hAnsi="Arial" w:cs="Arial"/>
          <w:sz w:val="20"/>
          <w:szCs w:val="20"/>
        </w:rPr>
        <w:t xml:space="preserve"> </w:t>
      </w:r>
      <w:r w:rsidR="009A0A5F" w:rsidRPr="005A200C">
        <w:rPr>
          <w:rFonts w:ascii="Arial" w:hAnsi="Arial" w:cs="Arial"/>
          <w:sz w:val="20"/>
          <w:szCs w:val="20"/>
        </w:rPr>
        <w:t>po przecinku.</w:t>
      </w:r>
    </w:p>
    <w:p w14:paraId="53D17C5C" w14:textId="77777777" w:rsidR="009A0A5F" w:rsidRPr="001B56B5" w:rsidRDefault="009A0A5F" w:rsidP="006E4083">
      <w:pPr>
        <w:numPr>
          <w:ilvl w:val="1"/>
          <w:numId w:val="11"/>
        </w:numPr>
        <w:spacing w:line="312" w:lineRule="auto"/>
        <w:jc w:val="both"/>
        <w:rPr>
          <w:rFonts w:ascii="Arial" w:hAnsi="Arial" w:cs="Arial"/>
          <w:sz w:val="20"/>
          <w:szCs w:val="20"/>
        </w:rPr>
      </w:pPr>
      <w:r w:rsidRPr="001B56B5">
        <w:rPr>
          <w:rFonts w:ascii="Arial" w:hAnsi="Arial" w:cs="Arial"/>
          <w:sz w:val="20"/>
          <w:szCs w:val="20"/>
        </w:rPr>
        <w:t xml:space="preserve">Wykonawca musi uwzględnić w cenie oferty wszelkie koszty niezbędne dla prawidłowego </w:t>
      </w:r>
      <w:r w:rsidR="009A3D5C">
        <w:rPr>
          <w:rFonts w:ascii="Arial" w:hAnsi="Arial" w:cs="Arial"/>
          <w:sz w:val="20"/>
          <w:szCs w:val="20"/>
        </w:rPr>
        <w:br/>
      </w:r>
      <w:r w:rsidRPr="001B56B5">
        <w:rPr>
          <w:rFonts w:ascii="Arial" w:hAnsi="Arial" w:cs="Arial"/>
          <w:sz w:val="20"/>
          <w:szCs w:val="20"/>
        </w:rPr>
        <w:t>i pełnego wykonania zamówienia oraz wszelkie opłaty i podatki wynikające z obowiązujących przepisów.</w:t>
      </w:r>
    </w:p>
    <w:p w14:paraId="269CAB97" w14:textId="77777777" w:rsidR="003C3407" w:rsidRPr="001B56B5" w:rsidRDefault="003C3407" w:rsidP="006E4083">
      <w:pPr>
        <w:numPr>
          <w:ilvl w:val="1"/>
          <w:numId w:val="11"/>
        </w:numPr>
        <w:spacing w:line="312" w:lineRule="auto"/>
        <w:jc w:val="both"/>
        <w:rPr>
          <w:rFonts w:ascii="Arial" w:hAnsi="Arial" w:cs="Arial"/>
          <w:sz w:val="20"/>
          <w:szCs w:val="20"/>
        </w:rPr>
      </w:pPr>
      <w:r w:rsidRPr="001B56B5">
        <w:rPr>
          <w:rFonts w:ascii="Arial" w:hAnsi="Arial" w:cs="Arial"/>
          <w:color w:val="000000"/>
          <w:sz w:val="20"/>
          <w:szCs w:val="20"/>
        </w:rPr>
        <w:t>Jeżeli złożono ofertę,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r w:rsidR="006E4083">
        <w:rPr>
          <w:rFonts w:ascii="Arial" w:hAnsi="Arial" w:cs="Arial"/>
          <w:color w:val="000000"/>
          <w:sz w:val="20"/>
          <w:szCs w:val="20"/>
        </w:rPr>
        <w:t>.</w:t>
      </w:r>
    </w:p>
    <w:p w14:paraId="636F9559" w14:textId="77777777" w:rsidR="009A0A5F" w:rsidRDefault="009A0A5F" w:rsidP="006E4083">
      <w:pPr>
        <w:numPr>
          <w:ilvl w:val="1"/>
          <w:numId w:val="11"/>
        </w:numPr>
        <w:spacing w:line="312" w:lineRule="auto"/>
        <w:jc w:val="both"/>
        <w:rPr>
          <w:rFonts w:ascii="Arial" w:hAnsi="Arial" w:cs="Arial"/>
          <w:sz w:val="20"/>
          <w:szCs w:val="20"/>
        </w:rPr>
      </w:pPr>
      <w:r w:rsidRPr="001B56B5">
        <w:rPr>
          <w:rFonts w:ascii="Arial" w:hAnsi="Arial" w:cs="Arial"/>
          <w:sz w:val="20"/>
          <w:szCs w:val="20"/>
        </w:rPr>
        <w:t>Rozliczenia między zamawiającym a wykonawcą będą prowadzone w PLN.</w:t>
      </w:r>
    </w:p>
    <w:p w14:paraId="4AC15AD6" w14:textId="77777777" w:rsidR="001F377C" w:rsidRDefault="001F377C" w:rsidP="006E4083">
      <w:pPr>
        <w:spacing w:line="312" w:lineRule="auto"/>
        <w:ind w:left="675"/>
        <w:jc w:val="both"/>
        <w:rPr>
          <w:rFonts w:ascii="Arial" w:hAnsi="Arial" w:cs="Arial"/>
          <w:sz w:val="20"/>
          <w:szCs w:val="20"/>
        </w:rPr>
      </w:pPr>
    </w:p>
    <w:p w14:paraId="76C6A5F8" w14:textId="77777777" w:rsidR="009A0A5F" w:rsidRPr="001B56B5" w:rsidRDefault="009A0A5F" w:rsidP="006E4083">
      <w:pPr>
        <w:pBdr>
          <w:top w:val="single" w:sz="4" w:space="1" w:color="auto"/>
          <w:left w:val="single" w:sz="4" w:space="4" w:color="auto"/>
          <w:bottom w:val="single" w:sz="4" w:space="1" w:color="auto"/>
          <w:right w:val="single" w:sz="4" w:space="4" w:color="auto"/>
        </w:pBdr>
        <w:spacing w:line="312" w:lineRule="auto"/>
        <w:jc w:val="center"/>
        <w:rPr>
          <w:rFonts w:ascii="Arial" w:hAnsi="Arial" w:cs="Arial"/>
          <w:b/>
          <w:sz w:val="20"/>
          <w:szCs w:val="20"/>
        </w:rPr>
      </w:pPr>
      <w:r w:rsidRPr="001B56B5">
        <w:rPr>
          <w:rFonts w:ascii="Arial" w:hAnsi="Arial" w:cs="Arial"/>
          <w:b/>
          <w:sz w:val="20"/>
          <w:szCs w:val="20"/>
        </w:rPr>
        <w:t>Rozdział 11</w:t>
      </w:r>
    </w:p>
    <w:p w14:paraId="3DDA2051" w14:textId="77777777" w:rsidR="009A0A5F" w:rsidRPr="001B56B5" w:rsidRDefault="009A0A5F" w:rsidP="006E4083">
      <w:pPr>
        <w:pBdr>
          <w:top w:val="single" w:sz="4" w:space="1" w:color="auto"/>
          <w:left w:val="single" w:sz="4" w:space="4" w:color="auto"/>
          <w:bottom w:val="single" w:sz="4" w:space="1" w:color="auto"/>
          <w:right w:val="single" w:sz="4" w:space="4" w:color="auto"/>
        </w:pBdr>
        <w:spacing w:line="312" w:lineRule="auto"/>
        <w:jc w:val="center"/>
        <w:rPr>
          <w:rFonts w:ascii="Arial" w:hAnsi="Arial" w:cs="Arial"/>
          <w:b/>
          <w:sz w:val="20"/>
          <w:szCs w:val="20"/>
        </w:rPr>
      </w:pPr>
      <w:r w:rsidRPr="001B56B5">
        <w:rPr>
          <w:rFonts w:ascii="Arial" w:hAnsi="Arial" w:cs="Arial"/>
          <w:b/>
          <w:sz w:val="20"/>
          <w:szCs w:val="20"/>
        </w:rPr>
        <w:t>BADANIE OFERT</w:t>
      </w:r>
    </w:p>
    <w:p w14:paraId="74169BC3" w14:textId="77777777" w:rsidR="00E47785" w:rsidRDefault="00E47785" w:rsidP="006E4083">
      <w:pPr>
        <w:spacing w:line="312" w:lineRule="auto"/>
        <w:ind w:left="810"/>
        <w:jc w:val="both"/>
        <w:rPr>
          <w:rFonts w:ascii="Arial" w:hAnsi="Arial" w:cs="Arial"/>
          <w:sz w:val="20"/>
          <w:szCs w:val="20"/>
        </w:rPr>
      </w:pPr>
    </w:p>
    <w:p w14:paraId="22628DF7" w14:textId="77777777" w:rsidR="00CF4F89" w:rsidRPr="001B56B5" w:rsidRDefault="00CF4F89" w:rsidP="006E4083">
      <w:pPr>
        <w:numPr>
          <w:ilvl w:val="1"/>
          <w:numId w:val="12"/>
        </w:numPr>
        <w:spacing w:line="312" w:lineRule="auto"/>
        <w:jc w:val="both"/>
        <w:rPr>
          <w:rFonts w:ascii="Arial" w:hAnsi="Arial" w:cs="Arial"/>
          <w:sz w:val="20"/>
          <w:szCs w:val="20"/>
        </w:rPr>
      </w:pPr>
      <w:r w:rsidRPr="001B56B5">
        <w:rPr>
          <w:rFonts w:ascii="Arial" w:hAnsi="Arial" w:cs="Arial"/>
          <w:sz w:val="20"/>
          <w:szCs w:val="20"/>
        </w:rPr>
        <w:t>W toku badania i oceny ofert zamawiający może żądać od wykonawców wyjaśnień dotyczących treści złożonych ofert.</w:t>
      </w:r>
    </w:p>
    <w:p w14:paraId="39ECF59A" w14:textId="77777777" w:rsidR="009A0A5F" w:rsidRPr="001B56B5" w:rsidRDefault="00BD0BCE" w:rsidP="006E4083">
      <w:pPr>
        <w:numPr>
          <w:ilvl w:val="1"/>
          <w:numId w:val="12"/>
        </w:numPr>
        <w:spacing w:line="312" w:lineRule="auto"/>
        <w:jc w:val="both"/>
        <w:rPr>
          <w:rFonts w:ascii="Arial" w:hAnsi="Arial" w:cs="Arial"/>
          <w:sz w:val="20"/>
          <w:szCs w:val="20"/>
        </w:rPr>
      </w:pPr>
      <w:r w:rsidRPr="001B56B5">
        <w:rPr>
          <w:rFonts w:ascii="Arial" w:hAnsi="Arial" w:cs="Arial"/>
          <w:sz w:val="20"/>
          <w:szCs w:val="20"/>
        </w:rPr>
        <w:t>Zamawiający w celu ustalenia, czy oferta zawiera rażąco niską cenę w stosunku do przedmiotu zamówienia, zwróci się do wykonawcy</w:t>
      </w:r>
      <w:r w:rsidR="003B08DA">
        <w:rPr>
          <w:rFonts w:ascii="Arial" w:hAnsi="Arial" w:cs="Arial"/>
          <w:sz w:val="20"/>
          <w:szCs w:val="20"/>
        </w:rPr>
        <w:t xml:space="preserve"> </w:t>
      </w:r>
      <w:r w:rsidRPr="001B56B5">
        <w:rPr>
          <w:rFonts w:ascii="Arial" w:hAnsi="Arial" w:cs="Arial"/>
          <w:sz w:val="20"/>
          <w:szCs w:val="20"/>
        </w:rPr>
        <w:t>o udzielenie wyjaśnień, w tym złożenie dowodów dotyczących wyliczenia ceny</w:t>
      </w:r>
      <w:r w:rsidR="00CF4F89" w:rsidRPr="001B56B5">
        <w:rPr>
          <w:rFonts w:ascii="Arial" w:hAnsi="Arial" w:cs="Arial"/>
          <w:sz w:val="20"/>
          <w:szCs w:val="20"/>
        </w:rPr>
        <w:t xml:space="preserve">. </w:t>
      </w:r>
    </w:p>
    <w:p w14:paraId="5296E99D" w14:textId="77777777" w:rsidR="00CF4F89" w:rsidRPr="001B56B5" w:rsidRDefault="00CF4F89" w:rsidP="006E4083">
      <w:pPr>
        <w:numPr>
          <w:ilvl w:val="1"/>
          <w:numId w:val="12"/>
        </w:numPr>
        <w:spacing w:line="312" w:lineRule="auto"/>
        <w:jc w:val="both"/>
        <w:rPr>
          <w:rFonts w:ascii="Arial" w:hAnsi="Arial" w:cs="Arial"/>
          <w:sz w:val="20"/>
          <w:szCs w:val="20"/>
        </w:rPr>
      </w:pPr>
      <w:r w:rsidRPr="001B56B5">
        <w:rPr>
          <w:rFonts w:ascii="Arial" w:hAnsi="Arial" w:cs="Arial"/>
          <w:sz w:val="20"/>
          <w:szCs w:val="20"/>
        </w:rPr>
        <w:t>Zamawiający poprawi w ofercie:</w:t>
      </w:r>
    </w:p>
    <w:p w14:paraId="028D0F9E" w14:textId="77777777" w:rsidR="00CF4F89" w:rsidRPr="001B56B5" w:rsidRDefault="00CF4F89" w:rsidP="006E4083">
      <w:pPr>
        <w:numPr>
          <w:ilvl w:val="2"/>
          <w:numId w:val="5"/>
        </w:numPr>
        <w:tabs>
          <w:tab w:val="num" w:pos="1170"/>
        </w:tabs>
        <w:spacing w:line="312" w:lineRule="auto"/>
        <w:ind w:left="1170"/>
        <w:jc w:val="both"/>
        <w:rPr>
          <w:rFonts w:ascii="Arial" w:hAnsi="Arial" w:cs="Arial"/>
          <w:sz w:val="20"/>
          <w:szCs w:val="20"/>
        </w:rPr>
      </w:pPr>
      <w:r w:rsidRPr="001B56B5">
        <w:rPr>
          <w:rFonts w:ascii="Arial" w:hAnsi="Arial" w:cs="Arial"/>
          <w:sz w:val="20"/>
          <w:szCs w:val="20"/>
        </w:rPr>
        <w:t>oczywiste omyłki pisarskie,</w:t>
      </w:r>
    </w:p>
    <w:p w14:paraId="789CE33B" w14:textId="77777777" w:rsidR="00CF4F89" w:rsidRPr="001B56B5" w:rsidRDefault="00CF4F89" w:rsidP="006E4083">
      <w:pPr>
        <w:numPr>
          <w:ilvl w:val="2"/>
          <w:numId w:val="5"/>
        </w:numPr>
        <w:tabs>
          <w:tab w:val="num" w:pos="1170"/>
        </w:tabs>
        <w:spacing w:line="312" w:lineRule="auto"/>
        <w:ind w:left="1170"/>
        <w:jc w:val="both"/>
        <w:rPr>
          <w:rFonts w:ascii="Arial" w:hAnsi="Arial" w:cs="Arial"/>
          <w:sz w:val="20"/>
          <w:szCs w:val="20"/>
        </w:rPr>
      </w:pPr>
      <w:r w:rsidRPr="001B56B5">
        <w:rPr>
          <w:rFonts w:ascii="Arial" w:hAnsi="Arial" w:cs="Arial"/>
          <w:sz w:val="20"/>
          <w:szCs w:val="20"/>
        </w:rPr>
        <w:t>oczywiste omyłki rachunkowe, z uwzględnieniem konsekwencji rachunkowych dokonanych poprawek,</w:t>
      </w:r>
    </w:p>
    <w:p w14:paraId="35C64F8A" w14:textId="77777777" w:rsidR="00CF4F89" w:rsidRPr="001B56B5" w:rsidRDefault="00CF4F89" w:rsidP="006E4083">
      <w:pPr>
        <w:numPr>
          <w:ilvl w:val="2"/>
          <w:numId w:val="5"/>
        </w:numPr>
        <w:tabs>
          <w:tab w:val="num" w:pos="1170"/>
        </w:tabs>
        <w:spacing w:line="312" w:lineRule="auto"/>
        <w:ind w:left="1170"/>
        <w:jc w:val="both"/>
        <w:rPr>
          <w:rFonts w:ascii="Arial" w:hAnsi="Arial" w:cs="Arial"/>
          <w:sz w:val="20"/>
          <w:szCs w:val="20"/>
        </w:rPr>
      </w:pPr>
      <w:r w:rsidRPr="001B56B5">
        <w:rPr>
          <w:rFonts w:ascii="Arial" w:hAnsi="Arial" w:cs="Arial"/>
          <w:sz w:val="20"/>
          <w:szCs w:val="20"/>
        </w:rPr>
        <w:t xml:space="preserve">inne omyłki polegające na niezgodności oferty z SIWZ, niepowodujące istotnych zmian </w:t>
      </w:r>
      <w:r w:rsidR="006E4083">
        <w:rPr>
          <w:rFonts w:ascii="Arial" w:hAnsi="Arial" w:cs="Arial"/>
          <w:sz w:val="20"/>
          <w:szCs w:val="20"/>
        </w:rPr>
        <w:br/>
      </w:r>
      <w:r w:rsidRPr="001B56B5">
        <w:rPr>
          <w:rFonts w:ascii="Arial" w:hAnsi="Arial" w:cs="Arial"/>
          <w:sz w:val="20"/>
          <w:szCs w:val="20"/>
        </w:rPr>
        <w:t>w treści oferty,</w:t>
      </w:r>
    </w:p>
    <w:p w14:paraId="13E62A57" w14:textId="77777777" w:rsidR="00CF4F89" w:rsidRPr="001B56B5" w:rsidRDefault="00CF4F89" w:rsidP="006E4083">
      <w:pPr>
        <w:spacing w:line="312" w:lineRule="auto"/>
        <w:ind w:left="810"/>
        <w:jc w:val="both"/>
        <w:rPr>
          <w:rFonts w:ascii="Arial" w:hAnsi="Arial" w:cs="Arial"/>
          <w:sz w:val="20"/>
          <w:szCs w:val="20"/>
        </w:rPr>
      </w:pPr>
      <w:r w:rsidRPr="001B56B5">
        <w:rPr>
          <w:rFonts w:ascii="Arial" w:hAnsi="Arial" w:cs="Arial"/>
          <w:sz w:val="20"/>
          <w:szCs w:val="20"/>
        </w:rPr>
        <w:t>niezwłocznie zawiadamiając o tym wykonawcę, którego oferta została poprawiona.</w:t>
      </w:r>
    </w:p>
    <w:p w14:paraId="7FF310D6" w14:textId="77777777" w:rsidR="00CF4F89" w:rsidRPr="003C2116" w:rsidRDefault="00C9636C" w:rsidP="006E4083">
      <w:pPr>
        <w:numPr>
          <w:ilvl w:val="1"/>
          <w:numId w:val="12"/>
        </w:numPr>
        <w:spacing w:line="312" w:lineRule="auto"/>
        <w:jc w:val="both"/>
        <w:rPr>
          <w:rFonts w:ascii="Arial" w:hAnsi="Arial" w:cs="Arial"/>
          <w:sz w:val="20"/>
          <w:szCs w:val="20"/>
        </w:rPr>
      </w:pPr>
      <w:r w:rsidRPr="003C2116">
        <w:rPr>
          <w:rFonts w:ascii="Arial" w:hAnsi="Arial" w:cs="Arial"/>
          <w:sz w:val="20"/>
          <w:szCs w:val="20"/>
        </w:rPr>
        <w:t xml:space="preserve">Zamawiający zastrzega sobie, że może najpierw dokonać oceny ofert, a następnie zbadać, </w:t>
      </w:r>
      <w:r w:rsidR="00C42DE0" w:rsidRPr="003C2116">
        <w:rPr>
          <w:rFonts w:ascii="Arial" w:hAnsi="Arial" w:cs="Arial"/>
          <w:sz w:val="20"/>
          <w:szCs w:val="20"/>
        </w:rPr>
        <w:br/>
      </w:r>
      <w:r w:rsidRPr="003C2116">
        <w:rPr>
          <w:rFonts w:ascii="Arial" w:hAnsi="Arial" w:cs="Arial"/>
          <w:sz w:val="20"/>
          <w:szCs w:val="20"/>
        </w:rPr>
        <w:t>czy wykonawca, którego oferta została oceniona jako najkorzystniejsza, nie podlega wykluczeniu oraz spełnia warunki udziału w postępowaniu.</w:t>
      </w:r>
    </w:p>
    <w:p w14:paraId="2AD9DBA7" w14:textId="77777777" w:rsidR="00C42DE0" w:rsidRPr="001B56B5" w:rsidRDefault="00C42DE0" w:rsidP="006E4083">
      <w:pPr>
        <w:spacing w:line="312" w:lineRule="auto"/>
        <w:ind w:left="810"/>
        <w:jc w:val="both"/>
        <w:rPr>
          <w:rFonts w:ascii="Arial" w:hAnsi="Arial" w:cs="Arial"/>
          <w:sz w:val="20"/>
          <w:szCs w:val="20"/>
        </w:rPr>
      </w:pPr>
    </w:p>
    <w:p w14:paraId="02CC5D87" w14:textId="77777777" w:rsidR="00CF4F89" w:rsidRPr="001B56B5" w:rsidRDefault="00CF4F89" w:rsidP="006E4083">
      <w:pPr>
        <w:pBdr>
          <w:top w:val="single" w:sz="4" w:space="1" w:color="auto"/>
          <w:left w:val="single" w:sz="4" w:space="4" w:color="auto"/>
          <w:bottom w:val="single" w:sz="4" w:space="1" w:color="auto"/>
          <w:right w:val="single" w:sz="4" w:space="4" w:color="auto"/>
        </w:pBdr>
        <w:spacing w:line="312" w:lineRule="auto"/>
        <w:jc w:val="center"/>
        <w:rPr>
          <w:rFonts w:ascii="Arial" w:hAnsi="Arial" w:cs="Arial"/>
          <w:b/>
          <w:sz w:val="20"/>
          <w:szCs w:val="20"/>
        </w:rPr>
      </w:pPr>
      <w:r w:rsidRPr="001B56B5">
        <w:rPr>
          <w:rFonts w:ascii="Arial" w:hAnsi="Arial" w:cs="Arial"/>
          <w:b/>
          <w:sz w:val="20"/>
          <w:szCs w:val="20"/>
        </w:rPr>
        <w:t>Rozdział 12</w:t>
      </w:r>
    </w:p>
    <w:p w14:paraId="752CBEEF" w14:textId="77777777" w:rsidR="00CF4F89" w:rsidRPr="001B56B5" w:rsidRDefault="00CF4F89" w:rsidP="006E4083">
      <w:pPr>
        <w:pBdr>
          <w:top w:val="single" w:sz="4" w:space="1" w:color="auto"/>
          <w:left w:val="single" w:sz="4" w:space="4" w:color="auto"/>
          <w:bottom w:val="single" w:sz="4" w:space="1" w:color="auto"/>
          <w:right w:val="single" w:sz="4" w:space="4" w:color="auto"/>
        </w:pBdr>
        <w:spacing w:line="312" w:lineRule="auto"/>
        <w:jc w:val="center"/>
        <w:rPr>
          <w:rFonts w:ascii="Arial" w:hAnsi="Arial" w:cs="Arial"/>
          <w:b/>
          <w:sz w:val="20"/>
          <w:szCs w:val="20"/>
        </w:rPr>
      </w:pPr>
      <w:r w:rsidRPr="001B56B5">
        <w:rPr>
          <w:rFonts w:ascii="Arial" w:hAnsi="Arial" w:cs="Arial"/>
          <w:b/>
          <w:sz w:val="20"/>
          <w:szCs w:val="20"/>
        </w:rPr>
        <w:lastRenderedPageBreak/>
        <w:t>O</w:t>
      </w:r>
      <w:r w:rsidR="00B960FC" w:rsidRPr="001B56B5">
        <w:rPr>
          <w:rFonts w:ascii="Arial" w:hAnsi="Arial" w:cs="Arial"/>
          <w:b/>
          <w:sz w:val="20"/>
          <w:szCs w:val="20"/>
        </w:rPr>
        <w:t>PIS KRYTERIÓW, KTÓRYMI ZAMAWIAJĄ</w:t>
      </w:r>
      <w:r w:rsidRPr="001B56B5">
        <w:rPr>
          <w:rFonts w:ascii="Arial" w:hAnsi="Arial" w:cs="Arial"/>
          <w:b/>
          <w:sz w:val="20"/>
          <w:szCs w:val="20"/>
        </w:rPr>
        <w:t xml:space="preserve">CY BĘDZIE SIĘ KIEROWAŁ PRZY WYBORZE OFERTY WRAZ Z PODANIEM </w:t>
      </w:r>
      <w:r w:rsidR="0059759C" w:rsidRPr="001B56B5">
        <w:rPr>
          <w:rFonts w:ascii="Arial" w:hAnsi="Arial" w:cs="Arial"/>
          <w:b/>
          <w:sz w:val="20"/>
          <w:szCs w:val="20"/>
        </w:rPr>
        <w:t>WAG</w:t>
      </w:r>
      <w:r w:rsidRPr="001B56B5">
        <w:rPr>
          <w:rFonts w:ascii="Arial" w:hAnsi="Arial" w:cs="Arial"/>
          <w:b/>
          <w:sz w:val="20"/>
          <w:szCs w:val="20"/>
        </w:rPr>
        <w:t xml:space="preserve"> TYCH KRYTERIÓW I SPOSOBU OCENY OFERT</w:t>
      </w:r>
    </w:p>
    <w:p w14:paraId="50A5CE30" w14:textId="77777777" w:rsidR="00CF4F89" w:rsidRPr="001B56B5" w:rsidRDefault="00CF4F89" w:rsidP="006E4083">
      <w:pPr>
        <w:spacing w:line="312" w:lineRule="auto"/>
        <w:jc w:val="both"/>
        <w:rPr>
          <w:rFonts w:ascii="Arial" w:hAnsi="Arial" w:cs="Arial"/>
          <w:sz w:val="20"/>
          <w:szCs w:val="20"/>
        </w:rPr>
      </w:pPr>
    </w:p>
    <w:p w14:paraId="03E3DF7B" w14:textId="77777777" w:rsidR="00A65D29" w:rsidRDefault="00A65D29" w:rsidP="006E4083">
      <w:pPr>
        <w:numPr>
          <w:ilvl w:val="1"/>
          <w:numId w:val="13"/>
        </w:numPr>
        <w:spacing w:line="312" w:lineRule="auto"/>
        <w:jc w:val="both"/>
        <w:rPr>
          <w:rFonts w:ascii="Arial" w:hAnsi="Arial" w:cs="Arial"/>
          <w:sz w:val="20"/>
          <w:szCs w:val="20"/>
        </w:rPr>
      </w:pPr>
      <w:r w:rsidRPr="001B56B5">
        <w:rPr>
          <w:rFonts w:ascii="Arial" w:hAnsi="Arial" w:cs="Arial"/>
          <w:sz w:val="20"/>
          <w:szCs w:val="20"/>
        </w:rPr>
        <w:t>Zamawiający dokona oceny ofert, które nie zostały odrzucone, na podstawie następujących kryteriów oceny ofert:</w:t>
      </w:r>
    </w:p>
    <w:p w14:paraId="58013591" w14:textId="77777777" w:rsidR="008536B6" w:rsidRDefault="008536B6" w:rsidP="006E4083">
      <w:pPr>
        <w:spacing w:line="312" w:lineRule="auto"/>
        <w:ind w:left="570"/>
        <w:jc w:val="both"/>
        <w:rPr>
          <w:rFonts w:ascii="Arial" w:hAnsi="Arial" w:cs="Arial"/>
          <w:sz w:val="20"/>
          <w:szCs w:val="20"/>
        </w:rPr>
      </w:pPr>
    </w:p>
    <w:p w14:paraId="444E4B9C" w14:textId="77777777" w:rsidR="008536B6" w:rsidRDefault="008536B6" w:rsidP="006E4083">
      <w:pPr>
        <w:tabs>
          <w:tab w:val="left" w:pos="426"/>
        </w:tabs>
        <w:spacing w:line="312" w:lineRule="auto"/>
        <w:contextualSpacing/>
        <w:jc w:val="both"/>
      </w:pPr>
    </w:p>
    <w:p w14:paraId="0AB779BD" w14:textId="45AE46BF" w:rsidR="008536B6" w:rsidRDefault="008536B6" w:rsidP="006E4083">
      <w:pPr>
        <w:numPr>
          <w:ilvl w:val="1"/>
          <w:numId w:val="13"/>
        </w:numPr>
        <w:spacing w:line="312" w:lineRule="auto"/>
        <w:jc w:val="both"/>
        <w:rPr>
          <w:rFonts w:ascii="Arial" w:hAnsi="Arial" w:cs="Arial"/>
          <w:sz w:val="20"/>
          <w:szCs w:val="20"/>
        </w:rPr>
      </w:pPr>
      <w:r w:rsidRPr="008536B6">
        <w:rPr>
          <w:rFonts w:ascii="Arial" w:hAnsi="Arial" w:cs="Arial"/>
          <w:sz w:val="20"/>
          <w:szCs w:val="20"/>
        </w:rPr>
        <w:t>Szczegółowy opis kryteriów oceny ofert:</w:t>
      </w:r>
    </w:p>
    <w:p w14:paraId="36EEF5AA" w14:textId="77777777" w:rsidR="008A6CA6" w:rsidRDefault="008A6CA6" w:rsidP="008A6CA6">
      <w:pPr>
        <w:spacing w:before="120"/>
        <w:jc w:val="center"/>
        <w:rPr>
          <w:rFonts w:ascii="Arial" w:hAnsi="Arial" w:cs="Arial"/>
          <w:sz w:val="20"/>
          <w:szCs w:val="20"/>
        </w:rPr>
      </w:pPr>
    </w:p>
    <w:tbl>
      <w:tblPr>
        <w:tblW w:w="8822" w:type="dxa"/>
        <w:tblInd w:w="245" w:type="dxa"/>
        <w:tblLayout w:type="fixed"/>
        <w:tblLook w:val="0000" w:firstRow="0" w:lastRow="0" w:firstColumn="0" w:lastColumn="0" w:noHBand="0" w:noVBand="0"/>
      </w:tblPr>
      <w:tblGrid>
        <w:gridCol w:w="582"/>
        <w:gridCol w:w="5797"/>
        <w:gridCol w:w="1309"/>
        <w:gridCol w:w="1134"/>
      </w:tblGrid>
      <w:tr w:rsidR="008A6CA6" w14:paraId="678F2332" w14:textId="77777777" w:rsidTr="003D1368">
        <w:tc>
          <w:tcPr>
            <w:tcW w:w="582" w:type="dxa"/>
            <w:tcBorders>
              <w:top w:val="single" w:sz="4" w:space="0" w:color="000000"/>
              <w:left w:val="single" w:sz="4" w:space="0" w:color="000000"/>
              <w:bottom w:val="single" w:sz="4" w:space="0" w:color="000000"/>
            </w:tcBorders>
            <w:shd w:val="clear" w:color="auto" w:fill="auto"/>
          </w:tcPr>
          <w:p w14:paraId="08535DF7" w14:textId="77777777" w:rsidR="008A6CA6" w:rsidRDefault="008A6CA6" w:rsidP="00383456">
            <w:pPr>
              <w:snapToGrid w:val="0"/>
              <w:spacing w:before="120" w:line="360" w:lineRule="auto"/>
              <w:rPr>
                <w:rFonts w:ascii="Arial" w:hAnsi="Arial" w:cs="Arial"/>
                <w:b/>
                <w:sz w:val="20"/>
                <w:szCs w:val="20"/>
              </w:rPr>
            </w:pPr>
          </w:p>
        </w:tc>
        <w:tc>
          <w:tcPr>
            <w:tcW w:w="5797" w:type="dxa"/>
            <w:tcBorders>
              <w:top w:val="single" w:sz="4" w:space="0" w:color="000000"/>
              <w:left w:val="single" w:sz="4" w:space="0" w:color="000000"/>
              <w:bottom w:val="single" w:sz="4" w:space="0" w:color="000000"/>
            </w:tcBorders>
            <w:shd w:val="clear" w:color="auto" w:fill="auto"/>
          </w:tcPr>
          <w:p w14:paraId="01489318" w14:textId="77777777" w:rsidR="008A6CA6" w:rsidRDefault="008A6CA6" w:rsidP="00383456">
            <w:pPr>
              <w:spacing w:before="120" w:line="360" w:lineRule="auto"/>
              <w:rPr>
                <w:rFonts w:ascii="Arial" w:hAnsi="Arial" w:cs="Arial"/>
                <w:b/>
                <w:sz w:val="20"/>
                <w:szCs w:val="20"/>
              </w:rPr>
            </w:pPr>
            <w:r>
              <w:rPr>
                <w:rFonts w:ascii="Arial" w:hAnsi="Arial" w:cs="Arial"/>
                <w:b/>
                <w:sz w:val="20"/>
                <w:szCs w:val="20"/>
              </w:rPr>
              <w:t>KRYTERIUM</w:t>
            </w:r>
          </w:p>
        </w:tc>
        <w:tc>
          <w:tcPr>
            <w:tcW w:w="1309" w:type="dxa"/>
            <w:tcBorders>
              <w:top w:val="single" w:sz="4" w:space="0" w:color="000000"/>
              <w:left w:val="single" w:sz="4" w:space="0" w:color="000000"/>
              <w:bottom w:val="single" w:sz="4" w:space="0" w:color="000000"/>
            </w:tcBorders>
            <w:shd w:val="clear" w:color="auto" w:fill="auto"/>
          </w:tcPr>
          <w:p w14:paraId="583FA256" w14:textId="77777777" w:rsidR="008A6CA6" w:rsidRDefault="008A6CA6" w:rsidP="00383456">
            <w:pPr>
              <w:spacing w:before="120" w:line="360" w:lineRule="auto"/>
              <w:rPr>
                <w:rFonts w:ascii="Arial" w:hAnsi="Arial" w:cs="Arial"/>
                <w:b/>
                <w:sz w:val="20"/>
                <w:szCs w:val="20"/>
              </w:rPr>
            </w:pPr>
            <w:r>
              <w:rPr>
                <w:rFonts w:ascii="Arial" w:hAnsi="Arial" w:cs="Arial"/>
                <w:b/>
                <w:sz w:val="20"/>
                <w:szCs w:val="20"/>
              </w:rPr>
              <w:t>WAGA</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C4393F0" w14:textId="77777777" w:rsidR="008A6CA6" w:rsidRDefault="008A6CA6" w:rsidP="00383456">
            <w:pPr>
              <w:spacing w:before="120" w:line="360" w:lineRule="auto"/>
              <w:rPr>
                <w:rFonts w:ascii="Arial" w:hAnsi="Arial" w:cs="Arial"/>
                <w:sz w:val="20"/>
                <w:szCs w:val="20"/>
              </w:rPr>
            </w:pPr>
            <w:r>
              <w:rPr>
                <w:rFonts w:ascii="Arial" w:hAnsi="Arial" w:cs="Arial"/>
                <w:b/>
                <w:sz w:val="20"/>
                <w:szCs w:val="20"/>
              </w:rPr>
              <w:t>PUNKTY</w:t>
            </w:r>
          </w:p>
        </w:tc>
      </w:tr>
      <w:tr w:rsidR="008A6CA6" w14:paraId="1513B963" w14:textId="77777777" w:rsidTr="003D1368">
        <w:tc>
          <w:tcPr>
            <w:tcW w:w="582" w:type="dxa"/>
            <w:tcBorders>
              <w:top w:val="single" w:sz="4" w:space="0" w:color="000000"/>
              <w:left w:val="single" w:sz="4" w:space="0" w:color="000000"/>
              <w:bottom w:val="single" w:sz="4" w:space="0" w:color="000000"/>
            </w:tcBorders>
            <w:shd w:val="clear" w:color="auto" w:fill="auto"/>
          </w:tcPr>
          <w:p w14:paraId="79461A2A" w14:textId="77777777" w:rsidR="008A6CA6" w:rsidRDefault="008A6CA6" w:rsidP="00383456">
            <w:pPr>
              <w:spacing w:before="120" w:line="360" w:lineRule="auto"/>
              <w:rPr>
                <w:rFonts w:ascii="Arial" w:hAnsi="Arial" w:cs="Arial"/>
                <w:sz w:val="20"/>
                <w:szCs w:val="20"/>
              </w:rPr>
            </w:pPr>
            <w:r>
              <w:rPr>
                <w:rFonts w:ascii="Arial" w:hAnsi="Arial" w:cs="Arial"/>
                <w:sz w:val="20"/>
                <w:szCs w:val="20"/>
              </w:rPr>
              <w:t>1.</w:t>
            </w:r>
          </w:p>
        </w:tc>
        <w:tc>
          <w:tcPr>
            <w:tcW w:w="5797" w:type="dxa"/>
            <w:tcBorders>
              <w:top w:val="single" w:sz="4" w:space="0" w:color="000000"/>
              <w:left w:val="single" w:sz="4" w:space="0" w:color="000000"/>
              <w:bottom w:val="single" w:sz="4" w:space="0" w:color="000000"/>
            </w:tcBorders>
            <w:shd w:val="clear" w:color="auto" w:fill="auto"/>
          </w:tcPr>
          <w:p w14:paraId="1166B7C5" w14:textId="77777777" w:rsidR="008A6CA6" w:rsidRDefault="008A6CA6" w:rsidP="00383456">
            <w:pPr>
              <w:spacing w:before="120" w:line="360" w:lineRule="auto"/>
              <w:rPr>
                <w:rFonts w:ascii="Arial" w:hAnsi="Arial" w:cs="Arial"/>
                <w:sz w:val="20"/>
                <w:szCs w:val="20"/>
              </w:rPr>
            </w:pPr>
            <w:r>
              <w:rPr>
                <w:rFonts w:ascii="Arial" w:hAnsi="Arial" w:cs="Arial"/>
                <w:sz w:val="20"/>
                <w:szCs w:val="20"/>
              </w:rPr>
              <w:t>Cena</w:t>
            </w:r>
          </w:p>
        </w:tc>
        <w:tc>
          <w:tcPr>
            <w:tcW w:w="1309" w:type="dxa"/>
            <w:tcBorders>
              <w:top w:val="single" w:sz="4" w:space="0" w:color="000000"/>
              <w:left w:val="single" w:sz="4" w:space="0" w:color="000000"/>
              <w:bottom w:val="single" w:sz="4" w:space="0" w:color="000000"/>
            </w:tcBorders>
            <w:shd w:val="clear" w:color="auto" w:fill="auto"/>
          </w:tcPr>
          <w:p w14:paraId="2CA4B372" w14:textId="77777777" w:rsidR="008A6CA6" w:rsidRDefault="008A6CA6" w:rsidP="00383456">
            <w:pPr>
              <w:spacing w:before="120" w:line="360" w:lineRule="auto"/>
              <w:jc w:val="right"/>
              <w:rPr>
                <w:rFonts w:ascii="Arial" w:hAnsi="Arial" w:cs="Arial"/>
                <w:sz w:val="20"/>
                <w:szCs w:val="20"/>
              </w:rPr>
            </w:pPr>
            <w:r>
              <w:rPr>
                <w:rFonts w:ascii="Arial" w:hAnsi="Arial" w:cs="Arial"/>
                <w:sz w:val="20"/>
                <w:szCs w:val="20"/>
              </w:rPr>
              <w:t>50%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584DCB4" w14:textId="77777777" w:rsidR="008A6CA6" w:rsidRDefault="008A6CA6" w:rsidP="00383456">
            <w:pPr>
              <w:spacing w:before="120" w:line="360" w:lineRule="auto"/>
              <w:jc w:val="right"/>
              <w:rPr>
                <w:rFonts w:ascii="Arial" w:hAnsi="Arial" w:cs="Arial"/>
                <w:sz w:val="20"/>
                <w:szCs w:val="20"/>
              </w:rPr>
            </w:pPr>
            <w:r>
              <w:rPr>
                <w:rFonts w:ascii="Arial" w:hAnsi="Arial" w:cs="Arial"/>
                <w:sz w:val="20"/>
                <w:szCs w:val="20"/>
              </w:rPr>
              <w:t>50</w:t>
            </w:r>
          </w:p>
        </w:tc>
      </w:tr>
      <w:tr w:rsidR="008A6CA6" w14:paraId="4704EFEC" w14:textId="77777777" w:rsidTr="003D1368">
        <w:trPr>
          <w:trHeight w:val="23"/>
        </w:trPr>
        <w:tc>
          <w:tcPr>
            <w:tcW w:w="582" w:type="dxa"/>
            <w:tcBorders>
              <w:top w:val="single" w:sz="4" w:space="0" w:color="000000"/>
              <w:left w:val="single" w:sz="4" w:space="0" w:color="000000"/>
              <w:bottom w:val="single" w:sz="4" w:space="0" w:color="000000"/>
            </w:tcBorders>
            <w:shd w:val="clear" w:color="auto" w:fill="auto"/>
          </w:tcPr>
          <w:p w14:paraId="30BBD632" w14:textId="77777777" w:rsidR="008A6CA6" w:rsidRDefault="008A6CA6" w:rsidP="00383456">
            <w:pPr>
              <w:spacing w:before="120" w:line="360" w:lineRule="auto"/>
              <w:rPr>
                <w:rFonts w:ascii="Arial" w:hAnsi="Arial" w:cs="Arial"/>
                <w:sz w:val="20"/>
                <w:szCs w:val="20"/>
              </w:rPr>
            </w:pPr>
            <w:r>
              <w:rPr>
                <w:rFonts w:ascii="Arial" w:hAnsi="Arial" w:cs="Arial"/>
                <w:sz w:val="20"/>
                <w:szCs w:val="20"/>
              </w:rPr>
              <w:t>2.</w:t>
            </w:r>
          </w:p>
        </w:tc>
        <w:tc>
          <w:tcPr>
            <w:tcW w:w="5797" w:type="dxa"/>
            <w:tcBorders>
              <w:top w:val="single" w:sz="4" w:space="0" w:color="000000"/>
              <w:left w:val="single" w:sz="4" w:space="0" w:color="000000"/>
              <w:bottom w:val="single" w:sz="4" w:space="0" w:color="000000"/>
            </w:tcBorders>
            <w:shd w:val="clear" w:color="auto" w:fill="auto"/>
          </w:tcPr>
          <w:p w14:paraId="3114FDBA" w14:textId="77777777" w:rsidR="008A6CA6" w:rsidRDefault="008A6CA6" w:rsidP="00383456">
            <w:pPr>
              <w:spacing w:before="120" w:line="360" w:lineRule="auto"/>
              <w:rPr>
                <w:rFonts w:ascii="Arial" w:hAnsi="Arial" w:cs="Arial"/>
                <w:sz w:val="20"/>
                <w:szCs w:val="20"/>
              </w:rPr>
            </w:pPr>
            <w:r>
              <w:rPr>
                <w:rFonts w:ascii="Arial" w:hAnsi="Arial" w:cs="Arial"/>
                <w:sz w:val="20"/>
                <w:szCs w:val="20"/>
              </w:rPr>
              <w:t>Doświadczenie Kierownika badania</w:t>
            </w:r>
          </w:p>
        </w:tc>
        <w:tc>
          <w:tcPr>
            <w:tcW w:w="1309" w:type="dxa"/>
            <w:tcBorders>
              <w:top w:val="single" w:sz="4" w:space="0" w:color="000000"/>
              <w:left w:val="single" w:sz="4" w:space="0" w:color="000000"/>
              <w:bottom w:val="single" w:sz="4" w:space="0" w:color="000000"/>
            </w:tcBorders>
            <w:shd w:val="clear" w:color="auto" w:fill="auto"/>
          </w:tcPr>
          <w:p w14:paraId="0D569FF1" w14:textId="77777777" w:rsidR="008A6CA6" w:rsidRDefault="008A6CA6" w:rsidP="00383456">
            <w:pPr>
              <w:spacing w:before="120" w:line="360" w:lineRule="auto"/>
              <w:jc w:val="right"/>
              <w:rPr>
                <w:rFonts w:ascii="Arial" w:hAnsi="Arial" w:cs="Arial"/>
                <w:sz w:val="20"/>
                <w:szCs w:val="20"/>
              </w:rPr>
            </w:pPr>
            <w:r>
              <w:rPr>
                <w:rFonts w:ascii="Arial" w:hAnsi="Arial" w:cs="Arial"/>
                <w:sz w:val="20"/>
                <w:szCs w:val="20"/>
              </w:rPr>
              <w:t>20%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F428C15" w14:textId="77777777" w:rsidR="008A6CA6" w:rsidRDefault="008A6CA6" w:rsidP="00383456">
            <w:pPr>
              <w:spacing w:before="120" w:line="360" w:lineRule="auto"/>
              <w:jc w:val="right"/>
              <w:rPr>
                <w:rFonts w:ascii="Arial" w:hAnsi="Arial" w:cs="Arial"/>
                <w:sz w:val="20"/>
                <w:szCs w:val="20"/>
              </w:rPr>
            </w:pPr>
            <w:r>
              <w:rPr>
                <w:rFonts w:ascii="Arial" w:hAnsi="Arial" w:cs="Arial"/>
                <w:sz w:val="20"/>
                <w:szCs w:val="20"/>
              </w:rPr>
              <w:t>20</w:t>
            </w:r>
          </w:p>
        </w:tc>
      </w:tr>
      <w:tr w:rsidR="008A6CA6" w14:paraId="06A49C8F" w14:textId="77777777" w:rsidTr="003D1368">
        <w:trPr>
          <w:trHeight w:val="23"/>
        </w:trPr>
        <w:tc>
          <w:tcPr>
            <w:tcW w:w="582" w:type="dxa"/>
            <w:tcBorders>
              <w:top w:val="single" w:sz="4" w:space="0" w:color="000000"/>
              <w:left w:val="single" w:sz="4" w:space="0" w:color="000000"/>
              <w:bottom w:val="single" w:sz="4" w:space="0" w:color="000000"/>
            </w:tcBorders>
            <w:shd w:val="clear" w:color="auto" w:fill="auto"/>
          </w:tcPr>
          <w:p w14:paraId="237518F6" w14:textId="77777777" w:rsidR="008A6CA6" w:rsidRDefault="008A6CA6" w:rsidP="00383456">
            <w:pPr>
              <w:spacing w:before="120" w:line="360" w:lineRule="auto"/>
              <w:rPr>
                <w:rFonts w:ascii="Arial" w:hAnsi="Arial" w:cs="Arial"/>
                <w:sz w:val="20"/>
                <w:szCs w:val="20"/>
              </w:rPr>
            </w:pPr>
            <w:r>
              <w:rPr>
                <w:rFonts w:ascii="Arial" w:hAnsi="Arial" w:cs="Arial"/>
                <w:sz w:val="20"/>
                <w:szCs w:val="20"/>
              </w:rPr>
              <w:t>3.</w:t>
            </w:r>
          </w:p>
        </w:tc>
        <w:tc>
          <w:tcPr>
            <w:tcW w:w="5797" w:type="dxa"/>
            <w:tcBorders>
              <w:top w:val="single" w:sz="4" w:space="0" w:color="000000"/>
              <w:left w:val="single" w:sz="4" w:space="0" w:color="000000"/>
              <w:bottom w:val="single" w:sz="4" w:space="0" w:color="000000"/>
            </w:tcBorders>
            <w:shd w:val="clear" w:color="auto" w:fill="auto"/>
          </w:tcPr>
          <w:p w14:paraId="5E4B623E" w14:textId="77777777" w:rsidR="008A6CA6" w:rsidRDefault="008A6CA6" w:rsidP="00383456">
            <w:pPr>
              <w:spacing w:before="120" w:line="360" w:lineRule="auto"/>
              <w:rPr>
                <w:rFonts w:ascii="Arial" w:hAnsi="Arial" w:cs="Arial"/>
                <w:sz w:val="20"/>
                <w:szCs w:val="20"/>
              </w:rPr>
            </w:pPr>
            <w:r>
              <w:rPr>
                <w:rFonts w:ascii="Arial" w:hAnsi="Arial" w:cs="Arial"/>
                <w:sz w:val="20"/>
                <w:szCs w:val="20"/>
              </w:rPr>
              <w:t>Doświadczenie Zespołu badawczego</w:t>
            </w:r>
          </w:p>
        </w:tc>
        <w:tc>
          <w:tcPr>
            <w:tcW w:w="1309" w:type="dxa"/>
            <w:tcBorders>
              <w:top w:val="single" w:sz="4" w:space="0" w:color="000000"/>
              <w:left w:val="single" w:sz="4" w:space="0" w:color="000000"/>
              <w:bottom w:val="single" w:sz="4" w:space="0" w:color="000000"/>
            </w:tcBorders>
            <w:shd w:val="clear" w:color="auto" w:fill="auto"/>
          </w:tcPr>
          <w:p w14:paraId="0D04CC4D" w14:textId="77777777" w:rsidR="008A6CA6" w:rsidRDefault="008A6CA6" w:rsidP="00383456">
            <w:pPr>
              <w:spacing w:before="120" w:line="360" w:lineRule="auto"/>
              <w:jc w:val="right"/>
              <w:rPr>
                <w:rFonts w:ascii="Arial" w:hAnsi="Arial" w:cs="Arial"/>
                <w:sz w:val="20"/>
                <w:szCs w:val="20"/>
              </w:rPr>
            </w:pPr>
            <w:r>
              <w:rPr>
                <w:rFonts w:ascii="Arial" w:hAnsi="Arial" w:cs="Arial"/>
                <w:sz w:val="20"/>
                <w:szCs w:val="20"/>
              </w:rPr>
              <w:t>25%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C1E6F68" w14:textId="77777777" w:rsidR="008A6CA6" w:rsidRDefault="008A6CA6" w:rsidP="00383456">
            <w:pPr>
              <w:spacing w:before="120" w:line="360" w:lineRule="auto"/>
              <w:jc w:val="right"/>
              <w:rPr>
                <w:rFonts w:ascii="Arial" w:hAnsi="Arial" w:cs="Arial"/>
                <w:sz w:val="20"/>
                <w:szCs w:val="20"/>
              </w:rPr>
            </w:pPr>
            <w:r>
              <w:rPr>
                <w:rFonts w:ascii="Arial" w:hAnsi="Arial" w:cs="Arial"/>
                <w:sz w:val="20"/>
                <w:szCs w:val="20"/>
              </w:rPr>
              <w:t>25</w:t>
            </w:r>
          </w:p>
        </w:tc>
      </w:tr>
      <w:tr w:rsidR="008A6CA6" w14:paraId="6D3C8B9F" w14:textId="77777777" w:rsidTr="003D1368">
        <w:trPr>
          <w:trHeight w:val="23"/>
        </w:trPr>
        <w:tc>
          <w:tcPr>
            <w:tcW w:w="582" w:type="dxa"/>
            <w:tcBorders>
              <w:top w:val="single" w:sz="4" w:space="0" w:color="000000"/>
              <w:left w:val="single" w:sz="4" w:space="0" w:color="000000"/>
              <w:bottom w:val="single" w:sz="4" w:space="0" w:color="000000"/>
            </w:tcBorders>
            <w:shd w:val="clear" w:color="auto" w:fill="auto"/>
          </w:tcPr>
          <w:p w14:paraId="7416E121" w14:textId="77777777" w:rsidR="008A6CA6" w:rsidRDefault="008A6CA6" w:rsidP="00383456">
            <w:pPr>
              <w:spacing w:before="120" w:line="360" w:lineRule="auto"/>
              <w:rPr>
                <w:rFonts w:ascii="Arial" w:hAnsi="Arial" w:cs="Arial"/>
                <w:sz w:val="20"/>
                <w:szCs w:val="20"/>
              </w:rPr>
            </w:pPr>
            <w:r>
              <w:rPr>
                <w:rFonts w:ascii="Arial" w:hAnsi="Arial" w:cs="Arial"/>
                <w:sz w:val="20"/>
                <w:szCs w:val="20"/>
              </w:rPr>
              <w:t>4.</w:t>
            </w:r>
          </w:p>
        </w:tc>
        <w:tc>
          <w:tcPr>
            <w:tcW w:w="5797" w:type="dxa"/>
            <w:tcBorders>
              <w:top w:val="single" w:sz="4" w:space="0" w:color="000000"/>
              <w:left w:val="single" w:sz="4" w:space="0" w:color="000000"/>
              <w:bottom w:val="single" w:sz="4" w:space="0" w:color="000000"/>
            </w:tcBorders>
            <w:shd w:val="clear" w:color="auto" w:fill="auto"/>
          </w:tcPr>
          <w:p w14:paraId="2CC79E42" w14:textId="77777777" w:rsidR="008A6CA6" w:rsidRDefault="008A6CA6" w:rsidP="00383456">
            <w:pPr>
              <w:spacing w:before="120" w:line="360" w:lineRule="auto"/>
              <w:rPr>
                <w:rFonts w:ascii="Arial" w:hAnsi="Arial" w:cs="Arial"/>
                <w:sz w:val="20"/>
                <w:szCs w:val="20"/>
              </w:rPr>
            </w:pPr>
            <w:r>
              <w:rPr>
                <w:rFonts w:ascii="Arial" w:hAnsi="Arial" w:cs="Arial"/>
                <w:sz w:val="20"/>
                <w:szCs w:val="20"/>
              </w:rPr>
              <w:t xml:space="preserve">Zatrudnienie do realizacji zamówienia osób niepełnosprawnych </w:t>
            </w:r>
          </w:p>
        </w:tc>
        <w:tc>
          <w:tcPr>
            <w:tcW w:w="1309" w:type="dxa"/>
            <w:tcBorders>
              <w:top w:val="single" w:sz="4" w:space="0" w:color="000000"/>
              <w:left w:val="single" w:sz="4" w:space="0" w:color="000000"/>
              <w:bottom w:val="single" w:sz="4" w:space="0" w:color="000000"/>
            </w:tcBorders>
            <w:shd w:val="clear" w:color="auto" w:fill="auto"/>
          </w:tcPr>
          <w:p w14:paraId="010F19C8" w14:textId="77777777" w:rsidR="008A6CA6" w:rsidRDefault="008A6CA6" w:rsidP="00383456">
            <w:pPr>
              <w:spacing w:before="120" w:line="360" w:lineRule="auto"/>
              <w:jc w:val="right"/>
              <w:rPr>
                <w:rFonts w:ascii="Arial" w:hAnsi="Arial" w:cs="Arial"/>
                <w:sz w:val="20"/>
                <w:szCs w:val="20"/>
              </w:rPr>
            </w:pPr>
            <w:r>
              <w:rPr>
                <w:rFonts w:ascii="Arial" w:hAnsi="Arial" w:cs="Arial"/>
                <w:sz w:val="20"/>
                <w:szCs w:val="20"/>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B5CABEE" w14:textId="77777777" w:rsidR="008A6CA6" w:rsidRDefault="008A6CA6" w:rsidP="00383456">
            <w:pPr>
              <w:spacing w:before="120" w:line="360" w:lineRule="auto"/>
              <w:jc w:val="right"/>
              <w:rPr>
                <w:rFonts w:ascii="Arial" w:hAnsi="Arial" w:cs="Arial"/>
                <w:b/>
                <w:sz w:val="20"/>
                <w:szCs w:val="20"/>
              </w:rPr>
            </w:pPr>
            <w:r>
              <w:rPr>
                <w:rFonts w:ascii="Arial" w:hAnsi="Arial" w:cs="Arial"/>
                <w:sz w:val="20"/>
                <w:szCs w:val="20"/>
              </w:rPr>
              <w:t>5</w:t>
            </w:r>
          </w:p>
        </w:tc>
      </w:tr>
      <w:tr w:rsidR="008A6CA6" w14:paraId="35021BE0" w14:textId="77777777" w:rsidTr="003D1368">
        <w:tc>
          <w:tcPr>
            <w:tcW w:w="6379" w:type="dxa"/>
            <w:gridSpan w:val="2"/>
            <w:tcBorders>
              <w:top w:val="single" w:sz="4" w:space="0" w:color="000000"/>
              <w:left w:val="single" w:sz="4" w:space="0" w:color="000000"/>
              <w:bottom w:val="single" w:sz="4" w:space="0" w:color="000000"/>
            </w:tcBorders>
            <w:shd w:val="clear" w:color="auto" w:fill="auto"/>
          </w:tcPr>
          <w:p w14:paraId="46C546FA" w14:textId="77777777" w:rsidR="008A6CA6" w:rsidRDefault="008A6CA6" w:rsidP="00383456">
            <w:pPr>
              <w:spacing w:before="120" w:line="360" w:lineRule="auto"/>
              <w:jc w:val="center"/>
              <w:rPr>
                <w:rFonts w:ascii="Arial" w:hAnsi="Arial" w:cs="Arial"/>
                <w:sz w:val="20"/>
                <w:szCs w:val="20"/>
              </w:rPr>
            </w:pPr>
            <w:r>
              <w:rPr>
                <w:rFonts w:ascii="Arial" w:hAnsi="Arial" w:cs="Arial"/>
                <w:b/>
                <w:sz w:val="20"/>
                <w:szCs w:val="20"/>
              </w:rPr>
              <w:t>RAZEM</w:t>
            </w:r>
          </w:p>
        </w:tc>
        <w:tc>
          <w:tcPr>
            <w:tcW w:w="1309" w:type="dxa"/>
            <w:tcBorders>
              <w:top w:val="single" w:sz="4" w:space="0" w:color="000000"/>
              <w:left w:val="single" w:sz="4" w:space="0" w:color="000000"/>
              <w:bottom w:val="single" w:sz="4" w:space="0" w:color="000000"/>
            </w:tcBorders>
            <w:shd w:val="clear" w:color="auto" w:fill="auto"/>
          </w:tcPr>
          <w:p w14:paraId="1940B42C" w14:textId="77777777" w:rsidR="008A6CA6" w:rsidRDefault="008A6CA6" w:rsidP="00383456">
            <w:pPr>
              <w:spacing w:before="120" w:line="360" w:lineRule="auto"/>
              <w:jc w:val="right"/>
              <w:rPr>
                <w:rFonts w:ascii="Arial" w:hAnsi="Arial" w:cs="Arial"/>
                <w:sz w:val="20"/>
                <w:szCs w:val="20"/>
              </w:rPr>
            </w:pPr>
            <w:r>
              <w:rPr>
                <w:rFonts w:ascii="Arial" w:hAnsi="Arial" w:cs="Arial"/>
                <w:sz w:val="20"/>
                <w:szCs w:val="20"/>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24CBD2C" w14:textId="77777777" w:rsidR="008A6CA6" w:rsidRDefault="008A6CA6" w:rsidP="00383456">
            <w:pPr>
              <w:spacing w:before="120" w:line="360" w:lineRule="auto"/>
              <w:jc w:val="right"/>
              <w:rPr>
                <w:rFonts w:ascii="Arial" w:hAnsi="Arial" w:cs="Arial"/>
                <w:sz w:val="20"/>
                <w:szCs w:val="20"/>
              </w:rPr>
            </w:pPr>
            <w:r>
              <w:rPr>
                <w:rFonts w:ascii="Arial" w:hAnsi="Arial" w:cs="Arial"/>
                <w:sz w:val="20"/>
                <w:szCs w:val="20"/>
              </w:rPr>
              <w:t>100</w:t>
            </w:r>
          </w:p>
        </w:tc>
      </w:tr>
    </w:tbl>
    <w:p w14:paraId="2CF42084" w14:textId="77777777" w:rsidR="008A6CA6" w:rsidRDefault="008A6CA6" w:rsidP="008A6CA6">
      <w:pPr>
        <w:spacing w:after="120" w:line="220" w:lineRule="exact"/>
        <w:ind w:left="570"/>
        <w:rPr>
          <w:rFonts w:ascii="Arial" w:hAnsi="Arial" w:cs="Arial"/>
          <w:sz w:val="20"/>
          <w:szCs w:val="20"/>
        </w:rPr>
      </w:pPr>
    </w:p>
    <w:p w14:paraId="2C902E03" w14:textId="0CEB00F4" w:rsidR="008A6CA6" w:rsidRDefault="008A6CA6" w:rsidP="003D1368">
      <w:pPr>
        <w:spacing w:after="120" w:line="220" w:lineRule="exact"/>
        <w:jc w:val="both"/>
        <w:rPr>
          <w:rFonts w:ascii="Arial" w:hAnsi="Arial" w:cs="Arial"/>
          <w:sz w:val="20"/>
          <w:szCs w:val="20"/>
        </w:rPr>
      </w:pPr>
      <w:r>
        <w:rPr>
          <w:rFonts w:ascii="Arial" w:hAnsi="Arial" w:cs="Arial"/>
          <w:sz w:val="20"/>
          <w:szCs w:val="20"/>
        </w:rPr>
        <w:t xml:space="preserve">Zamawiający dokona oceny ofert przyznając punkty w ramach poszczególnych kryteriów oceny ofert, </w:t>
      </w:r>
      <w:r w:rsidR="003D1368">
        <w:rPr>
          <w:rFonts w:ascii="Arial" w:hAnsi="Arial" w:cs="Arial"/>
          <w:sz w:val="20"/>
          <w:szCs w:val="20"/>
        </w:rPr>
        <w:t>p</w:t>
      </w:r>
      <w:r>
        <w:rPr>
          <w:rFonts w:ascii="Arial" w:hAnsi="Arial" w:cs="Arial"/>
          <w:sz w:val="20"/>
          <w:szCs w:val="20"/>
        </w:rPr>
        <w:t>rzyjmując zasadę, że 1% = 1 punkt.</w:t>
      </w:r>
    </w:p>
    <w:p w14:paraId="3241FC90" w14:textId="77777777" w:rsidR="008A6CA6" w:rsidRDefault="008A6CA6" w:rsidP="008A6CA6">
      <w:pPr>
        <w:spacing w:before="120" w:line="360" w:lineRule="auto"/>
        <w:rPr>
          <w:rFonts w:ascii="Arial" w:hAnsi="Arial" w:cs="Arial"/>
          <w:sz w:val="20"/>
          <w:szCs w:val="20"/>
        </w:rPr>
      </w:pPr>
    </w:p>
    <w:p w14:paraId="2882E121" w14:textId="77777777" w:rsidR="008A6CA6" w:rsidRPr="008A6CA6" w:rsidRDefault="008A6CA6" w:rsidP="008A6CA6">
      <w:pPr>
        <w:spacing w:before="120" w:line="360" w:lineRule="auto"/>
        <w:jc w:val="both"/>
        <w:rPr>
          <w:rFonts w:ascii="Arial" w:hAnsi="Arial" w:cs="Arial"/>
          <w:sz w:val="20"/>
          <w:szCs w:val="20"/>
        </w:rPr>
      </w:pPr>
      <w:r w:rsidRPr="008A6CA6">
        <w:rPr>
          <w:rFonts w:ascii="Arial" w:hAnsi="Arial" w:cs="Arial"/>
          <w:sz w:val="20"/>
          <w:szCs w:val="20"/>
        </w:rPr>
        <w:t>1.</w:t>
      </w:r>
      <w:r w:rsidRPr="008A6CA6">
        <w:rPr>
          <w:rFonts w:ascii="Arial" w:hAnsi="Arial" w:cs="Arial"/>
          <w:b/>
          <w:sz w:val="20"/>
          <w:szCs w:val="20"/>
        </w:rPr>
        <w:t xml:space="preserve"> Kryterium  „Cena”</w:t>
      </w:r>
      <w:r w:rsidRPr="008A6CA6">
        <w:rPr>
          <w:rFonts w:ascii="Arial" w:hAnsi="Arial" w:cs="Arial"/>
          <w:sz w:val="20"/>
          <w:szCs w:val="20"/>
        </w:rPr>
        <w:t xml:space="preserve"> </w:t>
      </w:r>
    </w:p>
    <w:p w14:paraId="40036709" w14:textId="6AFD07D1" w:rsidR="008A6CA6" w:rsidRPr="008A6CA6" w:rsidRDefault="008A6CA6" w:rsidP="008A6CA6">
      <w:pPr>
        <w:spacing w:before="120" w:line="360" w:lineRule="auto"/>
        <w:jc w:val="both"/>
        <w:rPr>
          <w:rFonts w:ascii="Arial" w:hAnsi="Arial" w:cs="Arial"/>
          <w:sz w:val="20"/>
          <w:szCs w:val="20"/>
        </w:rPr>
      </w:pPr>
      <w:r w:rsidRPr="008A6CA6">
        <w:rPr>
          <w:rFonts w:ascii="Arial" w:hAnsi="Arial" w:cs="Arial"/>
          <w:sz w:val="20"/>
          <w:szCs w:val="20"/>
        </w:rPr>
        <w:t>Punkty za kryterium „Cena” zostaną obliczone wg poniższego wzoru:</w:t>
      </w:r>
      <w:r w:rsidR="00CB1DC1">
        <w:rPr>
          <w:rFonts w:ascii="Arial" w:hAnsi="Arial" w:cs="Arial"/>
          <w:sz w:val="20"/>
          <w:szCs w:val="20"/>
        </w:rPr>
        <w:t xml:space="preserve"> </w:t>
      </w:r>
    </w:p>
    <w:p w14:paraId="5D949903" w14:textId="77777777" w:rsidR="008A6CA6" w:rsidRPr="008A6CA6" w:rsidRDefault="008A6CA6" w:rsidP="008A6CA6">
      <w:pPr>
        <w:spacing w:before="120" w:line="360" w:lineRule="auto"/>
        <w:jc w:val="both"/>
        <w:rPr>
          <w:rFonts w:ascii="Arial" w:hAnsi="Arial" w:cs="Arial"/>
          <w:sz w:val="20"/>
          <w:szCs w:val="20"/>
        </w:rPr>
      </w:pPr>
    </w:p>
    <w:p w14:paraId="28BEF2A4" w14:textId="1075D6B7" w:rsidR="008A6CA6" w:rsidRPr="008A6CA6" w:rsidRDefault="008A6CA6" w:rsidP="008A6CA6">
      <w:pPr>
        <w:jc w:val="both"/>
        <w:rPr>
          <w:rFonts w:ascii="Arial" w:hAnsi="Arial" w:cs="Arial"/>
          <w:b/>
          <w:sz w:val="20"/>
          <w:szCs w:val="20"/>
        </w:rPr>
      </w:pPr>
      <w:r w:rsidRPr="008A6CA6">
        <w:rPr>
          <w:rFonts w:ascii="Arial" w:hAnsi="Arial" w:cs="Arial"/>
          <w:sz w:val="20"/>
          <w:szCs w:val="20"/>
        </w:rPr>
        <w:t xml:space="preserve"> </w:t>
      </w:r>
      <w:r w:rsidRPr="008A6CA6">
        <w:rPr>
          <w:rFonts w:ascii="Arial" w:hAnsi="Arial" w:cs="Arial"/>
          <w:sz w:val="20"/>
          <w:szCs w:val="20"/>
        </w:rPr>
        <w:tab/>
      </w:r>
      <w:r w:rsidRPr="008A6CA6">
        <w:rPr>
          <w:rFonts w:ascii="Arial" w:hAnsi="Arial" w:cs="Arial"/>
          <w:sz w:val="20"/>
          <w:szCs w:val="20"/>
        </w:rPr>
        <w:tab/>
      </w:r>
      <w:r w:rsidRPr="008A6CA6">
        <w:rPr>
          <w:rFonts w:ascii="Arial" w:hAnsi="Arial" w:cs="Arial"/>
          <w:sz w:val="20"/>
          <w:szCs w:val="20"/>
        </w:rPr>
        <w:tab/>
      </w:r>
      <w:r w:rsidRPr="008A6CA6">
        <w:rPr>
          <w:rFonts w:ascii="Arial" w:hAnsi="Arial" w:cs="Arial"/>
          <w:sz w:val="20"/>
          <w:szCs w:val="20"/>
        </w:rPr>
        <w:tab/>
      </w:r>
      <w:r w:rsidR="00A54A82">
        <w:rPr>
          <w:rFonts w:ascii="Arial" w:hAnsi="Arial" w:cs="Arial"/>
          <w:sz w:val="20"/>
          <w:szCs w:val="20"/>
        </w:rPr>
        <w:t xml:space="preserve">            </w:t>
      </w:r>
      <w:r w:rsidRPr="008A6CA6">
        <w:rPr>
          <w:rFonts w:ascii="Arial" w:hAnsi="Arial" w:cs="Arial"/>
          <w:sz w:val="20"/>
          <w:szCs w:val="20"/>
        </w:rPr>
        <w:t>cena oferty najtańszej</w:t>
      </w:r>
    </w:p>
    <w:p w14:paraId="406F3C4B" w14:textId="77777777" w:rsidR="008A6CA6" w:rsidRPr="008A6CA6" w:rsidRDefault="008A6CA6" w:rsidP="008A6CA6">
      <w:pPr>
        <w:jc w:val="both"/>
        <w:rPr>
          <w:rFonts w:ascii="Arial" w:hAnsi="Arial" w:cs="Arial"/>
          <w:sz w:val="20"/>
          <w:szCs w:val="20"/>
        </w:rPr>
      </w:pPr>
      <w:r w:rsidRPr="008A6CA6">
        <w:rPr>
          <w:rFonts w:ascii="Arial" w:hAnsi="Arial" w:cs="Arial"/>
          <w:b/>
          <w:sz w:val="20"/>
          <w:szCs w:val="20"/>
        </w:rPr>
        <w:t>liczba punktów za cenę</w:t>
      </w:r>
      <w:r w:rsidRPr="008A6CA6">
        <w:rPr>
          <w:rFonts w:ascii="Arial" w:hAnsi="Arial" w:cs="Arial"/>
          <w:sz w:val="20"/>
          <w:szCs w:val="20"/>
        </w:rPr>
        <w:t xml:space="preserve"> = ----------------------------------------------------------- x 50 pkt</w:t>
      </w:r>
      <w:r w:rsidRPr="008A6CA6">
        <w:rPr>
          <w:rFonts w:ascii="Arial" w:hAnsi="Arial" w:cs="Arial"/>
          <w:sz w:val="20"/>
          <w:szCs w:val="20"/>
        </w:rPr>
        <w:tab/>
        <w:t xml:space="preserve"> </w:t>
      </w:r>
      <w:r w:rsidRPr="008A6CA6">
        <w:rPr>
          <w:rFonts w:ascii="Arial" w:hAnsi="Arial" w:cs="Arial"/>
          <w:sz w:val="20"/>
          <w:szCs w:val="20"/>
        </w:rPr>
        <w:tab/>
      </w:r>
      <w:r w:rsidRPr="008A6CA6">
        <w:rPr>
          <w:rFonts w:ascii="Arial" w:hAnsi="Arial" w:cs="Arial"/>
          <w:sz w:val="20"/>
          <w:szCs w:val="20"/>
        </w:rPr>
        <w:tab/>
      </w:r>
      <w:r w:rsidRPr="008A6CA6">
        <w:rPr>
          <w:rFonts w:ascii="Arial" w:hAnsi="Arial" w:cs="Arial"/>
          <w:sz w:val="20"/>
          <w:szCs w:val="20"/>
        </w:rPr>
        <w:tab/>
        <w:t xml:space="preserve">                                       cena  badanej oferty</w:t>
      </w:r>
    </w:p>
    <w:p w14:paraId="0668E45D" w14:textId="77777777" w:rsidR="008A6CA6" w:rsidRPr="008A6CA6" w:rsidRDefault="008A6CA6" w:rsidP="008A6CA6">
      <w:pPr>
        <w:spacing w:after="120"/>
        <w:ind w:left="570"/>
        <w:jc w:val="both"/>
        <w:rPr>
          <w:rFonts w:ascii="Arial" w:hAnsi="Arial" w:cs="Arial"/>
          <w:sz w:val="20"/>
          <w:szCs w:val="20"/>
        </w:rPr>
      </w:pPr>
    </w:p>
    <w:p w14:paraId="010D7278" w14:textId="77777777" w:rsidR="008A6CA6" w:rsidRPr="008A6CA6" w:rsidRDefault="008A6CA6" w:rsidP="008A6CA6">
      <w:pPr>
        <w:spacing w:after="120" w:line="220" w:lineRule="exact"/>
        <w:jc w:val="both"/>
        <w:rPr>
          <w:rFonts w:ascii="Arial" w:hAnsi="Arial" w:cs="Arial"/>
          <w:b/>
          <w:sz w:val="20"/>
          <w:szCs w:val="20"/>
        </w:rPr>
      </w:pPr>
      <w:r w:rsidRPr="008A6CA6">
        <w:rPr>
          <w:rFonts w:ascii="Arial" w:hAnsi="Arial" w:cs="Arial"/>
          <w:sz w:val="20"/>
          <w:szCs w:val="20"/>
        </w:rPr>
        <w:t>Końcowy wynik powyższego działania zostanie zaokrąglony do dwóch miejsc po przecinku.</w:t>
      </w:r>
    </w:p>
    <w:p w14:paraId="7BED1F49" w14:textId="77777777" w:rsidR="008A6CA6" w:rsidRPr="008A6CA6" w:rsidRDefault="008A6CA6" w:rsidP="008A6CA6">
      <w:pPr>
        <w:spacing w:after="120" w:line="220" w:lineRule="exact"/>
        <w:jc w:val="both"/>
        <w:rPr>
          <w:rFonts w:ascii="Arial" w:hAnsi="Arial" w:cs="Arial"/>
          <w:b/>
          <w:sz w:val="20"/>
          <w:szCs w:val="20"/>
        </w:rPr>
      </w:pPr>
    </w:p>
    <w:p w14:paraId="52D62E7A" w14:textId="3CE5929B" w:rsidR="008A6CA6" w:rsidRPr="008A6CA6" w:rsidRDefault="008A6CA6" w:rsidP="008A6CA6">
      <w:pPr>
        <w:numPr>
          <w:ilvl w:val="0"/>
          <w:numId w:val="52"/>
        </w:numPr>
        <w:suppressAutoHyphens/>
        <w:spacing w:before="120" w:line="360" w:lineRule="auto"/>
        <w:ind w:left="284" w:hanging="284"/>
        <w:jc w:val="both"/>
        <w:rPr>
          <w:rFonts w:ascii="Arial" w:hAnsi="Arial" w:cs="Arial"/>
          <w:bCs/>
          <w:sz w:val="20"/>
          <w:szCs w:val="20"/>
        </w:rPr>
      </w:pPr>
      <w:r w:rsidRPr="008A6CA6">
        <w:rPr>
          <w:rFonts w:ascii="Arial" w:hAnsi="Arial" w:cs="Arial"/>
          <w:b/>
          <w:bCs/>
          <w:sz w:val="20"/>
          <w:szCs w:val="20"/>
        </w:rPr>
        <w:t xml:space="preserve">Kryterium „Doświadczenie kierownika badania” </w:t>
      </w:r>
      <w:r w:rsidRPr="008A6CA6">
        <w:rPr>
          <w:rFonts w:ascii="Arial" w:hAnsi="Arial" w:cs="Arial"/>
          <w:bCs/>
          <w:sz w:val="20"/>
          <w:szCs w:val="20"/>
        </w:rPr>
        <w:t xml:space="preserve">zostanie ocenione przez zamawiającego </w:t>
      </w:r>
      <w:r w:rsidR="003D1368">
        <w:rPr>
          <w:rFonts w:ascii="Arial" w:hAnsi="Arial" w:cs="Arial"/>
          <w:bCs/>
          <w:sz w:val="20"/>
          <w:szCs w:val="20"/>
        </w:rPr>
        <w:br/>
      </w:r>
      <w:r w:rsidRPr="008A6CA6">
        <w:rPr>
          <w:rFonts w:ascii="Arial" w:hAnsi="Arial" w:cs="Arial"/>
          <w:bCs/>
          <w:sz w:val="20"/>
          <w:szCs w:val="20"/>
        </w:rPr>
        <w:t xml:space="preserve">na podstawie złożonego przez wykonawcę wraz z ofertą </w:t>
      </w:r>
      <w:r w:rsidRPr="008A6CA6">
        <w:rPr>
          <w:rFonts w:ascii="Arial" w:hAnsi="Arial" w:cs="Arial"/>
          <w:bCs/>
          <w:i/>
          <w:sz w:val="20"/>
          <w:szCs w:val="20"/>
        </w:rPr>
        <w:t xml:space="preserve">wykazu osób do oceny w kryteriach „Doświadczenie Kierownika badania” </w:t>
      </w:r>
      <w:r w:rsidRPr="008A6CA6">
        <w:rPr>
          <w:rFonts w:ascii="Arial" w:hAnsi="Arial" w:cs="Arial"/>
          <w:bCs/>
          <w:sz w:val="20"/>
          <w:szCs w:val="20"/>
        </w:rPr>
        <w:t>Do oceny w powyższym kryterium nie może zostać przedstawiona inna osoba niż osoba wskazana przez wykonawcę na potwierdzenie spełnienia warunku udziału w postępowaniu, Punkty w kryterium „Doświadczenie kierownika badania” zostaną przyznane w następujący sposób:</w:t>
      </w:r>
    </w:p>
    <w:p w14:paraId="7DC1E68B" w14:textId="4E360C2A" w:rsidR="008A6CA6" w:rsidRPr="008A6CA6" w:rsidRDefault="008A6CA6" w:rsidP="008A6CA6">
      <w:pPr>
        <w:spacing w:before="120" w:line="360" w:lineRule="auto"/>
        <w:ind w:left="284"/>
        <w:jc w:val="both"/>
        <w:rPr>
          <w:rFonts w:ascii="Arial" w:hAnsi="Arial" w:cs="Arial"/>
          <w:bCs/>
          <w:sz w:val="20"/>
          <w:szCs w:val="20"/>
        </w:rPr>
      </w:pPr>
      <w:r w:rsidRPr="008A6CA6">
        <w:rPr>
          <w:rFonts w:ascii="Arial" w:hAnsi="Arial" w:cs="Arial"/>
          <w:bCs/>
          <w:sz w:val="20"/>
          <w:szCs w:val="20"/>
        </w:rPr>
        <w:t xml:space="preserve">za każdą dodatkową usługę </w:t>
      </w:r>
      <w:r w:rsidRPr="008A6CA6">
        <w:rPr>
          <w:rFonts w:ascii="Arial" w:hAnsi="Arial" w:cs="Arial"/>
          <w:b/>
          <w:bCs/>
          <w:sz w:val="20"/>
          <w:szCs w:val="20"/>
        </w:rPr>
        <w:t>(poza usługami wykazanymi przez wykonawcę na potwierdzenie spełnienia warunku udziału w postępowaniu)</w:t>
      </w:r>
      <w:r w:rsidRPr="008A6CA6">
        <w:rPr>
          <w:rFonts w:ascii="Arial" w:hAnsi="Arial" w:cs="Arial"/>
          <w:bCs/>
          <w:sz w:val="20"/>
          <w:szCs w:val="20"/>
        </w:rPr>
        <w:t xml:space="preserve"> o wartości co najmniej 70 tys. zł brutto, zrealizowaną w okresie ostatnich pięciu lat przed upływem terminu składania ofert przez osobę pełniącą funkcję Kierownika badania, polegającą na kierowaniu/koordynowaniu realizacją prognozy oddziaływania na środowisko projektów dokumentów wskazanych w art. 46 ustawy z dnia </w:t>
      </w:r>
      <w:r w:rsidR="003D1368">
        <w:rPr>
          <w:rFonts w:ascii="Arial" w:hAnsi="Arial" w:cs="Arial"/>
          <w:bCs/>
          <w:sz w:val="20"/>
          <w:szCs w:val="20"/>
        </w:rPr>
        <w:br/>
      </w:r>
      <w:r w:rsidRPr="008A6CA6">
        <w:rPr>
          <w:rFonts w:ascii="Arial" w:hAnsi="Arial" w:cs="Arial"/>
          <w:bCs/>
          <w:sz w:val="20"/>
          <w:szCs w:val="20"/>
        </w:rPr>
        <w:t xml:space="preserve">3 października 2008 r. </w:t>
      </w:r>
      <w:r w:rsidRPr="008A6CA6">
        <w:rPr>
          <w:rFonts w:ascii="Arial" w:hAnsi="Arial" w:cs="Arial"/>
          <w:bCs/>
          <w:i/>
          <w:sz w:val="20"/>
          <w:szCs w:val="20"/>
        </w:rPr>
        <w:t xml:space="preserve">o udostępnianiu informacji o środowisku i jego ochronie, udziale społeczeństwa w ochronie środowiska oraz o ocenach oddziaływania na środowisko </w:t>
      </w:r>
      <w:r w:rsidRPr="008A6CA6">
        <w:rPr>
          <w:rFonts w:ascii="Arial" w:hAnsi="Arial" w:cs="Arial"/>
          <w:b/>
          <w:bCs/>
          <w:sz w:val="20"/>
          <w:szCs w:val="20"/>
        </w:rPr>
        <w:t xml:space="preserve">w zakresie </w:t>
      </w:r>
      <w:r w:rsidRPr="008A6CA6">
        <w:rPr>
          <w:rFonts w:ascii="Arial" w:hAnsi="Arial" w:cs="Arial"/>
          <w:b/>
          <w:bCs/>
          <w:sz w:val="20"/>
          <w:szCs w:val="20"/>
        </w:rPr>
        <w:lastRenderedPageBreak/>
        <w:t>energetyki</w:t>
      </w:r>
      <w:r w:rsidRPr="008A6CA6">
        <w:rPr>
          <w:rFonts w:ascii="Arial" w:hAnsi="Arial" w:cs="Arial"/>
          <w:bCs/>
          <w:sz w:val="20"/>
          <w:szCs w:val="20"/>
        </w:rPr>
        <w:t xml:space="preserve"> – oferta otrzyma 10 punktów. Maksymalnie w danym kryterium oferta może otrzymać 20 punktów.</w:t>
      </w:r>
    </w:p>
    <w:p w14:paraId="12B655BD" w14:textId="77777777" w:rsidR="008A6CA6" w:rsidRPr="008A6CA6" w:rsidRDefault="008A6CA6" w:rsidP="008A6CA6">
      <w:pPr>
        <w:spacing w:before="120" w:line="360" w:lineRule="auto"/>
        <w:ind w:left="284"/>
        <w:jc w:val="both"/>
        <w:rPr>
          <w:rFonts w:ascii="Arial" w:hAnsi="Arial" w:cs="Arial"/>
          <w:bCs/>
          <w:sz w:val="20"/>
          <w:szCs w:val="20"/>
        </w:rPr>
      </w:pPr>
    </w:p>
    <w:p w14:paraId="7803F538" w14:textId="77777777" w:rsidR="008A6CA6" w:rsidRPr="008A6CA6" w:rsidRDefault="008A6CA6" w:rsidP="003D1368">
      <w:pPr>
        <w:numPr>
          <w:ilvl w:val="0"/>
          <w:numId w:val="52"/>
        </w:numPr>
        <w:tabs>
          <w:tab w:val="clear" w:pos="1350"/>
          <w:tab w:val="num" w:pos="851"/>
        </w:tabs>
        <w:suppressAutoHyphens/>
        <w:spacing w:before="120" w:line="360" w:lineRule="auto"/>
        <w:ind w:left="284" w:hanging="284"/>
        <w:jc w:val="both"/>
        <w:rPr>
          <w:rFonts w:ascii="Arial" w:hAnsi="Arial" w:cs="Arial"/>
          <w:bCs/>
          <w:sz w:val="20"/>
          <w:szCs w:val="20"/>
        </w:rPr>
      </w:pPr>
      <w:r w:rsidRPr="008A6CA6">
        <w:rPr>
          <w:rFonts w:ascii="Arial" w:hAnsi="Arial" w:cs="Arial"/>
          <w:b/>
          <w:bCs/>
          <w:sz w:val="20"/>
          <w:szCs w:val="20"/>
        </w:rPr>
        <w:t xml:space="preserve">Kryterium „Doświadczenie zespołu badawczego” </w:t>
      </w:r>
      <w:r w:rsidRPr="008A6CA6">
        <w:rPr>
          <w:rFonts w:ascii="Arial" w:hAnsi="Arial" w:cs="Arial"/>
          <w:bCs/>
          <w:sz w:val="20"/>
          <w:szCs w:val="20"/>
        </w:rPr>
        <w:t xml:space="preserve">zostanie ocenione przez zamawiającego na podstawie złożonego przez wykonawcę wraz z ofertą </w:t>
      </w:r>
      <w:r w:rsidRPr="008A6CA6">
        <w:rPr>
          <w:rFonts w:ascii="Arial" w:hAnsi="Arial" w:cs="Arial"/>
          <w:bCs/>
          <w:i/>
          <w:sz w:val="20"/>
          <w:szCs w:val="20"/>
        </w:rPr>
        <w:t>wykazu osób do oceny w kryteriach „Doświadczenie Zespołu badawczego”</w:t>
      </w:r>
      <w:r w:rsidRPr="008A6CA6">
        <w:rPr>
          <w:rFonts w:ascii="Arial" w:hAnsi="Arial" w:cs="Arial"/>
          <w:bCs/>
          <w:sz w:val="20"/>
          <w:szCs w:val="20"/>
        </w:rPr>
        <w:t xml:space="preserve"> - Do oceny w powyższym kryterium nie mogą zostać przedstawione inne osoby niż osoby wskazane przez wykonawcę na potwierdzenie spełnienia warunku udziału w postępowaniu, Punkty w kryterium „Doświadczenie zespołu badawczego” zostaną przyznane w następujący sposób:</w:t>
      </w:r>
    </w:p>
    <w:p w14:paraId="4AE36313" w14:textId="4AA6176B" w:rsidR="008A6CA6" w:rsidRPr="008A6CA6" w:rsidRDefault="008A6CA6" w:rsidP="008A6CA6">
      <w:pPr>
        <w:spacing w:before="120" w:line="360" w:lineRule="auto"/>
        <w:ind w:left="284"/>
        <w:jc w:val="both"/>
        <w:rPr>
          <w:rFonts w:ascii="Arial" w:hAnsi="Arial" w:cs="Arial"/>
          <w:bCs/>
          <w:sz w:val="20"/>
          <w:szCs w:val="20"/>
        </w:rPr>
      </w:pPr>
      <w:r w:rsidRPr="008A6CA6">
        <w:rPr>
          <w:rFonts w:ascii="Arial" w:hAnsi="Arial" w:cs="Arial"/>
          <w:bCs/>
          <w:sz w:val="20"/>
          <w:szCs w:val="20"/>
        </w:rPr>
        <w:t xml:space="preserve">za każdą dodatkową usługę </w:t>
      </w:r>
      <w:r w:rsidRPr="008A6CA6">
        <w:rPr>
          <w:rFonts w:ascii="Arial" w:hAnsi="Arial" w:cs="Arial"/>
          <w:b/>
          <w:bCs/>
          <w:sz w:val="20"/>
          <w:szCs w:val="20"/>
        </w:rPr>
        <w:t>(poza usługami wykazanymi przez wykonawcę na potwierdzenie spełnienia warunku udziału w postępowaniu)</w:t>
      </w:r>
      <w:r w:rsidRPr="008A6CA6">
        <w:rPr>
          <w:rFonts w:ascii="Arial" w:hAnsi="Arial" w:cs="Arial"/>
          <w:bCs/>
          <w:sz w:val="20"/>
          <w:szCs w:val="20"/>
        </w:rPr>
        <w:t xml:space="preserve">, zrealizowaną w okresie ostatnich pięciu lat przed upływem terminu składania ofert przez osobę/osoby pełniącą/ce funkcję Członka Zespołu badawczego, polegającą na byciu autorem/współautorem raportu końcowego dotyczącego prognoz oddziaływania na środowisko projektów dokumentów wskazanych w art. 46 ustawy z dnia 3 października 2008r. </w:t>
      </w:r>
      <w:r w:rsidRPr="008A6CA6">
        <w:rPr>
          <w:rFonts w:ascii="Arial" w:hAnsi="Arial" w:cs="Arial"/>
          <w:bCs/>
          <w:i/>
          <w:sz w:val="20"/>
          <w:szCs w:val="20"/>
        </w:rPr>
        <w:t>o udostępnianiu informacji o środowisku i jego ochronie, udziale społeczeństwa w ochronie środowiska oraz o ocenach oddziaływania na środowisko</w:t>
      </w:r>
      <w:r w:rsidRPr="008A6CA6">
        <w:rPr>
          <w:rFonts w:ascii="Arial" w:hAnsi="Arial" w:cs="Arial"/>
          <w:bCs/>
          <w:sz w:val="20"/>
          <w:szCs w:val="20"/>
        </w:rPr>
        <w:t xml:space="preserve"> </w:t>
      </w:r>
      <w:r w:rsidRPr="008A6CA6">
        <w:rPr>
          <w:rFonts w:ascii="Arial" w:hAnsi="Arial" w:cs="Arial"/>
          <w:b/>
          <w:bCs/>
          <w:sz w:val="20"/>
          <w:szCs w:val="20"/>
        </w:rPr>
        <w:t>w zakresie energetyki</w:t>
      </w:r>
      <w:r w:rsidRPr="008A6CA6">
        <w:rPr>
          <w:rFonts w:ascii="Arial" w:hAnsi="Arial" w:cs="Arial"/>
          <w:bCs/>
          <w:sz w:val="20"/>
          <w:szCs w:val="20"/>
        </w:rPr>
        <w:t xml:space="preserve"> – oferta otrzyma 5 punktów. Maksymalnie w danym kryterium oferta może otrzymać 25 punktów.</w:t>
      </w:r>
    </w:p>
    <w:p w14:paraId="105CA1F4" w14:textId="77777777" w:rsidR="008A6CA6" w:rsidRPr="008A6CA6" w:rsidRDefault="008A6CA6" w:rsidP="008A6CA6">
      <w:pPr>
        <w:numPr>
          <w:ilvl w:val="0"/>
          <w:numId w:val="52"/>
        </w:numPr>
        <w:suppressAutoHyphens/>
        <w:spacing w:before="120" w:line="360" w:lineRule="auto"/>
        <w:ind w:left="284" w:hanging="284"/>
        <w:jc w:val="both"/>
        <w:rPr>
          <w:rFonts w:ascii="Arial" w:hAnsi="Arial" w:cs="Arial"/>
          <w:bCs/>
          <w:sz w:val="20"/>
          <w:szCs w:val="20"/>
        </w:rPr>
      </w:pPr>
      <w:r w:rsidRPr="008A6CA6">
        <w:rPr>
          <w:rFonts w:ascii="Arial" w:hAnsi="Arial" w:cs="Arial"/>
          <w:b/>
          <w:bCs/>
          <w:sz w:val="20"/>
          <w:szCs w:val="20"/>
        </w:rPr>
        <w:t>Kryterium „Zatrudnienie do realizacji zamówienia osób niepełnosprawnych”</w:t>
      </w:r>
      <w:r w:rsidRPr="008A6CA6">
        <w:rPr>
          <w:rFonts w:ascii="Arial" w:hAnsi="Arial" w:cs="Arial"/>
          <w:bCs/>
          <w:sz w:val="20"/>
          <w:szCs w:val="20"/>
        </w:rPr>
        <w:t xml:space="preserve"> zostanie ocenione przez Zamawiającego na podstawie oświadczenia Wykonawcy na formularzu ofertowym W tym kryterium punkty zostaną przyznane w następujący sposób: </w:t>
      </w:r>
    </w:p>
    <w:p w14:paraId="4CBDBD25" w14:textId="77777777" w:rsidR="008A6CA6" w:rsidRPr="008A6CA6" w:rsidRDefault="008A6CA6" w:rsidP="008A6CA6">
      <w:pPr>
        <w:spacing w:before="120" w:line="360" w:lineRule="auto"/>
        <w:ind w:left="284"/>
        <w:jc w:val="both"/>
        <w:rPr>
          <w:rFonts w:ascii="Arial" w:hAnsi="Arial" w:cs="Arial"/>
          <w:bCs/>
          <w:sz w:val="20"/>
          <w:szCs w:val="20"/>
        </w:rPr>
      </w:pPr>
      <w:r w:rsidRPr="008A6CA6">
        <w:rPr>
          <w:rFonts w:ascii="Arial" w:hAnsi="Arial" w:cs="Arial"/>
          <w:bCs/>
          <w:sz w:val="20"/>
          <w:szCs w:val="20"/>
        </w:rPr>
        <w:t>5 punktów – za zadeklarowanie (w formularzu ofertowym) przez wykonawcę zatrudnienia do realizacji przedmiotowego zamówienia w wymiarze co najmniej ½ etatu na podstawie umowy o pracę, zgodnie z ustawą Kodeks pracy (Dz. U. z 2016 r. poz. 1666 z późn. zm.) co najmniej 1 osoby niepełnosprawnej spośród Kierownika badania i Członków Zespołu badawczego.</w:t>
      </w:r>
    </w:p>
    <w:p w14:paraId="260E146D" w14:textId="77777777" w:rsidR="008A6CA6" w:rsidRPr="008A6CA6" w:rsidRDefault="008A6CA6" w:rsidP="008A6CA6">
      <w:pPr>
        <w:spacing w:before="120" w:line="360" w:lineRule="auto"/>
        <w:ind w:left="284"/>
        <w:jc w:val="both"/>
        <w:rPr>
          <w:rFonts w:ascii="Arial" w:hAnsi="Arial" w:cs="Arial"/>
          <w:bCs/>
          <w:sz w:val="20"/>
          <w:szCs w:val="20"/>
        </w:rPr>
      </w:pPr>
      <w:r w:rsidRPr="008A6CA6">
        <w:rPr>
          <w:rFonts w:ascii="Arial" w:hAnsi="Arial" w:cs="Arial"/>
          <w:bCs/>
          <w:sz w:val="20"/>
          <w:szCs w:val="20"/>
        </w:rPr>
        <w:t>W przypadku braku deklaracji wykonawcy w formularzu ofertowym co do zatrudnienia osób niepełnosprawnych, zamawiający nie przyzna wykonawcy punktów w tym kryterium.</w:t>
      </w:r>
    </w:p>
    <w:p w14:paraId="0532673A" w14:textId="77777777" w:rsidR="008A6CA6" w:rsidRPr="008A6CA6" w:rsidRDefault="008A6CA6" w:rsidP="008A6CA6">
      <w:pPr>
        <w:spacing w:before="120" w:line="360" w:lineRule="auto"/>
        <w:ind w:left="284"/>
        <w:jc w:val="both"/>
        <w:rPr>
          <w:rFonts w:ascii="Arial" w:hAnsi="Arial" w:cs="Arial"/>
          <w:bCs/>
          <w:sz w:val="20"/>
          <w:szCs w:val="20"/>
        </w:rPr>
      </w:pPr>
      <w:r w:rsidRPr="008A6CA6">
        <w:rPr>
          <w:rFonts w:ascii="Arial" w:hAnsi="Arial" w:cs="Arial"/>
          <w:bCs/>
          <w:sz w:val="20"/>
          <w:szCs w:val="20"/>
        </w:rPr>
        <w:t xml:space="preserve">Maksymalnie w ramach przedmiotowego kryterium oferta może otrzymać 5 punktów. </w:t>
      </w:r>
    </w:p>
    <w:p w14:paraId="79AED670" w14:textId="77777777" w:rsidR="008A6CA6" w:rsidRPr="008A6CA6" w:rsidRDefault="008A6CA6" w:rsidP="008A6CA6">
      <w:pPr>
        <w:spacing w:before="120" w:line="360" w:lineRule="auto"/>
        <w:ind w:left="284"/>
        <w:jc w:val="both"/>
        <w:rPr>
          <w:rFonts w:ascii="Arial" w:hAnsi="Arial" w:cs="Arial"/>
          <w:bCs/>
          <w:sz w:val="20"/>
          <w:szCs w:val="20"/>
        </w:rPr>
      </w:pPr>
      <w:r w:rsidRPr="008A6CA6">
        <w:rPr>
          <w:rFonts w:ascii="Arial" w:hAnsi="Arial" w:cs="Arial"/>
          <w:bCs/>
          <w:sz w:val="20"/>
          <w:szCs w:val="20"/>
        </w:rPr>
        <w:t>Zamawiający rozumie przez „</w:t>
      </w:r>
      <w:r w:rsidRPr="008A6CA6">
        <w:rPr>
          <w:rFonts w:ascii="Arial" w:hAnsi="Arial" w:cs="Arial"/>
          <w:b/>
          <w:bCs/>
          <w:sz w:val="20"/>
          <w:szCs w:val="20"/>
        </w:rPr>
        <w:t>osobę niepełnosprawną”</w:t>
      </w:r>
      <w:r w:rsidRPr="008A6CA6">
        <w:rPr>
          <w:rFonts w:ascii="Arial" w:hAnsi="Arial" w:cs="Arial"/>
          <w:bCs/>
          <w:sz w:val="20"/>
          <w:szCs w:val="20"/>
        </w:rPr>
        <w:t xml:space="preserve"> – osobę spełniającą przesłanki statusu niepełnosprawności określone ustawą z dnia 27 sierpnia 1997 r. o rehabilitacji zawodowej </w:t>
      </w:r>
      <w:r w:rsidRPr="008A6CA6">
        <w:rPr>
          <w:rFonts w:ascii="Arial" w:hAnsi="Arial" w:cs="Arial"/>
          <w:bCs/>
          <w:sz w:val="20"/>
          <w:szCs w:val="20"/>
        </w:rPr>
        <w:br/>
        <w:t xml:space="preserve">i społecznej oraz zatrudnianiu osób niepełnosprawnych (Dz. U. z 2011 r. Nr 127 poz. 721 ze zm.) lub we właściwych przepisach państw członkowskich Unii Europejskiej lub Europejskiego Obszaru Gospodarczego. </w:t>
      </w:r>
    </w:p>
    <w:p w14:paraId="436573A2" w14:textId="77777777" w:rsidR="008A6CA6" w:rsidRPr="008A6CA6" w:rsidRDefault="008A6CA6" w:rsidP="008A6CA6">
      <w:pPr>
        <w:spacing w:before="120" w:line="360" w:lineRule="auto"/>
        <w:ind w:left="284"/>
        <w:jc w:val="both"/>
        <w:rPr>
          <w:rFonts w:ascii="Arial" w:hAnsi="Arial" w:cs="Arial"/>
          <w:bCs/>
          <w:sz w:val="20"/>
          <w:szCs w:val="20"/>
        </w:rPr>
      </w:pPr>
      <w:r w:rsidRPr="008A6CA6">
        <w:rPr>
          <w:rFonts w:ascii="Arial" w:hAnsi="Arial" w:cs="Arial"/>
          <w:bCs/>
          <w:sz w:val="20"/>
          <w:szCs w:val="20"/>
        </w:rPr>
        <w:t xml:space="preserve">Zatrudnienie osoby niepełnosprawnej powinno trwać przez cały okres realizacji zamówienia. W przypadku wygaśnięcia lub rozwiązania stosunku pracy przed zakończeniem tego okresu, Wykonawca jest obowiązany do zatrudnienia na to miejsce innej osoby niepełnosprawnej. </w:t>
      </w:r>
    </w:p>
    <w:p w14:paraId="2611EBE3" w14:textId="77777777" w:rsidR="008A6CA6" w:rsidRPr="008A6CA6" w:rsidRDefault="008A6CA6" w:rsidP="008A6CA6">
      <w:pPr>
        <w:spacing w:before="120" w:line="360" w:lineRule="auto"/>
        <w:ind w:left="284"/>
        <w:jc w:val="both"/>
        <w:rPr>
          <w:rFonts w:ascii="Arial" w:hAnsi="Arial" w:cs="Arial"/>
          <w:bCs/>
          <w:sz w:val="20"/>
          <w:szCs w:val="20"/>
        </w:rPr>
      </w:pPr>
    </w:p>
    <w:p w14:paraId="09A80AAD" w14:textId="77777777" w:rsidR="008E14D7" w:rsidRPr="008A6CA6" w:rsidRDefault="008E14D7" w:rsidP="008A6CA6">
      <w:pPr>
        <w:tabs>
          <w:tab w:val="left" w:pos="426"/>
        </w:tabs>
        <w:spacing w:after="200" w:line="276" w:lineRule="auto"/>
        <w:contextualSpacing/>
        <w:jc w:val="both"/>
        <w:rPr>
          <w:rFonts w:ascii="Arial" w:hAnsi="Arial" w:cs="Arial"/>
          <w:sz w:val="20"/>
          <w:szCs w:val="20"/>
        </w:rPr>
      </w:pPr>
    </w:p>
    <w:p w14:paraId="0825FC3B" w14:textId="77777777" w:rsidR="009665E0" w:rsidRPr="008A6CA6" w:rsidRDefault="009665E0" w:rsidP="008A6CA6">
      <w:pPr>
        <w:spacing w:line="312" w:lineRule="auto"/>
        <w:jc w:val="both"/>
        <w:rPr>
          <w:sz w:val="20"/>
          <w:szCs w:val="20"/>
        </w:rPr>
      </w:pPr>
    </w:p>
    <w:p w14:paraId="344A2B37" w14:textId="77777777" w:rsidR="00A65D29" w:rsidRPr="00B97A1A" w:rsidRDefault="00A65D29" w:rsidP="008A6CA6">
      <w:pPr>
        <w:numPr>
          <w:ilvl w:val="1"/>
          <w:numId w:val="13"/>
        </w:numPr>
        <w:spacing w:line="312" w:lineRule="auto"/>
        <w:jc w:val="both"/>
        <w:rPr>
          <w:rFonts w:ascii="Arial" w:hAnsi="Arial" w:cs="Arial"/>
          <w:sz w:val="20"/>
          <w:szCs w:val="20"/>
        </w:rPr>
      </w:pPr>
      <w:r w:rsidRPr="008A6CA6">
        <w:rPr>
          <w:rFonts w:ascii="Arial" w:hAnsi="Arial" w:cs="Arial"/>
          <w:sz w:val="20"/>
          <w:szCs w:val="20"/>
        </w:rPr>
        <w:t>Liczby punktów, o których mowa w pkt 12.</w:t>
      </w:r>
      <w:r w:rsidR="00B97A1A" w:rsidRPr="008A6CA6">
        <w:rPr>
          <w:rFonts w:ascii="Arial" w:hAnsi="Arial" w:cs="Arial"/>
          <w:sz w:val="20"/>
          <w:szCs w:val="20"/>
        </w:rPr>
        <w:t>2</w:t>
      </w:r>
      <w:r w:rsidRPr="008A6CA6">
        <w:rPr>
          <w:rFonts w:ascii="Arial" w:hAnsi="Arial" w:cs="Arial"/>
          <w:sz w:val="20"/>
          <w:szCs w:val="20"/>
        </w:rPr>
        <w:t>, po zsumowaniu stanowić będą końcową ocenę</w:t>
      </w:r>
      <w:r w:rsidRPr="00B97A1A">
        <w:rPr>
          <w:rFonts w:ascii="Arial" w:hAnsi="Arial" w:cs="Arial"/>
          <w:sz w:val="20"/>
          <w:szCs w:val="20"/>
        </w:rPr>
        <w:t xml:space="preserve"> oferty.</w:t>
      </w:r>
    </w:p>
    <w:p w14:paraId="1C68B746" w14:textId="77777777" w:rsidR="00A65D29" w:rsidRDefault="00A65D29" w:rsidP="006E4083">
      <w:pPr>
        <w:numPr>
          <w:ilvl w:val="1"/>
          <w:numId w:val="13"/>
        </w:numPr>
        <w:spacing w:line="312" w:lineRule="auto"/>
        <w:jc w:val="both"/>
        <w:rPr>
          <w:rFonts w:ascii="Arial" w:hAnsi="Arial" w:cs="Arial"/>
          <w:sz w:val="20"/>
          <w:szCs w:val="20"/>
        </w:rPr>
      </w:pPr>
      <w:r w:rsidRPr="00B97A1A">
        <w:rPr>
          <w:rFonts w:ascii="Arial" w:hAnsi="Arial" w:cs="Arial"/>
          <w:sz w:val="20"/>
          <w:szCs w:val="20"/>
        </w:rPr>
        <w:lastRenderedPageBreak/>
        <w:t xml:space="preserve">Za najkorzystniejszą zostanie uznana oferta z największą liczbą punktów, tj. przedstawiająca </w:t>
      </w:r>
      <w:r w:rsidR="007425F4" w:rsidRPr="00B97A1A">
        <w:rPr>
          <w:rFonts w:ascii="Arial" w:hAnsi="Arial" w:cs="Arial"/>
          <w:sz w:val="20"/>
          <w:szCs w:val="20"/>
        </w:rPr>
        <w:t xml:space="preserve"> </w:t>
      </w:r>
      <w:r w:rsidRPr="00B97A1A">
        <w:rPr>
          <w:rFonts w:ascii="Arial" w:hAnsi="Arial" w:cs="Arial"/>
          <w:sz w:val="20"/>
          <w:szCs w:val="20"/>
        </w:rPr>
        <w:t xml:space="preserve">najkorzystniejszy bilans kryteriów oceny ofert, o których mowa w pkt 12.1. </w:t>
      </w:r>
    </w:p>
    <w:p w14:paraId="784BA72F" w14:textId="77777777" w:rsidR="00E47785" w:rsidRPr="00B97A1A" w:rsidRDefault="00E47785" w:rsidP="006E4083">
      <w:pPr>
        <w:spacing w:line="312" w:lineRule="auto"/>
        <w:ind w:left="570"/>
        <w:jc w:val="both"/>
        <w:rPr>
          <w:rFonts w:ascii="Arial" w:hAnsi="Arial" w:cs="Arial"/>
          <w:sz w:val="20"/>
          <w:szCs w:val="20"/>
        </w:rPr>
      </w:pPr>
    </w:p>
    <w:p w14:paraId="09599D1B" w14:textId="77777777" w:rsidR="00E42473" w:rsidRPr="001B56B5" w:rsidRDefault="00E42473" w:rsidP="006E4083">
      <w:pPr>
        <w:pBdr>
          <w:top w:val="single" w:sz="4" w:space="1" w:color="auto"/>
          <w:left w:val="single" w:sz="4" w:space="4" w:color="auto"/>
          <w:bottom w:val="single" w:sz="4" w:space="1" w:color="auto"/>
          <w:right w:val="single" w:sz="4" w:space="4" w:color="auto"/>
        </w:pBdr>
        <w:spacing w:line="312" w:lineRule="auto"/>
        <w:jc w:val="center"/>
        <w:rPr>
          <w:rFonts w:ascii="Arial" w:hAnsi="Arial" w:cs="Arial"/>
          <w:b/>
          <w:sz w:val="20"/>
          <w:szCs w:val="20"/>
        </w:rPr>
      </w:pPr>
      <w:r w:rsidRPr="001B56B5">
        <w:rPr>
          <w:rFonts w:ascii="Arial" w:hAnsi="Arial" w:cs="Arial"/>
          <w:b/>
          <w:sz w:val="20"/>
          <w:szCs w:val="20"/>
        </w:rPr>
        <w:t>Rozdział 13</w:t>
      </w:r>
    </w:p>
    <w:p w14:paraId="4DECBEFE" w14:textId="77777777" w:rsidR="00E42473" w:rsidRPr="001B56B5" w:rsidRDefault="00E42473" w:rsidP="006E4083">
      <w:pPr>
        <w:pBdr>
          <w:top w:val="single" w:sz="4" w:space="1" w:color="auto"/>
          <w:left w:val="single" w:sz="4" w:space="4" w:color="auto"/>
          <w:bottom w:val="single" w:sz="4" w:space="1" w:color="auto"/>
          <w:right w:val="single" w:sz="4" w:space="4" w:color="auto"/>
        </w:pBdr>
        <w:spacing w:line="312" w:lineRule="auto"/>
        <w:jc w:val="center"/>
        <w:rPr>
          <w:rFonts w:ascii="Arial" w:hAnsi="Arial" w:cs="Arial"/>
          <w:b/>
          <w:sz w:val="20"/>
          <w:szCs w:val="20"/>
        </w:rPr>
      </w:pPr>
      <w:r w:rsidRPr="001B56B5">
        <w:rPr>
          <w:rFonts w:ascii="Arial" w:hAnsi="Arial" w:cs="Arial"/>
          <w:b/>
          <w:sz w:val="20"/>
          <w:szCs w:val="20"/>
        </w:rPr>
        <w:t>UDZIELENIE ZAMÓWIENIA</w:t>
      </w:r>
    </w:p>
    <w:p w14:paraId="0E67FA3B" w14:textId="77777777" w:rsidR="00E47785" w:rsidRDefault="00E47785" w:rsidP="006E4083">
      <w:pPr>
        <w:spacing w:line="312" w:lineRule="auto"/>
        <w:ind w:left="615"/>
        <w:jc w:val="both"/>
        <w:rPr>
          <w:rFonts w:ascii="Arial" w:hAnsi="Arial" w:cs="Arial"/>
          <w:sz w:val="20"/>
          <w:szCs w:val="20"/>
        </w:rPr>
      </w:pPr>
    </w:p>
    <w:p w14:paraId="45F768BF" w14:textId="77777777" w:rsidR="00E42473" w:rsidRPr="001B56B5" w:rsidRDefault="00E42473" w:rsidP="006E4083">
      <w:pPr>
        <w:numPr>
          <w:ilvl w:val="1"/>
          <w:numId w:val="14"/>
        </w:numPr>
        <w:spacing w:line="312" w:lineRule="auto"/>
        <w:jc w:val="both"/>
        <w:rPr>
          <w:rFonts w:ascii="Arial" w:hAnsi="Arial" w:cs="Arial"/>
          <w:sz w:val="20"/>
          <w:szCs w:val="20"/>
        </w:rPr>
      </w:pPr>
      <w:r w:rsidRPr="001B56B5">
        <w:rPr>
          <w:rFonts w:ascii="Arial" w:hAnsi="Arial" w:cs="Arial"/>
          <w:sz w:val="20"/>
          <w:szCs w:val="20"/>
        </w:rPr>
        <w:t xml:space="preserve">Zamawiający udzieli zamówienia wykonawcy, którego </w:t>
      </w:r>
      <w:r w:rsidR="008E21D0" w:rsidRPr="001B56B5">
        <w:rPr>
          <w:rFonts w:ascii="Arial" w:hAnsi="Arial" w:cs="Arial"/>
          <w:sz w:val="20"/>
          <w:szCs w:val="20"/>
        </w:rPr>
        <w:t xml:space="preserve">oferta </w:t>
      </w:r>
      <w:r w:rsidRPr="001B56B5">
        <w:rPr>
          <w:rFonts w:ascii="Arial" w:hAnsi="Arial" w:cs="Arial"/>
          <w:sz w:val="20"/>
          <w:szCs w:val="20"/>
        </w:rPr>
        <w:t>została wybrana jako najkorzystniejsza.</w:t>
      </w:r>
    </w:p>
    <w:p w14:paraId="3F7A53E2" w14:textId="77777777" w:rsidR="00E42473" w:rsidRPr="001B56B5" w:rsidRDefault="00873914" w:rsidP="006E4083">
      <w:pPr>
        <w:numPr>
          <w:ilvl w:val="1"/>
          <w:numId w:val="14"/>
        </w:numPr>
        <w:spacing w:line="312" w:lineRule="auto"/>
        <w:jc w:val="both"/>
        <w:rPr>
          <w:rFonts w:ascii="Arial" w:hAnsi="Arial" w:cs="Arial"/>
          <w:sz w:val="20"/>
          <w:szCs w:val="20"/>
        </w:rPr>
      </w:pPr>
      <w:r w:rsidRPr="001B56B5">
        <w:rPr>
          <w:rFonts w:ascii="Arial" w:hAnsi="Arial" w:cs="Arial"/>
          <w:sz w:val="20"/>
          <w:szCs w:val="20"/>
        </w:rPr>
        <w:t xml:space="preserve">O wyborze </w:t>
      </w:r>
      <w:r w:rsidR="00E42473" w:rsidRPr="001B56B5">
        <w:rPr>
          <w:rFonts w:ascii="Arial" w:hAnsi="Arial" w:cs="Arial"/>
          <w:sz w:val="20"/>
          <w:szCs w:val="20"/>
        </w:rPr>
        <w:t>najkorzystniejszej</w:t>
      </w:r>
      <w:r w:rsidR="00092BA1" w:rsidRPr="001B56B5">
        <w:rPr>
          <w:rFonts w:ascii="Arial" w:hAnsi="Arial" w:cs="Arial"/>
          <w:sz w:val="20"/>
          <w:szCs w:val="20"/>
        </w:rPr>
        <w:t xml:space="preserve"> oferty zamawiający zawiadomi wykonawców, którzy złożyli oferty</w:t>
      </w:r>
      <w:r w:rsidR="004B0D55" w:rsidRPr="001B56B5">
        <w:rPr>
          <w:rFonts w:ascii="Arial" w:hAnsi="Arial" w:cs="Arial"/>
          <w:sz w:val="20"/>
          <w:szCs w:val="20"/>
        </w:rPr>
        <w:br/>
      </w:r>
      <w:r w:rsidR="00092BA1" w:rsidRPr="001B56B5">
        <w:rPr>
          <w:rFonts w:ascii="Arial" w:hAnsi="Arial" w:cs="Arial"/>
          <w:sz w:val="20"/>
          <w:szCs w:val="20"/>
        </w:rPr>
        <w:t>w postępowaniu, a także zamieści te informacje n</w:t>
      </w:r>
      <w:r w:rsidR="005D66C1" w:rsidRPr="001B56B5">
        <w:rPr>
          <w:rFonts w:ascii="Arial" w:hAnsi="Arial" w:cs="Arial"/>
          <w:sz w:val="20"/>
          <w:szCs w:val="20"/>
        </w:rPr>
        <w:t>a własnej stronie internetowej (</w:t>
      </w:r>
      <w:r w:rsidR="00FA1E6C" w:rsidRPr="001B56B5">
        <w:rPr>
          <w:rFonts w:ascii="Arial" w:hAnsi="Arial" w:cs="Arial"/>
          <w:sz w:val="20"/>
          <w:szCs w:val="20"/>
        </w:rPr>
        <w:t>bip</w:t>
      </w:r>
      <w:r w:rsidR="00943F4D" w:rsidRPr="001B56B5">
        <w:rPr>
          <w:rFonts w:ascii="Arial" w:hAnsi="Arial" w:cs="Arial"/>
          <w:sz w:val="20"/>
          <w:szCs w:val="20"/>
        </w:rPr>
        <w:t>.mos.</w:t>
      </w:r>
      <w:r w:rsidR="00B73941" w:rsidRPr="001B56B5">
        <w:rPr>
          <w:rFonts w:ascii="Arial" w:hAnsi="Arial" w:cs="Arial"/>
          <w:sz w:val="20"/>
          <w:szCs w:val="20"/>
        </w:rPr>
        <w:t>gov.pl</w:t>
      </w:r>
      <w:r w:rsidR="00092BA1" w:rsidRPr="001B56B5">
        <w:rPr>
          <w:rFonts w:ascii="Arial" w:hAnsi="Arial" w:cs="Arial"/>
          <w:sz w:val="20"/>
          <w:szCs w:val="20"/>
        </w:rPr>
        <w:t xml:space="preserve">) </w:t>
      </w:r>
    </w:p>
    <w:p w14:paraId="52F0DF8A" w14:textId="77777777" w:rsidR="00092BA1" w:rsidRDefault="00092BA1" w:rsidP="006E4083">
      <w:pPr>
        <w:numPr>
          <w:ilvl w:val="1"/>
          <w:numId w:val="14"/>
        </w:numPr>
        <w:spacing w:line="312" w:lineRule="auto"/>
        <w:jc w:val="both"/>
        <w:rPr>
          <w:rFonts w:ascii="Arial" w:hAnsi="Arial" w:cs="Arial"/>
          <w:sz w:val="20"/>
          <w:szCs w:val="20"/>
        </w:rPr>
      </w:pPr>
      <w:r w:rsidRPr="001B56B5">
        <w:rPr>
          <w:rFonts w:ascii="Arial" w:hAnsi="Arial" w:cs="Arial"/>
          <w:sz w:val="20"/>
          <w:szCs w:val="20"/>
        </w:rPr>
        <w:t xml:space="preserve">Zamawiający zawiadomi wykonawców o terminie, określonym zgodnie z art. 94 ustawy, </w:t>
      </w:r>
      <w:r w:rsidR="007425F4">
        <w:rPr>
          <w:rFonts w:ascii="Arial" w:hAnsi="Arial" w:cs="Arial"/>
          <w:sz w:val="20"/>
          <w:szCs w:val="20"/>
        </w:rPr>
        <w:br/>
      </w:r>
      <w:r w:rsidRPr="001B56B5">
        <w:rPr>
          <w:rFonts w:ascii="Arial" w:hAnsi="Arial" w:cs="Arial"/>
          <w:sz w:val="20"/>
          <w:szCs w:val="20"/>
        </w:rPr>
        <w:t>po upływie którego może być zawarta umowa w sprawie zamówienia publicznego.</w:t>
      </w:r>
    </w:p>
    <w:p w14:paraId="7DBC942F" w14:textId="77777777" w:rsidR="00E47785" w:rsidRPr="001B56B5" w:rsidRDefault="00E47785" w:rsidP="006E4083">
      <w:pPr>
        <w:spacing w:line="312" w:lineRule="auto"/>
        <w:ind w:left="615"/>
        <w:jc w:val="both"/>
        <w:rPr>
          <w:rFonts w:ascii="Arial" w:hAnsi="Arial" w:cs="Arial"/>
          <w:sz w:val="20"/>
          <w:szCs w:val="20"/>
        </w:rPr>
      </w:pPr>
    </w:p>
    <w:p w14:paraId="468DD439" w14:textId="77777777" w:rsidR="00092BA1" w:rsidRPr="001B56B5" w:rsidRDefault="00092BA1" w:rsidP="006E4083">
      <w:pPr>
        <w:pBdr>
          <w:top w:val="single" w:sz="4" w:space="0" w:color="auto"/>
          <w:left w:val="single" w:sz="4" w:space="4" w:color="auto"/>
          <w:bottom w:val="single" w:sz="4" w:space="1" w:color="auto"/>
          <w:right w:val="single" w:sz="4" w:space="4" w:color="auto"/>
        </w:pBdr>
        <w:spacing w:line="312" w:lineRule="auto"/>
        <w:jc w:val="center"/>
        <w:rPr>
          <w:rFonts w:ascii="Arial" w:hAnsi="Arial" w:cs="Arial"/>
          <w:b/>
          <w:sz w:val="20"/>
          <w:szCs w:val="20"/>
        </w:rPr>
      </w:pPr>
      <w:r w:rsidRPr="001B56B5">
        <w:rPr>
          <w:rFonts w:ascii="Arial" w:hAnsi="Arial" w:cs="Arial"/>
          <w:b/>
          <w:sz w:val="20"/>
          <w:szCs w:val="20"/>
        </w:rPr>
        <w:t>Rozdział 14</w:t>
      </w:r>
    </w:p>
    <w:p w14:paraId="4A136001" w14:textId="77777777" w:rsidR="00D305A0" w:rsidRPr="001B56B5" w:rsidRDefault="00092BA1" w:rsidP="006E4083">
      <w:pPr>
        <w:pBdr>
          <w:top w:val="single" w:sz="4" w:space="0" w:color="auto"/>
          <w:left w:val="single" w:sz="4" w:space="4" w:color="auto"/>
          <w:bottom w:val="single" w:sz="4" w:space="1" w:color="auto"/>
          <w:right w:val="single" w:sz="4" w:space="4" w:color="auto"/>
        </w:pBdr>
        <w:spacing w:line="312" w:lineRule="auto"/>
        <w:jc w:val="center"/>
        <w:rPr>
          <w:rFonts w:ascii="Arial" w:hAnsi="Arial" w:cs="Arial"/>
          <w:b/>
          <w:sz w:val="20"/>
          <w:szCs w:val="20"/>
        </w:rPr>
      </w:pPr>
      <w:r w:rsidRPr="001B56B5">
        <w:rPr>
          <w:rFonts w:ascii="Arial" w:hAnsi="Arial" w:cs="Arial"/>
          <w:b/>
          <w:sz w:val="20"/>
          <w:szCs w:val="20"/>
        </w:rPr>
        <w:t xml:space="preserve">INFORMACJE O FORMALNOŚCIACH, JAKIE POWINNY ZOSTAĆ DOPEŁNIONE </w:t>
      </w:r>
    </w:p>
    <w:p w14:paraId="6456E346" w14:textId="77777777" w:rsidR="00092BA1" w:rsidRPr="001B56B5" w:rsidRDefault="00092BA1" w:rsidP="006E4083">
      <w:pPr>
        <w:pBdr>
          <w:top w:val="single" w:sz="4" w:space="0" w:color="auto"/>
          <w:left w:val="single" w:sz="4" w:space="4" w:color="auto"/>
          <w:bottom w:val="single" w:sz="4" w:space="1" w:color="auto"/>
          <w:right w:val="single" w:sz="4" w:space="4" w:color="auto"/>
        </w:pBdr>
        <w:spacing w:line="312" w:lineRule="auto"/>
        <w:jc w:val="center"/>
        <w:rPr>
          <w:rFonts w:ascii="Arial" w:hAnsi="Arial" w:cs="Arial"/>
          <w:b/>
          <w:sz w:val="20"/>
          <w:szCs w:val="20"/>
        </w:rPr>
      </w:pPr>
      <w:r w:rsidRPr="001B56B5">
        <w:rPr>
          <w:rFonts w:ascii="Arial" w:hAnsi="Arial" w:cs="Arial"/>
          <w:b/>
          <w:sz w:val="20"/>
          <w:szCs w:val="20"/>
        </w:rPr>
        <w:t>PO WYBORZE OFERTY W CELU ZAWARCIA UMOWY</w:t>
      </w:r>
    </w:p>
    <w:p w14:paraId="7459D742" w14:textId="77777777" w:rsidR="00092BA1" w:rsidRPr="001B56B5" w:rsidRDefault="00092BA1" w:rsidP="006E4083">
      <w:pPr>
        <w:spacing w:line="312" w:lineRule="auto"/>
        <w:jc w:val="both"/>
        <w:rPr>
          <w:rFonts w:ascii="Arial" w:hAnsi="Arial" w:cs="Arial"/>
          <w:sz w:val="20"/>
          <w:szCs w:val="20"/>
        </w:rPr>
      </w:pPr>
    </w:p>
    <w:p w14:paraId="35A3EF38" w14:textId="77777777" w:rsidR="00092BA1" w:rsidRDefault="00092BA1" w:rsidP="006E4083">
      <w:pPr>
        <w:numPr>
          <w:ilvl w:val="1"/>
          <w:numId w:val="15"/>
        </w:numPr>
        <w:spacing w:line="312" w:lineRule="auto"/>
        <w:jc w:val="both"/>
        <w:rPr>
          <w:rFonts w:ascii="Arial" w:hAnsi="Arial" w:cs="Arial"/>
          <w:sz w:val="20"/>
          <w:szCs w:val="20"/>
        </w:rPr>
      </w:pPr>
      <w:r w:rsidRPr="001B56B5">
        <w:rPr>
          <w:rFonts w:ascii="Arial" w:hAnsi="Arial" w:cs="Arial"/>
          <w:sz w:val="20"/>
          <w:szCs w:val="20"/>
        </w:rPr>
        <w:t xml:space="preserve">Osoby reprezentujące wykonawcę przy </w:t>
      </w:r>
      <w:r w:rsidR="00815458" w:rsidRPr="001B56B5">
        <w:rPr>
          <w:rFonts w:ascii="Arial" w:hAnsi="Arial" w:cs="Arial"/>
          <w:sz w:val="20"/>
          <w:szCs w:val="20"/>
        </w:rPr>
        <w:t>podpisywaniu</w:t>
      </w:r>
      <w:r w:rsidRPr="001B56B5">
        <w:rPr>
          <w:rFonts w:ascii="Arial" w:hAnsi="Arial" w:cs="Arial"/>
          <w:sz w:val="20"/>
          <w:szCs w:val="20"/>
        </w:rPr>
        <w:t xml:space="preserve"> umowy powinny posiadać </w:t>
      </w:r>
      <w:r w:rsidR="00815458" w:rsidRPr="001B56B5">
        <w:rPr>
          <w:rFonts w:ascii="Arial" w:hAnsi="Arial" w:cs="Arial"/>
          <w:sz w:val="20"/>
          <w:szCs w:val="20"/>
        </w:rPr>
        <w:t xml:space="preserve">ze sobą </w:t>
      </w:r>
      <w:r w:rsidRPr="001B56B5">
        <w:rPr>
          <w:rFonts w:ascii="Arial" w:hAnsi="Arial" w:cs="Arial"/>
          <w:sz w:val="20"/>
          <w:szCs w:val="20"/>
        </w:rPr>
        <w:t>dokumenty potwierdzające ich umocowanie do reprezentowania wykonawcy, o ile umocowanie to nie będzie wynikać z dokumentów załączonych do oferty.</w:t>
      </w:r>
    </w:p>
    <w:p w14:paraId="6D1D1514" w14:textId="02A6588E" w:rsidR="00082721" w:rsidRPr="007365B6" w:rsidRDefault="00815458" w:rsidP="006E4083">
      <w:pPr>
        <w:numPr>
          <w:ilvl w:val="1"/>
          <w:numId w:val="15"/>
        </w:numPr>
        <w:spacing w:line="312" w:lineRule="auto"/>
        <w:jc w:val="both"/>
        <w:rPr>
          <w:rFonts w:ascii="Arial" w:hAnsi="Arial" w:cs="Arial"/>
          <w:sz w:val="20"/>
          <w:szCs w:val="20"/>
        </w:rPr>
      </w:pPr>
      <w:r w:rsidRPr="007365B6">
        <w:rPr>
          <w:rFonts w:ascii="Arial" w:hAnsi="Arial" w:cs="Arial"/>
          <w:sz w:val="20"/>
          <w:szCs w:val="20"/>
        </w:rPr>
        <w:t xml:space="preserve">W przypadku wyboru oferty złożonej przez </w:t>
      </w:r>
      <w:r w:rsidR="00CB54CB">
        <w:rPr>
          <w:rFonts w:ascii="Arial" w:hAnsi="Arial" w:cs="Arial"/>
          <w:sz w:val="20"/>
          <w:szCs w:val="20"/>
        </w:rPr>
        <w:t>w</w:t>
      </w:r>
      <w:r w:rsidRPr="007365B6">
        <w:rPr>
          <w:rFonts w:ascii="Arial" w:hAnsi="Arial" w:cs="Arial"/>
          <w:sz w:val="20"/>
          <w:szCs w:val="20"/>
        </w:rPr>
        <w:t xml:space="preserve">ykonawców wspólnie ubiegających się o udzielenie zamówienia </w:t>
      </w:r>
      <w:r w:rsidR="00CB54CB">
        <w:rPr>
          <w:rFonts w:ascii="Arial" w:hAnsi="Arial" w:cs="Arial"/>
          <w:sz w:val="20"/>
          <w:szCs w:val="20"/>
        </w:rPr>
        <w:t>z</w:t>
      </w:r>
      <w:r w:rsidRPr="007365B6">
        <w:rPr>
          <w:rFonts w:ascii="Arial" w:hAnsi="Arial" w:cs="Arial"/>
          <w:sz w:val="20"/>
          <w:szCs w:val="20"/>
        </w:rPr>
        <w:t xml:space="preserve">amawiający może żądać przed zawarciem umowy przedstawienia umowy regulującej współpracę tych </w:t>
      </w:r>
      <w:r w:rsidR="00CB54CB">
        <w:rPr>
          <w:rFonts w:ascii="Arial" w:hAnsi="Arial" w:cs="Arial"/>
          <w:sz w:val="20"/>
          <w:szCs w:val="20"/>
        </w:rPr>
        <w:t>w</w:t>
      </w:r>
      <w:r w:rsidRPr="007365B6">
        <w:rPr>
          <w:rFonts w:ascii="Arial" w:hAnsi="Arial" w:cs="Arial"/>
          <w:sz w:val="20"/>
          <w:szCs w:val="20"/>
        </w:rPr>
        <w:t>ykonawców. Umowa taka winna określać strony umowy, cel działania, sposób współdziałania, zakres prac przewidzianych do wykonania każdemu z nich, solidarną odpowiedzialność za wykonanie zamówienia, oznaczenie czasu trwania konsorcjum (obejmującego okres realizacji przedmiotu zamówienia, gwarancji i rękojmi), wykluczenie możliwości wypowiedzenia umowy konsorcjum przez któregokolwiek z jego członków do czasu wykonania zamówienia.</w:t>
      </w:r>
    </w:p>
    <w:p w14:paraId="0FBE8306" w14:textId="77777777" w:rsidR="00D305A0" w:rsidRPr="001B56B5" w:rsidRDefault="00D305A0" w:rsidP="006E4083">
      <w:pPr>
        <w:spacing w:line="312" w:lineRule="auto"/>
        <w:jc w:val="both"/>
        <w:rPr>
          <w:rFonts w:ascii="Arial" w:hAnsi="Arial" w:cs="Arial"/>
          <w:sz w:val="20"/>
          <w:szCs w:val="20"/>
        </w:rPr>
      </w:pPr>
    </w:p>
    <w:p w14:paraId="1AB5403E" w14:textId="77777777" w:rsidR="00D305A0" w:rsidRPr="001B56B5" w:rsidRDefault="00D305A0" w:rsidP="006E4083">
      <w:pPr>
        <w:pBdr>
          <w:top w:val="single" w:sz="4" w:space="1" w:color="auto"/>
          <w:left w:val="single" w:sz="4" w:space="4" w:color="auto"/>
          <w:bottom w:val="single" w:sz="4" w:space="1" w:color="auto"/>
          <w:right w:val="single" w:sz="4" w:space="4" w:color="auto"/>
        </w:pBdr>
        <w:spacing w:line="312" w:lineRule="auto"/>
        <w:jc w:val="center"/>
        <w:rPr>
          <w:rFonts w:ascii="Arial" w:hAnsi="Arial" w:cs="Arial"/>
          <w:b/>
          <w:sz w:val="20"/>
          <w:szCs w:val="20"/>
        </w:rPr>
      </w:pPr>
      <w:r w:rsidRPr="001B56B5">
        <w:rPr>
          <w:rFonts w:ascii="Arial" w:hAnsi="Arial" w:cs="Arial"/>
          <w:b/>
          <w:sz w:val="20"/>
          <w:szCs w:val="20"/>
        </w:rPr>
        <w:t>Rozdział 15</w:t>
      </w:r>
    </w:p>
    <w:p w14:paraId="366E53CE" w14:textId="77777777" w:rsidR="00D305A0" w:rsidRPr="001B56B5" w:rsidRDefault="00D305A0" w:rsidP="006E4083">
      <w:pPr>
        <w:pBdr>
          <w:top w:val="single" w:sz="4" w:space="1" w:color="auto"/>
          <w:left w:val="single" w:sz="4" w:space="4" w:color="auto"/>
          <w:bottom w:val="single" w:sz="4" w:space="1" w:color="auto"/>
          <w:right w:val="single" w:sz="4" w:space="4" w:color="auto"/>
        </w:pBdr>
        <w:spacing w:line="312" w:lineRule="auto"/>
        <w:jc w:val="center"/>
        <w:rPr>
          <w:rFonts w:ascii="Arial" w:hAnsi="Arial" w:cs="Arial"/>
          <w:b/>
          <w:sz w:val="20"/>
          <w:szCs w:val="20"/>
        </w:rPr>
      </w:pPr>
      <w:r w:rsidRPr="001B56B5">
        <w:rPr>
          <w:rFonts w:ascii="Arial" w:hAnsi="Arial" w:cs="Arial"/>
          <w:b/>
          <w:sz w:val="20"/>
          <w:szCs w:val="20"/>
        </w:rPr>
        <w:t xml:space="preserve">WYMAGANIA DOTYCZĄCE </w:t>
      </w:r>
      <w:r w:rsidR="00152F7A" w:rsidRPr="001B56B5">
        <w:rPr>
          <w:rFonts w:ascii="Arial" w:hAnsi="Arial" w:cs="Arial"/>
          <w:b/>
          <w:sz w:val="20"/>
          <w:szCs w:val="20"/>
        </w:rPr>
        <w:t>ZABEZPIECZENIA NALEŻYTEGO WYKONANIA UMOWY</w:t>
      </w:r>
    </w:p>
    <w:p w14:paraId="4191D20A" w14:textId="77777777" w:rsidR="007B3D59" w:rsidRDefault="007B3D59" w:rsidP="006E4083">
      <w:pPr>
        <w:spacing w:line="312" w:lineRule="auto"/>
        <w:jc w:val="both"/>
        <w:rPr>
          <w:rFonts w:ascii="Arial" w:hAnsi="Arial" w:cs="Arial"/>
          <w:sz w:val="20"/>
          <w:szCs w:val="20"/>
        </w:rPr>
      </w:pPr>
    </w:p>
    <w:p w14:paraId="1233990F" w14:textId="77777777" w:rsidR="007365B6" w:rsidRDefault="00082721" w:rsidP="006E4083">
      <w:pPr>
        <w:spacing w:line="312" w:lineRule="auto"/>
        <w:jc w:val="both"/>
        <w:rPr>
          <w:rFonts w:ascii="Arial" w:hAnsi="Arial" w:cs="Arial"/>
          <w:sz w:val="20"/>
          <w:szCs w:val="20"/>
        </w:rPr>
      </w:pPr>
      <w:r w:rsidRPr="003C2116">
        <w:rPr>
          <w:rFonts w:ascii="Arial" w:hAnsi="Arial" w:cs="Arial"/>
          <w:sz w:val="20"/>
          <w:szCs w:val="20"/>
        </w:rPr>
        <w:t xml:space="preserve">Zamawiający </w:t>
      </w:r>
      <w:r w:rsidR="000618B1">
        <w:rPr>
          <w:rFonts w:ascii="Arial" w:hAnsi="Arial" w:cs="Arial"/>
          <w:sz w:val="20"/>
          <w:szCs w:val="20"/>
        </w:rPr>
        <w:t xml:space="preserve"> nie </w:t>
      </w:r>
      <w:r w:rsidRPr="003C2116">
        <w:rPr>
          <w:rFonts w:ascii="Arial" w:hAnsi="Arial" w:cs="Arial"/>
          <w:sz w:val="20"/>
          <w:szCs w:val="20"/>
        </w:rPr>
        <w:t>wymaga wniesienia zabezpieczenia należytego wykonania umowy</w:t>
      </w:r>
      <w:r w:rsidR="009F6144">
        <w:rPr>
          <w:rFonts w:ascii="Arial" w:hAnsi="Arial" w:cs="Arial"/>
          <w:sz w:val="20"/>
          <w:szCs w:val="20"/>
        </w:rPr>
        <w:t>.</w:t>
      </w:r>
    </w:p>
    <w:p w14:paraId="60839C9A" w14:textId="77777777" w:rsidR="00C22426" w:rsidRPr="001B56B5" w:rsidRDefault="00C22426" w:rsidP="006E4083">
      <w:pPr>
        <w:spacing w:line="312" w:lineRule="auto"/>
        <w:ind w:left="1418"/>
        <w:jc w:val="both"/>
        <w:rPr>
          <w:rFonts w:ascii="Arial" w:hAnsi="Arial" w:cs="Arial"/>
          <w:sz w:val="20"/>
          <w:szCs w:val="20"/>
        </w:rPr>
      </w:pPr>
    </w:p>
    <w:p w14:paraId="341BBD14" w14:textId="77777777" w:rsidR="00152F7A" w:rsidRPr="001B56B5" w:rsidRDefault="00152F7A" w:rsidP="006E4083">
      <w:pPr>
        <w:pBdr>
          <w:top w:val="single" w:sz="4" w:space="1" w:color="auto"/>
          <w:left w:val="single" w:sz="4" w:space="4" w:color="auto"/>
          <w:bottom w:val="single" w:sz="4" w:space="1" w:color="auto"/>
          <w:right w:val="single" w:sz="4" w:space="4" w:color="auto"/>
        </w:pBdr>
        <w:spacing w:line="312" w:lineRule="auto"/>
        <w:jc w:val="center"/>
        <w:rPr>
          <w:rFonts w:ascii="Arial" w:hAnsi="Arial" w:cs="Arial"/>
          <w:b/>
          <w:sz w:val="20"/>
          <w:szCs w:val="20"/>
        </w:rPr>
      </w:pPr>
      <w:r w:rsidRPr="001B56B5">
        <w:rPr>
          <w:rFonts w:ascii="Arial" w:hAnsi="Arial" w:cs="Arial"/>
          <w:b/>
          <w:sz w:val="20"/>
          <w:szCs w:val="20"/>
        </w:rPr>
        <w:t>Rozdział 16</w:t>
      </w:r>
    </w:p>
    <w:p w14:paraId="273168C8" w14:textId="77777777" w:rsidR="00152F7A" w:rsidRPr="001B56B5" w:rsidRDefault="00F70695" w:rsidP="006E4083">
      <w:pPr>
        <w:pBdr>
          <w:top w:val="single" w:sz="4" w:space="1" w:color="auto"/>
          <w:left w:val="single" w:sz="4" w:space="4" w:color="auto"/>
          <w:bottom w:val="single" w:sz="4" w:space="1" w:color="auto"/>
          <w:right w:val="single" w:sz="4" w:space="4" w:color="auto"/>
        </w:pBdr>
        <w:spacing w:line="312" w:lineRule="auto"/>
        <w:jc w:val="center"/>
        <w:rPr>
          <w:rFonts w:ascii="Arial" w:hAnsi="Arial" w:cs="Arial"/>
          <w:b/>
          <w:sz w:val="20"/>
          <w:szCs w:val="20"/>
        </w:rPr>
      </w:pPr>
      <w:r w:rsidRPr="001B56B5">
        <w:rPr>
          <w:rFonts w:ascii="Arial" w:hAnsi="Arial" w:cs="Arial"/>
          <w:b/>
          <w:sz w:val="20"/>
          <w:szCs w:val="20"/>
        </w:rPr>
        <w:t xml:space="preserve">POSTANOWIENIA </w:t>
      </w:r>
      <w:r w:rsidR="00152F7A" w:rsidRPr="001B56B5">
        <w:rPr>
          <w:rFonts w:ascii="Arial" w:hAnsi="Arial" w:cs="Arial"/>
          <w:b/>
          <w:sz w:val="20"/>
          <w:szCs w:val="20"/>
        </w:rPr>
        <w:t>UMOW</w:t>
      </w:r>
      <w:r w:rsidRPr="001B56B5">
        <w:rPr>
          <w:rFonts w:ascii="Arial" w:hAnsi="Arial" w:cs="Arial"/>
          <w:b/>
          <w:sz w:val="20"/>
          <w:szCs w:val="20"/>
        </w:rPr>
        <w:t>Y</w:t>
      </w:r>
    </w:p>
    <w:p w14:paraId="2D8D8332" w14:textId="77777777" w:rsidR="00E47785" w:rsidRDefault="00E47785" w:rsidP="006E4083">
      <w:pPr>
        <w:tabs>
          <w:tab w:val="left" w:pos="426"/>
        </w:tabs>
        <w:spacing w:line="312" w:lineRule="auto"/>
        <w:ind w:left="375"/>
        <w:jc w:val="both"/>
        <w:rPr>
          <w:rFonts w:ascii="Arial" w:hAnsi="Arial" w:cs="Arial"/>
          <w:sz w:val="20"/>
          <w:szCs w:val="20"/>
        </w:rPr>
      </w:pPr>
    </w:p>
    <w:p w14:paraId="28EED408" w14:textId="77777777" w:rsidR="00C22426" w:rsidRDefault="00152F7A" w:rsidP="006E4083">
      <w:pPr>
        <w:numPr>
          <w:ilvl w:val="1"/>
          <w:numId w:val="25"/>
        </w:numPr>
        <w:tabs>
          <w:tab w:val="left" w:pos="426"/>
        </w:tabs>
        <w:spacing w:line="312" w:lineRule="auto"/>
        <w:jc w:val="both"/>
        <w:rPr>
          <w:rFonts w:ascii="Arial" w:hAnsi="Arial" w:cs="Arial"/>
          <w:sz w:val="20"/>
          <w:szCs w:val="20"/>
        </w:rPr>
      </w:pPr>
      <w:r w:rsidRPr="00334658">
        <w:rPr>
          <w:rFonts w:ascii="Arial" w:hAnsi="Arial" w:cs="Arial"/>
          <w:sz w:val="20"/>
          <w:szCs w:val="20"/>
        </w:rPr>
        <w:t>Z wykonawcą, którego oferta zostanie uznana za najkorzystniejszą, zostanie zawarta umowa,</w:t>
      </w:r>
      <w:r w:rsidR="00FA3149" w:rsidRPr="00334658">
        <w:rPr>
          <w:rFonts w:ascii="Arial" w:hAnsi="Arial" w:cs="Arial"/>
          <w:sz w:val="20"/>
          <w:szCs w:val="20"/>
        </w:rPr>
        <w:br/>
      </w:r>
      <w:r w:rsidR="00D80328" w:rsidRPr="00334658">
        <w:rPr>
          <w:rFonts w:ascii="Arial" w:hAnsi="Arial" w:cs="Arial"/>
          <w:sz w:val="20"/>
          <w:szCs w:val="20"/>
        </w:rPr>
        <w:t>na warunkach</w:t>
      </w:r>
      <w:r w:rsidR="007365B6" w:rsidRPr="00334658">
        <w:rPr>
          <w:rFonts w:ascii="Arial" w:hAnsi="Arial" w:cs="Arial"/>
          <w:sz w:val="20"/>
          <w:szCs w:val="20"/>
        </w:rPr>
        <w:t>, określonych w Załączniku nr 1 do SIWZ</w:t>
      </w:r>
      <w:r w:rsidRPr="00334658">
        <w:rPr>
          <w:rFonts w:ascii="Arial" w:hAnsi="Arial" w:cs="Arial"/>
          <w:sz w:val="20"/>
          <w:szCs w:val="20"/>
        </w:rPr>
        <w:t>.</w:t>
      </w:r>
    </w:p>
    <w:p w14:paraId="6D48F997" w14:textId="77777777" w:rsidR="00E47785" w:rsidRDefault="00E47785" w:rsidP="006E4083">
      <w:pPr>
        <w:tabs>
          <w:tab w:val="left" w:pos="426"/>
        </w:tabs>
        <w:spacing w:line="312" w:lineRule="auto"/>
        <w:ind w:left="375"/>
        <w:jc w:val="both"/>
        <w:rPr>
          <w:rFonts w:ascii="Arial" w:hAnsi="Arial" w:cs="Arial"/>
          <w:sz w:val="20"/>
          <w:szCs w:val="20"/>
        </w:rPr>
      </w:pPr>
    </w:p>
    <w:p w14:paraId="239C0906" w14:textId="77777777" w:rsidR="00152F7A" w:rsidRPr="001B56B5" w:rsidRDefault="00152F7A" w:rsidP="006E4083">
      <w:pPr>
        <w:pBdr>
          <w:top w:val="single" w:sz="4" w:space="1" w:color="auto"/>
          <w:left w:val="single" w:sz="4" w:space="4" w:color="auto"/>
          <w:bottom w:val="single" w:sz="4" w:space="1" w:color="auto"/>
          <w:right w:val="single" w:sz="4" w:space="4" w:color="auto"/>
        </w:pBdr>
        <w:spacing w:line="312" w:lineRule="auto"/>
        <w:jc w:val="center"/>
        <w:rPr>
          <w:rFonts w:ascii="Arial" w:hAnsi="Arial" w:cs="Arial"/>
          <w:b/>
          <w:sz w:val="20"/>
          <w:szCs w:val="20"/>
        </w:rPr>
      </w:pPr>
      <w:r w:rsidRPr="001B56B5">
        <w:rPr>
          <w:rFonts w:ascii="Arial" w:hAnsi="Arial" w:cs="Arial"/>
          <w:b/>
          <w:sz w:val="20"/>
          <w:szCs w:val="20"/>
        </w:rPr>
        <w:t>Rozdział 17</w:t>
      </w:r>
    </w:p>
    <w:p w14:paraId="3412E5B3" w14:textId="77777777" w:rsidR="00152F7A" w:rsidRPr="001B56B5" w:rsidRDefault="00152F7A" w:rsidP="006E4083">
      <w:pPr>
        <w:pBdr>
          <w:top w:val="single" w:sz="4" w:space="1" w:color="auto"/>
          <w:left w:val="single" w:sz="4" w:space="4" w:color="auto"/>
          <w:bottom w:val="single" w:sz="4" w:space="1" w:color="auto"/>
          <w:right w:val="single" w:sz="4" w:space="4" w:color="auto"/>
        </w:pBdr>
        <w:spacing w:line="312" w:lineRule="auto"/>
        <w:jc w:val="center"/>
        <w:rPr>
          <w:rFonts w:ascii="Arial" w:hAnsi="Arial" w:cs="Arial"/>
          <w:sz w:val="20"/>
          <w:szCs w:val="20"/>
        </w:rPr>
      </w:pPr>
      <w:r w:rsidRPr="001B56B5">
        <w:rPr>
          <w:rFonts w:ascii="Arial" w:hAnsi="Arial" w:cs="Arial"/>
          <w:b/>
          <w:sz w:val="20"/>
          <w:szCs w:val="20"/>
        </w:rPr>
        <w:t>OPIS SPOSOBU U</w:t>
      </w:r>
      <w:r w:rsidR="00796939" w:rsidRPr="001B56B5">
        <w:rPr>
          <w:rFonts w:ascii="Arial" w:hAnsi="Arial" w:cs="Arial"/>
          <w:b/>
          <w:sz w:val="20"/>
          <w:szCs w:val="20"/>
        </w:rPr>
        <w:t>DZIELANIA WYJAŚNIEŃ I ZMIAN TREŚ</w:t>
      </w:r>
      <w:r w:rsidRPr="001B56B5">
        <w:rPr>
          <w:rFonts w:ascii="Arial" w:hAnsi="Arial" w:cs="Arial"/>
          <w:b/>
          <w:sz w:val="20"/>
          <w:szCs w:val="20"/>
        </w:rPr>
        <w:t>CI SIWZ</w:t>
      </w:r>
    </w:p>
    <w:p w14:paraId="5402D88C" w14:textId="77777777" w:rsidR="00E47785" w:rsidRDefault="00E47785" w:rsidP="006E4083">
      <w:pPr>
        <w:spacing w:line="312" w:lineRule="auto"/>
        <w:ind w:left="495"/>
        <w:jc w:val="both"/>
        <w:rPr>
          <w:rFonts w:ascii="Arial" w:hAnsi="Arial" w:cs="Arial"/>
          <w:sz w:val="20"/>
          <w:szCs w:val="20"/>
        </w:rPr>
      </w:pPr>
    </w:p>
    <w:p w14:paraId="0C3A4882" w14:textId="77777777" w:rsidR="00DD2AF4" w:rsidRPr="001B56B5" w:rsidRDefault="00152F7A" w:rsidP="006E4083">
      <w:pPr>
        <w:numPr>
          <w:ilvl w:val="1"/>
          <w:numId w:val="16"/>
        </w:numPr>
        <w:spacing w:line="312" w:lineRule="auto"/>
        <w:jc w:val="both"/>
        <w:rPr>
          <w:rFonts w:ascii="Arial" w:hAnsi="Arial" w:cs="Arial"/>
          <w:sz w:val="20"/>
          <w:szCs w:val="20"/>
        </w:rPr>
      </w:pPr>
      <w:r w:rsidRPr="001B56B5">
        <w:rPr>
          <w:rFonts w:ascii="Arial" w:hAnsi="Arial" w:cs="Arial"/>
          <w:sz w:val="20"/>
          <w:szCs w:val="20"/>
        </w:rPr>
        <w:t>Wykonawca może zwrócić się do zamawiającego z wnioskiem o wyjaśnienie treści SIWZ</w:t>
      </w:r>
      <w:r w:rsidR="00DD2AF4" w:rsidRPr="001B56B5">
        <w:rPr>
          <w:rFonts w:ascii="Arial" w:hAnsi="Arial" w:cs="Arial"/>
          <w:sz w:val="20"/>
          <w:szCs w:val="20"/>
        </w:rPr>
        <w:t>.</w:t>
      </w:r>
    </w:p>
    <w:p w14:paraId="32FC47F1" w14:textId="77777777" w:rsidR="00DD2AF4" w:rsidRPr="001B56B5" w:rsidRDefault="00DD2AF4" w:rsidP="006E4083">
      <w:pPr>
        <w:numPr>
          <w:ilvl w:val="1"/>
          <w:numId w:val="16"/>
        </w:numPr>
        <w:spacing w:line="312" w:lineRule="auto"/>
        <w:jc w:val="both"/>
        <w:rPr>
          <w:rFonts w:ascii="Arial" w:hAnsi="Arial" w:cs="Arial"/>
          <w:sz w:val="20"/>
          <w:szCs w:val="20"/>
        </w:rPr>
      </w:pPr>
      <w:r w:rsidRPr="001B56B5">
        <w:rPr>
          <w:rFonts w:ascii="Arial" w:hAnsi="Arial" w:cs="Arial"/>
          <w:sz w:val="20"/>
          <w:szCs w:val="20"/>
        </w:rPr>
        <w:t xml:space="preserve">Zamawiający udzieli wyjaśnień niezwłocznie, nie później jednak niż </w:t>
      </w:r>
      <w:r w:rsidR="00873914" w:rsidRPr="001B56B5">
        <w:rPr>
          <w:rFonts w:ascii="Arial" w:hAnsi="Arial" w:cs="Arial"/>
          <w:sz w:val="20"/>
          <w:szCs w:val="20"/>
        </w:rPr>
        <w:t xml:space="preserve">na </w:t>
      </w:r>
      <w:r w:rsidR="00256808" w:rsidRPr="001B56B5">
        <w:rPr>
          <w:rFonts w:ascii="Arial" w:hAnsi="Arial" w:cs="Arial"/>
          <w:sz w:val="20"/>
          <w:szCs w:val="20"/>
        </w:rPr>
        <w:t>2</w:t>
      </w:r>
      <w:r w:rsidRPr="001B56B5">
        <w:rPr>
          <w:rFonts w:ascii="Arial" w:hAnsi="Arial" w:cs="Arial"/>
          <w:sz w:val="20"/>
          <w:szCs w:val="20"/>
        </w:rPr>
        <w:t xml:space="preserve"> dni przed upływem terminu składania ofert, przekazując treść zapytań wraz z wyjaśnieniami wykonawcom, </w:t>
      </w:r>
      <w:r w:rsidR="00796939" w:rsidRPr="001B56B5">
        <w:rPr>
          <w:rFonts w:ascii="Arial" w:hAnsi="Arial" w:cs="Arial"/>
          <w:sz w:val="20"/>
          <w:szCs w:val="20"/>
        </w:rPr>
        <w:t xml:space="preserve">którym przekazał SIWZ, bez ujawniania źródła zapytania oraz </w:t>
      </w:r>
      <w:r w:rsidR="00873914" w:rsidRPr="001B56B5">
        <w:rPr>
          <w:rFonts w:ascii="Arial" w:hAnsi="Arial" w:cs="Arial"/>
          <w:sz w:val="20"/>
          <w:szCs w:val="20"/>
        </w:rPr>
        <w:t>za</w:t>
      </w:r>
      <w:r w:rsidR="00796939" w:rsidRPr="001B56B5">
        <w:rPr>
          <w:rFonts w:ascii="Arial" w:hAnsi="Arial" w:cs="Arial"/>
          <w:sz w:val="20"/>
          <w:szCs w:val="20"/>
        </w:rPr>
        <w:t>mieści taką informację na własnej stronie internetowej (</w:t>
      </w:r>
      <w:r w:rsidR="003018DD" w:rsidRPr="001B56B5">
        <w:rPr>
          <w:rFonts w:ascii="Arial" w:hAnsi="Arial" w:cs="Arial"/>
          <w:sz w:val="20"/>
          <w:szCs w:val="20"/>
        </w:rPr>
        <w:t>bip</w:t>
      </w:r>
      <w:r w:rsidR="00761977" w:rsidRPr="001B56B5">
        <w:rPr>
          <w:rFonts w:ascii="Arial" w:hAnsi="Arial" w:cs="Arial"/>
          <w:sz w:val="20"/>
          <w:szCs w:val="20"/>
        </w:rPr>
        <w:t>.mos</w:t>
      </w:r>
      <w:r w:rsidR="003018DD" w:rsidRPr="001B56B5">
        <w:rPr>
          <w:rFonts w:ascii="Arial" w:hAnsi="Arial" w:cs="Arial"/>
          <w:sz w:val="20"/>
          <w:szCs w:val="20"/>
        </w:rPr>
        <w:t>.gov.pl</w:t>
      </w:r>
      <w:r w:rsidR="00796939" w:rsidRPr="001B56B5">
        <w:rPr>
          <w:rFonts w:ascii="Arial" w:hAnsi="Arial" w:cs="Arial"/>
          <w:sz w:val="20"/>
          <w:szCs w:val="20"/>
        </w:rPr>
        <w:t xml:space="preserve">), pod warunkiem, że wniosek o wyjaśnienie treści SIWZ wpłynął do </w:t>
      </w:r>
      <w:r w:rsidR="00796939" w:rsidRPr="001B56B5">
        <w:rPr>
          <w:rFonts w:ascii="Arial" w:hAnsi="Arial" w:cs="Arial"/>
          <w:sz w:val="20"/>
          <w:szCs w:val="20"/>
        </w:rPr>
        <w:lastRenderedPageBreak/>
        <w:t>zamawiającego nie później niż do końca dnia, w którym upływa połowa wyznaczonego terminu składania ofert.</w:t>
      </w:r>
    </w:p>
    <w:p w14:paraId="1360C28B" w14:textId="429FFE00" w:rsidR="00152F7A" w:rsidRPr="001B56B5" w:rsidRDefault="00796939" w:rsidP="006E4083">
      <w:pPr>
        <w:numPr>
          <w:ilvl w:val="1"/>
          <w:numId w:val="16"/>
        </w:numPr>
        <w:spacing w:line="312" w:lineRule="auto"/>
        <w:jc w:val="both"/>
        <w:rPr>
          <w:rFonts w:ascii="Arial" w:hAnsi="Arial" w:cs="Arial"/>
          <w:sz w:val="20"/>
          <w:szCs w:val="20"/>
        </w:rPr>
      </w:pPr>
      <w:r w:rsidRPr="001B56B5">
        <w:rPr>
          <w:rFonts w:ascii="Arial" w:hAnsi="Arial" w:cs="Arial"/>
          <w:sz w:val="20"/>
          <w:szCs w:val="20"/>
        </w:rPr>
        <w:t xml:space="preserve">Zamawiający może przed upływem terminu składania ofert zmienić treść SIWZ. </w:t>
      </w:r>
      <w:r w:rsidR="009B16F1">
        <w:rPr>
          <w:rFonts w:ascii="Arial" w:hAnsi="Arial" w:cs="Arial"/>
          <w:sz w:val="20"/>
          <w:szCs w:val="20"/>
        </w:rPr>
        <w:t xml:space="preserve">Dokonaną zmianę treści SIWZ </w:t>
      </w:r>
      <w:r w:rsidR="00CB54CB">
        <w:rPr>
          <w:rFonts w:ascii="Arial" w:hAnsi="Arial" w:cs="Arial"/>
          <w:sz w:val="20"/>
          <w:szCs w:val="20"/>
        </w:rPr>
        <w:t>z</w:t>
      </w:r>
      <w:r w:rsidR="009B16F1">
        <w:rPr>
          <w:rFonts w:ascii="Arial" w:hAnsi="Arial" w:cs="Arial"/>
          <w:sz w:val="20"/>
          <w:szCs w:val="20"/>
        </w:rPr>
        <w:t>amawiający udostępni na własnej stronie internetowej (</w:t>
      </w:r>
      <w:hyperlink r:id="rId9" w:history="1">
        <w:r w:rsidR="009B16F1" w:rsidRPr="000D3EAD">
          <w:rPr>
            <w:rStyle w:val="Hipercze"/>
            <w:rFonts w:ascii="Arial" w:hAnsi="Arial" w:cs="Arial"/>
            <w:sz w:val="20"/>
            <w:szCs w:val="20"/>
          </w:rPr>
          <w:t>bip.</w:t>
        </w:r>
        <w:r w:rsidR="009B16F1">
          <w:rPr>
            <w:rStyle w:val="Hipercze"/>
            <w:rFonts w:ascii="Arial" w:hAnsi="Arial" w:cs="Arial"/>
            <w:sz w:val="20"/>
            <w:szCs w:val="20"/>
          </w:rPr>
          <w:t>mos.</w:t>
        </w:r>
        <w:r w:rsidR="009B16F1" w:rsidRPr="000D3EAD">
          <w:rPr>
            <w:rStyle w:val="Hipercze"/>
            <w:rFonts w:ascii="Arial" w:hAnsi="Arial" w:cs="Arial"/>
            <w:sz w:val="20"/>
            <w:szCs w:val="20"/>
          </w:rPr>
          <w:t>gov.pl</w:t>
        </w:r>
      </w:hyperlink>
      <w:r w:rsidR="009B16F1">
        <w:rPr>
          <w:rFonts w:ascii="Arial" w:hAnsi="Arial" w:cs="Arial"/>
          <w:sz w:val="20"/>
          <w:szCs w:val="20"/>
        </w:rPr>
        <w:t xml:space="preserve">). </w:t>
      </w:r>
    </w:p>
    <w:p w14:paraId="021407BF" w14:textId="77777777" w:rsidR="00DD2AF4" w:rsidRPr="001B56B5" w:rsidRDefault="00796939" w:rsidP="006E4083">
      <w:pPr>
        <w:numPr>
          <w:ilvl w:val="1"/>
          <w:numId w:val="16"/>
        </w:numPr>
        <w:spacing w:line="312" w:lineRule="auto"/>
        <w:jc w:val="both"/>
        <w:rPr>
          <w:rFonts w:ascii="Arial" w:hAnsi="Arial" w:cs="Arial"/>
          <w:sz w:val="20"/>
          <w:szCs w:val="20"/>
        </w:rPr>
      </w:pPr>
      <w:r w:rsidRPr="001B56B5">
        <w:rPr>
          <w:rFonts w:ascii="Arial" w:hAnsi="Arial" w:cs="Arial"/>
          <w:sz w:val="20"/>
          <w:szCs w:val="20"/>
        </w:rPr>
        <w:t>Jeżeli w wyniku zmiany treści SIWZ nieprowadzącej do zmiany treści ogłoszenia o zamówieniu jest niezbędn</w:t>
      </w:r>
      <w:r w:rsidR="00E3608E" w:rsidRPr="001B56B5">
        <w:rPr>
          <w:rFonts w:ascii="Arial" w:hAnsi="Arial" w:cs="Arial"/>
          <w:sz w:val="20"/>
          <w:szCs w:val="20"/>
        </w:rPr>
        <w:t>y dodatkowy czas na wprowadzenie</w:t>
      </w:r>
      <w:r w:rsidRPr="001B56B5">
        <w:rPr>
          <w:rFonts w:ascii="Arial" w:hAnsi="Arial" w:cs="Arial"/>
          <w:sz w:val="20"/>
          <w:szCs w:val="20"/>
        </w:rPr>
        <w:t xml:space="preserve"> zmian w ofertach, zamawiający przedłuży termin składania ofert i poinformuje o tym wykonawcó</w:t>
      </w:r>
      <w:r w:rsidR="00873914" w:rsidRPr="001B56B5">
        <w:rPr>
          <w:rFonts w:ascii="Arial" w:hAnsi="Arial" w:cs="Arial"/>
          <w:sz w:val="20"/>
          <w:szCs w:val="20"/>
        </w:rPr>
        <w:t>w, którym przekazano SIWZ oraz za</w:t>
      </w:r>
      <w:r w:rsidRPr="001B56B5">
        <w:rPr>
          <w:rFonts w:ascii="Arial" w:hAnsi="Arial" w:cs="Arial"/>
          <w:sz w:val="20"/>
          <w:szCs w:val="20"/>
        </w:rPr>
        <w:t>mieści taką informację na własn</w:t>
      </w:r>
      <w:r w:rsidR="009B16F1">
        <w:rPr>
          <w:rFonts w:ascii="Arial" w:hAnsi="Arial" w:cs="Arial"/>
          <w:sz w:val="20"/>
          <w:szCs w:val="20"/>
        </w:rPr>
        <w:t>ej stronie internetowej (</w:t>
      </w:r>
      <w:hyperlink r:id="rId10" w:history="1">
        <w:r w:rsidR="009B16F1" w:rsidRPr="000D3EAD">
          <w:rPr>
            <w:rStyle w:val="Hipercze"/>
            <w:rFonts w:ascii="Arial" w:hAnsi="Arial" w:cs="Arial"/>
            <w:sz w:val="20"/>
            <w:szCs w:val="20"/>
          </w:rPr>
          <w:t>bip.mos.gov.pl</w:t>
        </w:r>
      </w:hyperlink>
      <w:r w:rsidR="009B16F1">
        <w:rPr>
          <w:rFonts w:ascii="Arial" w:hAnsi="Arial" w:cs="Arial"/>
          <w:sz w:val="20"/>
          <w:szCs w:val="20"/>
        </w:rPr>
        <w:t xml:space="preserve"> </w:t>
      </w:r>
      <w:r w:rsidRPr="001B56B5">
        <w:rPr>
          <w:rFonts w:ascii="Arial" w:hAnsi="Arial" w:cs="Arial"/>
          <w:sz w:val="20"/>
          <w:szCs w:val="20"/>
        </w:rPr>
        <w:t>).</w:t>
      </w:r>
    </w:p>
    <w:p w14:paraId="5579D52B" w14:textId="77777777" w:rsidR="00DD2AF4" w:rsidRDefault="00796939" w:rsidP="006E4083">
      <w:pPr>
        <w:numPr>
          <w:ilvl w:val="1"/>
          <w:numId w:val="16"/>
        </w:numPr>
        <w:spacing w:line="312" w:lineRule="auto"/>
        <w:ind w:left="493" w:hanging="493"/>
        <w:jc w:val="both"/>
        <w:rPr>
          <w:rFonts w:ascii="Arial" w:hAnsi="Arial" w:cs="Arial"/>
          <w:sz w:val="20"/>
          <w:szCs w:val="20"/>
        </w:rPr>
      </w:pPr>
      <w:r w:rsidRPr="003C2116">
        <w:rPr>
          <w:rFonts w:ascii="Arial" w:hAnsi="Arial" w:cs="Arial"/>
          <w:sz w:val="20"/>
          <w:szCs w:val="20"/>
        </w:rPr>
        <w:t xml:space="preserve">W przypadku rozbieżności pomiędzy treścią SIWZ a treścią udzielonych wyjaśnień i zmian, jako obowiązującą należy przyjąć treść </w:t>
      </w:r>
      <w:r w:rsidR="001207A8" w:rsidRPr="003C2116">
        <w:rPr>
          <w:rFonts w:ascii="Arial" w:hAnsi="Arial" w:cs="Arial"/>
          <w:sz w:val="20"/>
          <w:szCs w:val="20"/>
        </w:rPr>
        <w:t>informacji zawierającej późniejsze oświadczenie</w:t>
      </w:r>
      <w:r w:rsidRPr="003C2116">
        <w:rPr>
          <w:rFonts w:ascii="Arial" w:hAnsi="Arial" w:cs="Arial"/>
          <w:sz w:val="20"/>
          <w:szCs w:val="20"/>
        </w:rPr>
        <w:t xml:space="preserve"> zamawiającego.</w:t>
      </w:r>
    </w:p>
    <w:p w14:paraId="3DF3C7F6" w14:textId="77777777" w:rsidR="00D259EA" w:rsidRPr="003C2116" w:rsidRDefault="00D259EA" w:rsidP="006E4083">
      <w:pPr>
        <w:spacing w:line="312" w:lineRule="auto"/>
        <w:ind w:left="493"/>
        <w:jc w:val="both"/>
        <w:rPr>
          <w:rFonts w:ascii="Arial" w:hAnsi="Arial" w:cs="Arial"/>
          <w:sz w:val="20"/>
          <w:szCs w:val="20"/>
        </w:rPr>
      </w:pPr>
    </w:p>
    <w:p w14:paraId="4C4B0414" w14:textId="77777777" w:rsidR="00796939" w:rsidRPr="001B56B5" w:rsidRDefault="00796939" w:rsidP="006E4083">
      <w:pPr>
        <w:pBdr>
          <w:top w:val="single" w:sz="4" w:space="1" w:color="auto"/>
          <w:left w:val="single" w:sz="4" w:space="4" w:color="auto"/>
          <w:bottom w:val="single" w:sz="4" w:space="1" w:color="auto"/>
          <w:right w:val="single" w:sz="4" w:space="4" w:color="auto"/>
        </w:pBdr>
        <w:spacing w:line="312" w:lineRule="auto"/>
        <w:jc w:val="center"/>
        <w:rPr>
          <w:rFonts w:ascii="Arial" w:hAnsi="Arial" w:cs="Arial"/>
          <w:b/>
          <w:sz w:val="20"/>
          <w:szCs w:val="20"/>
        </w:rPr>
      </w:pPr>
      <w:r w:rsidRPr="001B56B5">
        <w:rPr>
          <w:rFonts w:ascii="Arial" w:hAnsi="Arial" w:cs="Arial"/>
          <w:b/>
          <w:sz w:val="20"/>
          <w:szCs w:val="20"/>
        </w:rPr>
        <w:t>Rozdział 18</w:t>
      </w:r>
    </w:p>
    <w:p w14:paraId="74E859B1" w14:textId="77777777" w:rsidR="00796939" w:rsidRPr="001B56B5" w:rsidRDefault="00796939" w:rsidP="006E4083">
      <w:pPr>
        <w:pBdr>
          <w:top w:val="single" w:sz="4" w:space="1" w:color="auto"/>
          <w:left w:val="single" w:sz="4" w:space="4" w:color="auto"/>
          <w:bottom w:val="single" w:sz="4" w:space="1" w:color="auto"/>
          <w:right w:val="single" w:sz="4" w:space="4" w:color="auto"/>
        </w:pBdr>
        <w:spacing w:line="312" w:lineRule="auto"/>
        <w:jc w:val="center"/>
        <w:rPr>
          <w:rFonts w:ascii="Arial" w:hAnsi="Arial" w:cs="Arial"/>
          <w:sz w:val="20"/>
          <w:szCs w:val="20"/>
        </w:rPr>
      </w:pPr>
      <w:r w:rsidRPr="001B56B5">
        <w:rPr>
          <w:rFonts w:ascii="Arial" w:hAnsi="Arial" w:cs="Arial"/>
          <w:b/>
          <w:sz w:val="20"/>
          <w:szCs w:val="20"/>
        </w:rPr>
        <w:t>INFORMACJE O SPOSOBIE POROZUMIEWANIA SIĘ ZAM</w:t>
      </w:r>
      <w:r w:rsidR="003903BC" w:rsidRPr="001B56B5">
        <w:rPr>
          <w:rFonts w:ascii="Arial" w:hAnsi="Arial" w:cs="Arial"/>
          <w:b/>
          <w:sz w:val="20"/>
          <w:szCs w:val="20"/>
        </w:rPr>
        <w:t>A</w:t>
      </w:r>
      <w:r w:rsidRPr="001B56B5">
        <w:rPr>
          <w:rFonts w:ascii="Arial" w:hAnsi="Arial" w:cs="Arial"/>
          <w:b/>
          <w:sz w:val="20"/>
          <w:szCs w:val="20"/>
        </w:rPr>
        <w:t>WIAJĄCEGO Z WYKONAWCAMI</w:t>
      </w:r>
    </w:p>
    <w:p w14:paraId="10C5C0C2" w14:textId="77777777" w:rsidR="00C12E92" w:rsidRDefault="00C12E92" w:rsidP="006E4083">
      <w:pPr>
        <w:spacing w:line="312" w:lineRule="auto"/>
        <w:ind w:left="495"/>
        <w:jc w:val="both"/>
        <w:rPr>
          <w:rFonts w:ascii="Arial" w:hAnsi="Arial" w:cs="Arial"/>
          <w:sz w:val="20"/>
          <w:szCs w:val="20"/>
        </w:rPr>
      </w:pPr>
    </w:p>
    <w:p w14:paraId="0D8083DC" w14:textId="77777777" w:rsidR="00975C3F" w:rsidRPr="001B56B5" w:rsidRDefault="00975C3F" w:rsidP="006E4083">
      <w:pPr>
        <w:numPr>
          <w:ilvl w:val="1"/>
          <w:numId w:val="17"/>
        </w:numPr>
        <w:spacing w:line="312" w:lineRule="auto"/>
        <w:jc w:val="both"/>
        <w:rPr>
          <w:rFonts w:ascii="Arial" w:hAnsi="Arial" w:cs="Arial"/>
          <w:sz w:val="20"/>
          <w:szCs w:val="20"/>
        </w:rPr>
      </w:pPr>
      <w:r w:rsidRPr="001B56B5">
        <w:rPr>
          <w:rFonts w:ascii="Arial" w:hAnsi="Arial" w:cs="Arial"/>
          <w:sz w:val="20"/>
          <w:szCs w:val="20"/>
        </w:rPr>
        <w:t>Postępowanie jest prowadzone w języku polskim.</w:t>
      </w:r>
    </w:p>
    <w:p w14:paraId="164F36F0" w14:textId="5BC9CD92" w:rsidR="00975C3F" w:rsidRPr="001B56B5" w:rsidRDefault="00975C3F" w:rsidP="006E4083">
      <w:pPr>
        <w:numPr>
          <w:ilvl w:val="1"/>
          <w:numId w:val="17"/>
        </w:numPr>
        <w:spacing w:line="312" w:lineRule="auto"/>
        <w:jc w:val="both"/>
        <w:rPr>
          <w:rFonts w:ascii="Arial" w:hAnsi="Arial" w:cs="Arial"/>
          <w:sz w:val="20"/>
          <w:szCs w:val="20"/>
        </w:rPr>
      </w:pPr>
      <w:r w:rsidRPr="001B56B5">
        <w:rPr>
          <w:rFonts w:ascii="Arial" w:hAnsi="Arial" w:cs="Arial"/>
          <w:sz w:val="20"/>
          <w:szCs w:val="20"/>
        </w:rPr>
        <w:t>W postępowaniu o udzielenie zamówienia oświadczenia, wnioski, zawiadomienia oraz informacje (zwane dalej „korespondencją”) zamawiający i wykonawcy przekazują drogą elektroniczną.</w:t>
      </w:r>
    </w:p>
    <w:p w14:paraId="77FB4883" w14:textId="1F91EC25" w:rsidR="00975C3F" w:rsidRPr="001B56B5" w:rsidRDefault="00975C3F" w:rsidP="006E4083">
      <w:pPr>
        <w:numPr>
          <w:ilvl w:val="1"/>
          <w:numId w:val="17"/>
        </w:numPr>
        <w:spacing w:line="312" w:lineRule="auto"/>
        <w:jc w:val="both"/>
        <w:rPr>
          <w:rFonts w:ascii="Arial" w:hAnsi="Arial" w:cs="Arial"/>
          <w:sz w:val="20"/>
          <w:szCs w:val="20"/>
        </w:rPr>
      </w:pPr>
      <w:r w:rsidRPr="001B56B5">
        <w:rPr>
          <w:rFonts w:ascii="Arial" w:hAnsi="Arial" w:cs="Arial"/>
          <w:sz w:val="20"/>
          <w:szCs w:val="20"/>
        </w:rPr>
        <w:t xml:space="preserve">Jeżeli zamawiający lub wykonawca przekazują korespondencję drogą elektroniczną, każda </w:t>
      </w:r>
      <w:r w:rsidR="00423FC8">
        <w:rPr>
          <w:rFonts w:ascii="Arial" w:hAnsi="Arial" w:cs="Arial"/>
          <w:sz w:val="20"/>
          <w:szCs w:val="20"/>
        </w:rPr>
        <w:br/>
      </w:r>
      <w:r w:rsidRPr="001B56B5">
        <w:rPr>
          <w:rFonts w:ascii="Arial" w:hAnsi="Arial" w:cs="Arial"/>
          <w:sz w:val="20"/>
          <w:szCs w:val="20"/>
        </w:rPr>
        <w:t>ze stron na żądanie drugiej strony potwierdza fakt jej otrzymania.</w:t>
      </w:r>
    </w:p>
    <w:p w14:paraId="7E19B3AF" w14:textId="3C1D0BED" w:rsidR="00975C3F" w:rsidRPr="001B56B5" w:rsidRDefault="00975C3F" w:rsidP="006E4083">
      <w:pPr>
        <w:numPr>
          <w:ilvl w:val="1"/>
          <w:numId w:val="17"/>
        </w:numPr>
        <w:spacing w:line="312" w:lineRule="auto"/>
        <w:jc w:val="both"/>
        <w:rPr>
          <w:rFonts w:ascii="Arial" w:hAnsi="Arial" w:cs="Arial"/>
          <w:sz w:val="20"/>
          <w:szCs w:val="20"/>
        </w:rPr>
      </w:pPr>
      <w:r w:rsidRPr="001B56B5">
        <w:rPr>
          <w:rFonts w:ascii="Arial" w:hAnsi="Arial" w:cs="Arial"/>
          <w:sz w:val="20"/>
          <w:szCs w:val="20"/>
        </w:rPr>
        <w:t>W przypadku braku potwierdzenia otrzymania korespondencji przez wykonawcę, zamawiający domniema, że korespondencja wysłana przez zamawiającego na adres email, podany przez wykonawcę, została mu doręczona w sposób umożliwiający zapoznanie się z jej treścią.</w:t>
      </w:r>
    </w:p>
    <w:p w14:paraId="3B0F4892" w14:textId="77777777" w:rsidR="00975C3F" w:rsidRPr="001B56B5" w:rsidRDefault="00975C3F" w:rsidP="006E4083">
      <w:pPr>
        <w:numPr>
          <w:ilvl w:val="1"/>
          <w:numId w:val="17"/>
        </w:numPr>
        <w:spacing w:line="312" w:lineRule="auto"/>
        <w:jc w:val="both"/>
        <w:rPr>
          <w:rFonts w:ascii="Arial" w:hAnsi="Arial" w:cs="Arial"/>
          <w:sz w:val="20"/>
          <w:szCs w:val="20"/>
        </w:rPr>
      </w:pPr>
      <w:r w:rsidRPr="001B56B5">
        <w:rPr>
          <w:rFonts w:ascii="Arial" w:hAnsi="Arial" w:cs="Arial"/>
          <w:sz w:val="20"/>
          <w:szCs w:val="20"/>
        </w:rPr>
        <w:t>Korespondencję związaną z niniejszym postępowaniem należy kierować na adres:</w:t>
      </w:r>
    </w:p>
    <w:p w14:paraId="476FC88A" w14:textId="27FF4A2B" w:rsidR="00975C3F" w:rsidRPr="00AB6E6D" w:rsidRDefault="00975C3F" w:rsidP="006E4083">
      <w:pPr>
        <w:spacing w:line="312" w:lineRule="auto"/>
        <w:ind w:left="493"/>
        <w:jc w:val="both"/>
        <w:rPr>
          <w:rFonts w:ascii="Arial" w:hAnsi="Arial" w:cs="Arial"/>
          <w:sz w:val="20"/>
          <w:szCs w:val="20"/>
        </w:rPr>
      </w:pPr>
      <w:r w:rsidRPr="00AB6E6D">
        <w:rPr>
          <w:rFonts w:ascii="Arial" w:hAnsi="Arial" w:cs="Arial"/>
          <w:sz w:val="20"/>
          <w:szCs w:val="20"/>
        </w:rPr>
        <w:t>e-mail:</w:t>
      </w:r>
      <w:r w:rsidR="009F6144" w:rsidRPr="00AB6E6D">
        <w:rPr>
          <w:rFonts w:ascii="Arial" w:hAnsi="Arial" w:cs="Arial"/>
          <w:sz w:val="20"/>
          <w:szCs w:val="20"/>
        </w:rPr>
        <w:t xml:space="preserve"> </w:t>
      </w:r>
      <w:hyperlink r:id="rId11" w:history="1">
        <w:r w:rsidR="005245D0" w:rsidRPr="00273099">
          <w:rPr>
            <w:rStyle w:val="Hipercze"/>
            <w:rFonts w:ascii="Arial" w:hAnsi="Arial" w:cs="Arial"/>
            <w:sz w:val="20"/>
            <w:szCs w:val="20"/>
          </w:rPr>
          <w:t>beata.kurek@klimat.gov.pl</w:t>
        </w:r>
      </w:hyperlink>
      <w:r w:rsidR="00423FC8">
        <w:rPr>
          <w:rFonts w:ascii="Arial" w:hAnsi="Arial" w:cs="Arial"/>
          <w:sz w:val="20"/>
          <w:szCs w:val="20"/>
        </w:rPr>
        <w:t xml:space="preserve"> </w:t>
      </w:r>
      <w:hyperlink r:id="rId12" w:history="1"/>
      <w:r w:rsidR="00E47785">
        <w:rPr>
          <w:rFonts w:ascii="Arial" w:hAnsi="Arial" w:cs="Arial"/>
          <w:sz w:val="20"/>
          <w:szCs w:val="20"/>
        </w:rPr>
        <w:t xml:space="preserve"> </w:t>
      </w:r>
      <w:r w:rsidR="00411BD5" w:rsidRPr="00AB6E6D">
        <w:rPr>
          <w:rFonts w:ascii="Arial" w:hAnsi="Arial" w:cs="Arial"/>
          <w:sz w:val="20"/>
          <w:szCs w:val="20"/>
        </w:rPr>
        <w:t>– w sprawach formalnych</w:t>
      </w:r>
    </w:p>
    <w:p w14:paraId="266D3718" w14:textId="516427EF" w:rsidR="00411BD5" w:rsidRPr="00AB6E6D" w:rsidRDefault="00411BD5" w:rsidP="006E4083">
      <w:pPr>
        <w:spacing w:line="312" w:lineRule="auto"/>
        <w:ind w:left="493"/>
        <w:jc w:val="both"/>
        <w:rPr>
          <w:rFonts w:ascii="Arial" w:hAnsi="Arial" w:cs="Arial"/>
          <w:sz w:val="20"/>
          <w:szCs w:val="20"/>
        </w:rPr>
      </w:pPr>
      <w:r w:rsidRPr="00AB6E6D">
        <w:rPr>
          <w:rFonts w:ascii="Arial" w:hAnsi="Arial" w:cs="Arial"/>
          <w:sz w:val="20"/>
          <w:szCs w:val="20"/>
        </w:rPr>
        <w:t xml:space="preserve">e-mail: </w:t>
      </w:r>
      <w:hyperlink r:id="rId13" w:history="1">
        <w:r w:rsidR="005245D0" w:rsidRPr="00273099">
          <w:rPr>
            <w:rStyle w:val="Hipercze"/>
            <w:rFonts w:ascii="Arial" w:hAnsi="Arial" w:cs="Arial"/>
            <w:sz w:val="20"/>
            <w:szCs w:val="20"/>
          </w:rPr>
          <w:t>agnieszka.napiórkowska@klimat.gov.pl</w:t>
        </w:r>
      </w:hyperlink>
      <w:r w:rsidR="00E47785">
        <w:rPr>
          <w:rFonts w:ascii="Arial" w:hAnsi="Arial" w:cs="Arial"/>
          <w:sz w:val="20"/>
          <w:szCs w:val="20"/>
        </w:rPr>
        <w:t xml:space="preserve"> </w:t>
      </w:r>
      <w:r w:rsidRPr="00AB6E6D">
        <w:rPr>
          <w:rFonts w:ascii="Arial" w:hAnsi="Arial" w:cs="Arial"/>
          <w:sz w:val="20"/>
          <w:szCs w:val="20"/>
        </w:rPr>
        <w:t>– w sprawach merytorycznych</w:t>
      </w:r>
    </w:p>
    <w:p w14:paraId="46E748D8" w14:textId="15D005DA" w:rsidR="00975C3F" w:rsidRPr="001B56B5" w:rsidRDefault="00975C3F" w:rsidP="006E4083">
      <w:pPr>
        <w:spacing w:line="312" w:lineRule="auto"/>
        <w:ind w:left="493"/>
        <w:jc w:val="both"/>
        <w:rPr>
          <w:rFonts w:ascii="Arial" w:hAnsi="Arial" w:cs="Arial"/>
          <w:sz w:val="20"/>
          <w:szCs w:val="20"/>
        </w:rPr>
      </w:pPr>
      <w:r w:rsidRPr="001B56B5">
        <w:rPr>
          <w:rFonts w:ascii="Arial" w:hAnsi="Arial" w:cs="Arial"/>
          <w:sz w:val="20"/>
          <w:szCs w:val="20"/>
        </w:rPr>
        <w:t>(w tytule e-maila znak postępowania: BDG</w:t>
      </w:r>
      <w:r w:rsidR="00E47785">
        <w:rPr>
          <w:rFonts w:ascii="Arial" w:hAnsi="Arial" w:cs="Arial"/>
          <w:sz w:val="20"/>
          <w:szCs w:val="20"/>
        </w:rPr>
        <w:t>wzp-26</w:t>
      </w:r>
      <w:r w:rsidR="00423FC8">
        <w:rPr>
          <w:rFonts w:ascii="Arial" w:hAnsi="Arial" w:cs="Arial"/>
          <w:sz w:val="20"/>
          <w:szCs w:val="20"/>
        </w:rPr>
        <w:t>1</w:t>
      </w:r>
      <w:r w:rsidR="00E47785">
        <w:rPr>
          <w:rFonts w:ascii="Arial" w:hAnsi="Arial" w:cs="Arial"/>
          <w:sz w:val="20"/>
          <w:szCs w:val="20"/>
        </w:rPr>
        <w:t>/</w:t>
      </w:r>
      <w:r w:rsidR="005245D0">
        <w:rPr>
          <w:rFonts w:ascii="Arial" w:hAnsi="Arial" w:cs="Arial"/>
          <w:sz w:val="20"/>
          <w:szCs w:val="20"/>
        </w:rPr>
        <w:t>10</w:t>
      </w:r>
      <w:r w:rsidR="00411BD5" w:rsidRPr="001B56B5">
        <w:rPr>
          <w:rFonts w:ascii="Arial" w:hAnsi="Arial" w:cs="Arial"/>
          <w:sz w:val="20"/>
          <w:szCs w:val="20"/>
        </w:rPr>
        <w:t>/2</w:t>
      </w:r>
      <w:r w:rsidR="005245D0">
        <w:rPr>
          <w:rFonts w:ascii="Arial" w:hAnsi="Arial" w:cs="Arial"/>
          <w:sz w:val="20"/>
          <w:szCs w:val="20"/>
        </w:rPr>
        <w:t>020</w:t>
      </w:r>
      <w:r w:rsidR="008C28E5">
        <w:rPr>
          <w:rFonts w:ascii="Arial" w:hAnsi="Arial" w:cs="Arial"/>
          <w:sz w:val="20"/>
          <w:szCs w:val="20"/>
        </w:rPr>
        <w:t>/</w:t>
      </w:r>
      <w:r w:rsidR="00423FC8">
        <w:rPr>
          <w:rFonts w:ascii="Arial" w:hAnsi="Arial" w:cs="Arial"/>
          <w:sz w:val="20"/>
          <w:szCs w:val="20"/>
        </w:rPr>
        <w:t>BK</w:t>
      </w:r>
    </w:p>
    <w:p w14:paraId="31E257FE" w14:textId="77777777" w:rsidR="000E1934" w:rsidRPr="001B56B5" w:rsidRDefault="000E1934" w:rsidP="006E4083">
      <w:pPr>
        <w:spacing w:line="312" w:lineRule="auto"/>
        <w:ind w:left="493"/>
        <w:jc w:val="both"/>
        <w:rPr>
          <w:rFonts w:ascii="Arial" w:hAnsi="Arial" w:cs="Arial"/>
          <w:sz w:val="20"/>
          <w:szCs w:val="20"/>
        </w:rPr>
      </w:pPr>
    </w:p>
    <w:p w14:paraId="535676BA" w14:textId="48632513" w:rsidR="00975C3F" w:rsidRPr="001B56B5" w:rsidRDefault="00975C3F" w:rsidP="006E4083">
      <w:pPr>
        <w:numPr>
          <w:ilvl w:val="1"/>
          <w:numId w:val="17"/>
        </w:numPr>
        <w:spacing w:line="312" w:lineRule="auto"/>
        <w:jc w:val="both"/>
        <w:rPr>
          <w:rFonts w:ascii="Arial" w:hAnsi="Arial" w:cs="Arial"/>
          <w:sz w:val="20"/>
          <w:szCs w:val="20"/>
        </w:rPr>
      </w:pPr>
      <w:r w:rsidRPr="001B56B5">
        <w:rPr>
          <w:rFonts w:ascii="Arial" w:hAnsi="Arial" w:cs="Arial"/>
          <w:sz w:val="20"/>
          <w:szCs w:val="20"/>
        </w:rPr>
        <w:t xml:space="preserve">W korespondencji związanej z niniejszym postępowaniem wykonawcy powinni posługiwać się znakiem postępowania: </w:t>
      </w:r>
      <w:r w:rsidR="00411BD5" w:rsidRPr="001B56B5">
        <w:rPr>
          <w:rFonts w:ascii="Arial" w:hAnsi="Arial" w:cs="Arial"/>
          <w:sz w:val="20"/>
          <w:szCs w:val="20"/>
        </w:rPr>
        <w:t>BDGwzp-26</w:t>
      </w:r>
      <w:r w:rsidR="00423FC8">
        <w:rPr>
          <w:rFonts w:ascii="Arial" w:hAnsi="Arial" w:cs="Arial"/>
          <w:sz w:val="20"/>
          <w:szCs w:val="20"/>
        </w:rPr>
        <w:t>1</w:t>
      </w:r>
      <w:r w:rsidR="00040361">
        <w:rPr>
          <w:rFonts w:ascii="Arial" w:hAnsi="Arial" w:cs="Arial"/>
          <w:sz w:val="20"/>
          <w:szCs w:val="20"/>
        </w:rPr>
        <w:t>/</w:t>
      </w:r>
      <w:r w:rsidR="005245D0">
        <w:rPr>
          <w:rFonts w:ascii="Arial" w:hAnsi="Arial" w:cs="Arial"/>
          <w:sz w:val="20"/>
          <w:szCs w:val="20"/>
        </w:rPr>
        <w:t>10/2020</w:t>
      </w:r>
      <w:r w:rsidR="00423FC8">
        <w:rPr>
          <w:rFonts w:ascii="Arial" w:hAnsi="Arial" w:cs="Arial"/>
          <w:sz w:val="20"/>
          <w:szCs w:val="20"/>
        </w:rPr>
        <w:t>BK</w:t>
      </w:r>
    </w:p>
    <w:p w14:paraId="3715940A" w14:textId="77777777" w:rsidR="00975C3F" w:rsidRPr="001B56B5" w:rsidRDefault="00975C3F" w:rsidP="006E4083">
      <w:pPr>
        <w:numPr>
          <w:ilvl w:val="1"/>
          <w:numId w:val="17"/>
        </w:numPr>
        <w:spacing w:line="312" w:lineRule="auto"/>
        <w:jc w:val="both"/>
        <w:rPr>
          <w:rFonts w:ascii="Arial" w:hAnsi="Arial" w:cs="Arial"/>
          <w:sz w:val="20"/>
          <w:szCs w:val="20"/>
        </w:rPr>
      </w:pPr>
      <w:r w:rsidRPr="001B56B5">
        <w:rPr>
          <w:rFonts w:ascii="Arial" w:hAnsi="Arial" w:cs="Arial"/>
          <w:sz w:val="20"/>
          <w:szCs w:val="20"/>
        </w:rPr>
        <w:t>Osoba uprawniona do porozumiewania się z wykonawcami:</w:t>
      </w:r>
    </w:p>
    <w:p w14:paraId="51DD0EA3" w14:textId="7A14CFC9" w:rsidR="000A28ED" w:rsidRPr="001B56B5" w:rsidRDefault="005245D0" w:rsidP="006E4083">
      <w:pPr>
        <w:spacing w:line="312" w:lineRule="auto"/>
        <w:ind w:left="495"/>
        <w:jc w:val="both"/>
        <w:rPr>
          <w:rFonts w:ascii="Arial" w:hAnsi="Arial" w:cs="Arial"/>
          <w:sz w:val="20"/>
          <w:szCs w:val="20"/>
        </w:rPr>
      </w:pPr>
      <w:r>
        <w:rPr>
          <w:rFonts w:ascii="Arial" w:hAnsi="Arial" w:cs="Arial"/>
          <w:sz w:val="20"/>
          <w:szCs w:val="20"/>
        </w:rPr>
        <w:t>Agnieszka Napiórkowska</w:t>
      </w:r>
      <w:r w:rsidR="00E47785">
        <w:rPr>
          <w:rFonts w:ascii="Arial" w:hAnsi="Arial" w:cs="Arial"/>
          <w:sz w:val="20"/>
          <w:szCs w:val="20"/>
        </w:rPr>
        <w:t xml:space="preserve"> </w:t>
      </w:r>
      <w:r w:rsidR="009F6144">
        <w:rPr>
          <w:rFonts w:ascii="Arial" w:hAnsi="Arial" w:cs="Arial"/>
          <w:sz w:val="20"/>
          <w:szCs w:val="20"/>
        </w:rPr>
        <w:t>-</w:t>
      </w:r>
      <w:r w:rsidR="00EF02BF" w:rsidRPr="001B56B5">
        <w:rPr>
          <w:rFonts w:ascii="Arial" w:hAnsi="Arial" w:cs="Arial"/>
          <w:sz w:val="20"/>
          <w:szCs w:val="20"/>
        </w:rPr>
        <w:t xml:space="preserve"> e-mail: </w:t>
      </w:r>
      <w:hyperlink r:id="rId14" w:history="1">
        <w:r w:rsidRPr="00273099">
          <w:rPr>
            <w:rStyle w:val="Hipercze"/>
            <w:rFonts w:ascii="Arial" w:hAnsi="Arial" w:cs="Arial"/>
            <w:sz w:val="20"/>
            <w:szCs w:val="20"/>
          </w:rPr>
          <w:t>agnieszka.napiórkowska@klimat.gov.pl</w:t>
        </w:r>
      </w:hyperlink>
      <w:r w:rsidR="00E47785">
        <w:rPr>
          <w:rFonts w:ascii="Arial" w:hAnsi="Arial" w:cs="Arial"/>
          <w:sz w:val="20"/>
          <w:szCs w:val="20"/>
        </w:rPr>
        <w:t xml:space="preserve"> </w:t>
      </w:r>
      <w:r w:rsidR="00EF02BF" w:rsidRPr="001B56B5">
        <w:rPr>
          <w:rFonts w:ascii="Arial" w:hAnsi="Arial" w:cs="Arial"/>
          <w:sz w:val="20"/>
          <w:szCs w:val="20"/>
        </w:rPr>
        <w:t>– w sprawach merytorycznych</w:t>
      </w:r>
    </w:p>
    <w:p w14:paraId="2887563D" w14:textId="419066F0" w:rsidR="00975C3F" w:rsidRPr="001B56B5" w:rsidRDefault="00423FC8" w:rsidP="006E4083">
      <w:pPr>
        <w:spacing w:line="312" w:lineRule="auto"/>
        <w:ind w:left="495"/>
        <w:jc w:val="both"/>
        <w:rPr>
          <w:rFonts w:ascii="Arial" w:hAnsi="Arial" w:cs="Arial"/>
          <w:sz w:val="20"/>
          <w:szCs w:val="20"/>
        </w:rPr>
      </w:pPr>
      <w:r>
        <w:rPr>
          <w:rFonts w:ascii="Arial" w:hAnsi="Arial" w:cs="Arial"/>
          <w:sz w:val="20"/>
          <w:szCs w:val="20"/>
        </w:rPr>
        <w:t>Beata Kurek</w:t>
      </w:r>
      <w:r w:rsidR="00E47785">
        <w:rPr>
          <w:rFonts w:ascii="Arial" w:hAnsi="Arial" w:cs="Arial"/>
          <w:sz w:val="20"/>
          <w:szCs w:val="20"/>
        </w:rPr>
        <w:t xml:space="preserve"> </w:t>
      </w:r>
      <w:r w:rsidR="00975C3F" w:rsidRPr="001B56B5">
        <w:rPr>
          <w:rFonts w:ascii="Arial" w:hAnsi="Arial" w:cs="Arial"/>
          <w:sz w:val="20"/>
          <w:szCs w:val="20"/>
        </w:rPr>
        <w:t xml:space="preserve">– Biuro Dyrektora Generalnego,  </w:t>
      </w:r>
    </w:p>
    <w:p w14:paraId="6B041F86" w14:textId="1348B45D" w:rsidR="00975C3F" w:rsidRPr="00AB6E6D" w:rsidRDefault="00975C3F" w:rsidP="006E4083">
      <w:pPr>
        <w:spacing w:line="312" w:lineRule="auto"/>
        <w:ind w:left="495"/>
        <w:jc w:val="both"/>
        <w:rPr>
          <w:rFonts w:ascii="Arial" w:hAnsi="Arial" w:cs="Arial"/>
          <w:sz w:val="20"/>
          <w:szCs w:val="20"/>
        </w:rPr>
      </w:pPr>
      <w:r w:rsidRPr="00AB6E6D">
        <w:rPr>
          <w:rFonts w:ascii="Arial" w:hAnsi="Arial" w:cs="Arial"/>
          <w:sz w:val="20"/>
          <w:szCs w:val="20"/>
        </w:rPr>
        <w:t xml:space="preserve">Faks nr 22 </w:t>
      </w:r>
      <w:r w:rsidR="00EF02BF" w:rsidRPr="00AB6E6D">
        <w:rPr>
          <w:rFonts w:ascii="Arial" w:hAnsi="Arial" w:cs="Arial"/>
          <w:sz w:val="20"/>
          <w:szCs w:val="20"/>
        </w:rPr>
        <w:t>36 92 712</w:t>
      </w:r>
      <w:r w:rsidRPr="00AB6E6D">
        <w:rPr>
          <w:rFonts w:ascii="Arial" w:hAnsi="Arial" w:cs="Arial"/>
          <w:sz w:val="20"/>
          <w:szCs w:val="20"/>
        </w:rPr>
        <w:t xml:space="preserve">; e-mail: </w:t>
      </w:r>
      <w:hyperlink r:id="rId15" w:history="1">
        <w:r w:rsidR="005245D0" w:rsidRPr="00273099">
          <w:rPr>
            <w:rStyle w:val="Hipercze"/>
            <w:rFonts w:ascii="Arial" w:hAnsi="Arial" w:cs="Arial"/>
            <w:sz w:val="20"/>
            <w:szCs w:val="20"/>
          </w:rPr>
          <w:t>beata.kurek@klimat.gov.pl</w:t>
        </w:r>
      </w:hyperlink>
      <w:r w:rsidR="00E47785">
        <w:rPr>
          <w:rFonts w:ascii="Arial" w:hAnsi="Arial" w:cs="Arial"/>
          <w:sz w:val="20"/>
          <w:szCs w:val="20"/>
        </w:rPr>
        <w:t xml:space="preserve"> </w:t>
      </w:r>
      <w:r w:rsidR="00EF02BF" w:rsidRPr="00AB6E6D">
        <w:rPr>
          <w:rFonts w:ascii="Arial" w:hAnsi="Arial" w:cs="Arial"/>
          <w:sz w:val="20"/>
          <w:szCs w:val="20"/>
        </w:rPr>
        <w:t xml:space="preserve"> – w sprawach formalnych</w:t>
      </w:r>
      <w:r w:rsidR="002A22A3" w:rsidRPr="00AB6E6D">
        <w:rPr>
          <w:rFonts w:ascii="Arial" w:hAnsi="Arial" w:cs="Arial"/>
          <w:sz w:val="20"/>
          <w:szCs w:val="20"/>
        </w:rPr>
        <w:t>.</w:t>
      </w:r>
    </w:p>
    <w:p w14:paraId="183A4ED2" w14:textId="77777777" w:rsidR="001F377C" w:rsidRPr="001B56B5" w:rsidRDefault="001F377C" w:rsidP="006E4083">
      <w:pPr>
        <w:spacing w:line="312" w:lineRule="auto"/>
        <w:jc w:val="both"/>
        <w:rPr>
          <w:rFonts w:ascii="Arial" w:hAnsi="Arial" w:cs="Arial"/>
          <w:sz w:val="20"/>
          <w:szCs w:val="20"/>
        </w:rPr>
      </w:pPr>
    </w:p>
    <w:p w14:paraId="0FEE7A93" w14:textId="77777777" w:rsidR="005C3B98" w:rsidRPr="001B56B5" w:rsidRDefault="005C3B98" w:rsidP="006E4083">
      <w:pPr>
        <w:pBdr>
          <w:top w:val="single" w:sz="4" w:space="1" w:color="auto"/>
          <w:left w:val="single" w:sz="4" w:space="4" w:color="auto"/>
          <w:bottom w:val="single" w:sz="4" w:space="1" w:color="auto"/>
          <w:right w:val="single" w:sz="4" w:space="4" w:color="auto"/>
        </w:pBdr>
        <w:spacing w:line="312" w:lineRule="auto"/>
        <w:jc w:val="center"/>
        <w:rPr>
          <w:rFonts w:ascii="Arial" w:hAnsi="Arial" w:cs="Arial"/>
          <w:b/>
          <w:sz w:val="20"/>
          <w:szCs w:val="20"/>
        </w:rPr>
      </w:pPr>
      <w:r w:rsidRPr="001B56B5">
        <w:rPr>
          <w:rFonts w:ascii="Arial" w:hAnsi="Arial" w:cs="Arial"/>
          <w:b/>
          <w:sz w:val="20"/>
          <w:szCs w:val="20"/>
        </w:rPr>
        <w:t xml:space="preserve">Rozdział </w:t>
      </w:r>
      <w:r w:rsidR="002A3015" w:rsidRPr="001B56B5">
        <w:rPr>
          <w:rFonts w:ascii="Arial" w:hAnsi="Arial" w:cs="Arial"/>
          <w:b/>
          <w:sz w:val="20"/>
          <w:szCs w:val="20"/>
        </w:rPr>
        <w:t>19</w:t>
      </w:r>
    </w:p>
    <w:p w14:paraId="4AE11A4A" w14:textId="77777777" w:rsidR="002A3015" w:rsidRPr="001B56B5" w:rsidRDefault="002A3015" w:rsidP="006E4083">
      <w:pPr>
        <w:pBdr>
          <w:top w:val="single" w:sz="4" w:space="1" w:color="auto"/>
          <w:left w:val="single" w:sz="4" w:space="4" w:color="auto"/>
          <w:bottom w:val="single" w:sz="4" w:space="1" w:color="auto"/>
          <w:right w:val="single" w:sz="4" w:space="4" w:color="auto"/>
        </w:pBdr>
        <w:spacing w:line="312" w:lineRule="auto"/>
        <w:jc w:val="center"/>
        <w:rPr>
          <w:rFonts w:ascii="Arial" w:hAnsi="Arial" w:cs="Arial"/>
          <w:b/>
          <w:sz w:val="20"/>
          <w:szCs w:val="20"/>
        </w:rPr>
      </w:pPr>
      <w:r w:rsidRPr="001B56B5">
        <w:rPr>
          <w:rFonts w:ascii="Arial" w:hAnsi="Arial" w:cs="Arial"/>
          <w:b/>
          <w:sz w:val="20"/>
          <w:szCs w:val="20"/>
        </w:rPr>
        <w:t>POUCZENIE O ŚRODKACH OCHRONY PRAWNEJ</w:t>
      </w:r>
    </w:p>
    <w:p w14:paraId="38BA6E43" w14:textId="77777777" w:rsidR="00C12E92" w:rsidRDefault="00C12E92" w:rsidP="006E4083">
      <w:pPr>
        <w:spacing w:line="312" w:lineRule="auto"/>
        <w:ind w:left="495"/>
        <w:jc w:val="both"/>
        <w:rPr>
          <w:rFonts w:ascii="Arial" w:hAnsi="Arial" w:cs="Arial"/>
          <w:sz w:val="20"/>
          <w:szCs w:val="20"/>
        </w:rPr>
      </w:pPr>
    </w:p>
    <w:p w14:paraId="6324D0F6" w14:textId="48F5AF7A" w:rsidR="00632002" w:rsidRPr="001B56B5" w:rsidRDefault="00632002" w:rsidP="006E4083">
      <w:pPr>
        <w:numPr>
          <w:ilvl w:val="1"/>
          <w:numId w:val="19"/>
        </w:numPr>
        <w:spacing w:line="312" w:lineRule="auto"/>
        <w:jc w:val="both"/>
        <w:rPr>
          <w:rFonts w:ascii="Arial" w:hAnsi="Arial" w:cs="Arial"/>
          <w:sz w:val="20"/>
          <w:szCs w:val="20"/>
        </w:rPr>
      </w:pPr>
      <w:r w:rsidRPr="001B56B5">
        <w:rPr>
          <w:rFonts w:ascii="Arial" w:hAnsi="Arial" w:cs="Arial"/>
          <w:sz w:val="20"/>
          <w:szCs w:val="20"/>
        </w:rPr>
        <w:t xml:space="preserve">Każdemu </w:t>
      </w:r>
      <w:r w:rsidR="00CB54CB">
        <w:rPr>
          <w:rFonts w:ascii="Arial" w:hAnsi="Arial" w:cs="Arial"/>
          <w:sz w:val="20"/>
          <w:szCs w:val="20"/>
        </w:rPr>
        <w:t>w</w:t>
      </w:r>
      <w:r w:rsidRPr="001B56B5">
        <w:rPr>
          <w:rFonts w:ascii="Arial" w:hAnsi="Arial" w:cs="Arial"/>
          <w:sz w:val="20"/>
          <w:szCs w:val="20"/>
        </w:rPr>
        <w:t xml:space="preserve">ykonawcy, a także innemu podmiotowi, jeżeli ma lub miał interes w uzyskaniu danego zamówienia oraz poniósł lub może ponieść szkodę w wyniku naruszenia przez </w:t>
      </w:r>
      <w:r w:rsidR="00CB54CB">
        <w:rPr>
          <w:rFonts w:ascii="Arial" w:hAnsi="Arial" w:cs="Arial"/>
          <w:sz w:val="20"/>
          <w:szCs w:val="20"/>
        </w:rPr>
        <w:t>z</w:t>
      </w:r>
      <w:r w:rsidRPr="001B56B5">
        <w:rPr>
          <w:rFonts w:ascii="Arial" w:hAnsi="Arial" w:cs="Arial"/>
          <w:sz w:val="20"/>
          <w:szCs w:val="20"/>
        </w:rPr>
        <w:t>am</w:t>
      </w:r>
      <w:r w:rsidR="000E1934" w:rsidRPr="001B56B5">
        <w:rPr>
          <w:rFonts w:ascii="Arial" w:hAnsi="Arial" w:cs="Arial"/>
          <w:sz w:val="20"/>
          <w:szCs w:val="20"/>
        </w:rPr>
        <w:t xml:space="preserve">awiającego przepisów ustawy </w:t>
      </w:r>
      <w:r w:rsidRPr="001B56B5">
        <w:rPr>
          <w:rFonts w:ascii="Arial" w:hAnsi="Arial" w:cs="Arial"/>
          <w:sz w:val="20"/>
          <w:szCs w:val="20"/>
        </w:rPr>
        <w:t xml:space="preserve">przysługują środki ochrony prawnej przewidziane w dziale VI ustawy jak dla postępowań poniżej kwoty określonej w przepisach wykonawczych wydanych na podstawie art. 11 ust. 8 ustawy. </w:t>
      </w:r>
    </w:p>
    <w:p w14:paraId="1671584B" w14:textId="77777777" w:rsidR="00632002" w:rsidRDefault="00632002" w:rsidP="006E4083">
      <w:pPr>
        <w:numPr>
          <w:ilvl w:val="1"/>
          <w:numId w:val="19"/>
        </w:numPr>
        <w:spacing w:line="312" w:lineRule="auto"/>
        <w:jc w:val="both"/>
        <w:rPr>
          <w:rFonts w:ascii="Arial" w:hAnsi="Arial" w:cs="Arial"/>
          <w:sz w:val="20"/>
          <w:szCs w:val="20"/>
        </w:rPr>
      </w:pPr>
      <w:r w:rsidRPr="003C2116">
        <w:rPr>
          <w:rFonts w:ascii="Arial" w:hAnsi="Arial" w:cs="Arial"/>
          <w:sz w:val="20"/>
          <w:szCs w:val="20"/>
        </w:rPr>
        <w:t xml:space="preserve">Środki ochrony prawnej wobec ogłoszenia o zamówieniu oraz SIWZ przysługują również organizacjom wpisanym na listę, o której </w:t>
      </w:r>
      <w:r w:rsidR="000E1934" w:rsidRPr="003C2116">
        <w:rPr>
          <w:rFonts w:ascii="Arial" w:hAnsi="Arial" w:cs="Arial"/>
          <w:sz w:val="20"/>
          <w:szCs w:val="20"/>
        </w:rPr>
        <w:t>mowa w art. 154 pkt 5 ustawy</w:t>
      </w:r>
      <w:r w:rsidRPr="003C2116">
        <w:rPr>
          <w:rFonts w:ascii="Arial" w:hAnsi="Arial" w:cs="Arial"/>
          <w:sz w:val="20"/>
          <w:szCs w:val="20"/>
        </w:rPr>
        <w:t xml:space="preserve">. </w:t>
      </w:r>
    </w:p>
    <w:p w14:paraId="1554F071" w14:textId="77777777" w:rsidR="00C12E92" w:rsidRDefault="00C12E92" w:rsidP="006E4083">
      <w:pPr>
        <w:spacing w:line="312" w:lineRule="auto"/>
        <w:ind w:left="495"/>
        <w:jc w:val="both"/>
        <w:rPr>
          <w:rFonts w:ascii="Arial" w:hAnsi="Arial" w:cs="Arial"/>
          <w:sz w:val="20"/>
          <w:szCs w:val="20"/>
        </w:rPr>
      </w:pPr>
    </w:p>
    <w:p w14:paraId="7698E58E" w14:textId="77777777" w:rsidR="00DB051D" w:rsidRPr="001B56B5" w:rsidRDefault="00DB051D" w:rsidP="006E4083">
      <w:pPr>
        <w:pBdr>
          <w:top w:val="single" w:sz="4" w:space="1" w:color="auto"/>
          <w:left w:val="single" w:sz="4" w:space="4" w:color="auto"/>
          <w:bottom w:val="single" w:sz="4" w:space="1" w:color="auto"/>
          <w:right w:val="single" w:sz="4" w:space="4" w:color="auto"/>
        </w:pBdr>
        <w:spacing w:line="312" w:lineRule="auto"/>
        <w:jc w:val="center"/>
        <w:rPr>
          <w:rFonts w:ascii="Arial" w:hAnsi="Arial" w:cs="Arial"/>
          <w:b/>
          <w:sz w:val="20"/>
          <w:szCs w:val="20"/>
        </w:rPr>
      </w:pPr>
      <w:r w:rsidRPr="001B56B5">
        <w:rPr>
          <w:rFonts w:ascii="Arial" w:hAnsi="Arial" w:cs="Arial"/>
          <w:b/>
          <w:sz w:val="20"/>
          <w:szCs w:val="20"/>
        </w:rPr>
        <w:t>Rozdział 20</w:t>
      </w:r>
    </w:p>
    <w:p w14:paraId="62AB75DD" w14:textId="77777777" w:rsidR="00DB051D" w:rsidRPr="001B56B5" w:rsidRDefault="00DB051D" w:rsidP="006E4083">
      <w:pPr>
        <w:pBdr>
          <w:top w:val="single" w:sz="4" w:space="1" w:color="auto"/>
          <w:left w:val="single" w:sz="4" w:space="4" w:color="auto"/>
          <w:bottom w:val="single" w:sz="4" w:space="1" w:color="auto"/>
          <w:right w:val="single" w:sz="4" w:space="4" w:color="auto"/>
        </w:pBdr>
        <w:spacing w:line="312" w:lineRule="auto"/>
        <w:jc w:val="center"/>
        <w:rPr>
          <w:rFonts w:ascii="Arial" w:hAnsi="Arial" w:cs="Arial"/>
          <w:b/>
          <w:sz w:val="20"/>
          <w:szCs w:val="20"/>
        </w:rPr>
      </w:pPr>
      <w:r w:rsidRPr="001B56B5">
        <w:rPr>
          <w:rFonts w:ascii="Arial" w:hAnsi="Arial" w:cs="Arial"/>
          <w:b/>
          <w:sz w:val="20"/>
          <w:szCs w:val="20"/>
        </w:rPr>
        <w:t>ZAŁĄCZNIKI DO SIWZ</w:t>
      </w:r>
    </w:p>
    <w:p w14:paraId="66D59419" w14:textId="77777777" w:rsidR="007B3D59" w:rsidRDefault="007B3D59" w:rsidP="006E4083">
      <w:pPr>
        <w:spacing w:line="312" w:lineRule="auto"/>
        <w:jc w:val="both"/>
        <w:rPr>
          <w:rFonts w:ascii="Arial" w:hAnsi="Arial" w:cs="Arial"/>
          <w:sz w:val="20"/>
          <w:szCs w:val="20"/>
        </w:rPr>
      </w:pPr>
    </w:p>
    <w:p w14:paraId="2A9F63BE" w14:textId="77777777" w:rsidR="00DB051D" w:rsidRPr="00776AA1" w:rsidRDefault="00DB051D" w:rsidP="006E4083">
      <w:pPr>
        <w:spacing w:line="312" w:lineRule="auto"/>
        <w:jc w:val="both"/>
        <w:rPr>
          <w:rFonts w:ascii="Arial" w:hAnsi="Arial" w:cs="Arial"/>
          <w:sz w:val="20"/>
          <w:szCs w:val="20"/>
        </w:rPr>
      </w:pPr>
      <w:r w:rsidRPr="00776AA1">
        <w:rPr>
          <w:rFonts w:ascii="Arial" w:hAnsi="Arial" w:cs="Arial"/>
          <w:sz w:val="20"/>
          <w:szCs w:val="20"/>
        </w:rPr>
        <w:lastRenderedPageBreak/>
        <w:t>Integralną częścią SIWZ są załączniki:</w:t>
      </w:r>
    </w:p>
    <w:p w14:paraId="3FC22FA3" w14:textId="39259F64" w:rsidR="00DB051D" w:rsidRPr="007425F4" w:rsidRDefault="00DB051D" w:rsidP="006E4083">
      <w:pPr>
        <w:spacing w:line="312" w:lineRule="auto"/>
        <w:ind w:left="709"/>
        <w:jc w:val="both"/>
        <w:rPr>
          <w:rFonts w:ascii="Arial" w:hAnsi="Arial" w:cs="Arial"/>
          <w:sz w:val="20"/>
          <w:szCs w:val="20"/>
        </w:rPr>
      </w:pPr>
      <w:r w:rsidRPr="007425F4">
        <w:rPr>
          <w:rFonts w:ascii="Arial" w:hAnsi="Arial" w:cs="Arial"/>
          <w:sz w:val="20"/>
          <w:szCs w:val="20"/>
        </w:rPr>
        <w:t xml:space="preserve">Załącznik Nr 1 – </w:t>
      </w:r>
      <w:r w:rsidR="00103765">
        <w:rPr>
          <w:rFonts w:ascii="Arial" w:hAnsi="Arial" w:cs="Arial"/>
          <w:sz w:val="20"/>
          <w:szCs w:val="20"/>
        </w:rPr>
        <w:t xml:space="preserve">wzór umowy, do której załącznikiem jest </w:t>
      </w:r>
      <w:r w:rsidRPr="007425F4">
        <w:rPr>
          <w:rFonts w:ascii="Arial" w:hAnsi="Arial" w:cs="Arial"/>
          <w:sz w:val="20"/>
          <w:szCs w:val="20"/>
        </w:rPr>
        <w:t>Szczegółowy</w:t>
      </w:r>
      <w:r w:rsidR="00F70695" w:rsidRPr="007425F4">
        <w:rPr>
          <w:rFonts w:ascii="Arial" w:hAnsi="Arial" w:cs="Arial"/>
          <w:sz w:val="20"/>
          <w:szCs w:val="20"/>
        </w:rPr>
        <w:t xml:space="preserve"> </w:t>
      </w:r>
      <w:r w:rsidR="00754D38">
        <w:rPr>
          <w:rFonts w:ascii="Arial" w:hAnsi="Arial" w:cs="Arial"/>
          <w:sz w:val="20"/>
          <w:szCs w:val="20"/>
        </w:rPr>
        <w:t>o</w:t>
      </w:r>
      <w:r w:rsidR="00F70695" w:rsidRPr="007425F4">
        <w:rPr>
          <w:rFonts w:ascii="Arial" w:hAnsi="Arial" w:cs="Arial"/>
          <w:sz w:val="20"/>
          <w:szCs w:val="20"/>
        </w:rPr>
        <w:t xml:space="preserve">pis </w:t>
      </w:r>
      <w:r w:rsidR="00754D38">
        <w:rPr>
          <w:rFonts w:ascii="Arial" w:hAnsi="Arial" w:cs="Arial"/>
          <w:sz w:val="20"/>
          <w:szCs w:val="20"/>
        </w:rPr>
        <w:t>p</w:t>
      </w:r>
      <w:r w:rsidR="00F70695" w:rsidRPr="007425F4">
        <w:rPr>
          <w:rFonts w:ascii="Arial" w:hAnsi="Arial" w:cs="Arial"/>
          <w:sz w:val="20"/>
          <w:szCs w:val="20"/>
        </w:rPr>
        <w:t xml:space="preserve">rzedmiotu </w:t>
      </w:r>
      <w:r w:rsidR="00754D38">
        <w:rPr>
          <w:rFonts w:ascii="Arial" w:hAnsi="Arial" w:cs="Arial"/>
          <w:sz w:val="20"/>
          <w:szCs w:val="20"/>
        </w:rPr>
        <w:t>z</w:t>
      </w:r>
      <w:r w:rsidR="00F70695" w:rsidRPr="007425F4">
        <w:rPr>
          <w:rFonts w:ascii="Arial" w:hAnsi="Arial" w:cs="Arial"/>
          <w:sz w:val="20"/>
          <w:szCs w:val="20"/>
        </w:rPr>
        <w:t>amówienia</w:t>
      </w:r>
    </w:p>
    <w:p w14:paraId="17AA6239" w14:textId="273E8AD1" w:rsidR="001B56B5" w:rsidRPr="007425F4" w:rsidRDefault="001B56B5" w:rsidP="006E4083">
      <w:pPr>
        <w:spacing w:line="312" w:lineRule="auto"/>
        <w:ind w:left="709"/>
        <w:jc w:val="both"/>
        <w:rPr>
          <w:rFonts w:ascii="Arial" w:hAnsi="Arial" w:cs="Arial"/>
          <w:sz w:val="20"/>
          <w:szCs w:val="20"/>
        </w:rPr>
      </w:pPr>
      <w:r w:rsidRPr="007425F4">
        <w:rPr>
          <w:rFonts w:ascii="Arial" w:hAnsi="Arial" w:cs="Arial"/>
          <w:sz w:val="20"/>
          <w:szCs w:val="20"/>
        </w:rPr>
        <w:t xml:space="preserve">Załącznik </w:t>
      </w:r>
      <w:r w:rsidR="00542DE0">
        <w:rPr>
          <w:rFonts w:ascii="Arial" w:hAnsi="Arial" w:cs="Arial"/>
          <w:sz w:val="20"/>
          <w:szCs w:val="20"/>
        </w:rPr>
        <w:t>N</w:t>
      </w:r>
      <w:r w:rsidRPr="007425F4">
        <w:rPr>
          <w:rFonts w:ascii="Arial" w:hAnsi="Arial" w:cs="Arial"/>
          <w:sz w:val="20"/>
          <w:szCs w:val="20"/>
        </w:rPr>
        <w:t>r 2</w:t>
      </w:r>
      <w:r w:rsidR="00A22C92">
        <w:rPr>
          <w:rFonts w:ascii="Arial" w:hAnsi="Arial" w:cs="Arial"/>
          <w:sz w:val="20"/>
          <w:szCs w:val="20"/>
        </w:rPr>
        <w:t xml:space="preserve"> </w:t>
      </w:r>
      <w:r w:rsidRPr="007425F4">
        <w:rPr>
          <w:rFonts w:ascii="Arial" w:hAnsi="Arial" w:cs="Arial"/>
          <w:sz w:val="20"/>
          <w:szCs w:val="20"/>
        </w:rPr>
        <w:t>– wzór Formularza ofertowego</w:t>
      </w:r>
    </w:p>
    <w:p w14:paraId="7E86EEA8" w14:textId="77777777" w:rsidR="004B0D55" w:rsidRPr="007425F4" w:rsidRDefault="00DB051D" w:rsidP="006E4083">
      <w:pPr>
        <w:spacing w:line="312" w:lineRule="auto"/>
        <w:ind w:left="709"/>
        <w:jc w:val="both"/>
        <w:rPr>
          <w:rFonts w:ascii="Arial" w:hAnsi="Arial" w:cs="Arial"/>
          <w:sz w:val="20"/>
          <w:szCs w:val="20"/>
        </w:rPr>
      </w:pPr>
      <w:r w:rsidRPr="007425F4">
        <w:rPr>
          <w:rFonts w:ascii="Arial" w:hAnsi="Arial" w:cs="Arial"/>
          <w:sz w:val="20"/>
          <w:szCs w:val="20"/>
        </w:rPr>
        <w:t>Załą</w:t>
      </w:r>
      <w:r w:rsidR="003903BC" w:rsidRPr="007425F4">
        <w:rPr>
          <w:rFonts w:ascii="Arial" w:hAnsi="Arial" w:cs="Arial"/>
          <w:sz w:val="20"/>
          <w:szCs w:val="20"/>
        </w:rPr>
        <w:t>c</w:t>
      </w:r>
      <w:r w:rsidRPr="007425F4">
        <w:rPr>
          <w:rFonts w:ascii="Arial" w:hAnsi="Arial" w:cs="Arial"/>
          <w:sz w:val="20"/>
          <w:szCs w:val="20"/>
        </w:rPr>
        <w:t xml:space="preserve">znik Nr 3 – </w:t>
      </w:r>
      <w:r w:rsidR="00674341" w:rsidRPr="007425F4">
        <w:rPr>
          <w:rFonts w:ascii="Arial" w:hAnsi="Arial" w:cs="Arial"/>
          <w:sz w:val="20"/>
          <w:szCs w:val="20"/>
        </w:rPr>
        <w:t xml:space="preserve">wzór </w:t>
      </w:r>
      <w:r w:rsidR="00C74B74" w:rsidRPr="007425F4">
        <w:rPr>
          <w:rFonts w:ascii="Arial" w:hAnsi="Arial" w:cs="Arial"/>
          <w:sz w:val="20"/>
          <w:szCs w:val="20"/>
        </w:rPr>
        <w:t>oświadczenia o spełnianiu warunków udziału w postępowaniu</w:t>
      </w:r>
    </w:p>
    <w:p w14:paraId="197EADF3" w14:textId="77777777" w:rsidR="00C74B74" w:rsidRPr="007425F4" w:rsidRDefault="00C74B74" w:rsidP="006E4083">
      <w:pPr>
        <w:spacing w:line="312" w:lineRule="auto"/>
        <w:ind w:left="709"/>
        <w:jc w:val="both"/>
        <w:rPr>
          <w:rFonts w:ascii="Arial" w:hAnsi="Arial" w:cs="Arial"/>
          <w:sz w:val="20"/>
          <w:szCs w:val="20"/>
        </w:rPr>
      </w:pPr>
      <w:r w:rsidRPr="007425F4">
        <w:rPr>
          <w:rFonts w:ascii="Arial" w:hAnsi="Arial" w:cs="Arial"/>
          <w:sz w:val="20"/>
          <w:szCs w:val="20"/>
        </w:rPr>
        <w:t xml:space="preserve">Załącznik Nr 4 – wzór oświadczenia o </w:t>
      </w:r>
      <w:r w:rsidR="00DF3467" w:rsidRPr="007425F4">
        <w:rPr>
          <w:rFonts w:ascii="Arial" w:hAnsi="Arial" w:cs="Arial"/>
          <w:sz w:val="20"/>
          <w:szCs w:val="20"/>
        </w:rPr>
        <w:t>braku podstaw do wykluczenia</w:t>
      </w:r>
    </w:p>
    <w:p w14:paraId="2BE41420" w14:textId="6721D837" w:rsidR="004B0D55" w:rsidRDefault="00C74B74" w:rsidP="006E4083">
      <w:pPr>
        <w:spacing w:line="312" w:lineRule="auto"/>
        <w:ind w:left="709"/>
        <w:jc w:val="both"/>
        <w:rPr>
          <w:rFonts w:ascii="Arial" w:hAnsi="Arial" w:cs="Arial"/>
          <w:sz w:val="20"/>
          <w:szCs w:val="20"/>
        </w:rPr>
      </w:pPr>
      <w:r w:rsidRPr="007425F4">
        <w:rPr>
          <w:rFonts w:ascii="Arial" w:hAnsi="Arial" w:cs="Arial"/>
          <w:sz w:val="20"/>
          <w:szCs w:val="20"/>
        </w:rPr>
        <w:t xml:space="preserve">Załącznik Nr </w:t>
      </w:r>
      <w:r w:rsidR="00B26FAE" w:rsidRPr="007425F4">
        <w:rPr>
          <w:rFonts w:ascii="Arial" w:hAnsi="Arial" w:cs="Arial"/>
          <w:sz w:val="20"/>
          <w:szCs w:val="20"/>
        </w:rPr>
        <w:t>5</w:t>
      </w:r>
      <w:r w:rsidR="004B0D55" w:rsidRPr="007425F4">
        <w:rPr>
          <w:rFonts w:ascii="Arial" w:hAnsi="Arial" w:cs="Arial"/>
          <w:sz w:val="20"/>
          <w:szCs w:val="20"/>
        </w:rPr>
        <w:t xml:space="preserve"> – </w:t>
      </w:r>
      <w:r w:rsidR="006E1B4A" w:rsidRPr="007425F4">
        <w:rPr>
          <w:rFonts w:ascii="Arial" w:hAnsi="Arial" w:cs="Arial"/>
          <w:sz w:val="20"/>
          <w:szCs w:val="20"/>
        </w:rPr>
        <w:t>wzór informacji, że wykonawca nie należy/należy do grupy kapitałowej</w:t>
      </w:r>
    </w:p>
    <w:p w14:paraId="1870AE52" w14:textId="3ED4DF9F" w:rsidR="00423FC8" w:rsidRDefault="00423FC8" w:rsidP="006E4083">
      <w:pPr>
        <w:spacing w:line="312" w:lineRule="auto"/>
        <w:ind w:left="709"/>
        <w:jc w:val="both"/>
        <w:rPr>
          <w:rFonts w:ascii="Arial" w:hAnsi="Arial" w:cs="Arial"/>
          <w:sz w:val="20"/>
          <w:szCs w:val="20"/>
        </w:rPr>
      </w:pPr>
      <w:r>
        <w:rPr>
          <w:rFonts w:ascii="Arial" w:hAnsi="Arial" w:cs="Arial"/>
          <w:sz w:val="20"/>
          <w:szCs w:val="20"/>
        </w:rPr>
        <w:t>Załącznik nr 6 – wzór wykazu zrealizowanych zamówień</w:t>
      </w:r>
    </w:p>
    <w:p w14:paraId="0793B1F4" w14:textId="0A2A9806" w:rsidR="00423FC8" w:rsidRPr="007425F4" w:rsidRDefault="00423FC8" w:rsidP="006E4083">
      <w:pPr>
        <w:spacing w:line="312" w:lineRule="auto"/>
        <w:ind w:left="709"/>
        <w:jc w:val="both"/>
        <w:rPr>
          <w:rFonts w:ascii="Arial" w:hAnsi="Arial" w:cs="Arial"/>
          <w:sz w:val="20"/>
          <w:szCs w:val="20"/>
        </w:rPr>
      </w:pPr>
      <w:r>
        <w:rPr>
          <w:rFonts w:ascii="Arial" w:hAnsi="Arial" w:cs="Arial"/>
          <w:sz w:val="20"/>
          <w:szCs w:val="20"/>
        </w:rPr>
        <w:t>Załącznik nr 7 – wzór wykazu osób</w:t>
      </w:r>
    </w:p>
    <w:p w14:paraId="67E4E916" w14:textId="77777777" w:rsidR="00E47785" w:rsidRDefault="00E47785" w:rsidP="006E4083">
      <w:pPr>
        <w:spacing w:line="312" w:lineRule="auto"/>
        <w:rPr>
          <w:rFonts w:ascii="Arial" w:hAnsi="Arial" w:cs="Arial"/>
          <w:sz w:val="20"/>
          <w:szCs w:val="20"/>
        </w:rPr>
      </w:pPr>
    </w:p>
    <w:p w14:paraId="673BFF9E" w14:textId="77777777" w:rsidR="005245D0" w:rsidRDefault="005245D0" w:rsidP="006E4083">
      <w:pPr>
        <w:spacing w:line="312" w:lineRule="auto"/>
        <w:rPr>
          <w:rFonts w:ascii="Arial" w:hAnsi="Arial" w:cs="Arial"/>
          <w:sz w:val="20"/>
          <w:szCs w:val="20"/>
        </w:rPr>
      </w:pPr>
    </w:p>
    <w:p w14:paraId="03CA3435" w14:textId="77777777" w:rsidR="005245D0" w:rsidRDefault="005245D0" w:rsidP="006E4083">
      <w:pPr>
        <w:spacing w:line="312" w:lineRule="auto"/>
        <w:rPr>
          <w:rFonts w:ascii="Arial" w:hAnsi="Arial" w:cs="Arial"/>
          <w:sz w:val="20"/>
          <w:szCs w:val="20"/>
        </w:rPr>
      </w:pPr>
    </w:p>
    <w:p w14:paraId="7F4186A1" w14:textId="77777777" w:rsidR="005245D0" w:rsidRDefault="005245D0" w:rsidP="006E4083">
      <w:pPr>
        <w:spacing w:line="312" w:lineRule="auto"/>
        <w:rPr>
          <w:rFonts w:ascii="Arial" w:hAnsi="Arial" w:cs="Arial"/>
          <w:sz w:val="20"/>
          <w:szCs w:val="20"/>
        </w:rPr>
      </w:pPr>
    </w:p>
    <w:p w14:paraId="0FD6C33B" w14:textId="77777777" w:rsidR="005245D0" w:rsidRDefault="005245D0" w:rsidP="006E4083">
      <w:pPr>
        <w:spacing w:line="312" w:lineRule="auto"/>
        <w:rPr>
          <w:rFonts w:ascii="Arial" w:hAnsi="Arial" w:cs="Arial"/>
          <w:sz w:val="20"/>
          <w:szCs w:val="20"/>
        </w:rPr>
      </w:pPr>
    </w:p>
    <w:p w14:paraId="3D0C61E9" w14:textId="77777777" w:rsidR="005245D0" w:rsidRDefault="005245D0" w:rsidP="006E4083">
      <w:pPr>
        <w:spacing w:line="312" w:lineRule="auto"/>
        <w:rPr>
          <w:rFonts w:ascii="Arial" w:hAnsi="Arial" w:cs="Arial"/>
          <w:sz w:val="20"/>
          <w:szCs w:val="20"/>
        </w:rPr>
      </w:pPr>
    </w:p>
    <w:p w14:paraId="1F14F952" w14:textId="77777777" w:rsidR="005245D0" w:rsidRDefault="005245D0" w:rsidP="006E4083">
      <w:pPr>
        <w:spacing w:line="312" w:lineRule="auto"/>
        <w:rPr>
          <w:rFonts w:ascii="Arial" w:hAnsi="Arial" w:cs="Arial"/>
          <w:sz w:val="20"/>
          <w:szCs w:val="20"/>
        </w:rPr>
      </w:pPr>
    </w:p>
    <w:p w14:paraId="02AD71D2" w14:textId="77777777" w:rsidR="005245D0" w:rsidRDefault="005245D0" w:rsidP="006E4083">
      <w:pPr>
        <w:spacing w:line="312" w:lineRule="auto"/>
        <w:rPr>
          <w:rFonts w:ascii="Arial" w:hAnsi="Arial" w:cs="Arial"/>
          <w:sz w:val="20"/>
          <w:szCs w:val="20"/>
        </w:rPr>
      </w:pPr>
    </w:p>
    <w:p w14:paraId="52F42D26" w14:textId="77777777" w:rsidR="005245D0" w:rsidRDefault="005245D0" w:rsidP="006E4083">
      <w:pPr>
        <w:spacing w:line="312" w:lineRule="auto"/>
        <w:rPr>
          <w:rFonts w:ascii="Arial" w:hAnsi="Arial" w:cs="Arial"/>
          <w:sz w:val="20"/>
          <w:szCs w:val="20"/>
        </w:rPr>
      </w:pPr>
    </w:p>
    <w:p w14:paraId="7C74FCEB" w14:textId="77777777" w:rsidR="005245D0" w:rsidRDefault="005245D0" w:rsidP="006E4083">
      <w:pPr>
        <w:spacing w:line="312" w:lineRule="auto"/>
        <w:rPr>
          <w:rFonts w:ascii="Arial" w:hAnsi="Arial" w:cs="Arial"/>
          <w:sz w:val="20"/>
          <w:szCs w:val="20"/>
        </w:rPr>
      </w:pPr>
    </w:p>
    <w:p w14:paraId="2F17CCB7" w14:textId="77777777" w:rsidR="005245D0" w:rsidRDefault="005245D0" w:rsidP="006E4083">
      <w:pPr>
        <w:spacing w:line="312" w:lineRule="auto"/>
        <w:rPr>
          <w:rFonts w:ascii="Arial" w:hAnsi="Arial" w:cs="Arial"/>
          <w:sz w:val="20"/>
          <w:szCs w:val="20"/>
        </w:rPr>
      </w:pPr>
    </w:p>
    <w:p w14:paraId="3F15605F" w14:textId="77777777" w:rsidR="005245D0" w:rsidRDefault="005245D0" w:rsidP="006E4083">
      <w:pPr>
        <w:spacing w:line="312" w:lineRule="auto"/>
        <w:rPr>
          <w:rFonts w:ascii="Arial" w:hAnsi="Arial" w:cs="Arial"/>
          <w:sz w:val="20"/>
          <w:szCs w:val="20"/>
        </w:rPr>
      </w:pPr>
    </w:p>
    <w:p w14:paraId="321EF8D3" w14:textId="77777777" w:rsidR="005245D0" w:rsidRDefault="005245D0" w:rsidP="006E4083">
      <w:pPr>
        <w:spacing w:line="312" w:lineRule="auto"/>
        <w:rPr>
          <w:rFonts w:ascii="Arial" w:hAnsi="Arial" w:cs="Arial"/>
          <w:sz w:val="20"/>
          <w:szCs w:val="20"/>
        </w:rPr>
      </w:pPr>
    </w:p>
    <w:p w14:paraId="693C8819" w14:textId="77777777" w:rsidR="005245D0" w:rsidRDefault="005245D0" w:rsidP="006E4083">
      <w:pPr>
        <w:spacing w:line="312" w:lineRule="auto"/>
        <w:rPr>
          <w:rFonts w:ascii="Arial" w:hAnsi="Arial" w:cs="Arial"/>
          <w:sz w:val="20"/>
          <w:szCs w:val="20"/>
        </w:rPr>
      </w:pPr>
    </w:p>
    <w:p w14:paraId="523E11EE" w14:textId="77777777" w:rsidR="005245D0" w:rsidRDefault="005245D0" w:rsidP="006E4083">
      <w:pPr>
        <w:spacing w:line="312" w:lineRule="auto"/>
        <w:rPr>
          <w:rFonts w:ascii="Arial" w:hAnsi="Arial" w:cs="Arial"/>
          <w:sz w:val="20"/>
          <w:szCs w:val="20"/>
        </w:rPr>
      </w:pPr>
    </w:p>
    <w:p w14:paraId="3242B20D" w14:textId="77777777" w:rsidR="005245D0" w:rsidRDefault="005245D0" w:rsidP="006E4083">
      <w:pPr>
        <w:spacing w:line="312" w:lineRule="auto"/>
        <w:rPr>
          <w:rFonts w:ascii="Arial" w:hAnsi="Arial" w:cs="Arial"/>
          <w:sz w:val="20"/>
          <w:szCs w:val="20"/>
        </w:rPr>
      </w:pPr>
    </w:p>
    <w:p w14:paraId="43B5675A" w14:textId="77777777" w:rsidR="005245D0" w:rsidRDefault="005245D0" w:rsidP="006E4083">
      <w:pPr>
        <w:spacing w:line="312" w:lineRule="auto"/>
        <w:rPr>
          <w:rFonts w:ascii="Arial" w:hAnsi="Arial" w:cs="Arial"/>
          <w:sz w:val="20"/>
          <w:szCs w:val="20"/>
        </w:rPr>
      </w:pPr>
    </w:p>
    <w:p w14:paraId="214ABE3D" w14:textId="77777777" w:rsidR="005245D0" w:rsidRDefault="005245D0" w:rsidP="006E4083">
      <w:pPr>
        <w:spacing w:line="312" w:lineRule="auto"/>
        <w:rPr>
          <w:rFonts w:ascii="Arial" w:hAnsi="Arial" w:cs="Arial"/>
          <w:sz w:val="20"/>
          <w:szCs w:val="20"/>
        </w:rPr>
      </w:pPr>
    </w:p>
    <w:p w14:paraId="4B70FC22" w14:textId="77777777" w:rsidR="005245D0" w:rsidRDefault="005245D0" w:rsidP="006E4083">
      <w:pPr>
        <w:spacing w:line="312" w:lineRule="auto"/>
        <w:rPr>
          <w:rFonts w:ascii="Arial" w:hAnsi="Arial" w:cs="Arial"/>
          <w:sz w:val="20"/>
          <w:szCs w:val="20"/>
        </w:rPr>
      </w:pPr>
    </w:p>
    <w:p w14:paraId="48857340" w14:textId="77777777" w:rsidR="005245D0" w:rsidRDefault="005245D0" w:rsidP="006E4083">
      <w:pPr>
        <w:spacing w:line="312" w:lineRule="auto"/>
        <w:rPr>
          <w:rFonts w:ascii="Arial" w:hAnsi="Arial" w:cs="Arial"/>
          <w:sz w:val="20"/>
          <w:szCs w:val="20"/>
        </w:rPr>
      </w:pPr>
    </w:p>
    <w:p w14:paraId="42A3425B" w14:textId="77777777" w:rsidR="005245D0" w:rsidRDefault="005245D0" w:rsidP="006E4083">
      <w:pPr>
        <w:spacing w:line="312" w:lineRule="auto"/>
        <w:rPr>
          <w:rFonts w:ascii="Arial" w:hAnsi="Arial" w:cs="Arial"/>
          <w:sz w:val="20"/>
          <w:szCs w:val="20"/>
        </w:rPr>
      </w:pPr>
    </w:p>
    <w:p w14:paraId="0C356A50" w14:textId="77777777" w:rsidR="005245D0" w:rsidRDefault="005245D0" w:rsidP="006E4083">
      <w:pPr>
        <w:spacing w:line="312" w:lineRule="auto"/>
        <w:rPr>
          <w:rFonts w:ascii="Arial" w:hAnsi="Arial" w:cs="Arial"/>
          <w:sz w:val="20"/>
          <w:szCs w:val="20"/>
        </w:rPr>
      </w:pPr>
    </w:p>
    <w:p w14:paraId="783C3CF3" w14:textId="77777777" w:rsidR="005245D0" w:rsidRDefault="005245D0" w:rsidP="006E4083">
      <w:pPr>
        <w:spacing w:line="312" w:lineRule="auto"/>
        <w:rPr>
          <w:rFonts w:ascii="Arial" w:hAnsi="Arial" w:cs="Arial"/>
          <w:sz w:val="20"/>
          <w:szCs w:val="20"/>
        </w:rPr>
      </w:pPr>
    </w:p>
    <w:p w14:paraId="39FB37D4" w14:textId="77777777" w:rsidR="005245D0" w:rsidRDefault="005245D0" w:rsidP="006E4083">
      <w:pPr>
        <w:spacing w:line="312" w:lineRule="auto"/>
        <w:rPr>
          <w:rFonts w:ascii="Arial" w:hAnsi="Arial" w:cs="Arial"/>
          <w:sz w:val="20"/>
          <w:szCs w:val="20"/>
        </w:rPr>
      </w:pPr>
    </w:p>
    <w:p w14:paraId="75999C19" w14:textId="77777777" w:rsidR="005245D0" w:rsidRDefault="005245D0" w:rsidP="006E4083">
      <w:pPr>
        <w:spacing w:line="312" w:lineRule="auto"/>
        <w:rPr>
          <w:rFonts w:ascii="Arial" w:hAnsi="Arial" w:cs="Arial"/>
          <w:sz w:val="20"/>
          <w:szCs w:val="20"/>
        </w:rPr>
      </w:pPr>
    </w:p>
    <w:p w14:paraId="2106745A" w14:textId="77777777" w:rsidR="005245D0" w:rsidRDefault="005245D0" w:rsidP="006E4083">
      <w:pPr>
        <w:spacing w:line="312" w:lineRule="auto"/>
        <w:rPr>
          <w:rFonts w:ascii="Arial" w:hAnsi="Arial" w:cs="Arial"/>
          <w:sz w:val="20"/>
          <w:szCs w:val="20"/>
        </w:rPr>
      </w:pPr>
    </w:p>
    <w:p w14:paraId="1956DF1A" w14:textId="77777777" w:rsidR="00640150" w:rsidRDefault="00640150" w:rsidP="006E4083">
      <w:pPr>
        <w:spacing w:line="312" w:lineRule="auto"/>
        <w:rPr>
          <w:rFonts w:ascii="Arial" w:hAnsi="Arial" w:cs="Arial"/>
          <w:sz w:val="20"/>
          <w:szCs w:val="20"/>
        </w:rPr>
      </w:pPr>
    </w:p>
    <w:p w14:paraId="34B9AA02" w14:textId="77777777" w:rsidR="00640150" w:rsidRDefault="00640150" w:rsidP="006E4083">
      <w:pPr>
        <w:spacing w:line="312" w:lineRule="auto"/>
        <w:rPr>
          <w:rFonts w:ascii="Arial" w:hAnsi="Arial" w:cs="Arial"/>
          <w:sz w:val="20"/>
          <w:szCs w:val="20"/>
        </w:rPr>
      </w:pPr>
    </w:p>
    <w:p w14:paraId="51BBE618" w14:textId="77777777" w:rsidR="00640150" w:rsidRDefault="00640150" w:rsidP="006E4083">
      <w:pPr>
        <w:spacing w:line="312" w:lineRule="auto"/>
        <w:rPr>
          <w:rFonts w:ascii="Arial" w:hAnsi="Arial" w:cs="Arial"/>
          <w:sz w:val="20"/>
          <w:szCs w:val="20"/>
        </w:rPr>
      </w:pPr>
    </w:p>
    <w:p w14:paraId="3076F89E" w14:textId="77777777" w:rsidR="00640150" w:rsidRDefault="00640150" w:rsidP="006E4083">
      <w:pPr>
        <w:spacing w:line="312" w:lineRule="auto"/>
        <w:rPr>
          <w:rFonts w:ascii="Arial" w:hAnsi="Arial" w:cs="Arial"/>
          <w:sz w:val="20"/>
          <w:szCs w:val="20"/>
        </w:rPr>
      </w:pPr>
    </w:p>
    <w:p w14:paraId="5F2C8D54" w14:textId="77777777" w:rsidR="00640150" w:rsidRDefault="00640150" w:rsidP="006E4083">
      <w:pPr>
        <w:spacing w:line="312" w:lineRule="auto"/>
        <w:rPr>
          <w:rFonts w:ascii="Arial" w:hAnsi="Arial" w:cs="Arial"/>
          <w:sz w:val="20"/>
          <w:szCs w:val="20"/>
        </w:rPr>
      </w:pPr>
    </w:p>
    <w:p w14:paraId="4B36B7BE" w14:textId="77777777" w:rsidR="00640150" w:rsidRDefault="00640150" w:rsidP="006E4083">
      <w:pPr>
        <w:spacing w:line="312" w:lineRule="auto"/>
        <w:rPr>
          <w:rFonts w:ascii="Arial" w:hAnsi="Arial" w:cs="Arial"/>
          <w:sz w:val="20"/>
          <w:szCs w:val="20"/>
        </w:rPr>
      </w:pPr>
    </w:p>
    <w:p w14:paraId="0D33C0E7" w14:textId="77777777" w:rsidR="00640150" w:rsidRDefault="00640150" w:rsidP="006E4083">
      <w:pPr>
        <w:spacing w:line="312" w:lineRule="auto"/>
        <w:rPr>
          <w:rFonts w:ascii="Arial" w:hAnsi="Arial" w:cs="Arial"/>
          <w:sz w:val="20"/>
          <w:szCs w:val="20"/>
        </w:rPr>
      </w:pPr>
    </w:p>
    <w:p w14:paraId="157C1F55" w14:textId="77777777" w:rsidR="00640150" w:rsidRDefault="00640150" w:rsidP="006E4083">
      <w:pPr>
        <w:spacing w:line="312" w:lineRule="auto"/>
        <w:rPr>
          <w:rFonts w:ascii="Arial" w:hAnsi="Arial" w:cs="Arial"/>
          <w:sz w:val="20"/>
          <w:szCs w:val="20"/>
        </w:rPr>
      </w:pPr>
    </w:p>
    <w:p w14:paraId="0FAA718C" w14:textId="77777777" w:rsidR="005245D0" w:rsidRDefault="005245D0" w:rsidP="006E4083">
      <w:pPr>
        <w:spacing w:line="312" w:lineRule="auto"/>
        <w:rPr>
          <w:rFonts w:ascii="Arial" w:hAnsi="Arial" w:cs="Arial"/>
          <w:sz w:val="20"/>
          <w:szCs w:val="20"/>
        </w:rPr>
      </w:pPr>
    </w:p>
    <w:p w14:paraId="18D2BAF7" w14:textId="77777777" w:rsidR="005245D0" w:rsidRDefault="005245D0" w:rsidP="006E4083">
      <w:pPr>
        <w:spacing w:line="312" w:lineRule="auto"/>
        <w:rPr>
          <w:rFonts w:ascii="Arial" w:hAnsi="Arial" w:cs="Arial"/>
          <w:sz w:val="20"/>
          <w:szCs w:val="20"/>
        </w:rPr>
      </w:pPr>
    </w:p>
    <w:p w14:paraId="675B448F" w14:textId="77777777" w:rsidR="005245D0" w:rsidRDefault="005245D0" w:rsidP="006E4083">
      <w:pPr>
        <w:spacing w:line="312" w:lineRule="auto"/>
        <w:rPr>
          <w:rFonts w:ascii="Arial" w:hAnsi="Arial" w:cs="Arial"/>
          <w:sz w:val="20"/>
          <w:szCs w:val="20"/>
        </w:rPr>
      </w:pPr>
    </w:p>
    <w:p w14:paraId="53CEEC8C" w14:textId="77777777" w:rsidR="00E47785" w:rsidRDefault="00E47785" w:rsidP="006E4083">
      <w:pPr>
        <w:spacing w:line="312" w:lineRule="auto"/>
        <w:rPr>
          <w:rFonts w:ascii="Arial" w:hAnsi="Arial" w:cs="Arial"/>
          <w:sz w:val="20"/>
          <w:szCs w:val="20"/>
        </w:rPr>
      </w:pPr>
    </w:p>
    <w:p w14:paraId="4455A4DB" w14:textId="77777777" w:rsidR="00E47785" w:rsidRDefault="00E47785" w:rsidP="006E4083">
      <w:pPr>
        <w:spacing w:line="312" w:lineRule="auto"/>
        <w:rPr>
          <w:rFonts w:ascii="Arial" w:hAnsi="Arial" w:cs="Arial"/>
          <w:sz w:val="20"/>
          <w:szCs w:val="20"/>
        </w:rPr>
      </w:pPr>
    </w:p>
    <w:p w14:paraId="24A231EA" w14:textId="77777777" w:rsidR="00E47785" w:rsidRDefault="00E47785" w:rsidP="006E4083">
      <w:pPr>
        <w:spacing w:line="312" w:lineRule="auto"/>
        <w:rPr>
          <w:rFonts w:ascii="Arial" w:hAnsi="Arial" w:cs="Arial"/>
          <w:sz w:val="20"/>
          <w:szCs w:val="20"/>
        </w:rPr>
      </w:pPr>
    </w:p>
    <w:p w14:paraId="7D619500" w14:textId="77777777" w:rsidR="00E47785" w:rsidRDefault="00E47785" w:rsidP="000A09A8">
      <w:pPr>
        <w:spacing w:line="312" w:lineRule="auto"/>
        <w:jc w:val="center"/>
        <w:rPr>
          <w:rFonts w:ascii="Arial" w:hAnsi="Arial" w:cs="Arial"/>
          <w:sz w:val="20"/>
          <w:szCs w:val="20"/>
        </w:rPr>
      </w:pPr>
    </w:p>
    <w:p w14:paraId="43E14D9B" w14:textId="5826833A" w:rsidR="00C11E92" w:rsidRPr="00711A5B" w:rsidRDefault="00C11E92" w:rsidP="006E4083">
      <w:pPr>
        <w:spacing w:line="312" w:lineRule="auto"/>
        <w:jc w:val="center"/>
        <w:rPr>
          <w:rFonts w:ascii="Arial" w:hAnsi="Arial" w:cs="Arial"/>
          <w:spacing w:val="4"/>
          <w:sz w:val="20"/>
          <w:szCs w:val="20"/>
        </w:rPr>
      </w:pPr>
      <w:r w:rsidRPr="00711A5B">
        <w:rPr>
          <w:rFonts w:ascii="Arial" w:hAnsi="Arial" w:cs="Arial"/>
          <w:b/>
          <w:spacing w:val="4"/>
          <w:sz w:val="20"/>
          <w:szCs w:val="20"/>
        </w:rPr>
        <w:lastRenderedPageBreak/>
        <w:t>Załącznik nr 1</w:t>
      </w:r>
      <w:r w:rsidR="00156767" w:rsidRPr="00711A5B">
        <w:rPr>
          <w:rFonts w:ascii="Arial" w:hAnsi="Arial" w:cs="Arial"/>
          <w:spacing w:val="4"/>
          <w:sz w:val="20"/>
          <w:szCs w:val="20"/>
        </w:rPr>
        <w:t xml:space="preserve"> – wzór umowy, </w:t>
      </w:r>
      <w:r w:rsidR="00103765">
        <w:rPr>
          <w:rFonts w:ascii="Arial" w:hAnsi="Arial" w:cs="Arial"/>
          <w:spacing w:val="4"/>
          <w:sz w:val="20"/>
          <w:szCs w:val="20"/>
        </w:rPr>
        <w:t xml:space="preserve">do której załącznikiem jest </w:t>
      </w:r>
      <w:r w:rsidR="00754D38">
        <w:rPr>
          <w:rFonts w:ascii="Arial" w:hAnsi="Arial" w:cs="Arial"/>
          <w:spacing w:val="4"/>
          <w:sz w:val="20"/>
          <w:szCs w:val="20"/>
        </w:rPr>
        <w:t>S</w:t>
      </w:r>
      <w:r w:rsidR="00156767" w:rsidRPr="00711A5B">
        <w:rPr>
          <w:rFonts w:ascii="Arial" w:hAnsi="Arial" w:cs="Arial"/>
          <w:spacing w:val="4"/>
          <w:sz w:val="20"/>
          <w:szCs w:val="20"/>
        </w:rPr>
        <w:t>zczegółowy opis przedmiotu zamówienia</w:t>
      </w:r>
    </w:p>
    <w:p w14:paraId="356B1C22" w14:textId="77777777" w:rsidR="00C11E92" w:rsidRPr="00711A5B" w:rsidRDefault="00C11E92" w:rsidP="006E4083">
      <w:pPr>
        <w:spacing w:line="312" w:lineRule="auto"/>
        <w:jc w:val="center"/>
        <w:rPr>
          <w:rFonts w:ascii="Arial" w:hAnsi="Arial" w:cs="Arial"/>
          <w:spacing w:val="4"/>
          <w:sz w:val="20"/>
          <w:szCs w:val="20"/>
        </w:rPr>
      </w:pPr>
    </w:p>
    <w:p w14:paraId="6923229C" w14:textId="77777777" w:rsidR="00156767" w:rsidRPr="00711A5B" w:rsidRDefault="00156767" w:rsidP="006E4083">
      <w:pPr>
        <w:spacing w:line="312" w:lineRule="auto"/>
        <w:jc w:val="center"/>
        <w:rPr>
          <w:rFonts w:ascii="Arial" w:hAnsi="Arial" w:cs="Arial"/>
          <w:b/>
          <w:spacing w:val="4"/>
          <w:sz w:val="20"/>
          <w:szCs w:val="20"/>
          <w:u w:val="single"/>
        </w:rPr>
      </w:pPr>
    </w:p>
    <w:p w14:paraId="03F3A7D9" w14:textId="77777777" w:rsidR="00156767" w:rsidRDefault="00156767" w:rsidP="006E4083">
      <w:pPr>
        <w:spacing w:line="312" w:lineRule="auto"/>
        <w:jc w:val="center"/>
        <w:rPr>
          <w:rFonts w:ascii="Arial" w:hAnsi="Arial" w:cs="Arial"/>
          <w:b/>
          <w:spacing w:val="4"/>
          <w:sz w:val="20"/>
          <w:szCs w:val="20"/>
          <w:u w:val="single"/>
        </w:rPr>
      </w:pPr>
      <w:r w:rsidRPr="00711A5B">
        <w:rPr>
          <w:rFonts w:ascii="Arial" w:hAnsi="Arial" w:cs="Arial"/>
          <w:b/>
          <w:spacing w:val="4"/>
          <w:sz w:val="20"/>
          <w:szCs w:val="20"/>
          <w:u w:val="single"/>
        </w:rPr>
        <w:t>w formie odrębnego Załącznika do SIWZ</w:t>
      </w:r>
    </w:p>
    <w:p w14:paraId="357AD5E6" w14:textId="77777777" w:rsidR="00334658" w:rsidRDefault="00334658" w:rsidP="006E4083">
      <w:pPr>
        <w:spacing w:line="312" w:lineRule="auto"/>
        <w:jc w:val="center"/>
        <w:rPr>
          <w:rFonts w:ascii="Arial" w:hAnsi="Arial" w:cs="Arial"/>
          <w:b/>
          <w:spacing w:val="4"/>
          <w:sz w:val="20"/>
          <w:szCs w:val="20"/>
          <w:u w:val="single"/>
        </w:rPr>
      </w:pPr>
    </w:p>
    <w:p w14:paraId="446C9685" w14:textId="77777777" w:rsidR="009F6144" w:rsidRDefault="009F6144" w:rsidP="006E4083">
      <w:pPr>
        <w:spacing w:line="312" w:lineRule="auto"/>
        <w:rPr>
          <w:rFonts w:ascii="Arial" w:hAnsi="Arial" w:cs="Arial"/>
          <w:b/>
          <w:spacing w:val="4"/>
          <w:sz w:val="20"/>
          <w:szCs w:val="20"/>
          <w:u w:val="single"/>
        </w:rPr>
      </w:pPr>
    </w:p>
    <w:p w14:paraId="14D74E7A" w14:textId="77777777" w:rsidR="009F6144" w:rsidRPr="00711A5B" w:rsidRDefault="009F6144" w:rsidP="006E4083">
      <w:pPr>
        <w:spacing w:line="312" w:lineRule="auto"/>
        <w:rPr>
          <w:rFonts w:ascii="Arial" w:hAnsi="Arial" w:cs="Arial"/>
          <w:b/>
          <w:spacing w:val="4"/>
          <w:sz w:val="20"/>
          <w:szCs w:val="20"/>
          <w:u w:val="single"/>
        </w:rPr>
      </w:pPr>
    </w:p>
    <w:p w14:paraId="22EA4FDA" w14:textId="77777777" w:rsidR="00526EDA" w:rsidRDefault="00526EDA" w:rsidP="006E4083">
      <w:pPr>
        <w:spacing w:line="312" w:lineRule="auto"/>
        <w:rPr>
          <w:rFonts w:ascii="Arial" w:hAnsi="Arial" w:cs="Arial"/>
          <w:sz w:val="20"/>
          <w:szCs w:val="20"/>
        </w:rPr>
        <w:sectPr w:rsidR="00526EDA" w:rsidSect="003F6B56">
          <w:headerReference w:type="default" r:id="rId16"/>
          <w:footerReference w:type="even" r:id="rId17"/>
          <w:footerReference w:type="default" r:id="rId18"/>
          <w:pgSz w:w="11906" w:h="16838" w:code="9"/>
          <w:pgMar w:top="851" w:right="1418" w:bottom="851" w:left="1418" w:header="510" w:footer="397" w:gutter="0"/>
          <w:cols w:space="708"/>
          <w:docGrid w:linePitch="360"/>
        </w:sectPr>
      </w:pPr>
    </w:p>
    <w:p w14:paraId="12061426" w14:textId="77777777" w:rsidR="00156767" w:rsidRDefault="006A5C70" w:rsidP="006E4083">
      <w:pPr>
        <w:spacing w:line="312" w:lineRule="auto"/>
        <w:rPr>
          <w:rFonts w:ascii="Arial" w:hAnsi="Arial" w:cs="Arial"/>
          <w:sz w:val="20"/>
          <w:szCs w:val="20"/>
        </w:rPr>
      </w:pPr>
      <w:r w:rsidRPr="00711A5B">
        <w:rPr>
          <w:rFonts w:ascii="Arial" w:hAnsi="Arial" w:cs="Arial"/>
          <w:noProof/>
          <w:sz w:val="20"/>
          <w:szCs w:val="20"/>
        </w:rPr>
        <w:lastRenderedPageBreak/>
        <mc:AlternateContent>
          <mc:Choice Requires="wps">
            <w:drawing>
              <wp:anchor distT="0" distB="0" distL="114300" distR="114300" simplePos="0" relativeHeight="251659264" behindDoc="0" locked="0" layoutInCell="1" allowOverlap="1" wp14:anchorId="40D9ECCD" wp14:editId="035E57FB">
                <wp:simplePos x="0" y="0"/>
                <wp:positionH relativeFrom="column">
                  <wp:posOffset>-43815</wp:posOffset>
                </wp:positionH>
                <wp:positionV relativeFrom="paragraph">
                  <wp:posOffset>41910</wp:posOffset>
                </wp:positionV>
                <wp:extent cx="2286000" cy="866775"/>
                <wp:effectExtent l="0" t="0" r="19050"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866775"/>
                        </a:xfrm>
                        <a:prstGeom prst="rect">
                          <a:avLst/>
                        </a:prstGeom>
                        <a:solidFill>
                          <a:srgbClr val="FFFFFF"/>
                        </a:solidFill>
                        <a:ln w="9525">
                          <a:solidFill>
                            <a:srgbClr val="000000"/>
                          </a:solidFill>
                          <a:miter lim="800000"/>
                          <a:headEnd/>
                          <a:tailEnd/>
                        </a:ln>
                      </wps:spPr>
                      <wps:txbx>
                        <w:txbxContent>
                          <w:p w14:paraId="74891271" w14:textId="77777777" w:rsidR="00221D7D" w:rsidRDefault="00221D7D" w:rsidP="00156767">
                            <w:pPr>
                              <w:jc w:val="center"/>
                              <w:rPr>
                                <w:sz w:val="16"/>
                              </w:rPr>
                            </w:pPr>
                          </w:p>
                          <w:p w14:paraId="49957CC6" w14:textId="77777777" w:rsidR="00221D7D" w:rsidRDefault="00221D7D" w:rsidP="00156767">
                            <w:pPr>
                              <w:rPr>
                                <w:sz w:val="16"/>
                              </w:rPr>
                            </w:pPr>
                          </w:p>
                          <w:p w14:paraId="06E09E5C" w14:textId="77777777" w:rsidR="00221D7D" w:rsidRDefault="00221D7D" w:rsidP="00156767">
                            <w:pPr>
                              <w:jc w:val="center"/>
                              <w:rPr>
                                <w:sz w:val="16"/>
                              </w:rPr>
                            </w:pPr>
                          </w:p>
                          <w:p w14:paraId="7227EE82" w14:textId="77777777" w:rsidR="00221D7D" w:rsidRDefault="00221D7D" w:rsidP="00156767">
                            <w:pPr>
                              <w:jc w:val="center"/>
                              <w:rPr>
                                <w:sz w:val="16"/>
                              </w:rPr>
                            </w:pPr>
                          </w:p>
                          <w:p w14:paraId="00F5EF2F" w14:textId="77777777" w:rsidR="00221D7D" w:rsidRPr="00E944A9" w:rsidRDefault="00221D7D" w:rsidP="00156767">
                            <w:pPr>
                              <w:jc w:val="center"/>
                              <w:rPr>
                                <w:rFonts w:ascii="Arial" w:hAnsi="Arial" w:cs="Arial"/>
                                <w:sz w:val="18"/>
                                <w:szCs w:val="18"/>
                              </w:rPr>
                            </w:pPr>
                            <w:r>
                              <w:rPr>
                                <w:rFonts w:ascii="Arial" w:hAnsi="Arial" w:cs="Arial"/>
                                <w:sz w:val="18"/>
                                <w:szCs w:val="18"/>
                              </w:rPr>
                              <w:t>Nazwa i dane adresowe wykonawcy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D9ECCD" id="_x0000_t202" coordsize="21600,21600" o:spt="202" path="m,l,21600r21600,l21600,xe">
                <v:stroke joinstyle="miter"/>
                <v:path gradientshapeok="t" o:connecttype="rect"/>
              </v:shapetype>
              <v:shape id="Text Box 2" o:spid="_x0000_s1026" type="#_x0000_t202" style="position:absolute;margin-left:-3.45pt;margin-top:3.3pt;width:180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">
                <v:textbox>
                  <w:txbxContent>
                    <w:p w14:paraId="74891271" w14:textId="77777777" w:rsidR="00221D7D" w:rsidRDefault="00221D7D" w:rsidP="00156767">
                      <w:pPr>
                        <w:jc w:val="center"/>
                        <w:rPr>
                          <w:sz w:val="16"/>
                        </w:rPr>
                      </w:pPr>
                    </w:p>
                    <w:p w14:paraId="49957CC6" w14:textId="77777777" w:rsidR="00221D7D" w:rsidRDefault="00221D7D" w:rsidP="00156767">
                      <w:pPr>
                        <w:rPr>
                          <w:sz w:val="16"/>
                        </w:rPr>
                      </w:pPr>
                    </w:p>
                    <w:p w14:paraId="06E09E5C" w14:textId="77777777" w:rsidR="00221D7D" w:rsidRDefault="00221D7D" w:rsidP="00156767">
                      <w:pPr>
                        <w:jc w:val="center"/>
                        <w:rPr>
                          <w:sz w:val="16"/>
                        </w:rPr>
                      </w:pPr>
                    </w:p>
                    <w:p w14:paraId="7227EE82" w14:textId="77777777" w:rsidR="00221D7D" w:rsidRDefault="00221D7D" w:rsidP="00156767">
                      <w:pPr>
                        <w:jc w:val="center"/>
                        <w:rPr>
                          <w:sz w:val="16"/>
                        </w:rPr>
                      </w:pPr>
                    </w:p>
                    <w:p w14:paraId="00F5EF2F" w14:textId="77777777" w:rsidR="00221D7D" w:rsidRPr="00E944A9" w:rsidRDefault="00221D7D" w:rsidP="00156767">
                      <w:pPr>
                        <w:jc w:val="center"/>
                        <w:rPr>
                          <w:rFonts w:ascii="Arial" w:hAnsi="Arial" w:cs="Arial"/>
                          <w:sz w:val="18"/>
                          <w:szCs w:val="18"/>
                        </w:rPr>
                      </w:pPr>
                      <w:r>
                        <w:rPr>
                          <w:rFonts w:ascii="Arial" w:hAnsi="Arial" w:cs="Arial"/>
                          <w:sz w:val="18"/>
                          <w:szCs w:val="18"/>
                        </w:rPr>
                        <w:t>Nazwa i dane adresowe wykonawcy</w:t>
                      </w:r>
                    </w:p>
                  </w:txbxContent>
                </v:textbox>
              </v:shape>
            </w:pict>
          </mc:Fallback>
        </mc:AlternateContent>
      </w:r>
      <w:r w:rsidR="00156767" w:rsidRPr="00711A5B">
        <w:rPr>
          <w:rFonts w:ascii="Arial" w:hAnsi="Arial" w:cs="Arial"/>
          <w:sz w:val="20"/>
          <w:szCs w:val="20"/>
        </w:rPr>
        <w:t xml:space="preserve"> </w:t>
      </w:r>
    </w:p>
    <w:p w14:paraId="0E3FA0E4" w14:textId="77777777" w:rsidR="00A10621" w:rsidRPr="00711A5B" w:rsidRDefault="00A10621" w:rsidP="006E4083">
      <w:pPr>
        <w:spacing w:line="312" w:lineRule="auto"/>
        <w:rPr>
          <w:rFonts w:ascii="Arial" w:hAnsi="Arial" w:cs="Arial"/>
          <w:sz w:val="20"/>
          <w:szCs w:val="20"/>
        </w:rPr>
      </w:pPr>
    </w:p>
    <w:p w14:paraId="3A0C0F50" w14:textId="77777777" w:rsidR="00156767" w:rsidRPr="00A10621" w:rsidRDefault="00A10621" w:rsidP="006E4083">
      <w:pPr>
        <w:spacing w:line="312" w:lineRule="auto"/>
        <w:jc w:val="right"/>
        <w:rPr>
          <w:rFonts w:ascii="Arial" w:hAnsi="Arial" w:cs="Arial"/>
          <w:b/>
          <w:sz w:val="20"/>
          <w:szCs w:val="20"/>
        </w:rPr>
      </w:pPr>
      <w:r w:rsidRPr="00A10621">
        <w:rPr>
          <w:rFonts w:ascii="Arial" w:hAnsi="Arial" w:cs="Arial"/>
          <w:b/>
          <w:sz w:val="20"/>
          <w:szCs w:val="20"/>
        </w:rPr>
        <w:t>Załącznik nr 2</w:t>
      </w:r>
    </w:p>
    <w:p w14:paraId="7BB44AA6" w14:textId="77777777" w:rsidR="00A10621" w:rsidRPr="00711A5B" w:rsidRDefault="00A10621" w:rsidP="006E4083">
      <w:pPr>
        <w:spacing w:line="312" w:lineRule="auto"/>
        <w:jc w:val="right"/>
        <w:rPr>
          <w:rFonts w:ascii="Arial" w:hAnsi="Arial" w:cs="Arial"/>
          <w:sz w:val="20"/>
          <w:szCs w:val="20"/>
        </w:rPr>
      </w:pPr>
    </w:p>
    <w:p w14:paraId="4EA0B34C" w14:textId="77777777" w:rsidR="00156767" w:rsidRPr="00711A5B" w:rsidRDefault="00156767" w:rsidP="006E4083">
      <w:pPr>
        <w:spacing w:line="312" w:lineRule="auto"/>
        <w:rPr>
          <w:rFonts w:ascii="Arial" w:hAnsi="Arial" w:cs="Arial"/>
          <w:sz w:val="20"/>
          <w:szCs w:val="20"/>
        </w:rPr>
      </w:pPr>
    </w:p>
    <w:p w14:paraId="060B4128" w14:textId="77777777" w:rsidR="001F377C" w:rsidRDefault="001F377C" w:rsidP="006E4083">
      <w:pPr>
        <w:keepNext/>
        <w:spacing w:line="312" w:lineRule="auto"/>
        <w:jc w:val="center"/>
        <w:outlineLvl w:val="1"/>
        <w:rPr>
          <w:rFonts w:ascii="Arial" w:hAnsi="Arial" w:cs="Arial"/>
          <w:b/>
          <w:bCs/>
          <w:iCs/>
          <w:sz w:val="20"/>
          <w:szCs w:val="20"/>
        </w:rPr>
      </w:pPr>
    </w:p>
    <w:p w14:paraId="78CF4723" w14:textId="77777777" w:rsidR="00156767" w:rsidRPr="00711A5B" w:rsidRDefault="00156767" w:rsidP="006E4083">
      <w:pPr>
        <w:keepNext/>
        <w:spacing w:line="312" w:lineRule="auto"/>
        <w:jc w:val="center"/>
        <w:outlineLvl w:val="1"/>
        <w:rPr>
          <w:rFonts w:ascii="Arial" w:hAnsi="Arial" w:cs="Arial"/>
          <w:b/>
          <w:bCs/>
          <w:iCs/>
          <w:sz w:val="20"/>
          <w:szCs w:val="20"/>
        </w:rPr>
      </w:pPr>
      <w:r w:rsidRPr="00711A5B">
        <w:rPr>
          <w:rFonts w:ascii="Arial" w:hAnsi="Arial" w:cs="Arial"/>
          <w:b/>
          <w:bCs/>
          <w:iCs/>
          <w:sz w:val="20"/>
          <w:szCs w:val="20"/>
        </w:rPr>
        <w:t>FORMULARZ OFERTOWY</w:t>
      </w:r>
    </w:p>
    <w:p w14:paraId="42E8FEFA" w14:textId="77777777" w:rsidR="00156767" w:rsidRDefault="00156767" w:rsidP="006E4083">
      <w:pPr>
        <w:spacing w:line="312" w:lineRule="auto"/>
        <w:rPr>
          <w:rFonts w:ascii="Arial" w:hAnsi="Arial" w:cs="Arial"/>
          <w:spacing w:val="4"/>
          <w:sz w:val="20"/>
          <w:szCs w:val="20"/>
        </w:rPr>
      </w:pPr>
    </w:p>
    <w:p w14:paraId="7F8AA0FF" w14:textId="77777777" w:rsidR="003F59BB" w:rsidRPr="00711A5B" w:rsidRDefault="003F59BB" w:rsidP="006E4083">
      <w:pPr>
        <w:spacing w:line="312" w:lineRule="auto"/>
        <w:rPr>
          <w:rFonts w:ascii="Arial" w:hAnsi="Arial" w:cs="Arial"/>
          <w:spacing w:val="4"/>
          <w:sz w:val="20"/>
          <w:szCs w:val="20"/>
        </w:rPr>
      </w:pPr>
    </w:p>
    <w:p w14:paraId="044F5139" w14:textId="77777777" w:rsidR="00156767" w:rsidRPr="00711A5B" w:rsidRDefault="00156767" w:rsidP="006E4083">
      <w:pPr>
        <w:spacing w:line="312" w:lineRule="auto"/>
        <w:rPr>
          <w:rFonts w:ascii="Arial" w:hAnsi="Arial" w:cs="Arial"/>
          <w:spacing w:val="4"/>
          <w:sz w:val="20"/>
          <w:szCs w:val="20"/>
        </w:rPr>
      </w:pPr>
      <w:r w:rsidRPr="00711A5B">
        <w:rPr>
          <w:rFonts w:ascii="Arial" w:hAnsi="Arial" w:cs="Arial"/>
          <w:spacing w:val="4"/>
          <w:sz w:val="20"/>
          <w:szCs w:val="20"/>
        </w:rPr>
        <w:t xml:space="preserve">Ja/My, niżej podpisani: </w:t>
      </w:r>
    </w:p>
    <w:p w14:paraId="71EBB179" w14:textId="77777777" w:rsidR="00156767" w:rsidRPr="00711A5B" w:rsidRDefault="00156767" w:rsidP="006E4083">
      <w:pPr>
        <w:spacing w:line="312" w:lineRule="auto"/>
        <w:rPr>
          <w:rFonts w:ascii="Arial" w:hAnsi="Arial" w:cs="Arial"/>
          <w:spacing w:val="4"/>
          <w:sz w:val="20"/>
          <w:szCs w:val="20"/>
        </w:rPr>
      </w:pPr>
      <w:r w:rsidRPr="00711A5B">
        <w:rPr>
          <w:rFonts w:ascii="Arial" w:hAnsi="Arial" w:cs="Arial"/>
          <w:spacing w:val="4"/>
          <w:sz w:val="20"/>
          <w:szCs w:val="20"/>
        </w:rPr>
        <w:t>………………………………………………………………………………………………………………</w:t>
      </w:r>
      <w:r w:rsidR="00B63C47">
        <w:rPr>
          <w:rFonts w:ascii="Arial" w:hAnsi="Arial" w:cs="Arial"/>
          <w:spacing w:val="4"/>
          <w:sz w:val="20"/>
          <w:szCs w:val="20"/>
        </w:rPr>
        <w:t>…………</w:t>
      </w:r>
    </w:p>
    <w:p w14:paraId="7A0470E1" w14:textId="77777777" w:rsidR="00156767" w:rsidRPr="00711A5B" w:rsidRDefault="00156767" w:rsidP="006E4083">
      <w:pPr>
        <w:tabs>
          <w:tab w:val="right" w:leader="dot" w:pos="9072"/>
        </w:tabs>
        <w:spacing w:line="312" w:lineRule="auto"/>
        <w:rPr>
          <w:rFonts w:ascii="Arial" w:hAnsi="Arial" w:cs="Arial"/>
          <w:sz w:val="20"/>
          <w:szCs w:val="20"/>
        </w:rPr>
      </w:pPr>
      <w:r w:rsidRPr="00711A5B">
        <w:rPr>
          <w:rFonts w:ascii="Arial" w:hAnsi="Arial" w:cs="Arial"/>
          <w:sz w:val="20"/>
          <w:szCs w:val="20"/>
        </w:rPr>
        <w:tab/>
      </w:r>
      <w:r w:rsidR="00B63C47">
        <w:rPr>
          <w:rFonts w:ascii="Arial" w:hAnsi="Arial" w:cs="Arial"/>
          <w:sz w:val="20"/>
          <w:szCs w:val="20"/>
        </w:rPr>
        <w:t>…………………………………………………………………………………………</w:t>
      </w:r>
      <w:r w:rsidRPr="00711A5B">
        <w:rPr>
          <w:rFonts w:ascii="Arial" w:hAnsi="Arial" w:cs="Arial"/>
          <w:sz w:val="20"/>
          <w:szCs w:val="20"/>
        </w:rPr>
        <w:t>…………………</w:t>
      </w:r>
      <w:r w:rsidR="00B63C47">
        <w:rPr>
          <w:rFonts w:ascii="Arial" w:hAnsi="Arial" w:cs="Arial"/>
          <w:sz w:val="20"/>
          <w:szCs w:val="20"/>
        </w:rPr>
        <w:t>………….</w:t>
      </w:r>
      <w:r w:rsidRPr="00711A5B">
        <w:rPr>
          <w:rFonts w:ascii="Arial" w:hAnsi="Arial" w:cs="Arial"/>
          <w:sz w:val="20"/>
          <w:szCs w:val="20"/>
        </w:rPr>
        <w:t>….</w:t>
      </w:r>
    </w:p>
    <w:p w14:paraId="176B66BF" w14:textId="36A72D14" w:rsidR="00156767" w:rsidRPr="00711A5B" w:rsidRDefault="00156767" w:rsidP="006E4083">
      <w:pPr>
        <w:spacing w:line="312" w:lineRule="auto"/>
        <w:jc w:val="center"/>
        <w:rPr>
          <w:rFonts w:ascii="Arial" w:hAnsi="Arial" w:cs="Arial"/>
          <w:i/>
          <w:sz w:val="20"/>
          <w:szCs w:val="20"/>
        </w:rPr>
      </w:pPr>
      <w:r w:rsidRPr="00711A5B">
        <w:rPr>
          <w:rFonts w:ascii="Arial" w:hAnsi="Arial" w:cs="Arial"/>
          <w:i/>
          <w:sz w:val="18"/>
          <w:szCs w:val="20"/>
        </w:rPr>
        <w:t xml:space="preserve"> (</w:t>
      </w:r>
      <w:r w:rsidR="00D27321">
        <w:rPr>
          <w:rFonts w:ascii="Arial" w:hAnsi="Arial" w:cs="Arial"/>
          <w:i/>
          <w:sz w:val="18"/>
          <w:szCs w:val="20"/>
        </w:rPr>
        <w:t>N</w:t>
      </w:r>
      <w:r w:rsidRPr="00711A5B">
        <w:rPr>
          <w:rFonts w:ascii="Arial" w:hAnsi="Arial" w:cs="Arial"/>
          <w:i/>
          <w:sz w:val="18"/>
          <w:szCs w:val="20"/>
        </w:rPr>
        <w:t xml:space="preserve">azwa </w:t>
      </w:r>
      <w:r w:rsidR="00CB54CB">
        <w:rPr>
          <w:rFonts w:ascii="Arial" w:hAnsi="Arial" w:cs="Arial"/>
          <w:i/>
          <w:sz w:val="18"/>
          <w:szCs w:val="20"/>
        </w:rPr>
        <w:t>w</w:t>
      </w:r>
      <w:r w:rsidRPr="00711A5B">
        <w:rPr>
          <w:rFonts w:ascii="Arial" w:hAnsi="Arial" w:cs="Arial"/>
          <w:i/>
          <w:sz w:val="18"/>
          <w:szCs w:val="20"/>
        </w:rPr>
        <w:t>ykonawcy/ pełnomocnika wykonawców występujących wspólnie</w:t>
      </w:r>
      <w:r w:rsidRPr="00711A5B">
        <w:rPr>
          <w:rFonts w:ascii="Arial" w:hAnsi="Arial" w:cs="Arial"/>
          <w:i/>
          <w:sz w:val="18"/>
          <w:szCs w:val="20"/>
          <w:vertAlign w:val="superscript"/>
        </w:rPr>
        <w:footnoteReference w:id="1"/>
      </w:r>
      <w:r w:rsidRPr="00711A5B">
        <w:rPr>
          <w:rFonts w:ascii="Arial" w:hAnsi="Arial" w:cs="Arial"/>
          <w:i/>
          <w:sz w:val="18"/>
          <w:szCs w:val="20"/>
        </w:rPr>
        <w:t>)</w:t>
      </w:r>
    </w:p>
    <w:p w14:paraId="0E515C5F" w14:textId="77777777" w:rsidR="00156767" w:rsidRPr="00711A5B" w:rsidRDefault="00156767" w:rsidP="006E4083">
      <w:pPr>
        <w:spacing w:line="312" w:lineRule="auto"/>
        <w:rPr>
          <w:rFonts w:ascii="Arial" w:hAnsi="Arial" w:cs="Arial"/>
          <w:sz w:val="20"/>
          <w:szCs w:val="20"/>
        </w:rPr>
      </w:pPr>
    </w:p>
    <w:p w14:paraId="625157B7" w14:textId="77777777" w:rsidR="00156767" w:rsidRPr="00D27321" w:rsidRDefault="00156767" w:rsidP="006E4083">
      <w:pPr>
        <w:spacing w:line="312" w:lineRule="auto"/>
        <w:rPr>
          <w:rFonts w:ascii="Arial" w:hAnsi="Arial" w:cs="Arial"/>
          <w:b/>
          <w:sz w:val="20"/>
          <w:szCs w:val="20"/>
        </w:rPr>
      </w:pPr>
      <w:r w:rsidRPr="00D27321">
        <w:rPr>
          <w:rFonts w:ascii="Arial" w:hAnsi="Arial" w:cs="Arial"/>
          <w:b/>
          <w:sz w:val="20"/>
          <w:szCs w:val="20"/>
        </w:rPr>
        <w:t>Numer telefonu ……………………………….  numer faksu: .</w:t>
      </w:r>
      <w:r w:rsidRPr="00D27321" w:rsidDel="00E95673">
        <w:rPr>
          <w:rFonts w:ascii="Arial" w:hAnsi="Arial" w:cs="Arial"/>
          <w:b/>
          <w:sz w:val="20"/>
          <w:szCs w:val="20"/>
        </w:rPr>
        <w:t xml:space="preserve"> </w:t>
      </w:r>
      <w:r w:rsidRPr="00D27321">
        <w:rPr>
          <w:rFonts w:ascii="Arial" w:hAnsi="Arial" w:cs="Arial"/>
          <w:b/>
          <w:sz w:val="20"/>
          <w:szCs w:val="20"/>
        </w:rPr>
        <w:t>……</w:t>
      </w:r>
      <w:r w:rsidR="00711A5B" w:rsidRPr="00D27321">
        <w:rPr>
          <w:rFonts w:ascii="Arial" w:hAnsi="Arial" w:cs="Arial"/>
          <w:b/>
          <w:sz w:val="20"/>
          <w:szCs w:val="20"/>
        </w:rPr>
        <w:t>……………….</w:t>
      </w:r>
      <w:r w:rsidRPr="00D27321">
        <w:rPr>
          <w:rFonts w:ascii="Arial" w:hAnsi="Arial" w:cs="Arial"/>
          <w:b/>
          <w:sz w:val="20"/>
          <w:szCs w:val="20"/>
        </w:rPr>
        <w:t>……………</w:t>
      </w:r>
      <w:r w:rsidR="00711A5B" w:rsidRPr="00D27321">
        <w:rPr>
          <w:rFonts w:ascii="Arial" w:hAnsi="Arial" w:cs="Arial"/>
          <w:b/>
          <w:sz w:val="20"/>
          <w:szCs w:val="20"/>
        </w:rPr>
        <w:t>..……</w:t>
      </w:r>
    </w:p>
    <w:p w14:paraId="659EF1F4" w14:textId="77777777" w:rsidR="00711A5B" w:rsidRPr="00D27321" w:rsidRDefault="00711A5B" w:rsidP="006E4083">
      <w:pPr>
        <w:spacing w:line="312" w:lineRule="auto"/>
        <w:rPr>
          <w:rFonts w:ascii="Arial" w:hAnsi="Arial" w:cs="Arial"/>
          <w:b/>
          <w:sz w:val="20"/>
          <w:szCs w:val="20"/>
        </w:rPr>
      </w:pPr>
      <w:r w:rsidRPr="00D27321">
        <w:rPr>
          <w:rFonts w:ascii="Arial" w:hAnsi="Arial" w:cs="Arial"/>
          <w:b/>
          <w:sz w:val="20"/>
          <w:szCs w:val="20"/>
        </w:rPr>
        <w:t>adres e-mail:…………………………………………………………………….</w:t>
      </w:r>
    </w:p>
    <w:p w14:paraId="1DB4FBC1" w14:textId="4822FE80" w:rsidR="00B63C47" w:rsidRDefault="00156767" w:rsidP="006E4083">
      <w:pPr>
        <w:spacing w:line="312" w:lineRule="auto"/>
        <w:jc w:val="center"/>
        <w:rPr>
          <w:rFonts w:ascii="Arial" w:hAnsi="Arial" w:cs="Arial"/>
          <w:sz w:val="20"/>
          <w:szCs w:val="20"/>
        </w:rPr>
      </w:pPr>
      <w:r w:rsidRPr="00711A5B">
        <w:rPr>
          <w:rFonts w:ascii="Arial" w:hAnsi="Arial" w:cs="Arial"/>
          <w:sz w:val="20"/>
          <w:szCs w:val="20"/>
        </w:rPr>
        <w:t>ubiegając się o udzielenie zamówienia publicznego, prowadzonego przez Ministerstwo</w:t>
      </w:r>
      <w:r w:rsidR="00F151A3">
        <w:rPr>
          <w:rFonts w:ascii="Arial" w:hAnsi="Arial" w:cs="Arial"/>
          <w:sz w:val="20"/>
          <w:szCs w:val="20"/>
        </w:rPr>
        <w:t xml:space="preserve"> Klimatu</w:t>
      </w:r>
      <w:r w:rsidRPr="00711A5B">
        <w:rPr>
          <w:rFonts w:ascii="Arial" w:hAnsi="Arial" w:cs="Arial"/>
          <w:sz w:val="20"/>
          <w:szCs w:val="20"/>
        </w:rPr>
        <w:t xml:space="preserve">, </w:t>
      </w:r>
      <w:r w:rsidR="00423FC8">
        <w:rPr>
          <w:rFonts w:ascii="Arial" w:hAnsi="Arial" w:cs="Arial"/>
          <w:sz w:val="20"/>
          <w:szCs w:val="20"/>
        </w:rPr>
        <w:t>pn.</w:t>
      </w:r>
      <w:r w:rsidRPr="00711A5B">
        <w:rPr>
          <w:rFonts w:ascii="Arial" w:hAnsi="Arial" w:cs="Arial"/>
          <w:sz w:val="20"/>
          <w:szCs w:val="20"/>
        </w:rPr>
        <w:t xml:space="preserve">: </w:t>
      </w:r>
    </w:p>
    <w:p w14:paraId="48DE52B6" w14:textId="77777777" w:rsidR="00423FC8" w:rsidRDefault="00423FC8" w:rsidP="006E4083">
      <w:pPr>
        <w:spacing w:line="312" w:lineRule="auto"/>
        <w:jc w:val="center"/>
        <w:rPr>
          <w:rFonts w:ascii="Arial" w:hAnsi="Arial" w:cs="Arial"/>
          <w:sz w:val="20"/>
          <w:szCs w:val="20"/>
        </w:rPr>
      </w:pPr>
    </w:p>
    <w:p w14:paraId="08F0B695" w14:textId="77777777" w:rsidR="00F151A3" w:rsidRDefault="00F151A3" w:rsidP="00F151A3">
      <w:pPr>
        <w:spacing w:line="312" w:lineRule="auto"/>
        <w:jc w:val="center"/>
        <w:rPr>
          <w:rFonts w:ascii="Arial" w:hAnsi="Arial" w:cs="Arial"/>
          <w:b/>
          <w:i/>
          <w:sz w:val="20"/>
          <w:szCs w:val="20"/>
        </w:rPr>
      </w:pPr>
      <w:bookmarkStart w:id="3" w:name="_Hlk514929609"/>
      <w:r w:rsidRPr="00A67BD9">
        <w:rPr>
          <w:rFonts w:ascii="Arial" w:hAnsi="Arial" w:cs="Arial"/>
          <w:b/>
          <w:i/>
          <w:sz w:val="20"/>
          <w:szCs w:val="20"/>
        </w:rPr>
        <w:t>Przeprowadzenie strategicznej oceny oddziaływania na środowisko wraz z prognozą oddziaływania na środowisko dla zaktualizowanego dokumentu „Lista Projektów Strategicznych dla infrastruktury energetycznej, w ramach Programu Operacyjnego Infrastruktura i Środowisko 2014-2020”, stanowiącego Project pipeline dla sektora energetyka w ramach Programu Operacyjnego Infrastruktura i Środowisko 2014-2020.</w:t>
      </w:r>
    </w:p>
    <w:p w14:paraId="15993352" w14:textId="77777777" w:rsidR="00F151A3" w:rsidRPr="001B56B5" w:rsidRDefault="00F151A3" w:rsidP="00F151A3">
      <w:pPr>
        <w:spacing w:line="312" w:lineRule="auto"/>
        <w:jc w:val="center"/>
        <w:rPr>
          <w:rFonts w:ascii="Arial" w:hAnsi="Arial" w:cs="Arial"/>
          <w:b/>
          <w:i/>
          <w:sz w:val="20"/>
          <w:szCs w:val="20"/>
        </w:rPr>
      </w:pPr>
      <w:r w:rsidRPr="001B56B5">
        <w:rPr>
          <w:rFonts w:ascii="Arial" w:hAnsi="Arial" w:cs="Arial"/>
          <w:b/>
          <w:i/>
          <w:sz w:val="20"/>
          <w:szCs w:val="20"/>
        </w:rPr>
        <w:t>(znak postępowania BDGwzp-26</w:t>
      </w:r>
      <w:r>
        <w:rPr>
          <w:rFonts w:ascii="Arial" w:hAnsi="Arial" w:cs="Arial"/>
          <w:b/>
          <w:i/>
          <w:sz w:val="20"/>
          <w:szCs w:val="20"/>
        </w:rPr>
        <w:t>1</w:t>
      </w:r>
      <w:r w:rsidRPr="001B56B5">
        <w:rPr>
          <w:rFonts w:ascii="Arial" w:hAnsi="Arial" w:cs="Arial"/>
          <w:b/>
          <w:i/>
          <w:sz w:val="20"/>
          <w:szCs w:val="20"/>
        </w:rPr>
        <w:t>/</w:t>
      </w:r>
      <w:r>
        <w:rPr>
          <w:rFonts w:ascii="Arial" w:hAnsi="Arial" w:cs="Arial"/>
          <w:b/>
          <w:i/>
          <w:sz w:val="20"/>
          <w:szCs w:val="20"/>
        </w:rPr>
        <w:t>10/2020/BK</w:t>
      </w:r>
      <w:r w:rsidRPr="001B56B5">
        <w:rPr>
          <w:rFonts w:ascii="Arial" w:hAnsi="Arial" w:cs="Arial"/>
          <w:b/>
          <w:i/>
          <w:sz w:val="20"/>
          <w:szCs w:val="20"/>
        </w:rPr>
        <w:t>)</w:t>
      </w:r>
    </w:p>
    <w:p w14:paraId="466D048F" w14:textId="77777777" w:rsidR="003F59BB" w:rsidRPr="001B56B5" w:rsidRDefault="003F59BB" w:rsidP="006E4083">
      <w:pPr>
        <w:spacing w:line="312" w:lineRule="auto"/>
        <w:jc w:val="center"/>
        <w:rPr>
          <w:rFonts w:ascii="Arial" w:hAnsi="Arial" w:cs="Arial"/>
          <w:b/>
          <w:i/>
          <w:sz w:val="20"/>
          <w:szCs w:val="20"/>
        </w:rPr>
      </w:pPr>
    </w:p>
    <w:bookmarkEnd w:id="3"/>
    <w:p w14:paraId="5F54CB26" w14:textId="77777777" w:rsidR="00156767" w:rsidRDefault="00156767" w:rsidP="006E4083">
      <w:pPr>
        <w:spacing w:line="312" w:lineRule="auto"/>
        <w:jc w:val="center"/>
        <w:rPr>
          <w:rFonts w:ascii="Arial" w:hAnsi="Arial" w:cs="Arial"/>
          <w:sz w:val="20"/>
          <w:szCs w:val="20"/>
        </w:rPr>
      </w:pPr>
      <w:r w:rsidRPr="00711A5B">
        <w:rPr>
          <w:rFonts w:ascii="Arial" w:hAnsi="Arial" w:cs="Arial"/>
          <w:sz w:val="20"/>
          <w:szCs w:val="20"/>
        </w:rPr>
        <w:t>składam/y niniejszą ofertę na wykonanie zamówienia i oferuję/emy wykonanie zamówienia</w:t>
      </w:r>
    </w:p>
    <w:p w14:paraId="53024B8B" w14:textId="77777777" w:rsidR="001F377C" w:rsidRDefault="001F377C" w:rsidP="006E4083">
      <w:pPr>
        <w:autoSpaceDE w:val="0"/>
        <w:autoSpaceDN w:val="0"/>
        <w:adjustRightInd w:val="0"/>
        <w:spacing w:line="312" w:lineRule="auto"/>
        <w:rPr>
          <w:rFonts w:ascii="Arial" w:hAnsi="Arial" w:cs="Arial"/>
          <w:sz w:val="20"/>
          <w:szCs w:val="20"/>
        </w:rPr>
      </w:pPr>
    </w:p>
    <w:p w14:paraId="1A18EC10" w14:textId="77777777" w:rsidR="001F377C" w:rsidRDefault="001F377C" w:rsidP="006E4083">
      <w:pPr>
        <w:autoSpaceDE w:val="0"/>
        <w:autoSpaceDN w:val="0"/>
        <w:adjustRightInd w:val="0"/>
        <w:spacing w:line="312" w:lineRule="auto"/>
        <w:rPr>
          <w:rFonts w:ascii="Arial" w:hAnsi="Arial" w:cs="Arial"/>
          <w:sz w:val="20"/>
          <w:szCs w:val="20"/>
        </w:rPr>
      </w:pPr>
    </w:p>
    <w:p w14:paraId="4924F01D" w14:textId="77777777" w:rsidR="001F377C" w:rsidRPr="001F377C" w:rsidRDefault="003F59BB" w:rsidP="007D19BB">
      <w:pPr>
        <w:pStyle w:val="Akapitzlist"/>
        <w:numPr>
          <w:ilvl w:val="0"/>
          <w:numId w:val="42"/>
        </w:numPr>
        <w:autoSpaceDE w:val="0"/>
        <w:autoSpaceDN w:val="0"/>
        <w:adjustRightInd w:val="0"/>
        <w:spacing w:line="312" w:lineRule="auto"/>
        <w:rPr>
          <w:rFonts w:ascii="Arial" w:hAnsi="Arial" w:cs="Arial"/>
          <w:b/>
          <w:bCs/>
          <w:sz w:val="20"/>
        </w:rPr>
      </w:pPr>
      <w:r w:rsidRPr="001F377C">
        <w:rPr>
          <w:rFonts w:ascii="Arial" w:hAnsi="Arial" w:cs="Arial"/>
          <w:b/>
          <w:sz w:val="20"/>
          <w:szCs w:val="20"/>
        </w:rPr>
        <w:t>Cena oferty</w:t>
      </w:r>
      <w:r w:rsidR="001F377C" w:rsidRPr="001F377C">
        <w:rPr>
          <w:rFonts w:ascii="Arial" w:hAnsi="Arial" w:cs="Arial"/>
          <w:b/>
          <w:sz w:val="20"/>
          <w:szCs w:val="20"/>
        </w:rPr>
        <w:t xml:space="preserve"> brutto</w:t>
      </w:r>
      <w:r w:rsidR="001F377C" w:rsidRPr="001F377C">
        <w:rPr>
          <w:rFonts w:ascii="Arial" w:hAnsi="Arial" w:cs="Arial"/>
          <w:b/>
          <w:bCs/>
          <w:sz w:val="20"/>
        </w:rPr>
        <w:t>………………………………..……………………………………………. zł</w:t>
      </w:r>
    </w:p>
    <w:p w14:paraId="291C5B42" w14:textId="77777777" w:rsidR="001F377C" w:rsidRPr="00C07154" w:rsidRDefault="001F377C" w:rsidP="006E4083">
      <w:pPr>
        <w:spacing w:line="312" w:lineRule="auto"/>
        <w:jc w:val="both"/>
        <w:rPr>
          <w:rFonts w:ascii="Arial" w:hAnsi="Arial" w:cs="Arial"/>
          <w:bCs/>
          <w:sz w:val="20"/>
          <w:szCs w:val="20"/>
          <w:u w:val="single"/>
        </w:rPr>
      </w:pPr>
    </w:p>
    <w:p w14:paraId="3FE5BAD5" w14:textId="77777777" w:rsidR="001F377C" w:rsidRDefault="001F377C" w:rsidP="006E4083">
      <w:pPr>
        <w:spacing w:line="312" w:lineRule="auto"/>
        <w:ind w:left="426"/>
        <w:jc w:val="both"/>
        <w:rPr>
          <w:rFonts w:ascii="Arial" w:hAnsi="Arial" w:cs="Arial"/>
          <w:sz w:val="20"/>
          <w:szCs w:val="20"/>
        </w:rPr>
      </w:pPr>
      <w:r w:rsidRPr="00C07154">
        <w:rPr>
          <w:rFonts w:ascii="Arial" w:hAnsi="Arial" w:cs="Arial"/>
          <w:sz w:val="20"/>
          <w:szCs w:val="20"/>
        </w:rPr>
        <w:t>Cena jest ceną ryczałtową i zawiera wszystkie koszty niezbędne do pełnej i prawidłowej realizacji przedmiotu umowy.</w:t>
      </w:r>
    </w:p>
    <w:p w14:paraId="7DF9FD69" w14:textId="77777777" w:rsidR="009B5876" w:rsidRDefault="009B5876" w:rsidP="006E4083">
      <w:pPr>
        <w:spacing w:line="312" w:lineRule="auto"/>
        <w:ind w:left="426"/>
        <w:jc w:val="both"/>
        <w:rPr>
          <w:rFonts w:ascii="Arial" w:hAnsi="Arial" w:cs="Arial"/>
          <w:sz w:val="20"/>
          <w:szCs w:val="20"/>
        </w:rPr>
      </w:pPr>
    </w:p>
    <w:tbl>
      <w:tblPr>
        <w:tblStyle w:val="Tabela-Siatka"/>
        <w:tblW w:w="0" w:type="auto"/>
        <w:tblInd w:w="426" w:type="dxa"/>
        <w:tblLook w:val="04A0" w:firstRow="1" w:lastRow="0" w:firstColumn="1" w:lastColumn="0" w:noHBand="0" w:noVBand="1"/>
      </w:tblPr>
      <w:tblGrid>
        <w:gridCol w:w="3386"/>
        <w:gridCol w:w="5816"/>
      </w:tblGrid>
      <w:tr w:rsidR="009B5876" w:rsidRPr="009B5876" w14:paraId="48D791B7" w14:textId="77777777" w:rsidTr="009B5876">
        <w:tc>
          <w:tcPr>
            <w:tcW w:w="9202" w:type="dxa"/>
            <w:gridSpan w:val="2"/>
          </w:tcPr>
          <w:p w14:paraId="21C97699" w14:textId="74957488" w:rsidR="009B5876" w:rsidRPr="009B5876" w:rsidRDefault="009B5876" w:rsidP="009B5876">
            <w:pPr>
              <w:spacing w:line="312" w:lineRule="auto"/>
              <w:jc w:val="center"/>
              <w:rPr>
                <w:rFonts w:ascii="Arial" w:hAnsi="Arial" w:cs="Arial"/>
                <w:b/>
                <w:sz w:val="20"/>
                <w:szCs w:val="20"/>
              </w:rPr>
            </w:pPr>
            <w:r w:rsidRPr="009B5876">
              <w:rPr>
                <w:rFonts w:ascii="Arial" w:hAnsi="Arial" w:cs="Arial"/>
                <w:b/>
                <w:sz w:val="20"/>
                <w:szCs w:val="20"/>
              </w:rPr>
              <w:t>Dodatkowe doświadczenie, które będzie oceniane w ramach kryterium</w:t>
            </w:r>
          </w:p>
        </w:tc>
      </w:tr>
      <w:tr w:rsidR="009B5876" w14:paraId="10338DE7" w14:textId="77777777" w:rsidTr="009B5876">
        <w:tc>
          <w:tcPr>
            <w:tcW w:w="9202" w:type="dxa"/>
            <w:gridSpan w:val="2"/>
          </w:tcPr>
          <w:p w14:paraId="403D7162" w14:textId="08CDA1C1" w:rsidR="009B5876" w:rsidRPr="00DC72F9" w:rsidRDefault="009B5876" w:rsidP="00DC72F9">
            <w:pPr>
              <w:spacing w:line="312" w:lineRule="auto"/>
              <w:jc w:val="center"/>
              <w:rPr>
                <w:rFonts w:ascii="Arial" w:hAnsi="Arial" w:cs="Arial"/>
                <w:b/>
                <w:sz w:val="20"/>
                <w:szCs w:val="20"/>
              </w:rPr>
            </w:pPr>
            <w:r w:rsidRPr="00DC72F9">
              <w:rPr>
                <w:rFonts w:ascii="Arial" w:hAnsi="Arial" w:cs="Arial"/>
                <w:b/>
                <w:sz w:val="20"/>
                <w:szCs w:val="20"/>
              </w:rPr>
              <w:t>Kierownik badania</w:t>
            </w:r>
          </w:p>
        </w:tc>
      </w:tr>
      <w:tr w:rsidR="009B5876" w14:paraId="46F9B009" w14:textId="77777777" w:rsidTr="00E9334D">
        <w:tc>
          <w:tcPr>
            <w:tcW w:w="3386" w:type="dxa"/>
          </w:tcPr>
          <w:p w14:paraId="123CA6CA" w14:textId="2AD5E0F4" w:rsidR="00E9334D" w:rsidRPr="00DC72F9" w:rsidRDefault="009B5876" w:rsidP="00DC72F9">
            <w:pPr>
              <w:spacing w:line="312" w:lineRule="auto"/>
              <w:jc w:val="center"/>
              <w:rPr>
                <w:rFonts w:ascii="Arial" w:hAnsi="Arial" w:cs="Arial"/>
                <w:bCs/>
                <w:sz w:val="18"/>
                <w:szCs w:val="18"/>
              </w:rPr>
            </w:pPr>
            <w:r w:rsidRPr="00DC72F9">
              <w:rPr>
                <w:rFonts w:ascii="Arial" w:hAnsi="Arial" w:cs="Arial"/>
                <w:sz w:val="18"/>
                <w:szCs w:val="18"/>
              </w:rPr>
              <w:t>Imię i nazwisko</w:t>
            </w:r>
          </w:p>
          <w:p w14:paraId="43BF3D12" w14:textId="728A8DAA" w:rsidR="009B5876" w:rsidRPr="00DC72F9" w:rsidRDefault="00E9334D" w:rsidP="00DC72F9">
            <w:pPr>
              <w:spacing w:line="312" w:lineRule="auto"/>
              <w:jc w:val="center"/>
              <w:rPr>
                <w:rFonts w:ascii="Arial" w:hAnsi="Arial" w:cs="Arial"/>
                <w:i/>
                <w:sz w:val="18"/>
                <w:szCs w:val="18"/>
              </w:rPr>
            </w:pPr>
            <w:r w:rsidRPr="00DC72F9">
              <w:rPr>
                <w:rFonts w:ascii="Arial" w:hAnsi="Arial" w:cs="Arial"/>
                <w:bCs/>
                <w:i/>
                <w:sz w:val="18"/>
                <w:szCs w:val="18"/>
              </w:rPr>
              <w:t>(do oceny w kryterium nie może zostać przedstawiona inna osoba niż osoba wskazana przez wykonawcę na potwierdzenie spełnienia warunku udziału w postępowaniu)</w:t>
            </w:r>
          </w:p>
          <w:p w14:paraId="24D78D78" w14:textId="1101BFA8" w:rsidR="00E9334D" w:rsidRPr="00DC72F9" w:rsidRDefault="00E9334D" w:rsidP="00DC72F9">
            <w:pPr>
              <w:spacing w:line="312" w:lineRule="auto"/>
              <w:jc w:val="center"/>
              <w:rPr>
                <w:rFonts w:ascii="Arial" w:hAnsi="Arial" w:cs="Arial"/>
                <w:sz w:val="18"/>
                <w:szCs w:val="18"/>
              </w:rPr>
            </w:pPr>
          </w:p>
        </w:tc>
        <w:tc>
          <w:tcPr>
            <w:tcW w:w="5816" w:type="dxa"/>
          </w:tcPr>
          <w:p w14:paraId="47DEBCB1" w14:textId="486DD53C" w:rsidR="00E9334D" w:rsidRDefault="00DC72F9" w:rsidP="00DC72F9">
            <w:pPr>
              <w:spacing w:line="312" w:lineRule="auto"/>
              <w:jc w:val="center"/>
              <w:rPr>
                <w:rFonts w:ascii="Arial" w:hAnsi="Arial" w:cs="Arial"/>
                <w:sz w:val="20"/>
                <w:szCs w:val="20"/>
              </w:rPr>
            </w:pPr>
            <w:r w:rsidRPr="00E9334D">
              <w:rPr>
                <w:rFonts w:ascii="Arial" w:hAnsi="Arial" w:cs="Arial"/>
                <w:bCs/>
                <w:sz w:val="18"/>
                <w:szCs w:val="18"/>
              </w:rPr>
              <w:t xml:space="preserve">Dodatkowe usługi (poza usługami wykazanymi przez wykonawcę </w:t>
            </w:r>
            <w:r>
              <w:rPr>
                <w:rFonts w:ascii="Arial" w:hAnsi="Arial" w:cs="Arial"/>
                <w:bCs/>
                <w:sz w:val="18"/>
                <w:szCs w:val="18"/>
              </w:rPr>
              <w:br/>
            </w:r>
            <w:r w:rsidRPr="00E9334D">
              <w:rPr>
                <w:rFonts w:ascii="Arial" w:hAnsi="Arial" w:cs="Arial"/>
                <w:bCs/>
                <w:sz w:val="18"/>
                <w:szCs w:val="18"/>
              </w:rPr>
              <w:t>na potwierdzenie spełnienia warunku udziału w postępowaniu) o wartości co najmniej 70 tys. zł brutto, zrealizowaną w okresie ostatnich pięciu lat przed upływem terminu składania ofert przez osobę pełniącą funkcję Kierownika badania, polegającą na kierowaniu/</w:t>
            </w:r>
            <w:r>
              <w:rPr>
                <w:rFonts w:ascii="Arial" w:hAnsi="Arial" w:cs="Arial"/>
                <w:bCs/>
                <w:sz w:val="18"/>
                <w:szCs w:val="18"/>
              </w:rPr>
              <w:t xml:space="preserve"> </w:t>
            </w:r>
            <w:r w:rsidRPr="00E9334D">
              <w:rPr>
                <w:rFonts w:ascii="Arial" w:hAnsi="Arial" w:cs="Arial"/>
                <w:bCs/>
                <w:sz w:val="18"/>
                <w:szCs w:val="18"/>
              </w:rPr>
              <w:t xml:space="preserve">koordynowaniu realizacją prognozy oddziaływania na środowisko projektów dokumentów wskazanych w art. 46 ustawy z dnia 3 października 2008 r. </w:t>
            </w:r>
            <w:r w:rsidRPr="00E9334D">
              <w:rPr>
                <w:rFonts w:ascii="Arial" w:hAnsi="Arial" w:cs="Arial"/>
                <w:bCs/>
                <w:i/>
                <w:sz w:val="18"/>
                <w:szCs w:val="18"/>
              </w:rPr>
              <w:t xml:space="preserve">o udostępnianiu informacji o środowisku i jego ochronie, udziale społeczeństwa w ochronie środowiska oraz </w:t>
            </w:r>
            <w:r>
              <w:rPr>
                <w:rFonts w:ascii="Arial" w:hAnsi="Arial" w:cs="Arial"/>
                <w:bCs/>
                <w:i/>
                <w:sz w:val="18"/>
                <w:szCs w:val="18"/>
              </w:rPr>
              <w:br/>
            </w:r>
            <w:r w:rsidRPr="00E9334D">
              <w:rPr>
                <w:rFonts w:ascii="Arial" w:hAnsi="Arial" w:cs="Arial"/>
                <w:bCs/>
                <w:i/>
                <w:sz w:val="18"/>
                <w:szCs w:val="18"/>
              </w:rPr>
              <w:t>o ocenach oddziaływania na środowisko</w:t>
            </w:r>
            <w:r w:rsidRPr="008A6CA6">
              <w:rPr>
                <w:rFonts w:ascii="Arial" w:hAnsi="Arial" w:cs="Arial"/>
                <w:bCs/>
                <w:i/>
                <w:sz w:val="20"/>
                <w:szCs w:val="20"/>
              </w:rPr>
              <w:t xml:space="preserve"> </w:t>
            </w:r>
            <w:r w:rsidRPr="00E9334D">
              <w:rPr>
                <w:rFonts w:ascii="Arial" w:hAnsi="Arial" w:cs="Arial"/>
                <w:bCs/>
                <w:sz w:val="18"/>
                <w:szCs w:val="18"/>
              </w:rPr>
              <w:t>w zakresie energetyki</w:t>
            </w:r>
            <w:r>
              <w:rPr>
                <w:rFonts w:ascii="Arial" w:hAnsi="Arial" w:cs="Arial"/>
                <w:bCs/>
                <w:sz w:val="18"/>
                <w:szCs w:val="18"/>
              </w:rPr>
              <w:t>.</w:t>
            </w:r>
          </w:p>
        </w:tc>
      </w:tr>
      <w:tr w:rsidR="009B5876" w14:paraId="559AF339" w14:textId="77777777" w:rsidTr="00E9334D">
        <w:trPr>
          <w:trHeight w:val="608"/>
        </w:trPr>
        <w:tc>
          <w:tcPr>
            <w:tcW w:w="3386" w:type="dxa"/>
          </w:tcPr>
          <w:p w14:paraId="73E32C06" w14:textId="149ECAC7" w:rsidR="00DC72F9" w:rsidRDefault="00DC72F9" w:rsidP="00E9334D">
            <w:pPr>
              <w:spacing w:line="312" w:lineRule="auto"/>
              <w:jc w:val="both"/>
              <w:rPr>
                <w:rFonts w:ascii="Arial" w:hAnsi="Arial" w:cs="Arial"/>
                <w:sz w:val="20"/>
                <w:szCs w:val="20"/>
              </w:rPr>
            </w:pPr>
          </w:p>
        </w:tc>
        <w:tc>
          <w:tcPr>
            <w:tcW w:w="5816" w:type="dxa"/>
          </w:tcPr>
          <w:p w14:paraId="6A23AE01" w14:textId="77777777" w:rsidR="00E9334D" w:rsidRDefault="00E9334D" w:rsidP="006E4083">
            <w:pPr>
              <w:spacing w:line="312" w:lineRule="auto"/>
              <w:jc w:val="both"/>
              <w:rPr>
                <w:rFonts w:ascii="Arial" w:hAnsi="Arial" w:cs="Arial"/>
                <w:sz w:val="20"/>
                <w:szCs w:val="20"/>
              </w:rPr>
            </w:pPr>
          </w:p>
          <w:p w14:paraId="75D7537F" w14:textId="77777777" w:rsidR="00DC72F9" w:rsidRDefault="00DC72F9" w:rsidP="006E4083">
            <w:pPr>
              <w:spacing w:line="312" w:lineRule="auto"/>
              <w:jc w:val="both"/>
              <w:rPr>
                <w:rFonts w:ascii="Arial" w:hAnsi="Arial" w:cs="Arial"/>
                <w:sz w:val="20"/>
                <w:szCs w:val="20"/>
              </w:rPr>
            </w:pPr>
          </w:p>
          <w:p w14:paraId="60AB27FF" w14:textId="77777777" w:rsidR="00DC72F9" w:rsidRDefault="00DC72F9" w:rsidP="006E4083">
            <w:pPr>
              <w:spacing w:line="312" w:lineRule="auto"/>
              <w:jc w:val="both"/>
              <w:rPr>
                <w:rFonts w:ascii="Arial" w:hAnsi="Arial" w:cs="Arial"/>
                <w:sz w:val="20"/>
                <w:szCs w:val="20"/>
              </w:rPr>
            </w:pPr>
          </w:p>
          <w:p w14:paraId="212A3B07" w14:textId="77777777" w:rsidR="00DC72F9" w:rsidRDefault="00DC72F9" w:rsidP="006E4083">
            <w:pPr>
              <w:spacing w:line="312" w:lineRule="auto"/>
              <w:jc w:val="both"/>
              <w:rPr>
                <w:rFonts w:ascii="Arial" w:hAnsi="Arial" w:cs="Arial"/>
                <w:sz w:val="20"/>
                <w:szCs w:val="20"/>
              </w:rPr>
            </w:pPr>
          </w:p>
          <w:p w14:paraId="6C2749C4" w14:textId="77777777" w:rsidR="00DC72F9" w:rsidRDefault="00DC72F9" w:rsidP="006E4083">
            <w:pPr>
              <w:spacing w:line="312" w:lineRule="auto"/>
              <w:jc w:val="both"/>
              <w:rPr>
                <w:rFonts w:ascii="Arial" w:hAnsi="Arial" w:cs="Arial"/>
                <w:sz w:val="20"/>
                <w:szCs w:val="20"/>
              </w:rPr>
            </w:pPr>
          </w:p>
          <w:p w14:paraId="338DA08C" w14:textId="77777777" w:rsidR="00DC72F9" w:rsidRDefault="00DC72F9" w:rsidP="006E4083">
            <w:pPr>
              <w:spacing w:line="312" w:lineRule="auto"/>
              <w:jc w:val="both"/>
              <w:rPr>
                <w:rFonts w:ascii="Arial" w:hAnsi="Arial" w:cs="Arial"/>
                <w:sz w:val="20"/>
                <w:szCs w:val="20"/>
              </w:rPr>
            </w:pPr>
          </w:p>
          <w:p w14:paraId="5B54F752" w14:textId="77777777" w:rsidR="00DC72F9" w:rsidRDefault="00DC72F9" w:rsidP="006E4083">
            <w:pPr>
              <w:spacing w:line="312" w:lineRule="auto"/>
              <w:jc w:val="both"/>
              <w:rPr>
                <w:rFonts w:ascii="Arial" w:hAnsi="Arial" w:cs="Arial"/>
                <w:sz w:val="20"/>
                <w:szCs w:val="20"/>
              </w:rPr>
            </w:pPr>
          </w:p>
          <w:p w14:paraId="04B602ED" w14:textId="3A74F2A6" w:rsidR="00DC72F9" w:rsidRDefault="00DC72F9" w:rsidP="006E4083">
            <w:pPr>
              <w:spacing w:line="312" w:lineRule="auto"/>
              <w:jc w:val="both"/>
              <w:rPr>
                <w:rFonts w:ascii="Arial" w:hAnsi="Arial" w:cs="Arial"/>
                <w:sz w:val="20"/>
                <w:szCs w:val="20"/>
              </w:rPr>
            </w:pPr>
          </w:p>
        </w:tc>
      </w:tr>
      <w:tr w:rsidR="00DC72F9" w14:paraId="29BE6416" w14:textId="77777777" w:rsidTr="00221D7D">
        <w:tc>
          <w:tcPr>
            <w:tcW w:w="9202" w:type="dxa"/>
            <w:gridSpan w:val="2"/>
          </w:tcPr>
          <w:p w14:paraId="65A0E42C" w14:textId="77777777" w:rsidR="00DC72F9" w:rsidRDefault="00DC72F9" w:rsidP="00DC72F9">
            <w:pPr>
              <w:spacing w:line="312" w:lineRule="auto"/>
              <w:jc w:val="center"/>
              <w:rPr>
                <w:rFonts w:ascii="Arial" w:hAnsi="Arial" w:cs="Arial"/>
                <w:b/>
                <w:sz w:val="20"/>
                <w:szCs w:val="20"/>
              </w:rPr>
            </w:pPr>
          </w:p>
          <w:p w14:paraId="685E4E96" w14:textId="77777777" w:rsidR="00DC72F9" w:rsidRDefault="00DC72F9" w:rsidP="00DC72F9">
            <w:pPr>
              <w:spacing w:line="312" w:lineRule="auto"/>
              <w:jc w:val="center"/>
              <w:rPr>
                <w:rFonts w:ascii="Arial" w:hAnsi="Arial" w:cs="Arial"/>
                <w:b/>
                <w:sz w:val="20"/>
                <w:szCs w:val="20"/>
              </w:rPr>
            </w:pPr>
          </w:p>
          <w:p w14:paraId="6C37A53E" w14:textId="68DEBEF8" w:rsidR="00DC72F9" w:rsidRPr="00E9334D" w:rsidRDefault="00DC72F9" w:rsidP="00DC72F9">
            <w:pPr>
              <w:spacing w:line="312" w:lineRule="auto"/>
              <w:jc w:val="center"/>
              <w:rPr>
                <w:rFonts w:ascii="Arial" w:hAnsi="Arial" w:cs="Arial"/>
                <w:i/>
                <w:sz w:val="20"/>
                <w:szCs w:val="20"/>
              </w:rPr>
            </w:pPr>
            <w:r w:rsidRPr="00E9334D">
              <w:rPr>
                <w:rFonts w:ascii="Arial" w:hAnsi="Arial" w:cs="Arial"/>
                <w:b/>
                <w:sz w:val="20"/>
                <w:szCs w:val="20"/>
              </w:rPr>
              <w:t>Członkowie Zespołu badawczego</w:t>
            </w:r>
          </w:p>
          <w:p w14:paraId="2DCB3C8D" w14:textId="77777777" w:rsidR="00DC72F9" w:rsidRDefault="00DC72F9" w:rsidP="00DC72F9">
            <w:pPr>
              <w:spacing w:line="312" w:lineRule="auto"/>
              <w:rPr>
                <w:rFonts w:ascii="Arial" w:hAnsi="Arial" w:cs="Arial"/>
                <w:b/>
                <w:sz w:val="20"/>
                <w:szCs w:val="20"/>
              </w:rPr>
            </w:pPr>
          </w:p>
          <w:p w14:paraId="346F37DA" w14:textId="77777777" w:rsidR="00DC72F9" w:rsidRDefault="00DC72F9" w:rsidP="00DC72F9">
            <w:pPr>
              <w:spacing w:line="312" w:lineRule="auto"/>
              <w:jc w:val="center"/>
              <w:rPr>
                <w:rFonts w:ascii="Arial" w:hAnsi="Arial" w:cs="Arial"/>
                <w:sz w:val="20"/>
                <w:szCs w:val="20"/>
              </w:rPr>
            </w:pPr>
          </w:p>
        </w:tc>
      </w:tr>
      <w:tr w:rsidR="009B5876" w:rsidRPr="00DC72F9" w14:paraId="3ADD9D3C" w14:textId="77777777" w:rsidTr="00E9334D">
        <w:tc>
          <w:tcPr>
            <w:tcW w:w="3386" w:type="dxa"/>
          </w:tcPr>
          <w:p w14:paraId="503614F2" w14:textId="04F9D232" w:rsidR="00DC72F9" w:rsidRPr="00DC72F9" w:rsidRDefault="00DC72F9" w:rsidP="00DC72F9">
            <w:pPr>
              <w:spacing w:line="312" w:lineRule="auto"/>
              <w:jc w:val="center"/>
              <w:rPr>
                <w:rFonts w:ascii="Arial" w:hAnsi="Arial" w:cs="Arial"/>
                <w:bCs/>
                <w:sz w:val="18"/>
                <w:szCs w:val="18"/>
              </w:rPr>
            </w:pPr>
            <w:r w:rsidRPr="00DC72F9">
              <w:rPr>
                <w:rFonts w:ascii="Arial" w:hAnsi="Arial" w:cs="Arial"/>
                <w:sz w:val="18"/>
                <w:szCs w:val="18"/>
              </w:rPr>
              <w:t>Imię i nazwisko</w:t>
            </w:r>
          </w:p>
          <w:p w14:paraId="45CE5E28" w14:textId="77777777" w:rsidR="00DC72F9" w:rsidRPr="00DC72F9" w:rsidRDefault="00DC72F9" w:rsidP="00DC72F9">
            <w:pPr>
              <w:spacing w:line="312" w:lineRule="auto"/>
              <w:jc w:val="center"/>
              <w:rPr>
                <w:rFonts w:ascii="Arial" w:hAnsi="Arial" w:cs="Arial"/>
                <w:i/>
                <w:sz w:val="18"/>
                <w:szCs w:val="18"/>
              </w:rPr>
            </w:pPr>
            <w:r w:rsidRPr="00DC72F9">
              <w:rPr>
                <w:rFonts w:ascii="Arial" w:hAnsi="Arial" w:cs="Arial"/>
                <w:bCs/>
                <w:i/>
                <w:sz w:val="18"/>
                <w:szCs w:val="18"/>
              </w:rPr>
              <w:t>(do oceny w kryterium nie może zostać przedstawiona inna osoba niż osoba wskazana przez wykonawcę na potwierdzenie spełnienia warunku udziału w postępowaniu)</w:t>
            </w:r>
          </w:p>
          <w:p w14:paraId="2026E825" w14:textId="77777777" w:rsidR="009B5876" w:rsidRPr="00DC72F9" w:rsidRDefault="009B5876" w:rsidP="00DC72F9">
            <w:pPr>
              <w:spacing w:line="312" w:lineRule="auto"/>
              <w:jc w:val="center"/>
              <w:rPr>
                <w:rFonts w:ascii="Arial" w:hAnsi="Arial" w:cs="Arial"/>
                <w:sz w:val="18"/>
                <w:szCs w:val="18"/>
              </w:rPr>
            </w:pPr>
          </w:p>
        </w:tc>
        <w:tc>
          <w:tcPr>
            <w:tcW w:w="5816" w:type="dxa"/>
          </w:tcPr>
          <w:p w14:paraId="0FA4A86A" w14:textId="5427684D" w:rsidR="009B5876" w:rsidRPr="00DC72F9" w:rsidRDefault="00DC72F9" w:rsidP="00DC72F9">
            <w:pPr>
              <w:spacing w:line="312" w:lineRule="auto"/>
              <w:jc w:val="center"/>
              <w:rPr>
                <w:rFonts w:ascii="Arial" w:hAnsi="Arial" w:cs="Arial"/>
                <w:sz w:val="18"/>
                <w:szCs w:val="18"/>
              </w:rPr>
            </w:pPr>
            <w:r w:rsidRPr="00DC72F9">
              <w:rPr>
                <w:rFonts w:ascii="Arial" w:hAnsi="Arial" w:cs="Arial"/>
                <w:bCs/>
                <w:sz w:val="18"/>
                <w:szCs w:val="18"/>
              </w:rPr>
              <w:t xml:space="preserve">Dodatkowe usługi (poza usługami wykazanymi przez wykonawcę na potwierdzenie spełnienia warunku udziału w postępowaniu), zrealizowaną w okresie ostatnich pięciu lat przed upływem terminu składania ofert przez osobę/osoby pełniącą/ce funkcję Członka Zespołu badawczego, polegającą na byciu autorem/współautorem raportu końcowego dotyczącego prognoz oddziaływania na środowisko projektów dokumentów wskazanych w art. 46 ustawy z dnia 3 października 2008r. </w:t>
            </w:r>
            <w:r w:rsidRPr="00DC72F9">
              <w:rPr>
                <w:rFonts w:ascii="Arial" w:hAnsi="Arial" w:cs="Arial"/>
                <w:bCs/>
                <w:i/>
                <w:sz w:val="18"/>
                <w:szCs w:val="18"/>
              </w:rPr>
              <w:t>o udostępnianiu informacji o środowisku i jego ochronie, udziale społeczeństwa w ochronie środowiska oraz o ocenach oddziaływania na środowisko</w:t>
            </w:r>
            <w:r w:rsidRPr="00DC72F9">
              <w:rPr>
                <w:rFonts w:ascii="Arial" w:hAnsi="Arial" w:cs="Arial"/>
                <w:bCs/>
                <w:sz w:val="18"/>
                <w:szCs w:val="18"/>
              </w:rPr>
              <w:t xml:space="preserve"> w zakresie energetyki</w:t>
            </w:r>
          </w:p>
        </w:tc>
      </w:tr>
      <w:tr w:rsidR="009B5876" w14:paraId="25D5AA3D" w14:textId="77777777" w:rsidTr="00E9334D">
        <w:tc>
          <w:tcPr>
            <w:tcW w:w="3386" w:type="dxa"/>
          </w:tcPr>
          <w:p w14:paraId="0F2765B0" w14:textId="77777777" w:rsidR="009B5876" w:rsidRDefault="009B5876" w:rsidP="006E4083">
            <w:pPr>
              <w:spacing w:line="312" w:lineRule="auto"/>
              <w:jc w:val="both"/>
              <w:rPr>
                <w:rFonts w:ascii="Arial" w:hAnsi="Arial" w:cs="Arial"/>
                <w:sz w:val="20"/>
                <w:szCs w:val="20"/>
              </w:rPr>
            </w:pPr>
          </w:p>
          <w:p w14:paraId="7574C6CF" w14:textId="77777777" w:rsidR="00DC72F9" w:rsidRDefault="00DC72F9" w:rsidP="006E4083">
            <w:pPr>
              <w:spacing w:line="312" w:lineRule="auto"/>
              <w:jc w:val="both"/>
              <w:rPr>
                <w:rFonts w:ascii="Arial" w:hAnsi="Arial" w:cs="Arial"/>
                <w:sz w:val="20"/>
                <w:szCs w:val="20"/>
              </w:rPr>
            </w:pPr>
          </w:p>
          <w:p w14:paraId="62970ED3" w14:textId="77777777" w:rsidR="00DC72F9" w:rsidRDefault="00DC72F9" w:rsidP="006E4083">
            <w:pPr>
              <w:spacing w:line="312" w:lineRule="auto"/>
              <w:jc w:val="both"/>
              <w:rPr>
                <w:rFonts w:ascii="Arial" w:hAnsi="Arial" w:cs="Arial"/>
                <w:sz w:val="20"/>
                <w:szCs w:val="20"/>
              </w:rPr>
            </w:pPr>
          </w:p>
          <w:p w14:paraId="05A70F80" w14:textId="77777777" w:rsidR="00DC72F9" w:rsidRDefault="00DC72F9" w:rsidP="006E4083">
            <w:pPr>
              <w:spacing w:line="312" w:lineRule="auto"/>
              <w:jc w:val="both"/>
              <w:rPr>
                <w:rFonts w:ascii="Arial" w:hAnsi="Arial" w:cs="Arial"/>
                <w:sz w:val="20"/>
                <w:szCs w:val="20"/>
              </w:rPr>
            </w:pPr>
          </w:p>
        </w:tc>
        <w:tc>
          <w:tcPr>
            <w:tcW w:w="5816" w:type="dxa"/>
          </w:tcPr>
          <w:p w14:paraId="750A43BD" w14:textId="77777777" w:rsidR="009B5876" w:rsidRPr="00DC72F9" w:rsidRDefault="009B5876" w:rsidP="00DC72F9">
            <w:pPr>
              <w:spacing w:line="312" w:lineRule="auto"/>
              <w:jc w:val="center"/>
              <w:rPr>
                <w:rFonts w:ascii="Arial" w:hAnsi="Arial" w:cs="Arial"/>
                <w:sz w:val="18"/>
                <w:szCs w:val="18"/>
              </w:rPr>
            </w:pPr>
          </w:p>
        </w:tc>
      </w:tr>
      <w:tr w:rsidR="009B5876" w14:paraId="4820B114" w14:textId="77777777" w:rsidTr="00E9334D">
        <w:tc>
          <w:tcPr>
            <w:tcW w:w="3386" w:type="dxa"/>
          </w:tcPr>
          <w:p w14:paraId="1BFBE40B" w14:textId="77777777" w:rsidR="009B5876" w:rsidRDefault="009B5876" w:rsidP="006E4083">
            <w:pPr>
              <w:spacing w:line="312" w:lineRule="auto"/>
              <w:jc w:val="both"/>
              <w:rPr>
                <w:rFonts w:ascii="Arial" w:hAnsi="Arial" w:cs="Arial"/>
                <w:sz w:val="20"/>
                <w:szCs w:val="20"/>
              </w:rPr>
            </w:pPr>
          </w:p>
          <w:p w14:paraId="296842C1" w14:textId="77777777" w:rsidR="00DC72F9" w:rsidRDefault="00DC72F9" w:rsidP="006E4083">
            <w:pPr>
              <w:spacing w:line="312" w:lineRule="auto"/>
              <w:jc w:val="both"/>
              <w:rPr>
                <w:rFonts w:ascii="Arial" w:hAnsi="Arial" w:cs="Arial"/>
                <w:sz w:val="20"/>
                <w:szCs w:val="20"/>
              </w:rPr>
            </w:pPr>
          </w:p>
          <w:p w14:paraId="1FD5A7E7" w14:textId="77777777" w:rsidR="00DC72F9" w:rsidRDefault="00DC72F9" w:rsidP="006E4083">
            <w:pPr>
              <w:spacing w:line="312" w:lineRule="auto"/>
              <w:jc w:val="both"/>
              <w:rPr>
                <w:rFonts w:ascii="Arial" w:hAnsi="Arial" w:cs="Arial"/>
                <w:sz w:val="20"/>
                <w:szCs w:val="20"/>
              </w:rPr>
            </w:pPr>
          </w:p>
          <w:p w14:paraId="6DB2C5EE" w14:textId="77777777" w:rsidR="00DC72F9" w:rsidRDefault="00DC72F9" w:rsidP="006E4083">
            <w:pPr>
              <w:spacing w:line="312" w:lineRule="auto"/>
              <w:jc w:val="both"/>
              <w:rPr>
                <w:rFonts w:ascii="Arial" w:hAnsi="Arial" w:cs="Arial"/>
                <w:sz w:val="20"/>
                <w:szCs w:val="20"/>
              </w:rPr>
            </w:pPr>
          </w:p>
        </w:tc>
        <w:tc>
          <w:tcPr>
            <w:tcW w:w="5816" w:type="dxa"/>
          </w:tcPr>
          <w:p w14:paraId="7E601C0A" w14:textId="77777777" w:rsidR="009B5876" w:rsidRDefault="009B5876" w:rsidP="006E4083">
            <w:pPr>
              <w:spacing w:line="312" w:lineRule="auto"/>
              <w:jc w:val="both"/>
              <w:rPr>
                <w:rFonts w:ascii="Arial" w:hAnsi="Arial" w:cs="Arial"/>
                <w:sz w:val="20"/>
                <w:szCs w:val="20"/>
              </w:rPr>
            </w:pPr>
          </w:p>
        </w:tc>
      </w:tr>
      <w:tr w:rsidR="009B5876" w14:paraId="15D754F2" w14:textId="77777777" w:rsidTr="00E9334D">
        <w:tc>
          <w:tcPr>
            <w:tcW w:w="3386" w:type="dxa"/>
          </w:tcPr>
          <w:p w14:paraId="5820A08C" w14:textId="77777777" w:rsidR="009B5876" w:rsidRDefault="009B5876" w:rsidP="006E4083">
            <w:pPr>
              <w:spacing w:line="312" w:lineRule="auto"/>
              <w:jc w:val="both"/>
              <w:rPr>
                <w:rFonts w:ascii="Arial" w:hAnsi="Arial" w:cs="Arial"/>
                <w:sz w:val="20"/>
                <w:szCs w:val="20"/>
              </w:rPr>
            </w:pPr>
          </w:p>
          <w:p w14:paraId="76BC0A46" w14:textId="77777777" w:rsidR="00DC72F9" w:rsidRDefault="00DC72F9" w:rsidP="006E4083">
            <w:pPr>
              <w:spacing w:line="312" w:lineRule="auto"/>
              <w:jc w:val="both"/>
              <w:rPr>
                <w:rFonts w:ascii="Arial" w:hAnsi="Arial" w:cs="Arial"/>
                <w:sz w:val="20"/>
                <w:szCs w:val="20"/>
              </w:rPr>
            </w:pPr>
          </w:p>
          <w:p w14:paraId="26E32375" w14:textId="77777777" w:rsidR="00DC72F9" w:rsidRDefault="00DC72F9" w:rsidP="006E4083">
            <w:pPr>
              <w:spacing w:line="312" w:lineRule="auto"/>
              <w:jc w:val="both"/>
              <w:rPr>
                <w:rFonts w:ascii="Arial" w:hAnsi="Arial" w:cs="Arial"/>
                <w:sz w:val="20"/>
                <w:szCs w:val="20"/>
              </w:rPr>
            </w:pPr>
          </w:p>
          <w:p w14:paraId="43961EDD" w14:textId="77777777" w:rsidR="00DC72F9" w:rsidRDefault="00DC72F9" w:rsidP="006E4083">
            <w:pPr>
              <w:spacing w:line="312" w:lineRule="auto"/>
              <w:jc w:val="both"/>
              <w:rPr>
                <w:rFonts w:ascii="Arial" w:hAnsi="Arial" w:cs="Arial"/>
                <w:sz w:val="20"/>
                <w:szCs w:val="20"/>
              </w:rPr>
            </w:pPr>
          </w:p>
        </w:tc>
        <w:tc>
          <w:tcPr>
            <w:tcW w:w="5816" w:type="dxa"/>
          </w:tcPr>
          <w:p w14:paraId="712AE670" w14:textId="77777777" w:rsidR="009B5876" w:rsidRDefault="009B5876" w:rsidP="006E4083">
            <w:pPr>
              <w:spacing w:line="312" w:lineRule="auto"/>
              <w:jc w:val="both"/>
              <w:rPr>
                <w:rFonts w:ascii="Arial" w:hAnsi="Arial" w:cs="Arial"/>
                <w:sz w:val="20"/>
                <w:szCs w:val="20"/>
              </w:rPr>
            </w:pPr>
          </w:p>
        </w:tc>
      </w:tr>
    </w:tbl>
    <w:p w14:paraId="7A7BA69E" w14:textId="77777777" w:rsidR="009B5876" w:rsidRDefault="009B5876" w:rsidP="006E4083">
      <w:pPr>
        <w:spacing w:line="312" w:lineRule="auto"/>
        <w:ind w:left="426"/>
        <w:jc w:val="both"/>
        <w:rPr>
          <w:rFonts w:ascii="Arial" w:hAnsi="Arial" w:cs="Arial"/>
          <w:sz w:val="20"/>
          <w:szCs w:val="20"/>
        </w:rPr>
      </w:pPr>
    </w:p>
    <w:p w14:paraId="6B3D5EA2" w14:textId="77777777" w:rsidR="001F377C" w:rsidRDefault="001F377C" w:rsidP="006E4083">
      <w:pPr>
        <w:spacing w:line="312" w:lineRule="auto"/>
        <w:jc w:val="both"/>
        <w:rPr>
          <w:rFonts w:ascii="Arial" w:hAnsi="Arial" w:cs="Arial"/>
          <w:bCs/>
          <w:sz w:val="20"/>
          <w:szCs w:val="20"/>
        </w:rPr>
      </w:pPr>
    </w:p>
    <w:p w14:paraId="2C646437" w14:textId="73791972" w:rsidR="001F377C" w:rsidRPr="001F377C" w:rsidRDefault="001F377C" w:rsidP="007D19BB">
      <w:pPr>
        <w:pStyle w:val="Akapitzlist"/>
        <w:numPr>
          <w:ilvl w:val="0"/>
          <w:numId w:val="42"/>
        </w:numPr>
        <w:autoSpaceDE w:val="0"/>
        <w:autoSpaceDN w:val="0"/>
        <w:adjustRightInd w:val="0"/>
        <w:spacing w:line="312" w:lineRule="auto"/>
        <w:rPr>
          <w:rFonts w:ascii="Arial" w:hAnsi="Arial" w:cs="Arial"/>
          <w:b/>
          <w:sz w:val="20"/>
          <w:szCs w:val="20"/>
        </w:rPr>
      </w:pPr>
      <w:r w:rsidRPr="001F377C">
        <w:rPr>
          <w:rFonts w:ascii="Arial" w:hAnsi="Arial" w:cs="Arial"/>
          <w:b/>
          <w:sz w:val="20"/>
          <w:szCs w:val="20"/>
        </w:rPr>
        <w:t>Oświadczamy, że do rea</w:t>
      </w:r>
      <w:r w:rsidR="00C714E0">
        <w:rPr>
          <w:rFonts w:ascii="Arial" w:hAnsi="Arial" w:cs="Arial"/>
          <w:b/>
          <w:sz w:val="20"/>
          <w:szCs w:val="20"/>
        </w:rPr>
        <w:t xml:space="preserve">lizacji zamówienia </w:t>
      </w:r>
      <w:r w:rsidR="00C714E0" w:rsidRPr="00C714E0">
        <w:rPr>
          <w:rFonts w:ascii="Arial" w:hAnsi="Arial" w:cs="Arial"/>
          <w:b/>
          <w:sz w:val="20"/>
          <w:szCs w:val="20"/>
          <w:u w:val="single"/>
        </w:rPr>
        <w:t>skierujemy osobą niepełnosprawna/nie skierujemy</w:t>
      </w:r>
      <w:r w:rsidRPr="00C714E0">
        <w:rPr>
          <w:rFonts w:ascii="Arial" w:hAnsi="Arial" w:cs="Arial"/>
          <w:b/>
          <w:sz w:val="20"/>
          <w:szCs w:val="20"/>
          <w:u w:val="single"/>
        </w:rPr>
        <w:t xml:space="preserve"> osob</w:t>
      </w:r>
      <w:r w:rsidR="00C714E0" w:rsidRPr="00C714E0">
        <w:rPr>
          <w:rFonts w:ascii="Arial" w:hAnsi="Arial" w:cs="Arial"/>
          <w:b/>
          <w:sz w:val="20"/>
          <w:szCs w:val="20"/>
          <w:u w:val="single"/>
        </w:rPr>
        <w:t>y niepełnosprawnej</w:t>
      </w:r>
      <w:r w:rsidR="00C714E0">
        <w:rPr>
          <w:rFonts w:ascii="Arial" w:hAnsi="Arial" w:cs="Arial"/>
          <w:b/>
          <w:sz w:val="20"/>
          <w:szCs w:val="20"/>
          <w:u w:val="single"/>
        </w:rPr>
        <w:t>*</w:t>
      </w:r>
      <w:r w:rsidR="00C714E0">
        <w:rPr>
          <w:rFonts w:ascii="Arial" w:hAnsi="Arial" w:cs="Arial"/>
          <w:b/>
          <w:sz w:val="20"/>
          <w:szCs w:val="20"/>
        </w:rPr>
        <w:t xml:space="preserve">  zatrudnioną</w:t>
      </w:r>
      <w:r w:rsidRPr="001F377C">
        <w:rPr>
          <w:rFonts w:ascii="Arial" w:hAnsi="Arial" w:cs="Arial"/>
          <w:b/>
          <w:sz w:val="20"/>
          <w:szCs w:val="20"/>
        </w:rPr>
        <w:t xml:space="preserve"> na podstawie umowy o pracę</w:t>
      </w:r>
      <w:r w:rsidR="00831E38">
        <w:rPr>
          <w:rFonts w:ascii="Arial" w:hAnsi="Arial" w:cs="Arial"/>
          <w:b/>
          <w:sz w:val="20"/>
          <w:szCs w:val="20"/>
        </w:rPr>
        <w:t>, w wymiarze co najmniej ½ etatu</w:t>
      </w:r>
      <w:r w:rsidRPr="001F377C">
        <w:rPr>
          <w:rFonts w:ascii="Arial" w:hAnsi="Arial" w:cs="Arial"/>
          <w:b/>
          <w:sz w:val="20"/>
          <w:szCs w:val="20"/>
        </w:rPr>
        <w:t>.</w:t>
      </w:r>
    </w:p>
    <w:p w14:paraId="04735C82" w14:textId="51CA6492" w:rsidR="00383456" w:rsidRPr="00C714E0" w:rsidRDefault="00C714E0" w:rsidP="00C714E0">
      <w:pPr>
        <w:pStyle w:val="Akapitzlist"/>
        <w:tabs>
          <w:tab w:val="num" w:pos="0"/>
          <w:tab w:val="left" w:pos="1980"/>
        </w:tabs>
        <w:spacing w:line="312" w:lineRule="auto"/>
        <w:ind w:left="720"/>
        <w:jc w:val="both"/>
        <w:rPr>
          <w:rFonts w:ascii="Arial" w:hAnsi="Arial" w:cs="Arial"/>
          <w:i/>
          <w:sz w:val="20"/>
          <w:szCs w:val="20"/>
        </w:rPr>
      </w:pPr>
      <w:r w:rsidRPr="00C714E0">
        <w:rPr>
          <w:rFonts w:ascii="Arial" w:hAnsi="Arial" w:cs="Arial"/>
          <w:i/>
          <w:sz w:val="20"/>
          <w:szCs w:val="20"/>
        </w:rPr>
        <w:t>*niepotrzebne skreślić</w:t>
      </w:r>
    </w:p>
    <w:p w14:paraId="243193A4" w14:textId="29418B7C" w:rsidR="003002F0" w:rsidRPr="00711A5B" w:rsidRDefault="003002F0" w:rsidP="006E4083">
      <w:pPr>
        <w:tabs>
          <w:tab w:val="num" w:pos="0"/>
        </w:tabs>
        <w:spacing w:line="312" w:lineRule="auto"/>
        <w:jc w:val="both"/>
        <w:rPr>
          <w:rFonts w:ascii="Arial" w:hAnsi="Arial" w:cs="Arial"/>
          <w:sz w:val="20"/>
          <w:szCs w:val="20"/>
        </w:rPr>
      </w:pPr>
      <w:r w:rsidRPr="00711A5B">
        <w:rPr>
          <w:rFonts w:ascii="Arial" w:hAnsi="Arial" w:cs="Arial"/>
          <w:sz w:val="20"/>
          <w:szCs w:val="20"/>
        </w:rPr>
        <w:t xml:space="preserve">Oświadczam/y, że zapoznałem/liśmy się z wymaganiami </w:t>
      </w:r>
      <w:r w:rsidR="00CB54CB">
        <w:rPr>
          <w:rFonts w:ascii="Arial" w:hAnsi="Arial" w:cs="Arial"/>
          <w:sz w:val="20"/>
          <w:szCs w:val="20"/>
        </w:rPr>
        <w:t>z</w:t>
      </w:r>
      <w:r w:rsidRPr="00711A5B">
        <w:rPr>
          <w:rFonts w:ascii="Arial" w:hAnsi="Arial" w:cs="Arial"/>
          <w:sz w:val="20"/>
          <w:szCs w:val="20"/>
        </w:rPr>
        <w:t>amawiającego, dotyczącymi przedmiotu zamówienia, zamieszczonymi w Specyfikacji Istotnych Warunków Zamówienia wraz z załącznikami i nie wnoszę/wnosimy do nich żadnych zastrzeżeń.</w:t>
      </w:r>
    </w:p>
    <w:p w14:paraId="1CF9BED7" w14:textId="77777777" w:rsidR="003002F0" w:rsidRPr="00711A5B" w:rsidRDefault="003002F0" w:rsidP="006E4083">
      <w:pPr>
        <w:numPr>
          <w:ilvl w:val="0"/>
          <w:numId w:val="27"/>
        </w:numPr>
        <w:tabs>
          <w:tab w:val="num" w:pos="426"/>
        </w:tabs>
        <w:spacing w:line="312" w:lineRule="auto"/>
        <w:jc w:val="both"/>
        <w:rPr>
          <w:rFonts w:ascii="Arial" w:hAnsi="Arial" w:cs="Arial"/>
          <w:sz w:val="20"/>
          <w:szCs w:val="20"/>
        </w:rPr>
      </w:pPr>
      <w:r w:rsidRPr="00711A5B">
        <w:rPr>
          <w:rFonts w:ascii="Arial" w:hAnsi="Arial" w:cs="Arial"/>
          <w:sz w:val="20"/>
          <w:szCs w:val="20"/>
        </w:rPr>
        <w:t xml:space="preserve">Oświadczam/y, że uważam/y się za związanych niniejszą ofertą przez okres 30 dni od upływu terminu składania ofert. </w:t>
      </w:r>
    </w:p>
    <w:p w14:paraId="341B03CA" w14:textId="1EF92B2D" w:rsidR="003002F0" w:rsidRPr="00711A5B" w:rsidRDefault="003002F0" w:rsidP="006E4083">
      <w:pPr>
        <w:numPr>
          <w:ilvl w:val="0"/>
          <w:numId w:val="27"/>
        </w:numPr>
        <w:tabs>
          <w:tab w:val="num" w:pos="426"/>
        </w:tabs>
        <w:spacing w:line="312" w:lineRule="auto"/>
        <w:ind w:left="426" w:hanging="426"/>
        <w:jc w:val="both"/>
        <w:rPr>
          <w:rFonts w:ascii="Arial" w:hAnsi="Arial" w:cs="Arial"/>
          <w:sz w:val="20"/>
          <w:szCs w:val="20"/>
        </w:rPr>
      </w:pPr>
      <w:r w:rsidRPr="00711A5B">
        <w:rPr>
          <w:rFonts w:ascii="Arial" w:hAnsi="Arial" w:cs="Arial"/>
          <w:sz w:val="20"/>
          <w:szCs w:val="20"/>
        </w:rPr>
        <w:t xml:space="preserve">Oświadczam/y, że zrealizuję/emy zamówienie zgodnie ze Specyfikacją Istotnych Warunków Zamówienia, Szczegółowym </w:t>
      </w:r>
      <w:r w:rsidR="00754D38">
        <w:rPr>
          <w:rFonts w:ascii="Arial" w:hAnsi="Arial" w:cs="Arial"/>
          <w:sz w:val="20"/>
          <w:szCs w:val="20"/>
        </w:rPr>
        <w:t>o</w:t>
      </w:r>
      <w:r w:rsidRPr="00711A5B">
        <w:rPr>
          <w:rFonts w:ascii="Arial" w:hAnsi="Arial" w:cs="Arial"/>
          <w:sz w:val="20"/>
          <w:szCs w:val="20"/>
        </w:rPr>
        <w:t xml:space="preserve">pisem </w:t>
      </w:r>
      <w:r w:rsidR="00754D38">
        <w:rPr>
          <w:rFonts w:ascii="Arial" w:hAnsi="Arial" w:cs="Arial"/>
          <w:sz w:val="20"/>
          <w:szCs w:val="20"/>
        </w:rPr>
        <w:t>p</w:t>
      </w:r>
      <w:r w:rsidRPr="00711A5B">
        <w:rPr>
          <w:rFonts w:ascii="Arial" w:hAnsi="Arial" w:cs="Arial"/>
          <w:sz w:val="20"/>
          <w:szCs w:val="20"/>
        </w:rPr>
        <w:t xml:space="preserve">rzedmiotu </w:t>
      </w:r>
      <w:r w:rsidR="00754D38">
        <w:rPr>
          <w:rFonts w:ascii="Arial" w:hAnsi="Arial" w:cs="Arial"/>
          <w:sz w:val="20"/>
          <w:szCs w:val="20"/>
        </w:rPr>
        <w:t>z</w:t>
      </w:r>
      <w:r w:rsidRPr="00711A5B">
        <w:rPr>
          <w:rFonts w:ascii="Arial" w:hAnsi="Arial" w:cs="Arial"/>
          <w:sz w:val="20"/>
          <w:szCs w:val="20"/>
        </w:rPr>
        <w:t xml:space="preserve">amówienia i wzorem umowy. </w:t>
      </w:r>
    </w:p>
    <w:p w14:paraId="0B6D3361" w14:textId="77777777" w:rsidR="003002F0" w:rsidRPr="009A4DCB" w:rsidRDefault="003002F0" w:rsidP="006E4083">
      <w:pPr>
        <w:numPr>
          <w:ilvl w:val="0"/>
          <w:numId w:val="27"/>
        </w:numPr>
        <w:spacing w:line="312" w:lineRule="auto"/>
        <w:ind w:left="426" w:hanging="426"/>
        <w:jc w:val="both"/>
        <w:rPr>
          <w:rFonts w:ascii="Arial" w:hAnsi="Arial" w:cs="Arial"/>
          <w:sz w:val="20"/>
          <w:szCs w:val="20"/>
        </w:rPr>
      </w:pPr>
      <w:r w:rsidRPr="009A4DCB">
        <w:rPr>
          <w:rFonts w:ascii="Arial" w:hAnsi="Arial" w:cs="Arial"/>
          <w:sz w:val="20"/>
          <w:szCs w:val="20"/>
        </w:rPr>
        <w:t>Oświadczam/y, że informacje i dokumenty zawarte w Ofercie na stronach od nr ........................</w:t>
      </w:r>
      <w:r w:rsidRPr="009A4DCB">
        <w:rPr>
          <w:rFonts w:ascii="Arial" w:hAnsi="Arial" w:cs="Arial"/>
          <w:sz w:val="20"/>
          <w:szCs w:val="20"/>
        </w:rPr>
        <w:br/>
        <w:t>do nr ......................... stanowią tajemnicę przedsiębiorstwa w rozumieniu przepisów o zwalczaniu nieuczciwej konkurencji i zastrzegamy, że nie mogą być one udostępniane. Informacje i dokumenty zawarte na pozostałych stronach Oferty są jawne.</w:t>
      </w:r>
    </w:p>
    <w:p w14:paraId="7758BF4A" w14:textId="77777777" w:rsidR="003002F0" w:rsidRPr="009A4DCB" w:rsidRDefault="003002F0" w:rsidP="006E4083">
      <w:pPr>
        <w:spacing w:line="312" w:lineRule="auto"/>
        <w:ind w:left="426"/>
        <w:jc w:val="both"/>
        <w:rPr>
          <w:rFonts w:ascii="Arial" w:hAnsi="Arial" w:cs="Arial"/>
          <w:sz w:val="20"/>
          <w:szCs w:val="20"/>
        </w:rPr>
      </w:pPr>
      <w:r w:rsidRPr="009A4DCB">
        <w:rPr>
          <w:rFonts w:ascii="Arial" w:hAnsi="Arial" w:cs="Arial"/>
          <w:sz w:val="20"/>
          <w:szCs w:val="20"/>
        </w:rPr>
        <w:lastRenderedPageBreak/>
        <w:t>Uzasadnienie zastrzeżenia tajemnicy przedsiębiorstwa (zawierające informacje, o których mowa w pkt 7.14 SIWZ):</w:t>
      </w:r>
    </w:p>
    <w:p w14:paraId="22AF7CC9" w14:textId="77777777" w:rsidR="003002F0" w:rsidRPr="009A4DCB" w:rsidRDefault="003002F0" w:rsidP="006E4083">
      <w:pPr>
        <w:spacing w:line="312" w:lineRule="auto"/>
        <w:ind w:left="426"/>
        <w:jc w:val="both"/>
        <w:rPr>
          <w:rFonts w:ascii="Arial" w:hAnsi="Arial" w:cs="Arial"/>
          <w:sz w:val="20"/>
          <w:szCs w:val="20"/>
        </w:rPr>
      </w:pPr>
      <w:r w:rsidRPr="009A4DCB">
        <w:rPr>
          <w:rFonts w:ascii="Arial" w:hAnsi="Arial" w:cs="Arial"/>
          <w:sz w:val="20"/>
          <w:szCs w:val="20"/>
        </w:rPr>
        <w:t>………………………………………………………………………………………………………………………………………………………………………………………………………………………………………………………………………………………………………………………………………………………………………………</w:t>
      </w:r>
    </w:p>
    <w:p w14:paraId="4152EB15" w14:textId="77777777" w:rsidR="003002F0" w:rsidRDefault="003002F0" w:rsidP="006E4083">
      <w:pPr>
        <w:numPr>
          <w:ilvl w:val="0"/>
          <w:numId w:val="27"/>
        </w:numPr>
        <w:tabs>
          <w:tab w:val="num" w:pos="426"/>
        </w:tabs>
        <w:spacing w:line="312" w:lineRule="auto"/>
        <w:ind w:left="426" w:hanging="426"/>
        <w:jc w:val="both"/>
        <w:rPr>
          <w:rFonts w:ascii="Arial" w:hAnsi="Arial" w:cs="Arial"/>
          <w:sz w:val="20"/>
          <w:szCs w:val="20"/>
        </w:rPr>
      </w:pPr>
      <w:r w:rsidRPr="00711A5B">
        <w:rPr>
          <w:rFonts w:ascii="Arial" w:hAnsi="Arial" w:cs="Arial"/>
          <w:sz w:val="20"/>
          <w:szCs w:val="20"/>
        </w:rPr>
        <w:t xml:space="preserve">Oświadczam/y, że w razie wybrania naszej oferty jako najkorzystniejszej zobowiązuję/emy </w:t>
      </w:r>
      <w:r w:rsidRPr="00711A5B">
        <w:rPr>
          <w:rFonts w:ascii="Arial" w:hAnsi="Arial" w:cs="Arial"/>
          <w:sz w:val="20"/>
          <w:szCs w:val="20"/>
        </w:rPr>
        <w:br/>
        <w:t>się do podpisania umowy na warunkach określonych we wzorze umowy.</w:t>
      </w:r>
    </w:p>
    <w:p w14:paraId="25116A15" w14:textId="77777777" w:rsidR="003002F0" w:rsidRPr="00711A5B" w:rsidRDefault="003002F0" w:rsidP="006E4083">
      <w:pPr>
        <w:numPr>
          <w:ilvl w:val="0"/>
          <w:numId w:val="27"/>
        </w:numPr>
        <w:tabs>
          <w:tab w:val="num" w:pos="426"/>
        </w:tabs>
        <w:spacing w:line="312" w:lineRule="auto"/>
        <w:ind w:left="426" w:hanging="426"/>
        <w:rPr>
          <w:rFonts w:ascii="Arial" w:hAnsi="Arial" w:cs="Arial"/>
          <w:sz w:val="20"/>
          <w:szCs w:val="20"/>
        </w:rPr>
      </w:pPr>
      <w:r>
        <w:rPr>
          <w:rFonts w:ascii="Arial" w:hAnsi="Arial" w:cs="Arial"/>
          <w:sz w:val="20"/>
          <w:szCs w:val="20"/>
        </w:rPr>
        <w:t>N</w:t>
      </w:r>
      <w:r w:rsidRPr="00711A5B">
        <w:rPr>
          <w:rFonts w:ascii="Arial" w:hAnsi="Arial" w:cs="Arial"/>
          <w:sz w:val="20"/>
          <w:szCs w:val="20"/>
        </w:rPr>
        <w:t>azwy i adresy wykonawców występujących wspólnie</w:t>
      </w:r>
      <w:r w:rsidRPr="00711A5B">
        <w:rPr>
          <w:rFonts w:ascii="Arial" w:hAnsi="Arial" w:cs="Arial"/>
          <w:sz w:val="20"/>
          <w:szCs w:val="20"/>
          <w:vertAlign w:val="superscript"/>
        </w:rPr>
        <w:footnoteReference w:id="2"/>
      </w:r>
      <w:r w:rsidRPr="00711A5B">
        <w:rPr>
          <w:rFonts w:ascii="Arial" w:hAnsi="Arial" w:cs="Arial"/>
          <w:sz w:val="20"/>
          <w:szCs w:val="20"/>
        </w:rPr>
        <w:t>: ……………………………………………………………………………………………………………………………………………………………………………………………………………………………………………………</w:t>
      </w:r>
    </w:p>
    <w:p w14:paraId="281F7F39" w14:textId="77777777" w:rsidR="003002F0" w:rsidRPr="00711A5B" w:rsidRDefault="003002F0" w:rsidP="006E4083">
      <w:pPr>
        <w:keepNext/>
        <w:numPr>
          <w:ilvl w:val="0"/>
          <w:numId w:val="27"/>
        </w:numPr>
        <w:spacing w:line="312" w:lineRule="auto"/>
        <w:jc w:val="both"/>
        <w:rPr>
          <w:rFonts w:ascii="Arial" w:hAnsi="Arial" w:cs="Arial"/>
          <w:sz w:val="20"/>
          <w:szCs w:val="20"/>
        </w:rPr>
      </w:pPr>
      <w:r w:rsidRPr="00711A5B">
        <w:rPr>
          <w:rFonts w:ascii="Arial" w:hAnsi="Arial" w:cs="Arial"/>
          <w:sz w:val="20"/>
          <w:szCs w:val="20"/>
        </w:rPr>
        <w:t>Oświadczamy, że następujące części zamówienia zamierzamy powierzyć do realizacji przez podwykonawców</w:t>
      </w:r>
      <w:r w:rsidRPr="00711A5B">
        <w:rPr>
          <w:rFonts w:ascii="Arial" w:hAnsi="Arial" w:cs="Arial"/>
          <w:sz w:val="20"/>
          <w:szCs w:val="20"/>
          <w:vertAlign w:val="superscript"/>
        </w:rPr>
        <w:footnoteReference w:id="3"/>
      </w:r>
      <w:r w:rsidRPr="00711A5B">
        <w:rPr>
          <w:rFonts w:ascii="Arial" w:hAnsi="Arial" w:cs="Arial"/>
          <w:sz w:val="20"/>
          <w:szCs w:val="20"/>
        </w:rPr>
        <w:t>:</w:t>
      </w:r>
    </w:p>
    <w:p w14:paraId="5B606E25" w14:textId="77777777" w:rsidR="003002F0" w:rsidRPr="00711A5B" w:rsidRDefault="003002F0" w:rsidP="006E4083">
      <w:pPr>
        <w:spacing w:line="312" w:lineRule="auto"/>
        <w:rPr>
          <w:rFonts w:ascii="Arial" w:hAnsi="Arial" w:cs="Arial"/>
          <w:spacing w:val="4"/>
          <w:sz w:val="20"/>
          <w:szCs w:val="20"/>
        </w:rPr>
      </w:pPr>
    </w:p>
    <w:tbl>
      <w:tblPr>
        <w:tblStyle w:val="Tabela-Siatka"/>
        <w:tblW w:w="0" w:type="auto"/>
        <w:tblLook w:val="01E0" w:firstRow="1" w:lastRow="1" w:firstColumn="1" w:lastColumn="1" w:noHBand="0" w:noVBand="0"/>
      </w:tblPr>
      <w:tblGrid>
        <w:gridCol w:w="675"/>
        <w:gridCol w:w="8869"/>
      </w:tblGrid>
      <w:tr w:rsidR="003002F0" w:rsidRPr="00711A5B" w14:paraId="734B0C98" w14:textId="77777777" w:rsidTr="003002F0">
        <w:tc>
          <w:tcPr>
            <w:tcW w:w="675" w:type="dxa"/>
          </w:tcPr>
          <w:p w14:paraId="1D6E6360" w14:textId="77777777" w:rsidR="003002F0" w:rsidRPr="00711A5B" w:rsidRDefault="003002F0" w:rsidP="006E4083">
            <w:pPr>
              <w:spacing w:line="312" w:lineRule="auto"/>
              <w:jc w:val="both"/>
              <w:rPr>
                <w:rFonts w:ascii="Arial" w:hAnsi="Arial" w:cs="Arial"/>
                <w:spacing w:val="4"/>
                <w:sz w:val="20"/>
                <w:szCs w:val="20"/>
              </w:rPr>
            </w:pPr>
            <w:r w:rsidRPr="00711A5B">
              <w:rPr>
                <w:rFonts w:ascii="Arial" w:hAnsi="Arial" w:cs="Arial"/>
                <w:spacing w:val="4"/>
                <w:sz w:val="20"/>
                <w:szCs w:val="20"/>
              </w:rPr>
              <w:t>Lp.</w:t>
            </w:r>
          </w:p>
        </w:tc>
        <w:tc>
          <w:tcPr>
            <w:tcW w:w="8869" w:type="dxa"/>
          </w:tcPr>
          <w:p w14:paraId="2EE71CDD" w14:textId="57FA1146" w:rsidR="003002F0" w:rsidRPr="00711A5B" w:rsidRDefault="003002F0" w:rsidP="006E4083">
            <w:pPr>
              <w:spacing w:line="312" w:lineRule="auto"/>
              <w:jc w:val="both"/>
              <w:rPr>
                <w:rFonts w:ascii="Arial" w:hAnsi="Arial" w:cs="Arial"/>
                <w:spacing w:val="4"/>
                <w:sz w:val="20"/>
                <w:szCs w:val="20"/>
              </w:rPr>
            </w:pPr>
            <w:r w:rsidRPr="00711A5B">
              <w:rPr>
                <w:rFonts w:ascii="Arial" w:hAnsi="Arial" w:cs="Arial"/>
                <w:spacing w:val="4"/>
                <w:sz w:val="20"/>
                <w:szCs w:val="20"/>
              </w:rPr>
              <w:t xml:space="preserve">Opis części zamówienia, którą </w:t>
            </w:r>
            <w:r w:rsidR="00CB54CB">
              <w:rPr>
                <w:rFonts w:ascii="Arial" w:hAnsi="Arial" w:cs="Arial"/>
                <w:spacing w:val="4"/>
                <w:sz w:val="20"/>
                <w:szCs w:val="20"/>
              </w:rPr>
              <w:t>w</w:t>
            </w:r>
            <w:r w:rsidRPr="00711A5B">
              <w:rPr>
                <w:rFonts w:ascii="Arial" w:hAnsi="Arial" w:cs="Arial"/>
                <w:spacing w:val="4"/>
                <w:sz w:val="20"/>
                <w:szCs w:val="20"/>
              </w:rPr>
              <w:t>ykonawca zamierza powierzyć do realizacji przez podwykonawcę oraz nazwy i dane adresowe podwykonawcy/ów</w:t>
            </w:r>
          </w:p>
        </w:tc>
      </w:tr>
      <w:tr w:rsidR="003002F0" w:rsidRPr="00711A5B" w14:paraId="6EED82F5" w14:textId="77777777" w:rsidTr="003002F0">
        <w:tc>
          <w:tcPr>
            <w:tcW w:w="675" w:type="dxa"/>
          </w:tcPr>
          <w:p w14:paraId="212F19E8" w14:textId="77777777" w:rsidR="003002F0" w:rsidRPr="00711A5B" w:rsidRDefault="003002F0" w:rsidP="006E4083">
            <w:pPr>
              <w:spacing w:line="312" w:lineRule="auto"/>
              <w:jc w:val="both"/>
              <w:rPr>
                <w:rFonts w:ascii="Arial" w:hAnsi="Arial" w:cs="Arial"/>
                <w:spacing w:val="4"/>
                <w:sz w:val="20"/>
                <w:szCs w:val="20"/>
              </w:rPr>
            </w:pPr>
            <w:r w:rsidRPr="00711A5B">
              <w:rPr>
                <w:rFonts w:ascii="Arial" w:hAnsi="Arial" w:cs="Arial"/>
                <w:spacing w:val="4"/>
                <w:sz w:val="20"/>
                <w:szCs w:val="20"/>
              </w:rPr>
              <w:t>1</w:t>
            </w:r>
          </w:p>
        </w:tc>
        <w:tc>
          <w:tcPr>
            <w:tcW w:w="8869" w:type="dxa"/>
          </w:tcPr>
          <w:p w14:paraId="2701A855" w14:textId="77777777" w:rsidR="003002F0" w:rsidRPr="00711A5B" w:rsidRDefault="003002F0" w:rsidP="006E4083">
            <w:pPr>
              <w:spacing w:line="312" w:lineRule="auto"/>
              <w:jc w:val="both"/>
              <w:rPr>
                <w:rFonts w:ascii="Arial" w:hAnsi="Arial" w:cs="Arial"/>
                <w:spacing w:val="4"/>
                <w:sz w:val="20"/>
                <w:szCs w:val="20"/>
              </w:rPr>
            </w:pPr>
          </w:p>
          <w:p w14:paraId="05A3908F" w14:textId="77777777" w:rsidR="003002F0" w:rsidRPr="00711A5B" w:rsidRDefault="003002F0" w:rsidP="006E4083">
            <w:pPr>
              <w:spacing w:line="312" w:lineRule="auto"/>
              <w:jc w:val="both"/>
              <w:rPr>
                <w:rFonts w:ascii="Arial" w:hAnsi="Arial" w:cs="Arial"/>
                <w:spacing w:val="4"/>
                <w:sz w:val="20"/>
                <w:szCs w:val="20"/>
              </w:rPr>
            </w:pPr>
          </w:p>
        </w:tc>
      </w:tr>
    </w:tbl>
    <w:p w14:paraId="28C5D602" w14:textId="77777777" w:rsidR="003002F0" w:rsidRPr="009A4DCB" w:rsidRDefault="003002F0" w:rsidP="006E4083">
      <w:pPr>
        <w:spacing w:line="312" w:lineRule="auto"/>
        <w:jc w:val="both"/>
        <w:rPr>
          <w:rFonts w:ascii="Arial" w:hAnsi="Arial" w:cs="Arial"/>
          <w:i/>
          <w:spacing w:val="4"/>
          <w:sz w:val="16"/>
          <w:szCs w:val="20"/>
        </w:rPr>
      </w:pPr>
      <w:r w:rsidRPr="009A4DCB">
        <w:rPr>
          <w:rFonts w:ascii="Arial" w:hAnsi="Arial" w:cs="Arial"/>
          <w:i/>
          <w:spacing w:val="4"/>
          <w:sz w:val="16"/>
          <w:szCs w:val="20"/>
        </w:rPr>
        <w:t xml:space="preserve">w razie potrzeby wykonawca może dodać do powyższej tabeli kolejne wiersze </w:t>
      </w:r>
    </w:p>
    <w:p w14:paraId="48AFDEDF" w14:textId="2A91FB83" w:rsidR="003002F0" w:rsidRPr="009A4DCB" w:rsidRDefault="003002F0" w:rsidP="006E4083">
      <w:pPr>
        <w:pStyle w:val="Akapitzlist"/>
        <w:numPr>
          <w:ilvl w:val="0"/>
          <w:numId w:val="27"/>
        </w:numPr>
        <w:spacing w:line="312" w:lineRule="auto"/>
        <w:rPr>
          <w:rFonts w:ascii="Arial" w:hAnsi="Arial" w:cs="Arial"/>
          <w:sz w:val="20"/>
          <w:szCs w:val="20"/>
        </w:rPr>
      </w:pPr>
      <w:r w:rsidRPr="009A4DCB">
        <w:rPr>
          <w:rFonts w:ascii="Arial" w:hAnsi="Arial" w:cs="Arial"/>
          <w:b/>
          <w:sz w:val="20"/>
          <w:szCs w:val="20"/>
        </w:rPr>
        <w:t xml:space="preserve">Informacja czy </w:t>
      </w:r>
      <w:r w:rsidR="00CB54CB">
        <w:rPr>
          <w:rFonts w:ascii="Arial" w:hAnsi="Arial" w:cs="Arial"/>
          <w:b/>
          <w:sz w:val="20"/>
          <w:szCs w:val="20"/>
        </w:rPr>
        <w:t>w</w:t>
      </w:r>
      <w:r w:rsidRPr="009A4DCB">
        <w:rPr>
          <w:rFonts w:ascii="Arial" w:hAnsi="Arial" w:cs="Arial"/>
          <w:b/>
          <w:sz w:val="20"/>
          <w:szCs w:val="20"/>
        </w:rPr>
        <w:t>ykonawca jest małym/średnim przedsiębiorstwem.</w:t>
      </w:r>
      <w:r>
        <w:rPr>
          <w:rStyle w:val="Odwoanieprzypisudolnego"/>
          <w:rFonts w:ascii="Arial" w:hAnsi="Arial" w:cs="Arial"/>
          <w:sz w:val="20"/>
          <w:szCs w:val="20"/>
        </w:rPr>
        <w:footnoteReference w:id="4"/>
      </w:r>
    </w:p>
    <w:p w14:paraId="1E05EA2E" w14:textId="77777777" w:rsidR="003002F0" w:rsidRDefault="003002F0" w:rsidP="006E4083">
      <w:pPr>
        <w:spacing w:line="312" w:lineRule="auto"/>
        <w:rPr>
          <w:rFonts w:ascii="Arial" w:hAnsi="Arial" w:cs="Arial"/>
          <w:sz w:val="20"/>
          <w:szCs w:val="20"/>
        </w:rPr>
      </w:pPr>
      <w:r>
        <w:rPr>
          <w:rFonts w:ascii="Arial" w:hAnsi="Arial" w:cs="Arial"/>
          <w:sz w:val="20"/>
          <w:szCs w:val="20"/>
        </w:rPr>
        <w:t>……………………….……………………………………………………………………………………………………</w:t>
      </w:r>
    </w:p>
    <w:p w14:paraId="63F5A007" w14:textId="77777777" w:rsidR="000B6D3F" w:rsidRPr="000B6D3F" w:rsidRDefault="000B6D3F" w:rsidP="006E4083">
      <w:pPr>
        <w:pStyle w:val="Tekstprzypisudolnego"/>
        <w:spacing w:line="312" w:lineRule="auto"/>
        <w:jc w:val="center"/>
        <w:rPr>
          <w:rFonts w:ascii="Arial" w:hAnsi="Arial" w:cs="Arial"/>
          <w:b/>
          <w:i/>
          <w:szCs w:val="22"/>
          <w:u w:val="single"/>
        </w:rPr>
      </w:pPr>
      <w:r w:rsidRPr="000B6D3F">
        <w:rPr>
          <w:rFonts w:ascii="Arial" w:hAnsi="Arial" w:cs="Arial"/>
          <w:b/>
          <w:i/>
          <w:szCs w:val="22"/>
          <w:u w:val="single"/>
        </w:rPr>
        <w:t xml:space="preserve">oświadczenie wymagane od wykonawcy w zakresie wypełnienia obowiązków informacyjnych przewidzianych w art. 13 lub art. 14 RODO </w:t>
      </w:r>
    </w:p>
    <w:p w14:paraId="61092B05" w14:textId="77777777" w:rsidR="000B6D3F" w:rsidRPr="000B6D3F" w:rsidRDefault="000B6D3F" w:rsidP="006E4083">
      <w:pPr>
        <w:pStyle w:val="Tekstprzypisudolnego"/>
        <w:spacing w:line="312" w:lineRule="auto"/>
        <w:jc w:val="center"/>
        <w:rPr>
          <w:rFonts w:ascii="Arial" w:hAnsi="Arial" w:cs="Arial"/>
          <w:color w:val="000000"/>
          <w:szCs w:val="22"/>
        </w:rPr>
      </w:pPr>
      <w:r w:rsidRPr="000B6D3F">
        <w:rPr>
          <w:rFonts w:ascii="Arial" w:hAnsi="Arial" w:cs="Arial"/>
          <w:i/>
          <w:szCs w:val="22"/>
          <w:u w:val="single"/>
        </w:rPr>
        <w:t xml:space="preserve"> </w:t>
      </w:r>
    </w:p>
    <w:p w14:paraId="37C45009" w14:textId="77777777" w:rsidR="000B6D3F" w:rsidRDefault="000B6D3F" w:rsidP="006E4083">
      <w:pPr>
        <w:spacing w:line="312" w:lineRule="auto"/>
        <w:jc w:val="both"/>
        <w:rPr>
          <w:rFonts w:ascii="Arial" w:hAnsi="Arial" w:cs="Arial"/>
          <w:b/>
          <w:szCs w:val="22"/>
        </w:rPr>
      </w:pPr>
      <w:r w:rsidRPr="000B6D3F">
        <w:rPr>
          <w:rFonts w:ascii="Arial" w:hAnsi="Arial" w:cs="Arial"/>
          <w:color w:val="000000"/>
          <w:sz w:val="20"/>
          <w:szCs w:val="22"/>
        </w:rPr>
        <w:t>Oświadczam, że wypełniłem obowiązki informacyjne przewidziane w art. 13 lub art. 14 RODO</w:t>
      </w:r>
      <w:r w:rsidR="007E3EF2">
        <w:rPr>
          <w:rStyle w:val="Odwoanieprzypisudolnego"/>
          <w:rFonts w:ascii="Arial" w:hAnsi="Arial" w:cs="Arial"/>
          <w:color w:val="000000"/>
          <w:sz w:val="20"/>
          <w:szCs w:val="22"/>
        </w:rPr>
        <w:footnoteReference w:id="5"/>
      </w:r>
      <w:r w:rsidRPr="000B6D3F">
        <w:rPr>
          <w:rFonts w:ascii="Arial" w:hAnsi="Arial" w:cs="Arial"/>
          <w:color w:val="000000"/>
          <w:sz w:val="20"/>
          <w:szCs w:val="22"/>
        </w:rPr>
        <w:t xml:space="preserve"> wobec osób fizycznych, </w:t>
      </w:r>
      <w:r w:rsidRPr="000B6D3F">
        <w:rPr>
          <w:rFonts w:ascii="Arial" w:hAnsi="Arial" w:cs="Arial"/>
          <w:sz w:val="20"/>
          <w:szCs w:val="22"/>
        </w:rPr>
        <w:t>od których dane osobowe bezpośrednio lub pośrednio pozyskałem</w:t>
      </w:r>
      <w:r w:rsidRPr="000B6D3F">
        <w:rPr>
          <w:rFonts w:ascii="Arial" w:hAnsi="Arial" w:cs="Arial"/>
          <w:color w:val="000000"/>
          <w:sz w:val="20"/>
          <w:szCs w:val="22"/>
        </w:rPr>
        <w:t xml:space="preserve"> w celu ubiegania </w:t>
      </w:r>
      <w:r w:rsidR="007E3EF2">
        <w:rPr>
          <w:rFonts w:ascii="Arial" w:hAnsi="Arial" w:cs="Arial"/>
          <w:color w:val="000000"/>
          <w:sz w:val="20"/>
          <w:szCs w:val="22"/>
        </w:rPr>
        <w:br/>
      </w:r>
      <w:r w:rsidRPr="000B6D3F">
        <w:rPr>
          <w:rFonts w:ascii="Arial" w:hAnsi="Arial" w:cs="Arial"/>
          <w:color w:val="000000"/>
          <w:sz w:val="20"/>
          <w:szCs w:val="22"/>
        </w:rPr>
        <w:t>się o udzielenie zamówienia publicznego w niniejszym postępowaniu</w:t>
      </w:r>
      <w:r w:rsidRPr="000B6D3F">
        <w:rPr>
          <w:rFonts w:ascii="Arial" w:hAnsi="Arial" w:cs="Arial"/>
          <w:sz w:val="20"/>
          <w:szCs w:val="22"/>
        </w:rPr>
        <w:t>.</w:t>
      </w:r>
      <w:r w:rsidRPr="007E3EF2">
        <w:rPr>
          <w:rFonts w:ascii="Arial" w:hAnsi="Arial" w:cs="Arial"/>
          <w:b/>
          <w:szCs w:val="22"/>
        </w:rPr>
        <w:t>*</w:t>
      </w:r>
    </w:p>
    <w:p w14:paraId="3D6A923A" w14:textId="77777777" w:rsidR="00C714E0" w:rsidRDefault="00C714E0" w:rsidP="006E4083">
      <w:pPr>
        <w:spacing w:line="312" w:lineRule="auto"/>
        <w:jc w:val="both"/>
        <w:rPr>
          <w:rFonts w:ascii="Arial" w:hAnsi="Arial" w:cs="Arial"/>
          <w:b/>
          <w:szCs w:val="22"/>
        </w:rPr>
      </w:pPr>
    </w:p>
    <w:p w14:paraId="6FE21EAA" w14:textId="77777777" w:rsidR="003002F0" w:rsidRPr="00711A5B" w:rsidRDefault="003002F0" w:rsidP="006E4083">
      <w:pPr>
        <w:keepNext/>
        <w:numPr>
          <w:ilvl w:val="0"/>
          <w:numId w:val="27"/>
        </w:numPr>
        <w:spacing w:line="312" w:lineRule="auto"/>
        <w:jc w:val="both"/>
        <w:rPr>
          <w:rFonts w:ascii="Arial" w:hAnsi="Arial" w:cs="Arial"/>
          <w:sz w:val="20"/>
          <w:szCs w:val="20"/>
        </w:rPr>
      </w:pPr>
      <w:r w:rsidRPr="00711A5B">
        <w:rPr>
          <w:rFonts w:ascii="Arial" w:hAnsi="Arial" w:cs="Arial"/>
          <w:sz w:val="20"/>
          <w:szCs w:val="20"/>
        </w:rPr>
        <w:t>Załącznikami do niniejszego formularza, stanowiącymi integralną część oferty, są:</w:t>
      </w:r>
    </w:p>
    <w:p w14:paraId="50BF5625" w14:textId="77777777" w:rsidR="003002F0" w:rsidRPr="00711A5B" w:rsidRDefault="003002F0" w:rsidP="006E4083">
      <w:pPr>
        <w:numPr>
          <w:ilvl w:val="0"/>
          <w:numId w:val="26"/>
        </w:numPr>
        <w:tabs>
          <w:tab w:val="num" w:pos="1134"/>
        </w:tabs>
        <w:spacing w:line="312" w:lineRule="auto"/>
        <w:ind w:left="1134" w:hanging="567"/>
        <w:jc w:val="both"/>
        <w:rPr>
          <w:rFonts w:ascii="Arial" w:hAnsi="Arial" w:cs="Arial"/>
          <w:sz w:val="20"/>
          <w:szCs w:val="20"/>
        </w:rPr>
      </w:pPr>
      <w:r w:rsidRPr="00711A5B">
        <w:rPr>
          <w:rFonts w:ascii="Arial" w:hAnsi="Arial" w:cs="Arial"/>
          <w:sz w:val="20"/>
          <w:szCs w:val="20"/>
        </w:rPr>
        <w:t>………………………………………..…</w:t>
      </w:r>
      <w:r>
        <w:rPr>
          <w:rFonts w:ascii="Arial" w:hAnsi="Arial" w:cs="Arial"/>
          <w:sz w:val="20"/>
          <w:szCs w:val="20"/>
        </w:rPr>
        <w:t>………………………………………………………………</w:t>
      </w:r>
    </w:p>
    <w:p w14:paraId="5758AE85" w14:textId="77777777" w:rsidR="003002F0" w:rsidRPr="00711A5B" w:rsidRDefault="003002F0" w:rsidP="006E4083">
      <w:pPr>
        <w:numPr>
          <w:ilvl w:val="0"/>
          <w:numId w:val="26"/>
        </w:numPr>
        <w:tabs>
          <w:tab w:val="num" w:pos="1134"/>
        </w:tabs>
        <w:spacing w:line="312" w:lineRule="auto"/>
        <w:ind w:left="1134" w:hanging="567"/>
        <w:jc w:val="both"/>
        <w:rPr>
          <w:rFonts w:ascii="Arial" w:hAnsi="Arial" w:cs="Arial"/>
          <w:sz w:val="20"/>
          <w:szCs w:val="20"/>
        </w:rPr>
      </w:pPr>
      <w:r w:rsidRPr="00711A5B">
        <w:rPr>
          <w:rFonts w:ascii="Arial" w:hAnsi="Arial" w:cs="Arial"/>
          <w:sz w:val="20"/>
          <w:szCs w:val="20"/>
        </w:rPr>
        <w:t>........................................................</w:t>
      </w:r>
      <w:r>
        <w:rPr>
          <w:rFonts w:ascii="Arial" w:hAnsi="Arial" w:cs="Arial"/>
          <w:sz w:val="20"/>
          <w:szCs w:val="20"/>
        </w:rPr>
        <w:t>..........................................................................</w:t>
      </w:r>
      <w:r w:rsidRPr="00711A5B">
        <w:rPr>
          <w:rFonts w:ascii="Arial" w:hAnsi="Arial" w:cs="Arial"/>
          <w:sz w:val="20"/>
          <w:szCs w:val="20"/>
        </w:rPr>
        <w:t>.....</w:t>
      </w:r>
    </w:p>
    <w:p w14:paraId="002BFF6F" w14:textId="77777777" w:rsidR="003002F0" w:rsidRDefault="003002F0" w:rsidP="006E4083">
      <w:pPr>
        <w:numPr>
          <w:ilvl w:val="0"/>
          <w:numId w:val="26"/>
        </w:numPr>
        <w:tabs>
          <w:tab w:val="num" w:pos="1134"/>
        </w:tabs>
        <w:spacing w:line="312" w:lineRule="auto"/>
        <w:ind w:left="1134" w:hanging="567"/>
        <w:jc w:val="both"/>
        <w:rPr>
          <w:rFonts w:ascii="Arial" w:hAnsi="Arial" w:cs="Arial"/>
          <w:sz w:val="20"/>
          <w:szCs w:val="20"/>
        </w:rPr>
      </w:pPr>
      <w:r w:rsidRPr="00711A5B">
        <w:rPr>
          <w:rFonts w:ascii="Arial" w:hAnsi="Arial" w:cs="Arial"/>
          <w:sz w:val="20"/>
          <w:szCs w:val="20"/>
        </w:rPr>
        <w:t>………………………………………</w:t>
      </w:r>
      <w:r>
        <w:rPr>
          <w:rFonts w:ascii="Arial" w:hAnsi="Arial" w:cs="Arial"/>
          <w:sz w:val="20"/>
          <w:szCs w:val="20"/>
        </w:rPr>
        <w:t>……………………………………………………………..</w:t>
      </w:r>
      <w:r w:rsidRPr="00711A5B">
        <w:rPr>
          <w:rFonts w:ascii="Arial" w:hAnsi="Arial" w:cs="Arial"/>
          <w:sz w:val="20"/>
          <w:szCs w:val="20"/>
        </w:rPr>
        <w:t>……</w:t>
      </w:r>
    </w:p>
    <w:p w14:paraId="32F2F401" w14:textId="77777777" w:rsidR="003002F0" w:rsidRPr="00711A5B" w:rsidRDefault="003002F0" w:rsidP="006E4083">
      <w:pPr>
        <w:numPr>
          <w:ilvl w:val="0"/>
          <w:numId w:val="26"/>
        </w:numPr>
        <w:tabs>
          <w:tab w:val="num" w:pos="1134"/>
        </w:tabs>
        <w:spacing w:line="312" w:lineRule="auto"/>
        <w:ind w:left="1134" w:hanging="567"/>
        <w:jc w:val="both"/>
        <w:rPr>
          <w:rFonts w:ascii="Arial" w:hAnsi="Arial" w:cs="Arial"/>
          <w:sz w:val="20"/>
          <w:szCs w:val="20"/>
        </w:rPr>
      </w:pPr>
      <w:r>
        <w:rPr>
          <w:rFonts w:ascii="Arial" w:hAnsi="Arial" w:cs="Arial"/>
          <w:sz w:val="20"/>
          <w:szCs w:val="20"/>
        </w:rPr>
        <w:t>…………………………………………………………………………………………………………..</w:t>
      </w:r>
    </w:p>
    <w:p w14:paraId="2D87AA6D" w14:textId="77777777" w:rsidR="003002F0" w:rsidRPr="00711A5B" w:rsidRDefault="003002F0" w:rsidP="006E4083">
      <w:pPr>
        <w:spacing w:line="312" w:lineRule="auto"/>
        <w:jc w:val="both"/>
        <w:rPr>
          <w:rFonts w:ascii="Arial" w:hAnsi="Arial" w:cs="Arial"/>
          <w:sz w:val="20"/>
          <w:szCs w:val="20"/>
        </w:rPr>
      </w:pPr>
    </w:p>
    <w:tbl>
      <w:tblPr>
        <w:tblW w:w="9427" w:type="dxa"/>
        <w:tblLayout w:type="fixed"/>
        <w:tblCellMar>
          <w:left w:w="71" w:type="dxa"/>
          <w:right w:w="71" w:type="dxa"/>
        </w:tblCellMar>
        <w:tblLook w:val="0000" w:firstRow="0" w:lastRow="0" w:firstColumn="0" w:lastColumn="0" w:noHBand="0" w:noVBand="0"/>
      </w:tblPr>
      <w:tblGrid>
        <w:gridCol w:w="3757"/>
        <w:gridCol w:w="1701"/>
        <w:gridCol w:w="3969"/>
      </w:tblGrid>
      <w:tr w:rsidR="003002F0" w:rsidRPr="00711A5B" w14:paraId="051F857A" w14:textId="77777777" w:rsidTr="003002F0">
        <w:trPr>
          <w:trHeight w:val="609"/>
        </w:trPr>
        <w:tc>
          <w:tcPr>
            <w:tcW w:w="3757" w:type="dxa"/>
          </w:tcPr>
          <w:p w14:paraId="48A1D437" w14:textId="77777777" w:rsidR="003002F0" w:rsidRPr="00711A5B" w:rsidRDefault="003002F0" w:rsidP="006E4083">
            <w:pPr>
              <w:spacing w:line="312" w:lineRule="auto"/>
              <w:jc w:val="center"/>
              <w:rPr>
                <w:rFonts w:ascii="Arial" w:hAnsi="Arial" w:cs="Arial"/>
                <w:sz w:val="20"/>
                <w:szCs w:val="20"/>
              </w:rPr>
            </w:pPr>
            <w:bookmarkStart w:id="4" w:name="_Hlk515256636"/>
          </w:p>
          <w:p w14:paraId="035719CD" w14:textId="77777777" w:rsidR="003002F0" w:rsidRPr="00711A5B" w:rsidRDefault="003002F0" w:rsidP="006E4083">
            <w:pPr>
              <w:spacing w:line="312" w:lineRule="auto"/>
              <w:jc w:val="center"/>
              <w:rPr>
                <w:rFonts w:ascii="Arial" w:hAnsi="Arial" w:cs="Arial"/>
                <w:sz w:val="20"/>
                <w:szCs w:val="20"/>
              </w:rPr>
            </w:pPr>
            <w:r w:rsidRPr="00711A5B">
              <w:rPr>
                <w:rFonts w:ascii="Arial" w:hAnsi="Arial" w:cs="Arial"/>
                <w:sz w:val="20"/>
                <w:szCs w:val="20"/>
              </w:rPr>
              <w:t>…………………………………..</w:t>
            </w:r>
          </w:p>
          <w:p w14:paraId="3F857C74" w14:textId="77777777" w:rsidR="003002F0" w:rsidRPr="00711A5B" w:rsidRDefault="003002F0" w:rsidP="006E4083">
            <w:pPr>
              <w:spacing w:line="312" w:lineRule="auto"/>
              <w:jc w:val="center"/>
              <w:rPr>
                <w:rFonts w:ascii="Arial" w:hAnsi="Arial" w:cs="Arial"/>
                <w:sz w:val="20"/>
                <w:szCs w:val="20"/>
              </w:rPr>
            </w:pPr>
            <w:r w:rsidRPr="00711A5B">
              <w:rPr>
                <w:rFonts w:ascii="Arial" w:hAnsi="Arial" w:cs="Arial"/>
                <w:sz w:val="20"/>
                <w:szCs w:val="20"/>
              </w:rPr>
              <w:t>(miejsce, data)</w:t>
            </w:r>
          </w:p>
        </w:tc>
        <w:tc>
          <w:tcPr>
            <w:tcW w:w="1701" w:type="dxa"/>
          </w:tcPr>
          <w:p w14:paraId="7F0443B5" w14:textId="77777777" w:rsidR="003002F0" w:rsidRPr="00711A5B" w:rsidRDefault="003002F0" w:rsidP="006E4083">
            <w:pPr>
              <w:spacing w:line="312" w:lineRule="auto"/>
              <w:jc w:val="center"/>
              <w:rPr>
                <w:rFonts w:ascii="Arial" w:hAnsi="Arial" w:cs="Arial"/>
                <w:sz w:val="20"/>
                <w:szCs w:val="20"/>
              </w:rPr>
            </w:pPr>
          </w:p>
        </w:tc>
        <w:tc>
          <w:tcPr>
            <w:tcW w:w="3969" w:type="dxa"/>
          </w:tcPr>
          <w:p w14:paraId="61A6613A" w14:textId="77777777" w:rsidR="003002F0" w:rsidRPr="00711A5B" w:rsidRDefault="003002F0" w:rsidP="006E4083">
            <w:pPr>
              <w:spacing w:line="312" w:lineRule="auto"/>
              <w:jc w:val="center"/>
              <w:rPr>
                <w:rFonts w:ascii="Arial" w:hAnsi="Arial" w:cs="Arial"/>
                <w:sz w:val="20"/>
                <w:szCs w:val="20"/>
              </w:rPr>
            </w:pPr>
          </w:p>
          <w:p w14:paraId="46ECCC41" w14:textId="77777777" w:rsidR="003002F0" w:rsidRPr="00711A5B" w:rsidRDefault="003002F0" w:rsidP="006E4083">
            <w:pPr>
              <w:spacing w:line="312" w:lineRule="auto"/>
              <w:jc w:val="center"/>
              <w:rPr>
                <w:rFonts w:ascii="Arial" w:hAnsi="Arial" w:cs="Arial"/>
                <w:sz w:val="20"/>
                <w:szCs w:val="20"/>
              </w:rPr>
            </w:pPr>
            <w:r w:rsidRPr="00711A5B">
              <w:rPr>
                <w:rFonts w:ascii="Arial" w:hAnsi="Arial" w:cs="Arial"/>
                <w:sz w:val="20"/>
                <w:szCs w:val="20"/>
              </w:rPr>
              <w:t>………………………………………………..</w:t>
            </w:r>
          </w:p>
          <w:p w14:paraId="0564BFD2" w14:textId="77777777" w:rsidR="003002F0" w:rsidRPr="000C4ABE" w:rsidRDefault="003002F0" w:rsidP="006E4083">
            <w:pPr>
              <w:spacing w:line="312" w:lineRule="auto"/>
              <w:jc w:val="center"/>
              <w:rPr>
                <w:rFonts w:ascii="Arial" w:hAnsi="Arial" w:cs="Arial"/>
                <w:i/>
                <w:sz w:val="20"/>
                <w:szCs w:val="20"/>
              </w:rPr>
            </w:pPr>
            <w:r w:rsidRPr="000C4ABE">
              <w:rPr>
                <w:rFonts w:ascii="Arial" w:hAnsi="Arial" w:cs="Arial"/>
                <w:i/>
                <w:sz w:val="20"/>
                <w:szCs w:val="20"/>
              </w:rPr>
              <w:t>(podpis)</w:t>
            </w:r>
          </w:p>
        </w:tc>
      </w:tr>
    </w:tbl>
    <w:p w14:paraId="255056EA" w14:textId="77777777" w:rsidR="003002F0" w:rsidRPr="00711A5B" w:rsidRDefault="003002F0" w:rsidP="006E4083">
      <w:pPr>
        <w:spacing w:line="312" w:lineRule="auto"/>
        <w:jc w:val="both"/>
        <w:rPr>
          <w:rFonts w:ascii="Arial" w:hAnsi="Arial" w:cs="Arial"/>
          <w:sz w:val="20"/>
          <w:szCs w:val="20"/>
        </w:rPr>
      </w:pPr>
    </w:p>
    <w:bookmarkEnd w:id="4"/>
    <w:p w14:paraId="16230E53" w14:textId="77777777" w:rsidR="003002F0" w:rsidRDefault="003002F0" w:rsidP="006E4083">
      <w:pPr>
        <w:autoSpaceDE w:val="0"/>
        <w:autoSpaceDN w:val="0"/>
        <w:adjustRightInd w:val="0"/>
        <w:spacing w:line="312" w:lineRule="auto"/>
        <w:ind w:left="426"/>
        <w:rPr>
          <w:rFonts w:ascii="Arial" w:hAnsi="Arial" w:cs="Arial"/>
          <w:b/>
          <w:bCs/>
          <w:sz w:val="20"/>
        </w:rPr>
      </w:pPr>
    </w:p>
    <w:p w14:paraId="59E94C49" w14:textId="77777777" w:rsidR="003002F0" w:rsidRDefault="003002F0" w:rsidP="006E4083">
      <w:pPr>
        <w:autoSpaceDE w:val="0"/>
        <w:autoSpaceDN w:val="0"/>
        <w:adjustRightInd w:val="0"/>
        <w:spacing w:line="312" w:lineRule="auto"/>
        <w:ind w:left="426"/>
        <w:rPr>
          <w:rFonts w:ascii="Arial" w:hAnsi="Arial" w:cs="Arial"/>
          <w:b/>
          <w:bCs/>
          <w:sz w:val="20"/>
        </w:rPr>
      </w:pPr>
    </w:p>
    <w:p w14:paraId="662066F5" w14:textId="77777777" w:rsidR="003002F0" w:rsidRDefault="003002F0" w:rsidP="006E4083">
      <w:pPr>
        <w:autoSpaceDE w:val="0"/>
        <w:autoSpaceDN w:val="0"/>
        <w:adjustRightInd w:val="0"/>
        <w:spacing w:line="312" w:lineRule="auto"/>
        <w:ind w:left="426"/>
        <w:rPr>
          <w:rFonts w:ascii="Arial" w:hAnsi="Arial" w:cs="Arial"/>
          <w:b/>
          <w:bCs/>
          <w:sz w:val="20"/>
        </w:rPr>
        <w:sectPr w:rsidR="003002F0" w:rsidSect="003002F0">
          <w:pgSz w:w="11906" w:h="16838" w:code="9"/>
          <w:pgMar w:top="1134" w:right="1134" w:bottom="1134" w:left="1134" w:header="510" w:footer="397" w:gutter="0"/>
          <w:cols w:space="708"/>
          <w:docGrid w:linePitch="360"/>
        </w:sectPr>
      </w:pPr>
    </w:p>
    <w:p w14:paraId="041AA810" w14:textId="69B8A885" w:rsidR="00156767" w:rsidRPr="00E47785" w:rsidRDefault="009F6144" w:rsidP="006E4083">
      <w:pPr>
        <w:spacing w:line="312" w:lineRule="auto"/>
        <w:rPr>
          <w:rFonts w:ascii="Arial" w:eastAsia="Calibri" w:hAnsi="Arial" w:cs="Arial"/>
          <w:b/>
          <w:sz w:val="20"/>
          <w:szCs w:val="20"/>
        </w:rPr>
      </w:pPr>
      <w:bookmarkStart w:id="5" w:name="_Hlk514929557"/>
      <w:r>
        <w:rPr>
          <w:rFonts w:ascii="Arial" w:eastAsia="Calibri" w:hAnsi="Arial" w:cs="Arial"/>
          <w:b/>
          <w:sz w:val="20"/>
          <w:szCs w:val="20"/>
        </w:rPr>
        <w:lastRenderedPageBreak/>
        <w:t>BDGwzp-26</w:t>
      </w:r>
      <w:r w:rsidR="00423FC8">
        <w:rPr>
          <w:rFonts w:ascii="Arial" w:eastAsia="Calibri" w:hAnsi="Arial" w:cs="Arial"/>
          <w:b/>
          <w:sz w:val="20"/>
          <w:szCs w:val="20"/>
        </w:rPr>
        <w:t>1</w:t>
      </w:r>
      <w:r>
        <w:rPr>
          <w:rFonts w:ascii="Arial" w:eastAsia="Calibri" w:hAnsi="Arial" w:cs="Arial"/>
          <w:b/>
          <w:sz w:val="20"/>
          <w:szCs w:val="20"/>
        </w:rPr>
        <w:t>/</w:t>
      </w:r>
      <w:r w:rsidR="005245D0">
        <w:rPr>
          <w:rFonts w:ascii="Arial" w:eastAsia="Calibri" w:hAnsi="Arial" w:cs="Arial"/>
          <w:b/>
          <w:sz w:val="20"/>
          <w:szCs w:val="20"/>
        </w:rPr>
        <w:t>10/2020</w:t>
      </w:r>
      <w:r w:rsidR="00A22C92">
        <w:rPr>
          <w:rFonts w:ascii="Arial" w:eastAsia="Calibri" w:hAnsi="Arial" w:cs="Arial"/>
          <w:b/>
          <w:sz w:val="20"/>
          <w:szCs w:val="20"/>
        </w:rPr>
        <w:t>/</w:t>
      </w:r>
      <w:bookmarkEnd w:id="5"/>
      <w:r w:rsidR="00423FC8">
        <w:rPr>
          <w:rFonts w:ascii="Arial" w:eastAsia="Calibri" w:hAnsi="Arial" w:cs="Arial"/>
          <w:b/>
          <w:sz w:val="20"/>
          <w:szCs w:val="20"/>
        </w:rPr>
        <w:t>BK</w:t>
      </w:r>
      <w:r w:rsidR="00E47785">
        <w:rPr>
          <w:rFonts w:ascii="Arial" w:eastAsia="Calibri" w:hAnsi="Arial" w:cs="Arial"/>
          <w:b/>
          <w:sz w:val="20"/>
          <w:szCs w:val="20"/>
        </w:rPr>
        <w:tab/>
      </w:r>
      <w:r w:rsidR="00E47785">
        <w:rPr>
          <w:rFonts w:ascii="Arial" w:eastAsia="Calibri" w:hAnsi="Arial" w:cs="Arial"/>
          <w:b/>
          <w:sz w:val="20"/>
          <w:szCs w:val="20"/>
        </w:rPr>
        <w:tab/>
      </w:r>
      <w:r w:rsidR="00E47785">
        <w:rPr>
          <w:rFonts w:ascii="Arial" w:eastAsia="Calibri" w:hAnsi="Arial" w:cs="Arial"/>
          <w:b/>
          <w:sz w:val="20"/>
          <w:szCs w:val="20"/>
        </w:rPr>
        <w:tab/>
      </w:r>
      <w:r w:rsidR="00E47785">
        <w:rPr>
          <w:rFonts w:ascii="Arial" w:eastAsia="Calibri" w:hAnsi="Arial" w:cs="Arial"/>
          <w:b/>
          <w:sz w:val="20"/>
          <w:szCs w:val="20"/>
        </w:rPr>
        <w:tab/>
      </w:r>
      <w:r w:rsidR="00E47785">
        <w:rPr>
          <w:rFonts w:ascii="Arial" w:eastAsia="Calibri" w:hAnsi="Arial" w:cs="Arial"/>
          <w:b/>
          <w:sz w:val="20"/>
          <w:szCs w:val="20"/>
        </w:rPr>
        <w:tab/>
      </w:r>
      <w:r w:rsidR="00E47785">
        <w:rPr>
          <w:rFonts w:ascii="Arial" w:eastAsia="Calibri" w:hAnsi="Arial" w:cs="Arial"/>
          <w:b/>
          <w:sz w:val="20"/>
          <w:szCs w:val="20"/>
        </w:rPr>
        <w:tab/>
      </w:r>
      <w:r w:rsidR="00156767" w:rsidRPr="00711A5B">
        <w:rPr>
          <w:rFonts w:ascii="Arial" w:eastAsia="Calibri" w:hAnsi="Arial" w:cs="Arial"/>
          <w:b/>
          <w:bCs/>
          <w:spacing w:val="4"/>
          <w:sz w:val="20"/>
          <w:szCs w:val="20"/>
        </w:rPr>
        <w:t>Załącznik nr 3 do SIWZ</w:t>
      </w:r>
    </w:p>
    <w:p w14:paraId="0DAE263D" w14:textId="77777777" w:rsidR="00156767" w:rsidRPr="00711A5B" w:rsidRDefault="00156767" w:rsidP="006E4083">
      <w:pPr>
        <w:spacing w:line="312" w:lineRule="auto"/>
        <w:rPr>
          <w:rFonts w:ascii="Arial" w:hAnsi="Arial" w:cs="Arial"/>
          <w:b/>
          <w:sz w:val="20"/>
          <w:szCs w:val="20"/>
          <w:lang w:eastAsia="en-US"/>
        </w:rPr>
      </w:pPr>
    </w:p>
    <w:p w14:paraId="6CFD9D04" w14:textId="77777777" w:rsidR="00156767" w:rsidRPr="00711A5B" w:rsidRDefault="00156767" w:rsidP="006E4083">
      <w:pPr>
        <w:spacing w:line="312" w:lineRule="auto"/>
        <w:ind w:left="5672" w:firstLine="708"/>
        <w:rPr>
          <w:rFonts w:ascii="Arial" w:hAnsi="Arial" w:cs="Arial"/>
          <w:b/>
          <w:sz w:val="20"/>
          <w:szCs w:val="20"/>
          <w:lang w:eastAsia="en-US"/>
        </w:rPr>
      </w:pPr>
      <w:r w:rsidRPr="00711A5B">
        <w:rPr>
          <w:rFonts w:ascii="Arial" w:hAnsi="Arial" w:cs="Arial"/>
          <w:b/>
          <w:sz w:val="20"/>
          <w:szCs w:val="20"/>
          <w:lang w:eastAsia="en-US"/>
        </w:rPr>
        <w:t>Zamawiający:</w:t>
      </w:r>
    </w:p>
    <w:p w14:paraId="587D9EC2" w14:textId="3FB200A6" w:rsidR="00156767" w:rsidRPr="00711A5B" w:rsidRDefault="005245D0" w:rsidP="006E4083">
      <w:pPr>
        <w:spacing w:line="312" w:lineRule="auto"/>
        <w:ind w:left="6380"/>
        <w:rPr>
          <w:rFonts w:ascii="Arial" w:hAnsi="Arial" w:cs="Arial"/>
          <w:sz w:val="20"/>
          <w:szCs w:val="20"/>
          <w:lang w:eastAsia="en-US"/>
        </w:rPr>
      </w:pPr>
      <w:r>
        <w:rPr>
          <w:rFonts w:ascii="Arial" w:hAnsi="Arial" w:cs="Arial"/>
          <w:sz w:val="20"/>
          <w:szCs w:val="20"/>
          <w:lang w:eastAsia="en-US"/>
        </w:rPr>
        <w:t>Ministerstwo Klimatu</w:t>
      </w:r>
    </w:p>
    <w:p w14:paraId="66405F80" w14:textId="77777777" w:rsidR="00156767" w:rsidRPr="00711A5B" w:rsidRDefault="00E47785" w:rsidP="006E4083">
      <w:pPr>
        <w:spacing w:line="312" w:lineRule="auto"/>
        <w:ind w:left="6380"/>
        <w:rPr>
          <w:rFonts w:ascii="Arial" w:hAnsi="Arial" w:cs="Arial"/>
          <w:sz w:val="20"/>
          <w:szCs w:val="20"/>
          <w:lang w:eastAsia="en-US"/>
        </w:rPr>
      </w:pPr>
      <w:r>
        <w:rPr>
          <w:rFonts w:ascii="Arial" w:hAnsi="Arial" w:cs="Arial"/>
          <w:sz w:val="20"/>
          <w:szCs w:val="20"/>
          <w:lang w:eastAsia="en-US"/>
        </w:rPr>
        <w:t>u</w:t>
      </w:r>
      <w:r w:rsidR="00156767" w:rsidRPr="00711A5B">
        <w:rPr>
          <w:rFonts w:ascii="Arial" w:hAnsi="Arial" w:cs="Arial"/>
          <w:sz w:val="20"/>
          <w:szCs w:val="20"/>
          <w:lang w:eastAsia="en-US"/>
        </w:rPr>
        <w:t>l. Wawelska 52/54</w:t>
      </w:r>
    </w:p>
    <w:p w14:paraId="4E9CA856" w14:textId="77777777" w:rsidR="00156767" w:rsidRPr="00711A5B" w:rsidRDefault="00156767" w:rsidP="006E4083">
      <w:pPr>
        <w:spacing w:line="312" w:lineRule="auto"/>
        <w:ind w:left="6380"/>
        <w:rPr>
          <w:rFonts w:ascii="Arial" w:hAnsi="Arial" w:cs="Arial"/>
          <w:sz w:val="20"/>
          <w:szCs w:val="20"/>
          <w:lang w:eastAsia="en-US"/>
        </w:rPr>
      </w:pPr>
      <w:r w:rsidRPr="00711A5B">
        <w:rPr>
          <w:rFonts w:ascii="Arial" w:hAnsi="Arial" w:cs="Arial"/>
          <w:sz w:val="20"/>
          <w:szCs w:val="20"/>
          <w:lang w:eastAsia="en-US"/>
        </w:rPr>
        <w:t>00-922 Warszawa</w:t>
      </w:r>
    </w:p>
    <w:p w14:paraId="6AF2C83A" w14:textId="77777777" w:rsidR="00156767" w:rsidRPr="00711A5B" w:rsidRDefault="00156767" w:rsidP="006E4083">
      <w:pPr>
        <w:spacing w:line="312" w:lineRule="auto"/>
        <w:ind w:left="5954"/>
        <w:rPr>
          <w:rFonts w:ascii="Arial" w:hAnsi="Arial" w:cs="Arial"/>
          <w:i/>
          <w:sz w:val="20"/>
          <w:szCs w:val="20"/>
          <w:lang w:eastAsia="en-US"/>
        </w:rPr>
      </w:pPr>
    </w:p>
    <w:p w14:paraId="7EF842DE" w14:textId="77777777" w:rsidR="00156767" w:rsidRPr="00711A5B" w:rsidRDefault="00156767" w:rsidP="006E4083">
      <w:pPr>
        <w:spacing w:line="312" w:lineRule="auto"/>
        <w:jc w:val="both"/>
        <w:rPr>
          <w:rFonts w:ascii="Arial" w:hAnsi="Arial" w:cs="Arial"/>
          <w:spacing w:val="4"/>
          <w:sz w:val="20"/>
          <w:szCs w:val="20"/>
          <w:lang w:eastAsia="en-US"/>
        </w:rPr>
      </w:pPr>
      <w:r w:rsidRPr="00711A5B">
        <w:rPr>
          <w:rFonts w:ascii="Arial" w:hAnsi="Arial" w:cs="Arial"/>
          <w:spacing w:val="4"/>
          <w:sz w:val="20"/>
          <w:szCs w:val="20"/>
          <w:lang w:eastAsia="en-US"/>
        </w:rPr>
        <w:t>Ja/my niżej podpisani:</w:t>
      </w:r>
    </w:p>
    <w:p w14:paraId="152A2AC6" w14:textId="77777777" w:rsidR="00156767" w:rsidRPr="00711A5B" w:rsidRDefault="00156767" w:rsidP="006E4083">
      <w:pPr>
        <w:spacing w:line="312" w:lineRule="auto"/>
        <w:jc w:val="both"/>
        <w:rPr>
          <w:rFonts w:ascii="Arial" w:hAnsi="Arial" w:cs="Arial"/>
          <w:spacing w:val="4"/>
          <w:sz w:val="20"/>
          <w:szCs w:val="20"/>
          <w:lang w:eastAsia="en-US"/>
        </w:rPr>
      </w:pPr>
      <w:r w:rsidRPr="00711A5B">
        <w:rPr>
          <w:rFonts w:ascii="Arial" w:hAnsi="Arial" w:cs="Arial"/>
          <w:spacing w:val="4"/>
          <w:sz w:val="20"/>
          <w:szCs w:val="20"/>
          <w:lang w:eastAsia="en-US"/>
        </w:rPr>
        <w:t>……………………………………………………………………………………………………………………</w:t>
      </w:r>
    </w:p>
    <w:p w14:paraId="0DB7A59B" w14:textId="77777777" w:rsidR="00156767" w:rsidRPr="00711A5B" w:rsidRDefault="00156767" w:rsidP="006E4083">
      <w:pPr>
        <w:spacing w:line="312" w:lineRule="auto"/>
        <w:ind w:right="72"/>
        <w:rPr>
          <w:rFonts w:ascii="Arial" w:hAnsi="Arial" w:cs="Arial"/>
          <w:i/>
          <w:sz w:val="20"/>
          <w:szCs w:val="20"/>
          <w:lang w:eastAsia="en-US"/>
        </w:rPr>
      </w:pPr>
      <w:r w:rsidRPr="00711A5B">
        <w:rPr>
          <w:rFonts w:ascii="Arial" w:hAnsi="Arial" w:cs="Arial"/>
          <w:i/>
          <w:sz w:val="20"/>
          <w:szCs w:val="20"/>
          <w:lang w:eastAsia="en-US"/>
        </w:rPr>
        <w:t>(imię, nazwisko, stanowisko/podstawa do reprezentacji)</w:t>
      </w:r>
    </w:p>
    <w:p w14:paraId="5958DD36" w14:textId="77777777" w:rsidR="00156767" w:rsidRPr="00711A5B" w:rsidRDefault="00156767" w:rsidP="006E4083">
      <w:pPr>
        <w:spacing w:line="312" w:lineRule="auto"/>
        <w:jc w:val="both"/>
        <w:rPr>
          <w:rFonts w:ascii="Arial" w:hAnsi="Arial" w:cs="Arial"/>
          <w:spacing w:val="4"/>
          <w:sz w:val="20"/>
          <w:szCs w:val="20"/>
          <w:lang w:eastAsia="en-US"/>
        </w:rPr>
      </w:pPr>
    </w:p>
    <w:p w14:paraId="412B3968" w14:textId="77777777" w:rsidR="00156767" w:rsidRPr="00711A5B" w:rsidRDefault="00156767" w:rsidP="006E4083">
      <w:pPr>
        <w:spacing w:line="312" w:lineRule="auto"/>
        <w:jc w:val="both"/>
        <w:rPr>
          <w:rFonts w:ascii="Arial" w:hAnsi="Arial" w:cs="Arial"/>
          <w:spacing w:val="4"/>
          <w:sz w:val="20"/>
          <w:szCs w:val="20"/>
          <w:lang w:eastAsia="en-US"/>
        </w:rPr>
      </w:pPr>
      <w:r w:rsidRPr="00711A5B">
        <w:rPr>
          <w:rFonts w:ascii="Arial" w:hAnsi="Arial" w:cs="Arial"/>
          <w:spacing w:val="4"/>
          <w:sz w:val="20"/>
          <w:szCs w:val="20"/>
          <w:lang w:eastAsia="en-US"/>
        </w:rPr>
        <w:t xml:space="preserve">działając w imieniu i na rzecz: </w:t>
      </w:r>
    </w:p>
    <w:p w14:paraId="32462DFD" w14:textId="77777777" w:rsidR="00156767" w:rsidRPr="00711A5B" w:rsidRDefault="00156767" w:rsidP="006E4083">
      <w:pPr>
        <w:spacing w:line="312" w:lineRule="auto"/>
        <w:jc w:val="both"/>
        <w:rPr>
          <w:rFonts w:ascii="Arial" w:hAnsi="Arial" w:cs="Arial"/>
          <w:spacing w:val="4"/>
          <w:sz w:val="20"/>
          <w:szCs w:val="20"/>
          <w:lang w:eastAsia="en-US"/>
        </w:rPr>
      </w:pPr>
      <w:r w:rsidRPr="00711A5B">
        <w:rPr>
          <w:rFonts w:ascii="Arial" w:hAnsi="Arial" w:cs="Arial"/>
          <w:spacing w:val="4"/>
          <w:sz w:val="20"/>
          <w:szCs w:val="20"/>
          <w:lang w:eastAsia="en-US"/>
        </w:rPr>
        <w:t>.......................................................................................................................................................</w:t>
      </w:r>
    </w:p>
    <w:p w14:paraId="495F0945" w14:textId="77777777" w:rsidR="00156767" w:rsidRPr="00711A5B" w:rsidRDefault="00156767" w:rsidP="006E4083">
      <w:pPr>
        <w:spacing w:line="312" w:lineRule="auto"/>
        <w:jc w:val="both"/>
        <w:rPr>
          <w:rFonts w:ascii="Arial" w:hAnsi="Arial" w:cs="Arial"/>
          <w:spacing w:val="4"/>
          <w:sz w:val="20"/>
          <w:szCs w:val="20"/>
          <w:lang w:eastAsia="en-US"/>
        </w:rPr>
      </w:pPr>
      <w:r w:rsidRPr="00711A5B">
        <w:rPr>
          <w:rFonts w:ascii="Arial" w:hAnsi="Arial" w:cs="Arial"/>
          <w:spacing w:val="4"/>
          <w:sz w:val="20"/>
          <w:szCs w:val="20"/>
          <w:lang w:eastAsia="en-US"/>
        </w:rPr>
        <w:t>.......................................................................................................................................................</w:t>
      </w:r>
    </w:p>
    <w:p w14:paraId="5DF3650C" w14:textId="77777777" w:rsidR="00156767" w:rsidRPr="00711A5B" w:rsidRDefault="00BA54BD" w:rsidP="006E4083">
      <w:pPr>
        <w:spacing w:line="312" w:lineRule="auto"/>
        <w:jc w:val="center"/>
        <w:rPr>
          <w:rFonts w:ascii="Arial" w:hAnsi="Arial" w:cs="Arial"/>
          <w:spacing w:val="4"/>
          <w:sz w:val="20"/>
          <w:szCs w:val="20"/>
          <w:lang w:eastAsia="en-US"/>
        </w:rPr>
      </w:pPr>
      <w:r>
        <w:rPr>
          <w:rFonts w:ascii="Arial" w:hAnsi="Arial" w:cs="Arial"/>
          <w:i/>
          <w:sz w:val="20"/>
          <w:szCs w:val="20"/>
          <w:lang w:eastAsia="en-US"/>
        </w:rPr>
        <w:t>(pełna nazwa/firma, adres</w:t>
      </w:r>
      <w:r w:rsidR="00156767" w:rsidRPr="00711A5B">
        <w:rPr>
          <w:rFonts w:ascii="Arial" w:hAnsi="Arial" w:cs="Arial"/>
          <w:i/>
          <w:sz w:val="20"/>
          <w:szCs w:val="20"/>
          <w:lang w:eastAsia="en-US"/>
        </w:rPr>
        <w:t>)</w:t>
      </w:r>
    </w:p>
    <w:p w14:paraId="29A11983" w14:textId="77777777" w:rsidR="005245D0" w:rsidRDefault="00156767" w:rsidP="005245D0">
      <w:pPr>
        <w:spacing w:line="312" w:lineRule="auto"/>
        <w:jc w:val="center"/>
        <w:rPr>
          <w:rFonts w:ascii="Arial" w:eastAsia="Calibri" w:hAnsi="Arial" w:cs="Arial"/>
          <w:b/>
          <w:sz w:val="20"/>
          <w:szCs w:val="20"/>
        </w:rPr>
      </w:pPr>
      <w:r w:rsidRPr="00711A5B">
        <w:rPr>
          <w:rFonts w:ascii="Arial" w:hAnsi="Arial" w:cs="Arial"/>
          <w:spacing w:val="4"/>
          <w:sz w:val="20"/>
          <w:szCs w:val="20"/>
          <w:lang w:eastAsia="en-US"/>
        </w:rPr>
        <w:t>ubiegając się o udzielenie zamówienia publicznego na:</w:t>
      </w:r>
      <w:r w:rsidR="009F6144" w:rsidRPr="009F6144">
        <w:rPr>
          <w:rFonts w:ascii="Arial" w:eastAsia="Calibri" w:hAnsi="Arial" w:cs="Arial"/>
          <w:b/>
          <w:sz w:val="20"/>
          <w:szCs w:val="20"/>
        </w:rPr>
        <w:t xml:space="preserve"> </w:t>
      </w:r>
    </w:p>
    <w:p w14:paraId="3DE2789C" w14:textId="245C8B8F" w:rsidR="005245D0" w:rsidRDefault="005245D0" w:rsidP="005245D0">
      <w:pPr>
        <w:spacing w:line="312" w:lineRule="auto"/>
        <w:jc w:val="center"/>
        <w:rPr>
          <w:rFonts w:ascii="Arial" w:hAnsi="Arial" w:cs="Arial"/>
          <w:b/>
          <w:i/>
          <w:sz w:val="20"/>
          <w:szCs w:val="20"/>
        </w:rPr>
      </w:pPr>
      <w:r w:rsidRPr="00A67BD9">
        <w:rPr>
          <w:rFonts w:ascii="Arial" w:hAnsi="Arial" w:cs="Arial"/>
          <w:b/>
          <w:i/>
          <w:sz w:val="20"/>
          <w:szCs w:val="20"/>
        </w:rPr>
        <w:t>Przeprowadzenie strategicznej oceny oddziaływania na środowisko wraz z prognozą oddziaływania na środowisko dla zaktualizowanego dokumentu „Lista Projektów Strategicznych dla infrastruktury energetycznej, w ramach Programu Operacyjnego Infrastruktura i Środowisko 2014-2020”, stanowiącego Project pipeline dla sektora energetyka w ramach Programu Operacyjnego Infrastruktura i Środowisko 2014-2020.</w:t>
      </w:r>
    </w:p>
    <w:p w14:paraId="3439D4AF" w14:textId="77777777" w:rsidR="005245D0" w:rsidRPr="001B56B5" w:rsidRDefault="005245D0" w:rsidP="005245D0">
      <w:pPr>
        <w:spacing w:line="312" w:lineRule="auto"/>
        <w:jc w:val="center"/>
        <w:rPr>
          <w:rFonts w:ascii="Arial" w:hAnsi="Arial" w:cs="Arial"/>
          <w:b/>
          <w:i/>
          <w:sz w:val="20"/>
          <w:szCs w:val="20"/>
        </w:rPr>
      </w:pPr>
      <w:r w:rsidRPr="001B56B5">
        <w:rPr>
          <w:rFonts w:ascii="Arial" w:hAnsi="Arial" w:cs="Arial"/>
          <w:b/>
          <w:i/>
          <w:sz w:val="20"/>
          <w:szCs w:val="20"/>
        </w:rPr>
        <w:t>(znak postępowania BDGwzp-26</w:t>
      </w:r>
      <w:r>
        <w:rPr>
          <w:rFonts w:ascii="Arial" w:hAnsi="Arial" w:cs="Arial"/>
          <w:b/>
          <w:i/>
          <w:sz w:val="20"/>
          <w:szCs w:val="20"/>
        </w:rPr>
        <w:t>1</w:t>
      </w:r>
      <w:r w:rsidRPr="001B56B5">
        <w:rPr>
          <w:rFonts w:ascii="Arial" w:hAnsi="Arial" w:cs="Arial"/>
          <w:b/>
          <w:i/>
          <w:sz w:val="20"/>
          <w:szCs w:val="20"/>
        </w:rPr>
        <w:t>/</w:t>
      </w:r>
      <w:r>
        <w:rPr>
          <w:rFonts w:ascii="Arial" w:hAnsi="Arial" w:cs="Arial"/>
          <w:b/>
          <w:i/>
          <w:sz w:val="20"/>
          <w:szCs w:val="20"/>
        </w:rPr>
        <w:t>10/2020/BK</w:t>
      </w:r>
      <w:r w:rsidRPr="001B56B5">
        <w:rPr>
          <w:rFonts w:ascii="Arial" w:hAnsi="Arial" w:cs="Arial"/>
          <w:b/>
          <w:i/>
          <w:sz w:val="20"/>
          <w:szCs w:val="20"/>
        </w:rPr>
        <w:t>)</w:t>
      </w:r>
    </w:p>
    <w:p w14:paraId="5D78540D" w14:textId="77777777" w:rsidR="009F6144" w:rsidRDefault="009F6144" w:rsidP="006E4083">
      <w:pPr>
        <w:spacing w:line="312" w:lineRule="auto"/>
        <w:rPr>
          <w:rFonts w:ascii="Arial" w:eastAsia="Calibri" w:hAnsi="Arial" w:cs="Arial"/>
          <w:b/>
          <w:sz w:val="20"/>
          <w:szCs w:val="20"/>
        </w:rPr>
      </w:pPr>
    </w:p>
    <w:p w14:paraId="2ACFB50D" w14:textId="77777777" w:rsidR="005245D0" w:rsidRDefault="005245D0" w:rsidP="006E4083">
      <w:pPr>
        <w:spacing w:line="312" w:lineRule="auto"/>
        <w:rPr>
          <w:rFonts w:ascii="Arial" w:eastAsia="Calibri" w:hAnsi="Arial" w:cs="Arial"/>
          <w:b/>
          <w:sz w:val="20"/>
          <w:szCs w:val="20"/>
        </w:rPr>
      </w:pPr>
    </w:p>
    <w:p w14:paraId="0C288EB6" w14:textId="77777777" w:rsidR="00156767" w:rsidRPr="00711A5B" w:rsidRDefault="00156767" w:rsidP="006E4083">
      <w:pPr>
        <w:spacing w:line="312" w:lineRule="auto"/>
        <w:rPr>
          <w:rFonts w:ascii="Arial" w:hAnsi="Arial" w:cs="Arial"/>
          <w:spacing w:val="4"/>
          <w:sz w:val="20"/>
          <w:szCs w:val="20"/>
          <w:lang w:eastAsia="en-US"/>
        </w:rPr>
      </w:pPr>
      <w:r w:rsidRPr="00711A5B">
        <w:rPr>
          <w:rFonts w:ascii="Arial" w:hAnsi="Arial" w:cs="Arial"/>
          <w:spacing w:val="4"/>
          <w:sz w:val="20"/>
          <w:szCs w:val="20"/>
          <w:lang w:eastAsia="en-US"/>
        </w:rPr>
        <w:t>składam/y następujące oświadczenia  informacje:</w:t>
      </w:r>
    </w:p>
    <w:p w14:paraId="0AF7930B" w14:textId="77777777" w:rsidR="00156767" w:rsidRPr="00711A5B" w:rsidRDefault="00156767" w:rsidP="006E4083">
      <w:pPr>
        <w:spacing w:line="312" w:lineRule="auto"/>
        <w:rPr>
          <w:rFonts w:ascii="Arial" w:hAnsi="Arial" w:cs="Arial"/>
          <w:sz w:val="20"/>
          <w:szCs w:val="20"/>
          <w:lang w:eastAsia="en-US"/>
        </w:rPr>
      </w:pPr>
    </w:p>
    <w:p w14:paraId="56D0C5F1" w14:textId="77777777" w:rsidR="00156767" w:rsidRPr="00711A5B" w:rsidRDefault="00156767" w:rsidP="006E4083">
      <w:pPr>
        <w:spacing w:line="312" w:lineRule="auto"/>
        <w:jc w:val="center"/>
        <w:rPr>
          <w:rFonts w:ascii="Arial" w:hAnsi="Arial" w:cs="Arial"/>
          <w:b/>
          <w:sz w:val="20"/>
          <w:szCs w:val="20"/>
          <w:u w:val="single"/>
          <w:lang w:eastAsia="en-US"/>
        </w:rPr>
      </w:pPr>
      <w:r w:rsidRPr="00711A5B">
        <w:rPr>
          <w:rFonts w:ascii="Arial" w:hAnsi="Arial" w:cs="Arial"/>
          <w:b/>
          <w:sz w:val="20"/>
          <w:szCs w:val="20"/>
          <w:u w:val="single"/>
          <w:lang w:eastAsia="en-US"/>
        </w:rPr>
        <w:t xml:space="preserve">Oświadczenie wykonawcy </w:t>
      </w:r>
    </w:p>
    <w:p w14:paraId="22468A31" w14:textId="77777777" w:rsidR="00156767" w:rsidRPr="00711A5B" w:rsidRDefault="00156767" w:rsidP="006E4083">
      <w:pPr>
        <w:spacing w:line="312" w:lineRule="auto"/>
        <w:jc w:val="center"/>
        <w:rPr>
          <w:rFonts w:ascii="Arial" w:hAnsi="Arial" w:cs="Arial"/>
          <w:b/>
          <w:sz w:val="20"/>
          <w:szCs w:val="20"/>
          <w:lang w:eastAsia="en-US"/>
        </w:rPr>
      </w:pPr>
      <w:r w:rsidRPr="00711A5B">
        <w:rPr>
          <w:rFonts w:ascii="Arial" w:hAnsi="Arial" w:cs="Arial"/>
          <w:b/>
          <w:sz w:val="20"/>
          <w:szCs w:val="20"/>
          <w:lang w:eastAsia="en-US"/>
        </w:rPr>
        <w:t xml:space="preserve">składane na podstawie art. 25a ust. 1 ustawy z dnia 29 stycznia 2004 r. </w:t>
      </w:r>
    </w:p>
    <w:p w14:paraId="073032E6" w14:textId="77777777" w:rsidR="00156767" w:rsidRPr="00711A5B" w:rsidRDefault="00156767" w:rsidP="006E4083">
      <w:pPr>
        <w:spacing w:line="312" w:lineRule="auto"/>
        <w:jc w:val="center"/>
        <w:rPr>
          <w:rFonts w:ascii="Arial" w:hAnsi="Arial" w:cs="Arial"/>
          <w:b/>
          <w:sz w:val="20"/>
          <w:szCs w:val="20"/>
          <w:lang w:eastAsia="en-US"/>
        </w:rPr>
      </w:pPr>
      <w:r w:rsidRPr="00711A5B">
        <w:rPr>
          <w:rFonts w:ascii="Arial" w:hAnsi="Arial" w:cs="Arial"/>
          <w:b/>
          <w:sz w:val="20"/>
          <w:szCs w:val="20"/>
          <w:lang w:eastAsia="en-US"/>
        </w:rPr>
        <w:t xml:space="preserve"> Prawo zamówień publicznych (dalej jako: ustawa Pzp), </w:t>
      </w:r>
    </w:p>
    <w:p w14:paraId="5F1D64C4" w14:textId="77777777" w:rsidR="00156767" w:rsidRPr="00711A5B" w:rsidRDefault="00156767" w:rsidP="006E4083">
      <w:pPr>
        <w:spacing w:line="312" w:lineRule="auto"/>
        <w:jc w:val="center"/>
        <w:rPr>
          <w:rFonts w:ascii="Arial" w:hAnsi="Arial" w:cs="Arial"/>
          <w:b/>
          <w:sz w:val="20"/>
          <w:szCs w:val="20"/>
          <w:u w:val="single"/>
          <w:lang w:eastAsia="en-US"/>
        </w:rPr>
      </w:pPr>
      <w:r w:rsidRPr="00711A5B">
        <w:rPr>
          <w:rFonts w:ascii="Arial" w:hAnsi="Arial" w:cs="Arial"/>
          <w:b/>
          <w:sz w:val="20"/>
          <w:szCs w:val="20"/>
          <w:u w:val="single"/>
          <w:lang w:eastAsia="en-US"/>
        </w:rPr>
        <w:t xml:space="preserve">DOTYCZĄCE SPEŁNIANIA WARUNKÓW UDZIAŁU W POSTĘPOWANIU </w:t>
      </w:r>
    </w:p>
    <w:p w14:paraId="05AF8A6C" w14:textId="77777777" w:rsidR="00156767" w:rsidRPr="00711A5B" w:rsidRDefault="00156767" w:rsidP="006E4083">
      <w:pPr>
        <w:spacing w:line="312" w:lineRule="auto"/>
        <w:jc w:val="both"/>
        <w:rPr>
          <w:rFonts w:ascii="Arial" w:hAnsi="Arial" w:cs="Arial"/>
          <w:sz w:val="20"/>
          <w:szCs w:val="20"/>
          <w:lang w:eastAsia="en-US"/>
        </w:rPr>
      </w:pPr>
    </w:p>
    <w:p w14:paraId="3A5E1532" w14:textId="77777777" w:rsidR="00156767" w:rsidRPr="00711A5B" w:rsidRDefault="00156767" w:rsidP="006E4083">
      <w:pPr>
        <w:shd w:val="clear" w:color="auto" w:fill="BFBFBF"/>
        <w:spacing w:line="312" w:lineRule="auto"/>
        <w:jc w:val="both"/>
        <w:rPr>
          <w:rFonts w:ascii="Arial" w:hAnsi="Arial" w:cs="Arial"/>
          <w:b/>
          <w:sz w:val="20"/>
          <w:szCs w:val="20"/>
          <w:lang w:eastAsia="en-US"/>
        </w:rPr>
      </w:pPr>
      <w:r w:rsidRPr="00711A5B">
        <w:rPr>
          <w:rFonts w:ascii="Arial" w:hAnsi="Arial" w:cs="Arial"/>
          <w:b/>
          <w:sz w:val="20"/>
          <w:szCs w:val="20"/>
          <w:lang w:eastAsia="en-US"/>
        </w:rPr>
        <w:t>INFORMACJA DOTYCZĄCA WYKONAWCY:</w:t>
      </w:r>
    </w:p>
    <w:p w14:paraId="465FEF56" w14:textId="77777777" w:rsidR="00156767" w:rsidRPr="00711A5B" w:rsidRDefault="00156767" w:rsidP="006E4083">
      <w:pPr>
        <w:spacing w:line="312" w:lineRule="auto"/>
        <w:jc w:val="both"/>
        <w:rPr>
          <w:rFonts w:ascii="Arial" w:hAnsi="Arial" w:cs="Arial"/>
          <w:sz w:val="20"/>
          <w:szCs w:val="20"/>
          <w:lang w:eastAsia="en-US"/>
        </w:rPr>
      </w:pPr>
    </w:p>
    <w:p w14:paraId="696D9DB7" w14:textId="3FFD7ECC" w:rsidR="00156767" w:rsidRPr="00711A5B" w:rsidRDefault="00156767" w:rsidP="006E4083">
      <w:pPr>
        <w:spacing w:line="312" w:lineRule="auto"/>
        <w:jc w:val="both"/>
        <w:rPr>
          <w:rFonts w:ascii="Arial" w:hAnsi="Arial" w:cs="Arial"/>
          <w:sz w:val="20"/>
          <w:szCs w:val="20"/>
          <w:lang w:eastAsia="en-US"/>
        </w:rPr>
      </w:pPr>
      <w:r w:rsidRPr="00711A5B">
        <w:rPr>
          <w:rFonts w:ascii="Arial" w:hAnsi="Arial" w:cs="Arial"/>
          <w:sz w:val="20"/>
          <w:szCs w:val="20"/>
          <w:lang w:eastAsia="en-US"/>
        </w:rPr>
        <w:t>Oświadczam, że spełniam warunki udziału w postępowaniu określone przez zamawiającego</w:t>
      </w:r>
      <w:r w:rsidRPr="00711A5B">
        <w:rPr>
          <w:rFonts w:ascii="Arial" w:hAnsi="Arial" w:cs="Arial"/>
          <w:sz w:val="20"/>
          <w:szCs w:val="20"/>
          <w:lang w:eastAsia="en-US"/>
        </w:rPr>
        <w:br/>
        <w:t xml:space="preserve">w zakresie opisanym w Rozdziale 4 pkt </w:t>
      </w:r>
      <w:r w:rsidR="001B7280">
        <w:rPr>
          <w:rFonts w:ascii="Arial" w:hAnsi="Arial" w:cs="Arial"/>
          <w:sz w:val="20"/>
          <w:szCs w:val="20"/>
          <w:lang w:eastAsia="en-US"/>
        </w:rPr>
        <w:t>4.2.</w:t>
      </w:r>
      <w:r w:rsidRPr="00711A5B">
        <w:rPr>
          <w:rFonts w:ascii="Arial" w:hAnsi="Arial" w:cs="Arial"/>
          <w:sz w:val="20"/>
          <w:szCs w:val="20"/>
          <w:lang w:eastAsia="en-US"/>
        </w:rPr>
        <w:t>3 Specyfikacji Istotnych Warunków Zamówienia.</w:t>
      </w:r>
    </w:p>
    <w:p w14:paraId="2D486FC4" w14:textId="77777777" w:rsidR="00156767" w:rsidRDefault="00156767" w:rsidP="006E4083">
      <w:pPr>
        <w:spacing w:line="312" w:lineRule="auto"/>
        <w:jc w:val="both"/>
        <w:rPr>
          <w:rFonts w:ascii="Arial" w:hAnsi="Arial" w:cs="Arial"/>
          <w:sz w:val="20"/>
          <w:szCs w:val="20"/>
          <w:lang w:eastAsia="en-US"/>
        </w:rPr>
      </w:pPr>
    </w:p>
    <w:p w14:paraId="4EF47676" w14:textId="77777777" w:rsidR="002A1E56" w:rsidRDefault="002A1E56" w:rsidP="006E4083">
      <w:pPr>
        <w:spacing w:line="312" w:lineRule="auto"/>
        <w:jc w:val="both"/>
        <w:rPr>
          <w:rFonts w:ascii="Arial" w:hAnsi="Arial" w:cs="Arial"/>
          <w:sz w:val="20"/>
          <w:szCs w:val="20"/>
          <w:lang w:eastAsia="en-US"/>
        </w:rPr>
      </w:pPr>
    </w:p>
    <w:p w14:paraId="137178EB" w14:textId="77777777" w:rsidR="002A1E56" w:rsidRPr="00711A5B" w:rsidRDefault="002A1E56" w:rsidP="006E4083">
      <w:pPr>
        <w:spacing w:line="312" w:lineRule="auto"/>
        <w:jc w:val="both"/>
        <w:rPr>
          <w:rFonts w:ascii="Arial" w:hAnsi="Arial" w:cs="Arial"/>
          <w:sz w:val="20"/>
          <w:szCs w:val="20"/>
          <w:lang w:eastAsia="en-US"/>
        </w:rPr>
      </w:pPr>
    </w:p>
    <w:p w14:paraId="03388001" w14:textId="77777777" w:rsidR="00156767" w:rsidRPr="00711A5B" w:rsidRDefault="00156767" w:rsidP="006E4083">
      <w:pPr>
        <w:spacing w:line="312" w:lineRule="auto"/>
        <w:jc w:val="both"/>
        <w:rPr>
          <w:rFonts w:ascii="Arial" w:hAnsi="Arial" w:cs="Arial"/>
          <w:sz w:val="20"/>
          <w:szCs w:val="20"/>
          <w:lang w:eastAsia="en-US"/>
        </w:rPr>
      </w:pPr>
      <w:r w:rsidRPr="00711A5B">
        <w:rPr>
          <w:rFonts w:ascii="Arial" w:hAnsi="Arial" w:cs="Arial"/>
          <w:sz w:val="20"/>
          <w:szCs w:val="20"/>
          <w:lang w:eastAsia="en-US"/>
        </w:rPr>
        <w:t xml:space="preserve">…………….……. </w:t>
      </w:r>
      <w:r w:rsidRPr="00711A5B">
        <w:rPr>
          <w:rFonts w:ascii="Arial" w:hAnsi="Arial" w:cs="Arial"/>
          <w:i/>
          <w:sz w:val="20"/>
          <w:szCs w:val="20"/>
          <w:lang w:eastAsia="en-US"/>
        </w:rPr>
        <w:t xml:space="preserve">(miejscowość), </w:t>
      </w:r>
      <w:r w:rsidRPr="00711A5B">
        <w:rPr>
          <w:rFonts w:ascii="Arial" w:hAnsi="Arial" w:cs="Arial"/>
          <w:sz w:val="20"/>
          <w:szCs w:val="20"/>
          <w:lang w:eastAsia="en-US"/>
        </w:rPr>
        <w:t xml:space="preserve">dnia ………….……. r. </w:t>
      </w:r>
      <w:r w:rsidR="002A1E56">
        <w:rPr>
          <w:rFonts w:ascii="Arial" w:hAnsi="Arial" w:cs="Arial"/>
          <w:sz w:val="20"/>
          <w:szCs w:val="20"/>
          <w:lang w:eastAsia="en-US"/>
        </w:rPr>
        <w:t xml:space="preserve">     </w:t>
      </w:r>
      <w:r w:rsidRPr="00711A5B">
        <w:rPr>
          <w:rFonts w:ascii="Arial" w:hAnsi="Arial" w:cs="Arial"/>
          <w:sz w:val="20"/>
          <w:szCs w:val="20"/>
          <w:lang w:eastAsia="en-US"/>
        </w:rPr>
        <w:t>…………………………………………</w:t>
      </w:r>
    </w:p>
    <w:p w14:paraId="2993556C" w14:textId="77777777" w:rsidR="00156767" w:rsidRPr="00711A5B" w:rsidRDefault="00156767" w:rsidP="006E4083">
      <w:pPr>
        <w:spacing w:line="312" w:lineRule="auto"/>
        <w:ind w:left="5664" w:firstLine="708"/>
        <w:jc w:val="both"/>
        <w:rPr>
          <w:rFonts w:ascii="Arial" w:hAnsi="Arial" w:cs="Arial"/>
          <w:i/>
          <w:sz w:val="20"/>
          <w:szCs w:val="20"/>
          <w:lang w:eastAsia="en-US"/>
        </w:rPr>
      </w:pPr>
      <w:r w:rsidRPr="00711A5B">
        <w:rPr>
          <w:rFonts w:ascii="Arial" w:hAnsi="Arial" w:cs="Arial"/>
          <w:i/>
          <w:sz w:val="20"/>
          <w:szCs w:val="20"/>
          <w:lang w:eastAsia="en-US"/>
        </w:rPr>
        <w:t>(podpis)</w:t>
      </w:r>
    </w:p>
    <w:p w14:paraId="1440C66A" w14:textId="77777777" w:rsidR="00156767" w:rsidRPr="00711A5B" w:rsidRDefault="00156767" w:rsidP="006E4083">
      <w:pPr>
        <w:spacing w:line="312" w:lineRule="auto"/>
        <w:rPr>
          <w:rFonts w:ascii="Arial" w:hAnsi="Arial" w:cs="Arial"/>
          <w:b/>
          <w:sz w:val="20"/>
          <w:szCs w:val="20"/>
          <w:lang w:eastAsia="en-US"/>
        </w:rPr>
      </w:pPr>
    </w:p>
    <w:p w14:paraId="14088124" w14:textId="77777777" w:rsidR="00BF6ECB" w:rsidRDefault="00BF6ECB" w:rsidP="006E4083">
      <w:pPr>
        <w:spacing w:line="312" w:lineRule="auto"/>
        <w:rPr>
          <w:rFonts w:ascii="Arial" w:hAnsi="Arial" w:cs="Arial"/>
          <w:b/>
          <w:sz w:val="20"/>
          <w:szCs w:val="20"/>
          <w:lang w:eastAsia="en-US"/>
        </w:rPr>
      </w:pPr>
    </w:p>
    <w:p w14:paraId="254EF123" w14:textId="77777777" w:rsidR="00156767" w:rsidRPr="00711A5B" w:rsidRDefault="00156767" w:rsidP="006E4083">
      <w:pPr>
        <w:shd w:val="clear" w:color="auto" w:fill="BFBFBF"/>
        <w:spacing w:line="312" w:lineRule="auto"/>
        <w:jc w:val="both"/>
        <w:rPr>
          <w:rFonts w:ascii="Arial" w:hAnsi="Arial" w:cs="Arial"/>
          <w:sz w:val="20"/>
          <w:szCs w:val="20"/>
          <w:lang w:eastAsia="en-US"/>
        </w:rPr>
      </w:pPr>
      <w:r w:rsidRPr="00711A5B">
        <w:rPr>
          <w:rFonts w:ascii="Arial" w:hAnsi="Arial" w:cs="Arial"/>
          <w:b/>
          <w:sz w:val="20"/>
          <w:szCs w:val="20"/>
          <w:lang w:eastAsia="en-US"/>
        </w:rPr>
        <w:t>INFORMACJA W ZWIĄZKU Z POLEGANIEM NA ZASOBACH INNYCH PODMIOTÓW</w:t>
      </w:r>
      <w:r w:rsidRPr="00711A5B">
        <w:rPr>
          <w:rFonts w:ascii="Arial" w:hAnsi="Arial" w:cs="Arial"/>
          <w:sz w:val="20"/>
          <w:szCs w:val="20"/>
          <w:lang w:eastAsia="en-US"/>
        </w:rPr>
        <w:t xml:space="preserve">: </w:t>
      </w:r>
    </w:p>
    <w:p w14:paraId="608581E3" w14:textId="77777777" w:rsidR="00711A5B" w:rsidRDefault="00156767" w:rsidP="006E4083">
      <w:pPr>
        <w:spacing w:line="312" w:lineRule="auto"/>
        <w:jc w:val="both"/>
        <w:rPr>
          <w:rFonts w:ascii="Arial" w:hAnsi="Arial" w:cs="Arial"/>
          <w:sz w:val="20"/>
          <w:szCs w:val="20"/>
          <w:lang w:eastAsia="en-US"/>
        </w:rPr>
      </w:pPr>
      <w:r w:rsidRPr="00711A5B">
        <w:rPr>
          <w:rFonts w:ascii="Arial" w:hAnsi="Arial" w:cs="Arial"/>
          <w:sz w:val="20"/>
          <w:szCs w:val="20"/>
          <w:lang w:eastAsia="en-US"/>
        </w:rPr>
        <w:t xml:space="preserve">Oświadczam, że w celu wykazania spełniania warunków udziału w postępowaniu, określonych przez zamawiającego w zakresie opisanym w </w:t>
      </w:r>
      <w:r w:rsidRPr="00BA54BD">
        <w:rPr>
          <w:rFonts w:ascii="Arial" w:hAnsi="Arial" w:cs="Arial"/>
          <w:sz w:val="20"/>
          <w:szCs w:val="20"/>
          <w:lang w:eastAsia="en-US"/>
        </w:rPr>
        <w:t xml:space="preserve">Rozdziale 4 pkt ………. </w:t>
      </w:r>
      <w:r w:rsidRPr="00711A5B">
        <w:rPr>
          <w:rFonts w:ascii="Arial" w:hAnsi="Arial" w:cs="Arial"/>
          <w:sz w:val="20"/>
          <w:szCs w:val="20"/>
          <w:lang w:eastAsia="en-US"/>
        </w:rPr>
        <w:t>Specyfikacji Istotnych Warunków Zamówienia</w:t>
      </w:r>
      <w:r w:rsidRPr="00711A5B">
        <w:rPr>
          <w:rFonts w:ascii="Arial" w:hAnsi="Arial" w:cs="Arial"/>
          <w:i/>
          <w:sz w:val="20"/>
          <w:szCs w:val="20"/>
          <w:lang w:eastAsia="en-US"/>
        </w:rPr>
        <w:t xml:space="preserve"> </w:t>
      </w:r>
      <w:r w:rsidRPr="00711A5B">
        <w:rPr>
          <w:rFonts w:ascii="Arial" w:hAnsi="Arial" w:cs="Arial"/>
          <w:sz w:val="20"/>
          <w:szCs w:val="20"/>
          <w:lang w:eastAsia="en-US"/>
        </w:rPr>
        <w:t xml:space="preserve">polegam na zasobach następującego/ych podmiotu/ów: </w:t>
      </w:r>
      <w:r w:rsidR="00711A5B">
        <w:rPr>
          <w:rFonts w:ascii="Arial" w:hAnsi="Arial" w:cs="Arial"/>
          <w:sz w:val="20"/>
          <w:szCs w:val="20"/>
          <w:lang w:eastAsia="en-US"/>
        </w:rPr>
        <w:t>…………….………………………………</w:t>
      </w:r>
    </w:p>
    <w:p w14:paraId="7CD4C7D0" w14:textId="77777777" w:rsidR="00156767" w:rsidRPr="00711A5B" w:rsidRDefault="00156767" w:rsidP="006E4083">
      <w:pPr>
        <w:spacing w:line="312" w:lineRule="auto"/>
        <w:jc w:val="both"/>
        <w:rPr>
          <w:rFonts w:ascii="Arial" w:hAnsi="Arial" w:cs="Arial"/>
          <w:sz w:val="20"/>
          <w:szCs w:val="20"/>
          <w:lang w:eastAsia="en-US"/>
        </w:rPr>
      </w:pPr>
      <w:r w:rsidRPr="00711A5B">
        <w:rPr>
          <w:rFonts w:ascii="Arial" w:hAnsi="Arial" w:cs="Arial"/>
          <w:sz w:val="20"/>
          <w:szCs w:val="20"/>
          <w:lang w:eastAsia="en-US"/>
        </w:rPr>
        <w:lastRenderedPageBreak/>
        <w:t>……………………………………………………………………………………………………………</w:t>
      </w:r>
      <w:r w:rsidR="00711A5B">
        <w:rPr>
          <w:rFonts w:ascii="Arial" w:hAnsi="Arial" w:cs="Arial"/>
          <w:sz w:val="20"/>
          <w:szCs w:val="20"/>
          <w:lang w:eastAsia="en-US"/>
        </w:rPr>
        <w:t>…………………</w:t>
      </w:r>
    </w:p>
    <w:p w14:paraId="0A027B6A" w14:textId="77777777" w:rsidR="00711A5B" w:rsidRDefault="00156767" w:rsidP="006E4083">
      <w:pPr>
        <w:spacing w:line="312" w:lineRule="auto"/>
        <w:jc w:val="both"/>
        <w:rPr>
          <w:rFonts w:ascii="Arial" w:hAnsi="Arial" w:cs="Arial"/>
          <w:sz w:val="20"/>
          <w:szCs w:val="20"/>
          <w:lang w:eastAsia="en-US"/>
        </w:rPr>
      </w:pPr>
      <w:r w:rsidRPr="00711A5B">
        <w:rPr>
          <w:rFonts w:ascii="Arial" w:hAnsi="Arial" w:cs="Arial"/>
          <w:sz w:val="20"/>
          <w:szCs w:val="20"/>
          <w:lang w:eastAsia="en-US"/>
        </w:rPr>
        <w:t>..……………………………………………………………………………………………………………….………………………………………………………………………………………………………………</w:t>
      </w:r>
      <w:r w:rsidR="00711A5B">
        <w:rPr>
          <w:rFonts w:ascii="Arial" w:hAnsi="Arial" w:cs="Arial"/>
          <w:sz w:val="20"/>
          <w:szCs w:val="20"/>
          <w:lang w:eastAsia="en-US"/>
        </w:rPr>
        <w:t>………………………..</w:t>
      </w:r>
      <w:r w:rsidRPr="00711A5B">
        <w:rPr>
          <w:rFonts w:ascii="Arial" w:hAnsi="Arial" w:cs="Arial"/>
          <w:sz w:val="20"/>
          <w:szCs w:val="20"/>
          <w:lang w:eastAsia="en-US"/>
        </w:rPr>
        <w:t xml:space="preserve">., </w:t>
      </w:r>
    </w:p>
    <w:p w14:paraId="1C4546EF" w14:textId="77777777" w:rsidR="00156767" w:rsidRPr="00711A5B" w:rsidRDefault="00156767" w:rsidP="006E4083">
      <w:pPr>
        <w:spacing w:line="312" w:lineRule="auto"/>
        <w:jc w:val="both"/>
        <w:rPr>
          <w:rFonts w:ascii="Arial" w:hAnsi="Arial" w:cs="Arial"/>
          <w:sz w:val="20"/>
          <w:szCs w:val="20"/>
          <w:lang w:eastAsia="en-US"/>
        </w:rPr>
      </w:pPr>
      <w:r w:rsidRPr="00711A5B">
        <w:rPr>
          <w:rFonts w:ascii="Arial" w:hAnsi="Arial" w:cs="Arial"/>
          <w:sz w:val="20"/>
          <w:szCs w:val="20"/>
          <w:lang w:eastAsia="en-US"/>
        </w:rPr>
        <w:t xml:space="preserve">w następującym zakresie: </w:t>
      </w:r>
    </w:p>
    <w:p w14:paraId="28BF05DC" w14:textId="77777777" w:rsidR="00156767" w:rsidRPr="00711A5B" w:rsidRDefault="00156767" w:rsidP="006E4083">
      <w:pPr>
        <w:spacing w:line="312" w:lineRule="auto"/>
        <w:jc w:val="both"/>
        <w:rPr>
          <w:rFonts w:ascii="Arial" w:hAnsi="Arial" w:cs="Arial"/>
          <w:sz w:val="20"/>
          <w:szCs w:val="20"/>
          <w:lang w:eastAsia="en-US"/>
        </w:rPr>
      </w:pPr>
      <w:r w:rsidRPr="00711A5B">
        <w:rPr>
          <w:rFonts w:ascii="Arial" w:hAnsi="Arial" w:cs="Arial"/>
          <w:sz w:val="20"/>
          <w:szCs w:val="20"/>
          <w:lang w:eastAsia="en-US"/>
        </w:rPr>
        <w:t>…………………………………………………………………………………………………………</w:t>
      </w:r>
      <w:r w:rsidR="00711A5B">
        <w:rPr>
          <w:rFonts w:ascii="Arial" w:hAnsi="Arial" w:cs="Arial"/>
          <w:sz w:val="20"/>
          <w:szCs w:val="20"/>
          <w:lang w:eastAsia="en-US"/>
        </w:rPr>
        <w:t>…………………..</w:t>
      </w:r>
    </w:p>
    <w:p w14:paraId="435083E4" w14:textId="77777777" w:rsidR="00711A5B" w:rsidRDefault="00156767" w:rsidP="006E4083">
      <w:pPr>
        <w:spacing w:line="312" w:lineRule="auto"/>
        <w:jc w:val="both"/>
        <w:rPr>
          <w:rFonts w:ascii="Arial" w:hAnsi="Arial" w:cs="Arial"/>
          <w:sz w:val="20"/>
          <w:szCs w:val="20"/>
          <w:lang w:eastAsia="en-US"/>
        </w:rPr>
      </w:pPr>
      <w:r w:rsidRPr="00711A5B">
        <w:rPr>
          <w:rFonts w:ascii="Arial" w:hAnsi="Arial" w:cs="Arial"/>
          <w:sz w:val="20"/>
          <w:szCs w:val="20"/>
          <w:lang w:eastAsia="en-US"/>
        </w:rPr>
        <w:t>………………………………………………………………………………………………………………</w:t>
      </w:r>
      <w:r w:rsidR="00711A5B">
        <w:rPr>
          <w:rFonts w:ascii="Arial" w:hAnsi="Arial" w:cs="Arial"/>
          <w:sz w:val="20"/>
          <w:szCs w:val="20"/>
          <w:lang w:eastAsia="en-US"/>
        </w:rPr>
        <w:t>………….</w:t>
      </w:r>
      <w:r w:rsidRPr="00711A5B">
        <w:rPr>
          <w:rFonts w:ascii="Arial" w:hAnsi="Arial" w:cs="Arial"/>
          <w:sz w:val="20"/>
          <w:szCs w:val="20"/>
          <w:lang w:eastAsia="en-US"/>
        </w:rPr>
        <w:t xml:space="preserve">… </w:t>
      </w:r>
    </w:p>
    <w:p w14:paraId="02E099CC" w14:textId="77777777" w:rsidR="00156767" w:rsidRPr="00711A5B" w:rsidRDefault="00156767" w:rsidP="006E4083">
      <w:pPr>
        <w:spacing w:line="312" w:lineRule="auto"/>
        <w:jc w:val="both"/>
        <w:rPr>
          <w:rFonts w:ascii="Arial" w:hAnsi="Arial" w:cs="Arial"/>
          <w:i/>
          <w:sz w:val="20"/>
          <w:szCs w:val="20"/>
          <w:lang w:eastAsia="en-US"/>
        </w:rPr>
      </w:pPr>
      <w:r w:rsidRPr="00711A5B">
        <w:rPr>
          <w:rFonts w:ascii="Arial" w:hAnsi="Arial" w:cs="Arial"/>
          <w:i/>
          <w:sz w:val="18"/>
          <w:szCs w:val="20"/>
          <w:lang w:eastAsia="en-US"/>
        </w:rPr>
        <w:t>(wskazać podmiot i określić odpowiedni zakres dla wskazanego podmiotu)</w:t>
      </w:r>
      <w:r w:rsidRPr="00711A5B">
        <w:rPr>
          <w:rFonts w:ascii="Arial" w:hAnsi="Arial" w:cs="Arial"/>
          <w:i/>
          <w:sz w:val="20"/>
          <w:szCs w:val="20"/>
          <w:lang w:eastAsia="en-US"/>
        </w:rPr>
        <w:t xml:space="preserve">. </w:t>
      </w:r>
    </w:p>
    <w:p w14:paraId="7D78E406" w14:textId="77777777" w:rsidR="00156767" w:rsidRPr="00711A5B" w:rsidRDefault="00156767" w:rsidP="006E4083">
      <w:pPr>
        <w:spacing w:line="312" w:lineRule="auto"/>
        <w:jc w:val="both"/>
        <w:rPr>
          <w:rFonts w:ascii="Arial" w:hAnsi="Arial" w:cs="Arial"/>
          <w:sz w:val="20"/>
          <w:szCs w:val="20"/>
          <w:lang w:eastAsia="en-US"/>
        </w:rPr>
      </w:pPr>
    </w:p>
    <w:p w14:paraId="21D0ADE0" w14:textId="77777777" w:rsidR="00156767" w:rsidRPr="00711A5B" w:rsidRDefault="00156767" w:rsidP="006E4083">
      <w:pPr>
        <w:spacing w:line="312" w:lineRule="auto"/>
        <w:jc w:val="both"/>
        <w:rPr>
          <w:rFonts w:ascii="Arial" w:hAnsi="Arial" w:cs="Arial"/>
          <w:sz w:val="20"/>
          <w:szCs w:val="20"/>
          <w:lang w:eastAsia="en-US"/>
        </w:rPr>
      </w:pPr>
    </w:p>
    <w:p w14:paraId="5DAB1FF2" w14:textId="77777777" w:rsidR="00156767" w:rsidRPr="00711A5B" w:rsidRDefault="00156767" w:rsidP="006E4083">
      <w:pPr>
        <w:spacing w:line="312" w:lineRule="auto"/>
        <w:jc w:val="both"/>
        <w:rPr>
          <w:rFonts w:ascii="Arial" w:hAnsi="Arial" w:cs="Arial"/>
          <w:sz w:val="20"/>
          <w:szCs w:val="20"/>
          <w:lang w:eastAsia="en-US"/>
        </w:rPr>
      </w:pPr>
      <w:r w:rsidRPr="00711A5B">
        <w:rPr>
          <w:rFonts w:ascii="Arial" w:hAnsi="Arial" w:cs="Arial"/>
          <w:sz w:val="20"/>
          <w:szCs w:val="20"/>
          <w:lang w:eastAsia="en-US"/>
        </w:rPr>
        <w:t xml:space="preserve">…………….……. </w:t>
      </w:r>
      <w:r w:rsidRPr="00711A5B">
        <w:rPr>
          <w:rFonts w:ascii="Arial" w:hAnsi="Arial" w:cs="Arial"/>
          <w:i/>
          <w:sz w:val="20"/>
          <w:szCs w:val="20"/>
          <w:lang w:eastAsia="en-US"/>
        </w:rPr>
        <w:t xml:space="preserve">(miejscowość), </w:t>
      </w:r>
      <w:r w:rsidRPr="00711A5B">
        <w:rPr>
          <w:rFonts w:ascii="Arial" w:hAnsi="Arial" w:cs="Arial"/>
          <w:sz w:val="20"/>
          <w:szCs w:val="20"/>
          <w:lang w:eastAsia="en-US"/>
        </w:rPr>
        <w:t xml:space="preserve">dnia ………….……. r. </w:t>
      </w:r>
    </w:p>
    <w:p w14:paraId="08F58240" w14:textId="77777777" w:rsidR="00156767" w:rsidRPr="00711A5B" w:rsidRDefault="00156767" w:rsidP="006E4083">
      <w:pPr>
        <w:spacing w:line="312" w:lineRule="auto"/>
        <w:jc w:val="both"/>
        <w:rPr>
          <w:rFonts w:ascii="Arial" w:hAnsi="Arial" w:cs="Arial"/>
          <w:sz w:val="20"/>
          <w:szCs w:val="20"/>
          <w:lang w:eastAsia="en-US"/>
        </w:rPr>
      </w:pPr>
    </w:p>
    <w:p w14:paraId="4D9283FA" w14:textId="77777777" w:rsidR="00156767" w:rsidRPr="00711A5B" w:rsidRDefault="00156767" w:rsidP="006E4083">
      <w:pPr>
        <w:spacing w:line="312" w:lineRule="auto"/>
        <w:jc w:val="both"/>
        <w:rPr>
          <w:rFonts w:ascii="Arial" w:hAnsi="Arial" w:cs="Arial"/>
          <w:sz w:val="20"/>
          <w:szCs w:val="20"/>
          <w:lang w:eastAsia="en-US"/>
        </w:rPr>
      </w:pPr>
      <w:r w:rsidRPr="00711A5B">
        <w:rPr>
          <w:rFonts w:ascii="Arial" w:hAnsi="Arial" w:cs="Arial"/>
          <w:sz w:val="20"/>
          <w:szCs w:val="20"/>
          <w:lang w:eastAsia="en-US"/>
        </w:rPr>
        <w:tab/>
      </w:r>
      <w:r w:rsidRPr="00711A5B">
        <w:rPr>
          <w:rFonts w:ascii="Arial" w:hAnsi="Arial" w:cs="Arial"/>
          <w:sz w:val="20"/>
          <w:szCs w:val="20"/>
          <w:lang w:eastAsia="en-US"/>
        </w:rPr>
        <w:tab/>
      </w:r>
      <w:r w:rsidRPr="00711A5B">
        <w:rPr>
          <w:rFonts w:ascii="Arial" w:hAnsi="Arial" w:cs="Arial"/>
          <w:sz w:val="20"/>
          <w:szCs w:val="20"/>
          <w:lang w:eastAsia="en-US"/>
        </w:rPr>
        <w:tab/>
      </w:r>
      <w:r w:rsidRPr="00711A5B">
        <w:rPr>
          <w:rFonts w:ascii="Arial" w:hAnsi="Arial" w:cs="Arial"/>
          <w:sz w:val="20"/>
          <w:szCs w:val="20"/>
          <w:lang w:eastAsia="en-US"/>
        </w:rPr>
        <w:tab/>
      </w:r>
      <w:r w:rsidRPr="00711A5B">
        <w:rPr>
          <w:rFonts w:ascii="Arial" w:hAnsi="Arial" w:cs="Arial"/>
          <w:sz w:val="20"/>
          <w:szCs w:val="20"/>
          <w:lang w:eastAsia="en-US"/>
        </w:rPr>
        <w:tab/>
      </w:r>
      <w:r w:rsidRPr="00711A5B">
        <w:rPr>
          <w:rFonts w:ascii="Arial" w:hAnsi="Arial" w:cs="Arial"/>
          <w:sz w:val="20"/>
          <w:szCs w:val="20"/>
          <w:lang w:eastAsia="en-US"/>
        </w:rPr>
        <w:tab/>
      </w:r>
      <w:r w:rsidRPr="00711A5B">
        <w:rPr>
          <w:rFonts w:ascii="Arial" w:hAnsi="Arial" w:cs="Arial"/>
          <w:sz w:val="20"/>
          <w:szCs w:val="20"/>
          <w:lang w:eastAsia="en-US"/>
        </w:rPr>
        <w:tab/>
        <w:t>…………………………………………</w:t>
      </w:r>
    </w:p>
    <w:p w14:paraId="08DDE68A" w14:textId="77777777" w:rsidR="00156767" w:rsidRPr="00711A5B" w:rsidRDefault="00156767" w:rsidP="006E4083">
      <w:pPr>
        <w:spacing w:line="312" w:lineRule="auto"/>
        <w:ind w:left="5664" w:firstLine="708"/>
        <w:jc w:val="both"/>
        <w:rPr>
          <w:rFonts w:ascii="Arial" w:hAnsi="Arial" w:cs="Arial"/>
          <w:i/>
          <w:sz w:val="20"/>
          <w:szCs w:val="20"/>
          <w:lang w:eastAsia="en-US"/>
        </w:rPr>
      </w:pPr>
      <w:r w:rsidRPr="00711A5B">
        <w:rPr>
          <w:rFonts w:ascii="Arial" w:hAnsi="Arial" w:cs="Arial"/>
          <w:i/>
          <w:sz w:val="20"/>
          <w:szCs w:val="20"/>
          <w:lang w:eastAsia="en-US"/>
        </w:rPr>
        <w:t>(podpis)</w:t>
      </w:r>
    </w:p>
    <w:p w14:paraId="43E1F202" w14:textId="77777777" w:rsidR="00156767" w:rsidRPr="00711A5B" w:rsidRDefault="00156767" w:rsidP="006E4083">
      <w:pPr>
        <w:spacing w:line="312" w:lineRule="auto"/>
        <w:jc w:val="both"/>
        <w:rPr>
          <w:rFonts w:ascii="Arial" w:hAnsi="Arial" w:cs="Arial"/>
          <w:sz w:val="20"/>
          <w:szCs w:val="20"/>
          <w:lang w:eastAsia="en-US"/>
        </w:rPr>
      </w:pPr>
    </w:p>
    <w:p w14:paraId="4E0E0134" w14:textId="77777777" w:rsidR="00156767" w:rsidRPr="00711A5B" w:rsidRDefault="00156767" w:rsidP="006E4083">
      <w:pPr>
        <w:spacing w:line="312" w:lineRule="auto"/>
        <w:ind w:left="5664" w:firstLine="708"/>
        <w:jc w:val="both"/>
        <w:rPr>
          <w:rFonts w:ascii="Arial" w:hAnsi="Arial" w:cs="Arial"/>
          <w:i/>
          <w:sz w:val="20"/>
          <w:szCs w:val="20"/>
          <w:lang w:eastAsia="en-US"/>
        </w:rPr>
      </w:pPr>
    </w:p>
    <w:p w14:paraId="0A5116DD" w14:textId="77777777" w:rsidR="00156767" w:rsidRPr="00711A5B" w:rsidRDefault="00156767" w:rsidP="006E4083">
      <w:pPr>
        <w:spacing w:line="312" w:lineRule="auto"/>
        <w:ind w:left="5664" w:firstLine="708"/>
        <w:jc w:val="both"/>
        <w:rPr>
          <w:rFonts w:ascii="Arial" w:hAnsi="Arial" w:cs="Arial"/>
          <w:i/>
          <w:sz w:val="20"/>
          <w:szCs w:val="20"/>
          <w:lang w:eastAsia="en-US"/>
        </w:rPr>
      </w:pPr>
    </w:p>
    <w:p w14:paraId="63E6D022" w14:textId="77777777" w:rsidR="00156767" w:rsidRPr="00711A5B" w:rsidRDefault="00156767" w:rsidP="006E4083">
      <w:pPr>
        <w:shd w:val="clear" w:color="auto" w:fill="BFBFBF"/>
        <w:spacing w:line="312" w:lineRule="auto"/>
        <w:jc w:val="center"/>
        <w:rPr>
          <w:rFonts w:ascii="Arial" w:hAnsi="Arial" w:cs="Arial"/>
          <w:b/>
          <w:sz w:val="20"/>
          <w:szCs w:val="20"/>
          <w:lang w:eastAsia="en-US"/>
        </w:rPr>
      </w:pPr>
      <w:r w:rsidRPr="00711A5B">
        <w:rPr>
          <w:rFonts w:ascii="Arial" w:hAnsi="Arial" w:cs="Arial"/>
          <w:b/>
          <w:sz w:val="20"/>
          <w:szCs w:val="20"/>
          <w:lang w:eastAsia="en-US"/>
        </w:rPr>
        <w:t>OŚWIADCZENIE DOTYCZĄCE PODANYCH INFORMACJI:</w:t>
      </w:r>
    </w:p>
    <w:p w14:paraId="28CB9CDE" w14:textId="77777777" w:rsidR="00156767" w:rsidRPr="00401994" w:rsidRDefault="00156767" w:rsidP="006E4083">
      <w:pPr>
        <w:spacing w:line="312" w:lineRule="auto"/>
        <w:jc w:val="both"/>
        <w:rPr>
          <w:rFonts w:ascii="Arial" w:hAnsi="Arial" w:cs="Arial"/>
          <w:sz w:val="20"/>
          <w:szCs w:val="20"/>
          <w:lang w:eastAsia="en-US"/>
        </w:rPr>
      </w:pPr>
    </w:p>
    <w:p w14:paraId="264DB56F" w14:textId="77777777" w:rsidR="00156767" w:rsidRPr="00401994" w:rsidRDefault="00156767" w:rsidP="006E4083">
      <w:pPr>
        <w:spacing w:line="312" w:lineRule="auto"/>
        <w:jc w:val="both"/>
        <w:rPr>
          <w:rFonts w:ascii="Arial" w:hAnsi="Arial" w:cs="Arial"/>
          <w:sz w:val="20"/>
          <w:szCs w:val="20"/>
          <w:lang w:eastAsia="en-US"/>
        </w:rPr>
      </w:pPr>
      <w:r w:rsidRPr="00401994">
        <w:rPr>
          <w:rFonts w:ascii="Arial" w:hAnsi="Arial" w:cs="Arial"/>
          <w:sz w:val="20"/>
          <w:szCs w:val="20"/>
          <w:lang w:eastAsia="en-US"/>
        </w:rPr>
        <w:t xml:space="preserve">Oświadczam, że wszystkie informacje podane w powyższych oświadczeniach są aktualne </w:t>
      </w:r>
      <w:r w:rsidRPr="00401994">
        <w:rPr>
          <w:rFonts w:ascii="Arial" w:hAnsi="Arial" w:cs="Arial"/>
          <w:sz w:val="20"/>
          <w:szCs w:val="20"/>
          <w:lang w:eastAsia="en-US"/>
        </w:rPr>
        <w:br/>
        <w:t>i zgodne z prawdą oraz zostały przedstawione z pełną świadomością konsekwencji wprowadzenia zamawiającego w błąd przy przedstawianiu informacji.</w:t>
      </w:r>
    </w:p>
    <w:p w14:paraId="0E36336D" w14:textId="77777777" w:rsidR="00156767" w:rsidRPr="00401994" w:rsidRDefault="00156767" w:rsidP="006E4083">
      <w:pPr>
        <w:spacing w:line="312" w:lineRule="auto"/>
        <w:jc w:val="both"/>
        <w:rPr>
          <w:rFonts w:ascii="Arial" w:hAnsi="Arial" w:cs="Arial"/>
          <w:sz w:val="20"/>
          <w:szCs w:val="20"/>
          <w:lang w:eastAsia="en-US"/>
        </w:rPr>
      </w:pPr>
    </w:p>
    <w:p w14:paraId="505F96BE" w14:textId="77777777" w:rsidR="00156767" w:rsidRPr="00401994" w:rsidRDefault="00156767" w:rsidP="006E4083">
      <w:pPr>
        <w:spacing w:line="312" w:lineRule="auto"/>
        <w:jc w:val="both"/>
        <w:rPr>
          <w:rFonts w:ascii="Arial" w:hAnsi="Arial" w:cs="Arial"/>
          <w:sz w:val="20"/>
          <w:szCs w:val="20"/>
          <w:lang w:eastAsia="en-US"/>
        </w:rPr>
      </w:pPr>
      <w:r w:rsidRPr="00401994">
        <w:rPr>
          <w:rFonts w:ascii="Arial" w:hAnsi="Arial" w:cs="Arial"/>
          <w:sz w:val="20"/>
          <w:szCs w:val="20"/>
          <w:lang w:eastAsia="en-US"/>
        </w:rPr>
        <w:t xml:space="preserve">…………….……. </w:t>
      </w:r>
      <w:r w:rsidRPr="00401994">
        <w:rPr>
          <w:rFonts w:ascii="Arial" w:hAnsi="Arial" w:cs="Arial"/>
          <w:i/>
          <w:sz w:val="20"/>
          <w:szCs w:val="20"/>
          <w:lang w:eastAsia="en-US"/>
        </w:rPr>
        <w:t xml:space="preserve">(miejscowość), </w:t>
      </w:r>
      <w:r w:rsidRPr="00401994">
        <w:rPr>
          <w:rFonts w:ascii="Arial" w:hAnsi="Arial" w:cs="Arial"/>
          <w:sz w:val="20"/>
          <w:szCs w:val="20"/>
          <w:lang w:eastAsia="en-US"/>
        </w:rPr>
        <w:t xml:space="preserve">dnia ………….……. r. </w:t>
      </w:r>
    </w:p>
    <w:p w14:paraId="7E26CF10" w14:textId="77777777" w:rsidR="00156767" w:rsidRPr="00401994" w:rsidRDefault="00156767" w:rsidP="006E4083">
      <w:pPr>
        <w:spacing w:line="312" w:lineRule="auto"/>
        <w:jc w:val="both"/>
        <w:rPr>
          <w:rFonts w:ascii="Arial" w:hAnsi="Arial" w:cs="Arial"/>
          <w:sz w:val="20"/>
          <w:szCs w:val="20"/>
          <w:lang w:eastAsia="en-US"/>
        </w:rPr>
      </w:pPr>
    </w:p>
    <w:p w14:paraId="31E28310" w14:textId="77777777" w:rsidR="00156767" w:rsidRDefault="00156767" w:rsidP="006E4083">
      <w:pPr>
        <w:spacing w:line="312" w:lineRule="auto"/>
        <w:jc w:val="both"/>
        <w:rPr>
          <w:rFonts w:ascii="Arial" w:hAnsi="Arial" w:cs="Arial"/>
          <w:sz w:val="20"/>
          <w:szCs w:val="20"/>
          <w:lang w:eastAsia="en-US"/>
        </w:rPr>
      </w:pPr>
      <w:r w:rsidRPr="00401994">
        <w:rPr>
          <w:rFonts w:ascii="Arial" w:hAnsi="Arial" w:cs="Arial"/>
          <w:sz w:val="20"/>
          <w:szCs w:val="20"/>
          <w:lang w:eastAsia="en-US"/>
        </w:rPr>
        <w:tab/>
      </w:r>
      <w:r w:rsidRPr="00401994">
        <w:rPr>
          <w:rFonts w:ascii="Arial" w:hAnsi="Arial" w:cs="Arial"/>
          <w:sz w:val="20"/>
          <w:szCs w:val="20"/>
          <w:lang w:eastAsia="en-US"/>
        </w:rPr>
        <w:tab/>
      </w:r>
      <w:r w:rsidRPr="00401994">
        <w:rPr>
          <w:rFonts w:ascii="Arial" w:hAnsi="Arial" w:cs="Arial"/>
          <w:sz w:val="20"/>
          <w:szCs w:val="20"/>
          <w:lang w:eastAsia="en-US"/>
        </w:rPr>
        <w:tab/>
      </w:r>
      <w:r w:rsidRPr="00401994">
        <w:rPr>
          <w:rFonts w:ascii="Arial" w:hAnsi="Arial" w:cs="Arial"/>
          <w:sz w:val="20"/>
          <w:szCs w:val="20"/>
          <w:lang w:eastAsia="en-US"/>
        </w:rPr>
        <w:tab/>
      </w:r>
      <w:r w:rsidRPr="00401994">
        <w:rPr>
          <w:rFonts w:ascii="Arial" w:hAnsi="Arial" w:cs="Arial"/>
          <w:sz w:val="20"/>
          <w:szCs w:val="20"/>
          <w:lang w:eastAsia="en-US"/>
        </w:rPr>
        <w:tab/>
      </w:r>
      <w:r w:rsidRPr="00401994">
        <w:rPr>
          <w:rFonts w:ascii="Arial" w:hAnsi="Arial" w:cs="Arial"/>
          <w:sz w:val="20"/>
          <w:szCs w:val="20"/>
          <w:lang w:eastAsia="en-US"/>
        </w:rPr>
        <w:tab/>
      </w:r>
      <w:r w:rsidRPr="00401994">
        <w:rPr>
          <w:rFonts w:ascii="Arial" w:hAnsi="Arial" w:cs="Arial"/>
          <w:sz w:val="20"/>
          <w:szCs w:val="20"/>
          <w:lang w:eastAsia="en-US"/>
        </w:rPr>
        <w:tab/>
        <w:t>…………………………………………</w:t>
      </w:r>
    </w:p>
    <w:p w14:paraId="59CAC62B" w14:textId="77777777" w:rsidR="000C4ABE" w:rsidRPr="000C4ABE" w:rsidRDefault="000C4ABE" w:rsidP="006E4083">
      <w:pPr>
        <w:spacing w:line="312" w:lineRule="auto"/>
        <w:jc w:val="both"/>
        <w:rPr>
          <w:rFonts w:ascii="Arial" w:hAnsi="Arial" w:cs="Arial"/>
          <w:i/>
          <w:sz w:val="20"/>
          <w:szCs w:val="20"/>
          <w:lang w:eastAsia="en-US"/>
        </w:rPr>
      </w:pPr>
      <w:r w:rsidRPr="000C4ABE">
        <w:rPr>
          <w:rFonts w:ascii="Arial" w:hAnsi="Arial" w:cs="Arial"/>
          <w:i/>
          <w:sz w:val="20"/>
          <w:szCs w:val="20"/>
          <w:lang w:eastAsia="en-US"/>
        </w:rPr>
        <w:t xml:space="preserve">                                                                                                          (podpis)</w:t>
      </w:r>
    </w:p>
    <w:p w14:paraId="532132CA" w14:textId="77777777" w:rsidR="00156767" w:rsidRPr="00401994" w:rsidRDefault="00156767" w:rsidP="006E4083">
      <w:pPr>
        <w:spacing w:line="312" w:lineRule="auto"/>
        <w:rPr>
          <w:rFonts w:ascii="Arial" w:hAnsi="Arial" w:cs="Arial"/>
          <w:b/>
          <w:spacing w:val="4"/>
          <w:sz w:val="20"/>
          <w:szCs w:val="20"/>
          <w:u w:val="single"/>
        </w:rPr>
      </w:pPr>
      <w:r w:rsidRPr="00401994">
        <w:rPr>
          <w:rFonts w:ascii="Arial" w:hAnsi="Arial" w:cs="Arial"/>
          <w:b/>
          <w:spacing w:val="4"/>
          <w:sz w:val="20"/>
          <w:szCs w:val="20"/>
          <w:u w:val="single"/>
        </w:rPr>
        <w:br w:type="page"/>
      </w:r>
    </w:p>
    <w:p w14:paraId="3BA6610D" w14:textId="6435BDE3" w:rsidR="00156767" w:rsidRPr="00E47785" w:rsidRDefault="00156767" w:rsidP="006E4083">
      <w:pPr>
        <w:spacing w:line="312" w:lineRule="auto"/>
        <w:rPr>
          <w:rFonts w:ascii="Arial" w:eastAsia="Calibri" w:hAnsi="Arial" w:cs="Arial"/>
          <w:b/>
          <w:sz w:val="20"/>
          <w:szCs w:val="20"/>
        </w:rPr>
      </w:pPr>
      <w:r w:rsidRPr="001B56B5">
        <w:rPr>
          <w:rFonts w:ascii="Arial" w:eastAsia="Calibri" w:hAnsi="Arial" w:cs="Arial"/>
          <w:b/>
          <w:sz w:val="18"/>
          <w:szCs w:val="20"/>
        </w:rPr>
        <w:lastRenderedPageBreak/>
        <w:t>BDGwzp</w:t>
      </w:r>
      <w:r w:rsidR="00FB524C">
        <w:rPr>
          <w:rFonts w:ascii="Arial" w:eastAsia="Calibri" w:hAnsi="Arial" w:cs="Arial"/>
          <w:b/>
          <w:sz w:val="20"/>
          <w:szCs w:val="20"/>
        </w:rPr>
        <w:t>-26</w:t>
      </w:r>
      <w:r w:rsidR="00423FC8">
        <w:rPr>
          <w:rFonts w:ascii="Arial" w:eastAsia="Calibri" w:hAnsi="Arial" w:cs="Arial"/>
          <w:b/>
          <w:sz w:val="20"/>
          <w:szCs w:val="20"/>
        </w:rPr>
        <w:t>1</w:t>
      </w:r>
      <w:r w:rsidR="00FB524C">
        <w:rPr>
          <w:rFonts w:ascii="Arial" w:eastAsia="Calibri" w:hAnsi="Arial" w:cs="Arial"/>
          <w:b/>
          <w:sz w:val="20"/>
          <w:szCs w:val="20"/>
        </w:rPr>
        <w:t>/</w:t>
      </w:r>
      <w:r w:rsidR="0006113C">
        <w:rPr>
          <w:rFonts w:ascii="Arial" w:eastAsia="Calibri" w:hAnsi="Arial" w:cs="Arial"/>
          <w:b/>
          <w:sz w:val="20"/>
          <w:szCs w:val="20"/>
        </w:rPr>
        <w:t>10/2020</w:t>
      </w:r>
      <w:r w:rsidR="00E47785">
        <w:rPr>
          <w:rFonts w:ascii="Arial" w:eastAsia="Calibri" w:hAnsi="Arial" w:cs="Arial"/>
          <w:b/>
          <w:sz w:val="20"/>
          <w:szCs w:val="20"/>
        </w:rPr>
        <w:t>/</w:t>
      </w:r>
      <w:r w:rsidR="00423FC8">
        <w:rPr>
          <w:rFonts w:ascii="Arial" w:eastAsia="Calibri" w:hAnsi="Arial" w:cs="Arial"/>
          <w:b/>
          <w:sz w:val="20"/>
          <w:szCs w:val="20"/>
        </w:rPr>
        <w:t>BK</w:t>
      </w:r>
      <w:r w:rsidR="00E47785">
        <w:rPr>
          <w:rFonts w:ascii="Arial" w:eastAsia="Calibri" w:hAnsi="Arial" w:cs="Arial"/>
          <w:b/>
          <w:sz w:val="20"/>
          <w:szCs w:val="20"/>
        </w:rPr>
        <w:tab/>
      </w:r>
      <w:r w:rsidR="00E47785">
        <w:rPr>
          <w:rFonts w:ascii="Arial" w:eastAsia="Calibri" w:hAnsi="Arial" w:cs="Arial"/>
          <w:b/>
          <w:sz w:val="20"/>
          <w:szCs w:val="20"/>
        </w:rPr>
        <w:tab/>
      </w:r>
      <w:r w:rsidR="00E47785">
        <w:rPr>
          <w:rFonts w:ascii="Arial" w:eastAsia="Calibri" w:hAnsi="Arial" w:cs="Arial"/>
          <w:b/>
          <w:sz w:val="20"/>
          <w:szCs w:val="20"/>
        </w:rPr>
        <w:tab/>
      </w:r>
      <w:r w:rsidR="00E47785">
        <w:rPr>
          <w:rFonts w:ascii="Arial" w:eastAsia="Calibri" w:hAnsi="Arial" w:cs="Arial"/>
          <w:b/>
          <w:sz w:val="20"/>
          <w:szCs w:val="20"/>
        </w:rPr>
        <w:tab/>
      </w:r>
      <w:r w:rsidR="00E47785">
        <w:rPr>
          <w:rFonts w:ascii="Arial" w:eastAsia="Calibri" w:hAnsi="Arial" w:cs="Arial"/>
          <w:b/>
          <w:sz w:val="20"/>
          <w:szCs w:val="20"/>
        </w:rPr>
        <w:tab/>
      </w:r>
      <w:r w:rsidR="00E47785">
        <w:rPr>
          <w:rFonts w:ascii="Arial" w:eastAsia="Calibri" w:hAnsi="Arial" w:cs="Arial"/>
          <w:b/>
          <w:sz w:val="20"/>
          <w:szCs w:val="20"/>
        </w:rPr>
        <w:tab/>
      </w:r>
      <w:r w:rsidRPr="00711A5B">
        <w:rPr>
          <w:rFonts w:ascii="Arial" w:eastAsia="Calibri" w:hAnsi="Arial" w:cs="Arial"/>
          <w:b/>
          <w:bCs/>
          <w:spacing w:val="4"/>
          <w:sz w:val="20"/>
          <w:szCs w:val="20"/>
        </w:rPr>
        <w:t>Załącznik nr 4 do SIWZ</w:t>
      </w:r>
    </w:p>
    <w:p w14:paraId="78E5F840" w14:textId="77777777" w:rsidR="00156767" w:rsidRPr="00711A5B" w:rsidRDefault="00156767" w:rsidP="006E4083">
      <w:pPr>
        <w:spacing w:line="312" w:lineRule="auto"/>
        <w:rPr>
          <w:rFonts w:ascii="Arial" w:hAnsi="Arial" w:cs="Arial"/>
          <w:b/>
          <w:sz w:val="20"/>
          <w:szCs w:val="20"/>
          <w:lang w:eastAsia="en-US"/>
        </w:rPr>
      </w:pPr>
    </w:p>
    <w:p w14:paraId="2971A8DC" w14:textId="77777777" w:rsidR="00156767" w:rsidRPr="00711A5B" w:rsidRDefault="00156767" w:rsidP="006E4083">
      <w:pPr>
        <w:spacing w:line="312" w:lineRule="auto"/>
        <w:ind w:left="5672" w:firstLine="708"/>
        <w:rPr>
          <w:rFonts w:ascii="Arial" w:hAnsi="Arial" w:cs="Arial"/>
          <w:b/>
          <w:sz w:val="20"/>
          <w:szCs w:val="20"/>
          <w:lang w:eastAsia="en-US"/>
        </w:rPr>
      </w:pPr>
      <w:r w:rsidRPr="00711A5B">
        <w:rPr>
          <w:rFonts w:ascii="Arial" w:hAnsi="Arial" w:cs="Arial"/>
          <w:b/>
          <w:sz w:val="20"/>
          <w:szCs w:val="20"/>
          <w:lang w:eastAsia="en-US"/>
        </w:rPr>
        <w:t>Zamawiający:</w:t>
      </w:r>
    </w:p>
    <w:p w14:paraId="0867D246" w14:textId="73EBCB84" w:rsidR="00156767" w:rsidRPr="00711A5B" w:rsidRDefault="005245D0" w:rsidP="006E4083">
      <w:pPr>
        <w:spacing w:line="312" w:lineRule="auto"/>
        <w:ind w:left="5672" w:firstLine="708"/>
        <w:rPr>
          <w:rFonts w:ascii="Arial" w:hAnsi="Arial" w:cs="Arial"/>
          <w:sz w:val="20"/>
          <w:szCs w:val="20"/>
          <w:lang w:eastAsia="en-US"/>
        </w:rPr>
      </w:pPr>
      <w:r>
        <w:rPr>
          <w:rFonts w:ascii="Arial" w:hAnsi="Arial" w:cs="Arial"/>
          <w:sz w:val="20"/>
          <w:szCs w:val="20"/>
          <w:lang w:eastAsia="en-US"/>
        </w:rPr>
        <w:t>Ministerstwo Klimatu</w:t>
      </w:r>
    </w:p>
    <w:p w14:paraId="11FA6C73" w14:textId="77777777" w:rsidR="00156767" w:rsidRPr="00711A5B" w:rsidRDefault="00E47785" w:rsidP="006E4083">
      <w:pPr>
        <w:spacing w:line="312" w:lineRule="auto"/>
        <w:ind w:left="6380"/>
        <w:rPr>
          <w:rFonts w:ascii="Arial" w:hAnsi="Arial" w:cs="Arial"/>
          <w:sz w:val="20"/>
          <w:szCs w:val="20"/>
          <w:lang w:eastAsia="en-US"/>
        </w:rPr>
      </w:pPr>
      <w:r>
        <w:rPr>
          <w:rFonts w:ascii="Arial" w:hAnsi="Arial" w:cs="Arial"/>
          <w:sz w:val="20"/>
          <w:szCs w:val="20"/>
          <w:lang w:eastAsia="en-US"/>
        </w:rPr>
        <w:t>u</w:t>
      </w:r>
      <w:r w:rsidR="00156767" w:rsidRPr="00711A5B">
        <w:rPr>
          <w:rFonts w:ascii="Arial" w:hAnsi="Arial" w:cs="Arial"/>
          <w:sz w:val="20"/>
          <w:szCs w:val="20"/>
          <w:lang w:eastAsia="en-US"/>
        </w:rPr>
        <w:t>l. Wawelska 52/54</w:t>
      </w:r>
    </w:p>
    <w:p w14:paraId="4F1F20EA" w14:textId="77777777" w:rsidR="00156767" w:rsidRPr="00711A5B" w:rsidRDefault="00156767" w:rsidP="006E4083">
      <w:pPr>
        <w:spacing w:line="312" w:lineRule="auto"/>
        <w:ind w:left="6380"/>
        <w:rPr>
          <w:rFonts w:ascii="Arial" w:hAnsi="Arial" w:cs="Arial"/>
          <w:sz w:val="20"/>
          <w:szCs w:val="20"/>
          <w:lang w:eastAsia="en-US"/>
        </w:rPr>
      </w:pPr>
      <w:r w:rsidRPr="00711A5B">
        <w:rPr>
          <w:rFonts w:ascii="Arial" w:hAnsi="Arial" w:cs="Arial"/>
          <w:sz w:val="20"/>
          <w:szCs w:val="20"/>
          <w:lang w:eastAsia="en-US"/>
        </w:rPr>
        <w:t>00-922 Warszawa</w:t>
      </w:r>
    </w:p>
    <w:p w14:paraId="783E8021" w14:textId="77777777" w:rsidR="00401994" w:rsidRDefault="00401994" w:rsidP="006E4083">
      <w:pPr>
        <w:spacing w:line="312" w:lineRule="auto"/>
        <w:jc w:val="both"/>
        <w:rPr>
          <w:rFonts w:ascii="Arial" w:hAnsi="Arial" w:cs="Arial"/>
          <w:spacing w:val="4"/>
          <w:sz w:val="20"/>
          <w:szCs w:val="20"/>
          <w:lang w:eastAsia="en-US"/>
        </w:rPr>
      </w:pPr>
    </w:p>
    <w:p w14:paraId="10C66B00" w14:textId="77777777" w:rsidR="00156767" w:rsidRPr="00711A5B" w:rsidRDefault="00156767" w:rsidP="006E4083">
      <w:pPr>
        <w:spacing w:line="312" w:lineRule="auto"/>
        <w:jc w:val="both"/>
        <w:rPr>
          <w:rFonts w:ascii="Arial" w:hAnsi="Arial" w:cs="Arial"/>
          <w:spacing w:val="4"/>
          <w:sz w:val="20"/>
          <w:szCs w:val="20"/>
          <w:lang w:eastAsia="en-US"/>
        </w:rPr>
      </w:pPr>
      <w:r w:rsidRPr="00711A5B">
        <w:rPr>
          <w:rFonts w:ascii="Arial" w:hAnsi="Arial" w:cs="Arial"/>
          <w:spacing w:val="4"/>
          <w:sz w:val="20"/>
          <w:szCs w:val="20"/>
          <w:lang w:eastAsia="en-US"/>
        </w:rPr>
        <w:t>Ja/my niżej podpisani:</w:t>
      </w:r>
    </w:p>
    <w:p w14:paraId="27039FF7" w14:textId="77777777" w:rsidR="00156767" w:rsidRPr="00711A5B" w:rsidRDefault="00156767" w:rsidP="006E4083">
      <w:pPr>
        <w:spacing w:line="312" w:lineRule="auto"/>
        <w:jc w:val="both"/>
        <w:rPr>
          <w:rFonts w:ascii="Arial" w:hAnsi="Arial" w:cs="Arial"/>
          <w:spacing w:val="4"/>
          <w:sz w:val="20"/>
          <w:szCs w:val="20"/>
          <w:lang w:eastAsia="en-US"/>
        </w:rPr>
      </w:pPr>
      <w:r w:rsidRPr="00711A5B">
        <w:rPr>
          <w:rFonts w:ascii="Arial" w:hAnsi="Arial" w:cs="Arial"/>
          <w:spacing w:val="4"/>
          <w:sz w:val="20"/>
          <w:szCs w:val="20"/>
          <w:lang w:eastAsia="en-US"/>
        </w:rPr>
        <w:t>……………………………………………………………………………………………………………………</w:t>
      </w:r>
    </w:p>
    <w:p w14:paraId="511C8CB6" w14:textId="77777777" w:rsidR="00156767" w:rsidRPr="00711A5B" w:rsidRDefault="00156767" w:rsidP="006E4083">
      <w:pPr>
        <w:spacing w:line="312" w:lineRule="auto"/>
        <w:ind w:right="72"/>
        <w:rPr>
          <w:rFonts w:ascii="Arial" w:hAnsi="Arial" w:cs="Arial"/>
          <w:i/>
          <w:sz w:val="20"/>
          <w:szCs w:val="20"/>
          <w:lang w:eastAsia="en-US"/>
        </w:rPr>
      </w:pPr>
      <w:r w:rsidRPr="00711A5B">
        <w:rPr>
          <w:rFonts w:ascii="Arial" w:hAnsi="Arial" w:cs="Arial"/>
          <w:i/>
          <w:sz w:val="20"/>
          <w:szCs w:val="20"/>
          <w:lang w:eastAsia="en-US"/>
        </w:rPr>
        <w:t>(imię, nazwisko, stanowisko/podstawa do reprezentacji)</w:t>
      </w:r>
    </w:p>
    <w:p w14:paraId="4F4F14FB" w14:textId="77777777" w:rsidR="00156767" w:rsidRPr="00711A5B" w:rsidRDefault="00156767" w:rsidP="006E4083">
      <w:pPr>
        <w:spacing w:line="312" w:lineRule="auto"/>
        <w:jc w:val="both"/>
        <w:rPr>
          <w:rFonts w:ascii="Arial" w:hAnsi="Arial" w:cs="Arial"/>
          <w:spacing w:val="4"/>
          <w:sz w:val="20"/>
          <w:szCs w:val="20"/>
          <w:lang w:eastAsia="en-US"/>
        </w:rPr>
      </w:pPr>
    </w:p>
    <w:p w14:paraId="27E4CC7C" w14:textId="77777777" w:rsidR="00156767" w:rsidRPr="00711A5B" w:rsidRDefault="00156767" w:rsidP="006E4083">
      <w:pPr>
        <w:spacing w:line="312" w:lineRule="auto"/>
        <w:jc w:val="both"/>
        <w:rPr>
          <w:rFonts w:ascii="Arial" w:hAnsi="Arial" w:cs="Arial"/>
          <w:spacing w:val="4"/>
          <w:sz w:val="20"/>
          <w:szCs w:val="20"/>
          <w:lang w:eastAsia="en-US"/>
        </w:rPr>
      </w:pPr>
      <w:r w:rsidRPr="00711A5B">
        <w:rPr>
          <w:rFonts w:ascii="Arial" w:hAnsi="Arial" w:cs="Arial"/>
          <w:spacing w:val="4"/>
          <w:sz w:val="20"/>
          <w:szCs w:val="20"/>
          <w:lang w:eastAsia="en-US"/>
        </w:rPr>
        <w:t xml:space="preserve">działając w imieniu i na rzecz: </w:t>
      </w:r>
    </w:p>
    <w:p w14:paraId="0F8568B9" w14:textId="77777777" w:rsidR="00156767" w:rsidRPr="00711A5B" w:rsidRDefault="00156767" w:rsidP="006E4083">
      <w:pPr>
        <w:spacing w:line="312" w:lineRule="auto"/>
        <w:jc w:val="both"/>
        <w:rPr>
          <w:rFonts w:ascii="Arial" w:hAnsi="Arial" w:cs="Arial"/>
          <w:spacing w:val="4"/>
          <w:sz w:val="20"/>
          <w:szCs w:val="20"/>
          <w:lang w:eastAsia="en-US"/>
        </w:rPr>
      </w:pPr>
      <w:r w:rsidRPr="00711A5B">
        <w:rPr>
          <w:rFonts w:ascii="Arial" w:hAnsi="Arial" w:cs="Arial"/>
          <w:spacing w:val="4"/>
          <w:sz w:val="20"/>
          <w:szCs w:val="20"/>
          <w:lang w:eastAsia="en-US"/>
        </w:rPr>
        <w:t>.......................................................................................................................................................</w:t>
      </w:r>
    </w:p>
    <w:p w14:paraId="0C0F331D" w14:textId="77777777" w:rsidR="00156767" w:rsidRPr="00711A5B" w:rsidRDefault="00156767" w:rsidP="006E4083">
      <w:pPr>
        <w:spacing w:line="312" w:lineRule="auto"/>
        <w:jc w:val="both"/>
        <w:rPr>
          <w:rFonts w:ascii="Arial" w:hAnsi="Arial" w:cs="Arial"/>
          <w:spacing w:val="4"/>
          <w:sz w:val="20"/>
          <w:szCs w:val="20"/>
          <w:lang w:eastAsia="en-US"/>
        </w:rPr>
      </w:pPr>
      <w:r w:rsidRPr="00711A5B">
        <w:rPr>
          <w:rFonts w:ascii="Arial" w:hAnsi="Arial" w:cs="Arial"/>
          <w:spacing w:val="4"/>
          <w:sz w:val="20"/>
          <w:szCs w:val="20"/>
          <w:lang w:eastAsia="en-US"/>
        </w:rPr>
        <w:t>.......................................................................................................................................................</w:t>
      </w:r>
    </w:p>
    <w:p w14:paraId="3E2891F6" w14:textId="77777777" w:rsidR="00156767" w:rsidRPr="00711A5B" w:rsidRDefault="00156767" w:rsidP="006E4083">
      <w:pPr>
        <w:spacing w:line="312" w:lineRule="auto"/>
        <w:jc w:val="center"/>
        <w:rPr>
          <w:rFonts w:ascii="Arial" w:hAnsi="Arial" w:cs="Arial"/>
          <w:spacing w:val="4"/>
          <w:sz w:val="20"/>
          <w:szCs w:val="20"/>
          <w:lang w:eastAsia="en-US"/>
        </w:rPr>
      </w:pPr>
      <w:r w:rsidRPr="00711A5B">
        <w:rPr>
          <w:rFonts w:ascii="Arial" w:hAnsi="Arial" w:cs="Arial"/>
          <w:i/>
          <w:sz w:val="20"/>
          <w:szCs w:val="20"/>
          <w:lang w:eastAsia="en-US"/>
        </w:rPr>
        <w:t>(pełna nazwa/firma, adres)</w:t>
      </w:r>
    </w:p>
    <w:p w14:paraId="4B2D5A88" w14:textId="77777777" w:rsidR="005245D0" w:rsidRDefault="00156767" w:rsidP="005245D0">
      <w:pPr>
        <w:spacing w:line="312" w:lineRule="auto"/>
        <w:jc w:val="center"/>
        <w:rPr>
          <w:rFonts w:ascii="Arial" w:hAnsi="Arial" w:cs="Arial"/>
          <w:spacing w:val="4"/>
          <w:sz w:val="20"/>
          <w:szCs w:val="20"/>
          <w:lang w:eastAsia="en-US"/>
        </w:rPr>
      </w:pPr>
      <w:r w:rsidRPr="00711A5B">
        <w:rPr>
          <w:rFonts w:ascii="Arial" w:hAnsi="Arial" w:cs="Arial"/>
          <w:spacing w:val="4"/>
          <w:sz w:val="20"/>
          <w:szCs w:val="20"/>
          <w:lang w:eastAsia="en-US"/>
        </w:rPr>
        <w:t>ubiegając się o udzielenie zamówienia publicznego na:</w:t>
      </w:r>
    </w:p>
    <w:p w14:paraId="2D0C7AA3" w14:textId="25F6FF88" w:rsidR="005245D0" w:rsidRDefault="005245D0" w:rsidP="005245D0">
      <w:pPr>
        <w:spacing w:line="312" w:lineRule="auto"/>
        <w:jc w:val="center"/>
        <w:rPr>
          <w:rFonts w:ascii="Arial" w:hAnsi="Arial" w:cs="Arial"/>
          <w:b/>
          <w:i/>
          <w:sz w:val="20"/>
          <w:szCs w:val="20"/>
        </w:rPr>
      </w:pPr>
      <w:r w:rsidRPr="005245D0">
        <w:rPr>
          <w:rFonts w:ascii="Arial" w:hAnsi="Arial" w:cs="Arial"/>
          <w:b/>
          <w:i/>
          <w:sz w:val="20"/>
          <w:szCs w:val="20"/>
        </w:rPr>
        <w:t xml:space="preserve"> </w:t>
      </w:r>
      <w:r w:rsidRPr="00A67BD9">
        <w:rPr>
          <w:rFonts w:ascii="Arial" w:hAnsi="Arial" w:cs="Arial"/>
          <w:b/>
          <w:i/>
          <w:sz w:val="20"/>
          <w:szCs w:val="20"/>
        </w:rPr>
        <w:t>Przeprowadzenie strategicznej oceny oddziaływania na środowisko wraz z prognozą oddziaływania na środowisko dla zaktualizowanego dokumentu „Lista Projektów Strategicznych dla infrastruktury energetycznej, w ramach Programu Operacyjnego Infrastruktura i Środowisko 2014-2020”, stanowiącego Project pipeline dla sektora energetyka w ramach Programu Operacyjnego Infrastruktura i Środowisko 2014-2020.</w:t>
      </w:r>
    </w:p>
    <w:p w14:paraId="52C98FB0" w14:textId="77777777" w:rsidR="005245D0" w:rsidRPr="001B56B5" w:rsidRDefault="005245D0" w:rsidP="005245D0">
      <w:pPr>
        <w:spacing w:line="312" w:lineRule="auto"/>
        <w:jc w:val="center"/>
        <w:rPr>
          <w:rFonts w:ascii="Arial" w:hAnsi="Arial" w:cs="Arial"/>
          <w:b/>
          <w:i/>
          <w:sz w:val="20"/>
          <w:szCs w:val="20"/>
        </w:rPr>
      </w:pPr>
      <w:r w:rsidRPr="001B56B5">
        <w:rPr>
          <w:rFonts w:ascii="Arial" w:hAnsi="Arial" w:cs="Arial"/>
          <w:b/>
          <w:i/>
          <w:sz w:val="20"/>
          <w:szCs w:val="20"/>
        </w:rPr>
        <w:t>(znak postępowania BDGwzp-26</w:t>
      </w:r>
      <w:r>
        <w:rPr>
          <w:rFonts w:ascii="Arial" w:hAnsi="Arial" w:cs="Arial"/>
          <w:b/>
          <w:i/>
          <w:sz w:val="20"/>
          <w:szCs w:val="20"/>
        </w:rPr>
        <w:t>1</w:t>
      </w:r>
      <w:r w:rsidRPr="001B56B5">
        <w:rPr>
          <w:rFonts w:ascii="Arial" w:hAnsi="Arial" w:cs="Arial"/>
          <w:b/>
          <w:i/>
          <w:sz w:val="20"/>
          <w:szCs w:val="20"/>
        </w:rPr>
        <w:t>/</w:t>
      </w:r>
      <w:r>
        <w:rPr>
          <w:rFonts w:ascii="Arial" w:hAnsi="Arial" w:cs="Arial"/>
          <w:b/>
          <w:i/>
          <w:sz w:val="20"/>
          <w:szCs w:val="20"/>
        </w:rPr>
        <w:t>10/2020/BK</w:t>
      </w:r>
      <w:r w:rsidRPr="001B56B5">
        <w:rPr>
          <w:rFonts w:ascii="Arial" w:hAnsi="Arial" w:cs="Arial"/>
          <w:b/>
          <w:i/>
          <w:sz w:val="20"/>
          <w:szCs w:val="20"/>
        </w:rPr>
        <w:t>)</w:t>
      </w:r>
    </w:p>
    <w:p w14:paraId="35746D93" w14:textId="77777777" w:rsidR="00156767" w:rsidRDefault="00156767" w:rsidP="006E4083">
      <w:pPr>
        <w:spacing w:line="312" w:lineRule="auto"/>
        <w:rPr>
          <w:rFonts w:ascii="Arial" w:hAnsi="Arial" w:cs="Arial"/>
          <w:spacing w:val="4"/>
          <w:sz w:val="20"/>
          <w:szCs w:val="20"/>
          <w:lang w:eastAsia="en-US"/>
        </w:rPr>
      </w:pPr>
    </w:p>
    <w:p w14:paraId="37EB75EC" w14:textId="77777777" w:rsidR="005245D0" w:rsidRDefault="005245D0" w:rsidP="006E4083">
      <w:pPr>
        <w:spacing w:line="312" w:lineRule="auto"/>
        <w:rPr>
          <w:rFonts w:ascii="Arial" w:hAnsi="Arial" w:cs="Arial"/>
          <w:spacing w:val="4"/>
          <w:sz w:val="20"/>
          <w:szCs w:val="20"/>
          <w:lang w:eastAsia="en-US"/>
        </w:rPr>
      </w:pPr>
    </w:p>
    <w:p w14:paraId="6E549A17" w14:textId="77777777" w:rsidR="00156767" w:rsidRPr="00711A5B" w:rsidRDefault="00156767" w:rsidP="006E4083">
      <w:pPr>
        <w:spacing w:line="312" w:lineRule="auto"/>
        <w:rPr>
          <w:rFonts w:ascii="Arial" w:hAnsi="Arial" w:cs="Arial"/>
          <w:spacing w:val="4"/>
          <w:sz w:val="20"/>
          <w:szCs w:val="20"/>
          <w:lang w:eastAsia="en-US"/>
        </w:rPr>
      </w:pPr>
      <w:r w:rsidRPr="00711A5B">
        <w:rPr>
          <w:rFonts w:ascii="Arial" w:hAnsi="Arial" w:cs="Arial"/>
          <w:spacing w:val="4"/>
          <w:sz w:val="20"/>
          <w:szCs w:val="20"/>
          <w:lang w:eastAsia="en-US"/>
        </w:rPr>
        <w:t>składam/y następujące oświadczenia:</w:t>
      </w:r>
    </w:p>
    <w:p w14:paraId="3EA85160" w14:textId="77777777" w:rsidR="00156767" w:rsidRPr="00711A5B" w:rsidRDefault="00156767" w:rsidP="006E4083">
      <w:pPr>
        <w:spacing w:line="312" w:lineRule="auto"/>
        <w:jc w:val="center"/>
        <w:rPr>
          <w:rFonts w:ascii="Arial" w:hAnsi="Arial" w:cs="Arial"/>
          <w:b/>
          <w:sz w:val="20"/>
          <w:szCs w:val="20"/>
          <w:u w:val="single"/>
          <w:lang w:eastAsia="en-US"/>
        </w:rPr>
      </w:pPr>
      <w:r w:rsidRPr="00711A5B">
        <w:rPr>
          <w:rFonts w:ascii="Arial" w:hAnsi="Arial" w:cs="Arial"/>
          <w:b/>
          <w:sz w:val="20"/>
          <w:szCs w:val="20"/>
          <w:u w:val="single"/>
          <w:lang w:eastAsia="en-US"/>
        </w:rPr>
        <w:t xml:space="preserve">Oświadczenie wykonawcy </w:t>
      </w:r>
    </w:p>
    <w:p w14:paraId="5A46B4CD" w14:textId="77777777" w:rsidR="00156767" w:rsidRPr="00711A5B" w:rsidRDefault="00156767" w:rsidP="006E4083">
      <w:pPr>
        <w:spacing w:line="312" w:lineRule="auto"/>
        <w:jc w:val="center"/>
        <w:rPr>
          <w:rFonts w:ascii="Arial" w:hAnsi="Arial" w:cs="Arial"/>
          <w:b/>
          <w:sz w:val="20"/>
          <w:szCs w:val="20"/>
          <w:lang w:eastAsia="en-US"/>
        </w:rPr>
      </w:pPr>
      <w:r w:rsidRPr="00711A5B">
        <w:rPr>
          <w:rFonts w:ascii="Arial" w:hAnsi="Arial" w:cs="Arial"/>
          <w:b/>
          <w:sz w:val="20"/>
          <w:szCs w:val="20"/>
          <w:lang w:eastAsia="en-US"/>
        </w:rPr>
        <w:t xml:space="preserve">składane na podstawie art. 25a ust. 1 ustawy z dnia 29 stycznia 2004 r. </w:t>
      </w:r>
    </w:p>
    <w:p w14:paraId="65931003" w14:textId="77777777" w:rsidR="00156767" w:rsidRPr="00711A5B" w:rsidRDefault="00156767" w:rsidP="006E4083">
      <w:pPr>
        <w:spacing w:line="312" w:lineRule="auto"/>
        <w:jc w:val="center"/>
        <w:rPr>
          <w:rFonts w:ascii="Arial" w:hAnsi="Arial" w:cs="Arial"/>
          <w:b/>
          <w:sz w:val="20"/>
          <w:szCs w:val="20"/>
          <w:lang w:eastAsia="en-US"/>
        </w:rPr>
      </w:pPr>
      <w:r w:rsidRPr="00711A5B">
        <w:rPr>
          <w:rFonts w:ascii="Arial" w:hAnsi="Arial" w:cs="Arial"/>
          <w:b/>
          <w:sz w:val="20"/>
          <w:szCs w:val="20"/>
          <w:lang w:eastAsia="en-US"/>
        </w:rPr>
        <w:t xml:space="preserve"> Prawo zamówień publicznych (dalej jako: ustawa Pzp), </w:t>
      </w:r>
    </w:p>
    <w:p w14:paraId="55DA2060" w14:textId="77777777" w:rsidR="00156767" w:rsidRPr="00711A5B" w:rsidRDefault="00156767" w:rsidP="006E4083">
      <w:pPr>
        <w:spacing w:line="312" w:lineRule="auto"/>
        <w:jc w:val="center"/>
        <w:rPr>
          <w:rFonts w:ascii="Arial" w:hAnsi="Arial" w:cs="Arial"/>
          <w:b/>
          <w:sz w:val="20"/>
          <w:szCs w:val="20"/>
          <w:u w:val="single"/>
          <w:lang w:eastAsia="en-US"/>
        </w:rPr>
      </w:pPr>
      <w:r w:rsidRPr="00711A5B">
        <w:rPr>
          <w:rFonts w:ascii="Arial" w:hAnsi="Arial" w:cs="Arial"/>
          <w:b/>
          <w:sz w:val="20"/>
          <w:szCs w:val="20"/>
          <w:u w:val="single"/>
          <w:lang w:eastAsia="en-US"/>
        </w:rPr>
        <w:t>DOTYCZĄCE PRZESŁANEK WYKLUCZENIA Z POSTĘPOWANIA</w:t>
      </w:r>
    </w:p>
    <w:p w14:paraId="2C18E22F" w14:textId="77777777" w:rsidR="00156767" w:rsidRPr="00711A5B" w:rsidRDefault="00156767" w:rsidP="006E4083">
      <w:pPr>
        <w:spacing w:line="312" w:lineRule="auto"/>
        <w:jc w:val="both"/>
        <w:rPr>
          <w:rFonts w:ascii="Arial" w:hAnsi="Arial" w:cs="Arial"/>
          <w:sz w:val="20"/>
          <w:szCs w:val="20"/>
          <w:lang w:eastAsia="en-US"/>
        </w:rPr>
      </w:pPr>
    </w:p>
    <w:p w14:paraId="51AA00B6" w14:textId="77777777" w:rsidR="00156767" w:rsidRPr="00711A5B" w:rsidRDefault="00156767" w:rsidP="006E4083">
      <w:pPr>
        <w:shd w:val="clear" w:color="auto" w:fill="BFBFBF"/>
        <w:spacing w:line="312" w:lineRule="auto"/>
        <w:rPr>
          <w:rFonts w:ascii="Arial" w:hAnsi="Arial" w:cs="Arial"/>
          <w:b/>
          <w:i/>
          <w:sz w:val="20"/>
          <w:szCs w:val="20"/>
          <w:lang w:eastAsia="en-US"/>
        </w:rPr>
      </w:pPr>
      <w:r w:rsidRPr="00711A5B">
        <w:rPr>
          <w:rFonts w:ascii="Arial" w:hAnsi="Arial" w:cs="Arial"/>
          <w:i/>
          <w:sz w:val="20"/>
          <w:szCs w:val="20"/>
          <w:lang w:eastAsia="en-US"/>
        </w:rPr>
        <w:t>[Uwaga: jeżeli punkt 3 nie ma zastosowania, należy go przekreślić]</w:t>
      </w:r>
    </w:p>
    <w:p w14:paraId="01EA2594" w14:textId="77777777" w:rsidR="00156767" w:rsidRPr="00711A5B" w:rsidRDefault="00156767" w:rsidP="006E4083">
      <w:pPr>
        <w:shd w:val="clear" w:color="auto" w:fill="BFBFBF"/>
        <w:spacing w:line="312" w:lineRule="auto"/>
        <w:rPr>
          <w:rFonts w:ascii="Arial" w:hAnsi="Arial" w:cs="Arial"/>
          <w:b/>
          <w:sz w:val="20"/>
          <w:szCs w:val="20"/>
          <w:lang w:eastAsia="en-US"/>
        </w:rPr>
      </w:pPr>
      <w:r w:rsidRPr="00711A5B">
        <w:rPr>
          <w:rFonts w:ascii="Arial" w:hAnsi="Arial" w:cs="Arial"/>
          <w:b/>
          <w:sz w:val="20"/>
          <w:szCs w:val="20"/>
          <w:lang w:eastAsia="en-US"/>
        </w:rPr>
        <w:t>OŚWIADCZENIA DOTYCZĄCE WYKONAWCY:</w:t>
      </w:r>
    </w:p>
    <w:p w14:paraId="0EB061FB" w14:textId="77777777" w:rsidR="00156767" w:rsidRPr="00711A5B" w:rsidRDefault="00156767" w:rsidP="006E4083">
      <w:pPr>
        <w:spacing w:line="312" w:lineRule="auto"/>
        <w:ind w:left="720"/>
        <w:contextualSpacing/>
        <w:jc w:val="both"/>
        <w:rPr>
          <w:rFonts w:ascii="Arial" w:hAnsi="Arial" w:cs="Arial"/>
          <w:sz w:val="20"/>
          <w:szCs w:val="20"/>
          <w:lang w:eastAsia="en-US"/>
        </w:rPr>
      </w:pPr>
    </w:p>
    <w:p w14:paraId="1FAB8B0B" w14:textId="77777777" w:rsidR="00156767" w:rsidRPr="00E47785" w:rsidRDefault="00156767" w:rsidP="006E4083">
      <w:pPr>
        <w:numPr>
          <w:ilvl w:val="0"/>
          <w:numId w:val="28"/>
        </w:numPr>
        <w:spacing w:line="312" w:lineRule="auto"/>
        <w:contextualSpacing/>
        <w:rPr>
          <w:rFonts w:ascii="Arial" w:hAnsi="Arial" w:cs="Arial"/>
          <w:sz w:val="20"/>
          <w:szCs w:val="20"/>
          <w:lang w:eastAsia="en-US"/>
        </w:rPr>
      </w:pPr>
      <w:r w:rsidRPr="00E47785">
        <w:rPr>
          <w:rFonts w:ascii="Arial" w:hAnsi="Arial" w:cs="Arial"/>
          <w:sz w:val="20"/>
          <w:szCs w:val="20"/>
          <w:lang w:eastAsia="en-US"/>
        </w:rPr>
        <w:t xml:space="preserve">Oświadczam, że nie podlegam wykluczeniu z postępowania na podstawie </w:t>
      </w:r>
      <w:r w:rsidRPr="00E47785">
        <w:rPr>
          <w:rFonts w:ascii="Arial" w:hAnsi="Arial" w:cs="Arial"/>
          <w:sz w:val="20"/>
          <w:szCs w:val="20"/>
          <w:lang w:eastAsia="en-US"/>
        </w:rPr>
        <w:br/>
        <w:t>art. 24 ust 1 pkt 12-23 ustawy Pzp.</w:t>
      </w:r>
    </w:p>
    <w:p w14:paraId="1301D999" w14:textId="77777777" w:rsidR="00156767" w:rsidRPr="00E47785" w:rsidRDefault="00156767" w:rsidP="006E4083">
      <w:pPr>
        <w:numPr>
          <w:ilvl w:val="0"/>
          <w:numId w:val="28"/>
        </w:numPr>
        <w:spacing w:line="312" w:lineRule="auto"/>
        <w:contextualSpacing/>
        <w:rPr>
          <w:rFonts w:ascii="Arial" w:hAnsi="Arial" w:cs="Arial"/>
          <w:sz w:val="20"/>
          <w:szCs w:val="20"/>
          <w:lang w:eastAsia="en-US"/>
        </w:rPr>
      </w:pPr>
      <w:r w:rsidRPr="00E47785">
        <w:rPr>
          <w:rFonts w:ascii="Arial" w:hAnsi="Arial" w:cs="Arial"/>
          <w:sz w:val="20"/>
          <w:szCs w:val="20"/>
          <w:lang w:eastAsia="en-US"/>
        </w:rPr>
        <w:t xml:space="preserve">Oświadczam, że nie podlegam wykluczeniu z postępowania na podstawie </w:t>
      </w:r>
      <w:r w:rsidRPr="00E47785">
        <w:rPr>
          <w:rFonts w:ascii="Arial" w:hAnsi="Arial" w:cs="Arial"/>
          <w:sz w:val="20"/>
          <w:szCs w:val="20"/>
          <w:lang w:eastAsia="en-US"/>
        </w:rPr>
        <w:br/>
        <w:t>art. 24 ust. 5 pkt 1 ustawy Pzp  .</w:t>
      </w:r>
    </w:p>
    <w:p w14:paraId="490589B0" w14:textId="77777777" w:rsidR="00156767" w:rsidRDefault="00156767" w:rsidP="006E4083">
      <w:pPr>
        <w:spacing w:line="312" w:lineRule="auto"/>
        <w:jc w:val="both"/>
        <w:rPr>
          <w:rFonts w:ascii="Arial" w:hAnsi="Arial" w:cs="Arial"/>
          <w:i/>
          <w:sz w:val="20"/>
          <w:szCs w:val="20"/>
          <w:lang w:eastAsia="en-US"/>
        </w:rPr>
      </w:pPr>
    </w:p>
    <w:p w14:paraId="74800D3C" w14:textId="77777777" w:rsidR="00401994" w:rsidRPr="00711A5B" w:rsidRDefault="00401994" w:rsidP="006E4083">
      <w:pPr>
        <w:spacing w:line="312" w:lineRule="auto"/>
        <w:jc w:val="both"/>
        <w:rPr>
          <w:rFonts w:ascii="Arial" w:hAnsi="Arial" w:cs="Arial"/>
          <w:i/>
          <w:sz w:val="20"/>
          <w:szCs w:val="20"/>
          <w:lang w:eastAsia="en-US"/>
        </w:rPr>
      </w:pPr>
    </w:p>
    <w:p w14:paraId="6F88B101" w14:textId="77777777" w:rsidR="00156767" w:rsidRPr="00711A5B" w:rsidRDefault="00156767" w:rsidP="006E4083">
      <w:pPr>
        <w:spacing w:line="312" w:lineRule="auto"/>
        <w:jc w:val="both"/>
        <w:rPr>
          <w:rFonts w:ascii="Arial" w:hAnsi="Arial" w:cs="Arial"/>
          <w:sz w:val="20"/>
          <w:szCs w:val="20"/>
          <w:lang w:eastAsia="en-US"/>
        </w:rPr>
      </w:pPr>
      <w:r w:rsidRPr="00711A5B">
        <w:rPr>
          <w:rFonts w:ascii="Arial" w:hAnsi="Arial" w:cs="Arial"/>
          <w:sz w:val="20"/>
          <w:szCs w:val="20"/>
          <w:lang w:eastAsia="en-US"/>
        </w:rPr>
        <w:t xml:space="preserve">…………….……. </w:t>
      </w:r>
      <w:r w:rsidRPr="00711A5B">
        <w:rPr>
          <w:rFonts w:ascii="Arial" w:hAnsi="Arial" w:cs="Arial"/>
          <w:i/>
          <w:sz w:val="20"/>
          <w:szCs w:val="20"/>
          <w:lang w:eastAsia="en-US"/>
        </w:rPr>
        <w:t xml:space="preserve">(miejscowość), </w:t>
      </w:r>
      <w:r w:rsidRPr="00711A5B">
        <w:rPr>
          <w:rFonts w:ascii="Arial" w:hAnsi="Arial" w:cs="Arial"/>
          <w:sz w:val="20"/>
          <w:szCs w:val="20"/>
          <w:lang w:eastAsia="en-US"/>
        </w:rPr>
        <w:t xml:space="preserve">dnia ………….……. r. </w:t>
      </w:r>
    </w:p>
    <w:p w14:paraId="69FB5717" w14:textId="77777777" w:rsidR="00156767" w:rsidRPr="00711A5B" w:rsidRDefault="00156767" w:rsidP="006E4083">
      <w:pPr>
        <w:spacing w:line="312" w:lineRule="auto"/>
        <w:jc w:val="both"/>
        <w:rPr>
          <w:rFonts w:ascii="Arial" w:hAnsi="Arial" w:cs="Arial"/>
          <w:sz w:val="20"/>
          <w:szCs w:val="20"/>
          <w:lang w:eastAsia="en-US"/>
        </w:rPr>
      </w:pPr>
    </w:p>
    <w:p w14:paraId="6A490490" w14:textId="77777777" w:rsidR="00156767" w:rsidRPr="00711A5B" w:rsidRDefault="00156767" w:rsidP="006E4083">
      <w:pPr>
        <w:spacing w:line="312" w:lineRule="auto"/>
        <w:jc w:val="both"/>
        <w:rPr>
          <w:rFonts w:ascii="Arial" w:hAnsi="Arial" w:cs="Arial"/>
          <w:sz w:val="20"/>
          <w:szCs w:val="20"/>
          <w:lang w:eastAsia="en-US"/>
        </w:rPr>
      </w:pPr>
      <w:r w:rsidRPr="00711A5B">
        <w:rPr>
          <w:rFonts w:ascii="Arial" w:hAnsi="Arial" w:cs="Arial"/>
          <w:sz w:val="20"/>
          <w:szCs w:val="20"/>
          <w:lang w:eastAsia="en-US"/>
        </w:rPr>
        <w:tab/>
      </w:r>
      <w:r w:rsidRPr="00711A5B">
        <w:rPr>
          <w:rFonts w:ascii="Arial" w:hAnsi="Arial" w:cs="Arial"/>
          <w:sz w:val="20"/>
          <w:szCs w:val="20"/>
          <w:lang w:eastAsia="en-US"/>
        </w:rPr>
        <w:tab/>
      </w:r>
      <w:r w:rsidRPr="00711A5B">
        <w:rPr>
          <w:rFonts w:ascii="Arial" w:hAnsi="Arial" w:cs="Arial"/>
          <w:sz w:val="20"/>
          <w:szCs w:val="20"/>
          <w:lang w:eastAsia="en-US"/>
        </w:rPr>
        <w:tab/>
      </w:r>
      <w:r w:rsidRPr="00711A5B">
        <w:rPr>
          <w:rFonts w:ascii="Arial" w:hAnsi="Arial" w:cs="Arial"/>
          <w:sz w:val="20"/>
          <w:szCs w:val="20"/>
          <w:lang w:eastAsia="en-US"/>
        </w:rPr>
        <w:tab/>
      </w:r>
      <w:r w:rsidRPr="00711A5B">
        <w:rPr>
          <w:rFonts w:ascii="Arial" w:hAnsi="Arial" w:cs="Arial"/>
          <w:sz w:val="20"/>
          <w:szCs w:val="20"/>
          <w:lang w:eastAsia="en-US"/>
        </w:rPr>
        <w:tab/>
      </w:r>
      <w:r w:rsidRPr="00711A5B">
        <w:rPr>
          <w:rFonts w:ascii="Arial" w:hAnsi="Arial" w:cs="Arial"/>
          <w:sz w:val="20"/>
          <w:szCs w:val="20"/>
          <w:lang w:eastAsia="en-US"/>
        </w:rPr>
        <w:tab/>
      </w:r>
      <w:r w:rsidRPr="00711A5B">
        <w:rPr>
          <w:rFonts w:ascii="Arial" w:hAnsi="Arial" w:cs="Arial"/>
          <w:sz w:val="20"/>
          <w:szCs w:val="20"/>
          <w:lang w:eastAsia="en-US"/>
        </w:rPr>
        <w:tab/>
        <w:t>…………………………………………</w:t>
      </w:r>
    </w:p>
    <w:p w14:paraId="0E410825" w14:textId="77777777" w:rsidR="00156767" w:rsidRPr="00711A5B" w:rsidRDefault="00156767" w:rsidP="006E4083">
      <w:pPr>
        <w:spacing w:line="312" w:lineRule="auto"/>
        <w:ind w:left="5664" w:firstLine="708"/>
        <w:jc w:val="both"/>
        <w:rPr>
          <w:rFonts w:ascii="Arial" w:hAnsi="Arial" w:cs="Arial"/>
          <w:i/>
          <w:sz w:val="20"/>
          <w:szCs w:val="20"/>
          <w:lang w:eastAsia="en-US"/>
        </w:rPr>
      </w:pPr>
      <w:r w:rsidRPr="00711A5B">
        <w:rPr>
          <w:rFonts w:ascii="Arial" w:hAnsi="Arial" w:cs="Arial"/>
          <w:i/>
          <w:sz w:val="20"/>
          <w:szCs w:val="20"/>
          <w:lang w:eastAsia="en-US"/>
        </w:rPr>
        <w:t>(podpis)</w:t>
      </w:r>
    </w:p>
    <w:p w14:paraId="6FE22245" w14:textId="77777777" w:rsidR="00156767" w:rsidRPr="00711A5B" w:rsidRDefault="00401994" w:rsidP="006E4083">
      <w:pPr>
        <w:shd w:val="clear" w:color="auto" w:fill="BFBFBF"/>
        <w:spacing w:line="312" w:lineRule="auto"/>
        <w:jc w:val="both"/>
        <w:rPr>
          <w:rFonts w:ascii="Arial" w:hAnsi="Arial" w:cs="Arial"/>
          <w:i/>
          <w:sz w:val="20"/>
          <w:szCs w:val="20"/>
          <w:lang w:eastAsia="en-US"/>
        </w:rPr>
      </w:pPr>
      <w:r w:rsidRPr="00711A5B">
        <w:rPr>
          <w:rFonts w:ascii="Arial" w:hAnsi="Arial" w:cs="Arial"/>
          <w:i/>
          <w:sz w:val="20"/>
          <w:szCs w:val="20"/>
          <w:lang w:eastAsia="en-US"/>
        </w:rPr>
        <w:t xml:space="preserve"> </w:t>
      </w:r>
      <w:r w:rsidR="00156767" w:rsidRPr="00711A5B">
        <w:rPr>
          <w:rFonts w:ascii="Arial" w:hAnsi="Arial" w:cs="Arial"/>
          <w:i/>
          <w:sz w:val="20"/>
          <w:szCs w:val="20"/>
          <w:lang w:eastAsia="en-US"/>
        </w:rPr>
        <w:t>[Uwaga: jeżeli wykonawca nie powołuje się na zasoby podmiotu trzeciego na zasadach określonych przepisami art. 22a Pzp, należy poniższe oświadczenie przekreślić]</w:t>
      </w:r>
    </w:p>
    <w:p w14:paraId="51499F0F" w14:textId="77777777" w:rsidR="00156767" w:rsidRPr="00711A5B" w:rsidRDefault="00156767" w:rsidP="006E4083">
      <w:pPr>
        <w:shd w:val="clear" w:color="auto" w:fill="BFBFBF"/>
        <w:spacing w:line="312" w:lineRule="auto"/>
        <w:jc w:val="both"/>
        <w:rPr>
          <w:rFonts w:ascii="Arial" w:hAnsi="Arial" w:cs="Arial"/>
          <w:b/>
          <w:sz w:val="20"/>
          <w:szCs w:val="20"/>
          <w:lang w:eastAsia="en-US"/>
        </w:rPr>
      </w:pPr>
      <w:r w:rsidRPr="00711A5B">
        <w:rPr>
          <w:rFonts w:ascii="Arial" w:hAnsi="Arial" w:cs="Arial"/>
          <w:b/>
          <w:sz w:val="20"/>
          <w:szCs w:val="20"/>
          <w:lang w:eastAsia="en-US"/>
        </w:rPr>
        <w:t>OŚWIADCZENIE DOTYCZĄCE PODMIOTU, NA KTÓREGO ZASOBY POWOŁUJE SIĘ WYKONAWCA:</w:t>
      </w:r>
    </w:p>
    <w:p w14:paraId="1067F52B" w14:textId="77777777" w:rsidR="00156767" w:rsidRPr="00711A5B" w:rsidRDefault="00156767" w:rsidP="006E4083">
      <w:pPr>
        <w:spacing w:line="312" w:lineRule="auto"/>
        <w:jc w:val="both"/>
        <w:rPr>
          <w:rFonts w:ascii="Arial" w:hAnsi="Arial" w:cs="Arial"/>
          <w:b/>
          <w:sz w:val="20"/>
          <w:szCs w:val="20"/>
          <w:lang w:eastAsia="en-US"/>
        </w:rPr>
      </w:pPr>
    </w:p>
    <w:p w14:paraId="7F35299D" w14:textId="77777777" w:rsidR="00156767" w:rsidRPr="00711A5B" w:rsidRDefault="00156767" w:rsidP="006E4083">
      <w:pPr>
        <w:spacing w:line="312" w:lineRule="auto"/>
        <w:jc w:val="both"/>
        <w:rPr>
          <w:rFonts w:ascii="Arial" w:hAnsi="Arial" w:cs="Arial"/>
          <w:sz w:val="20"/>
          <w:szCs w:val="20"/>
          <w:lang w:eastAsia="en-US"/>
        </w:rPr>
      </w:pPr>
      <w:r w:rsidRPr="00711A5B">
        <w:rPr>
          <w:rFonts w:ascii="Arial" w:hAnsi="Arial" w:cs="Arial"/>
          <w:sz w:val="20"/>
          <w:szCs w:val="20"/>
          <w:lang w:eastAsia="en-US"/>
        </w:rPr>
        <w:t xml:space="preserve">Oświadczam, że następujący/e podmiot/y, na którego/ych zasoby powołuję się w niniejszym postępowaniu, tj.: </w:t>
      </w:r>
    </w:p>
    <w:p w14:paraId="358A78AD" w14:textId="77777777" w:rsidR="00065B27" w:rsidRDefault="00156767" w:rsidP="006E4083">
      <w:pPr>
        <w:spacing w:line="312" w:lineRule="auto"/>
        <w:jc w:val="center"/>
        <w:rPr>
          <w:rFonts w:ascii="Arial" w:hAnsi="Arial" w:cs="Arial"/>
          <w:sz w:val="20"/>
          <w:szCs w:val="20"/>
          <w:lang w:eastAsia="en-US"/>
        </w:rPr>
      </w:pPr>
      <w:r w:rsidRPr="00711A5B">
        <w:rPr>
          <w:rFonts w:ascii="Arial" w:hAnsi="Arial" w:cs="Arial"/>
          <w:sz w:val="20"/>
          <w:szCs w:val="20"/>
          <w:lang w:eastAsia="en-US"/>
        </w:rPr>
        <w:t xml:space="preserve">…………………………………………………………………….……………………………….. </w:t>
      </w:r>
    </w:p>
    <w:p w14:paraId="1C445C71" w14:textId="77777777" w:rsidR="00156767" w:rsidRPr="00711A5B" w:rsidRDefault="00156767" w:rsidP="006E4083">
      <w:pPr>
        <w:spacing w:line="312" w:lineRule="auto"/>
        <w:jc w:val="center"/>
        <w:rPr>
          <w:rFonts w:ascii="Arial" w:hAnsi="Arial" w:cs="Arial"/>
          <w:i/>
          <w:sz w:val="20"/>
          <w:szCs w:val="20"/>
          <w:lang w:eastAsia="en-US"/>
        </w:rPr>
      </w:pPr>
      <w:r w:rsidRPr="00711A5B">
        <w:rPr>
          <w:rFonts w:ascii="Arial" w:hAnsi="Arial" w:cs="Arial"/>
          <w:i/>
          <w:sz w:val="20"/>
          <w:szCs w:val="20"/>
          <w:lang w:eastAsia="en-US"/>
        </w:rPr>
        <w:t>(podać peł</w:t>
      </w:r>
      <w:r w:rsidR="00401994">
        <w:rPr>
          <w:rFonts w:ascii="Arial" w:hAnsi="Arial" w:cs="Arial"/>
          <w:i/>
          <w:sz w:val="20"/>
          <w:szCs w:val="20"/>
          <w:lang w:eastAsia="en-US"/>
        </w:rPr>
        <w:t>ną nazwę/firmę, adres</w:t>
      </w:r>
      <w:r w:rsidRPr="00711A5B">
        <w:rPr>
          <w:rFonts w:ascii="Arial" w:hAnsi="Arial" w:cs="Arial"/>
          <w:i/>
          <w:sz w:val="20"/>
          <w:szCs w:val="20"/>
          <w:lang w:eastAsia="en-US"/>
        </w:rPr>
        <w:t>)</w:t>
      </w:r>
    </w:p>
    <w:p w14:paraId="059B1B7E" w14:textId="77777777" w:rsidR="00156767" w:rsidRPr="00711A5B" w:rsidRDefault="00156767" w:rsidP="006E4083">
      <w:pPr>
        <w:spacing w:line="312" w:lineRule="auto"/>
        <w:jc w:val="both"/>
        <w:rPr>
          <w:rFonts w:ascii="Arial" w:hAnsi="Arial" w:cs="Arial"/>
          <w:i/>
          <w:sz w:val="20"/>
          <w:szCs w:val="20"/>
          <w:lang w:eastAsia="en-US"/>
        </w:rPr>
      </w:pPr>
      <w:r w:rsidRPr="00711A5B">
        <w:rPr>
          <w:rFonts w:ascii="Arial" w:hAnsi="Arial" w:cs="Arial"/>
          <w:sz w:val="20"/>
          <w:szCs w:val="20"/>
          <w:lang w:eastAsia="en-US"/>
        </w:rPr>
        <w:t>nie podlega/ją wykluczeniu z postępowania o udzielenie zamówienia.</w:t>
      </w:r>
    </w:p>
    <w:p w14:paraId="2A7A6C58" w14:textId="77777777" w:rsidR="00156767" w:rsidRPr="00711A5B" w:rsidRDefault="00156767" w:rsidP="006E4083">
      <w:pPr>
        <w:spacing w:line="312" w:lineRule="auto"/>
        <w:jc w:val="both"/>
        <w:rPr>
          <w:rFonts w:ascii="Arial" w:hAnsi="Arial" w:cs="Arial"/>
          <w:sz w:val="20"/>
          <w:szCs w:val="20"/>
          <w:lang w:eastAsia="en-US"/>
        </w:rPr>
      </w:pPr>
    </w:p>
    <w:p w14:paraId="359B2EF5" w14:textId="77777777" w:rsidR="00156767" w:rsidRPr="00711A5B" w:rsidRDefault="00156767" w:rsidP="006E4083">
      <w:pPr>
        <w:spacing w:line="312" w:lineRule="auto"/>
        <w:jc w:val="both"/>
        <w:rPr>
          <w:rFonts w:ascii="Arial" w:hAnsi="Arial" w:cs="Arial"/>
          <w:sz w:val="20"/>
          <w:szCs w:val="20"/>
          <w:lang w:eastAsia="en-US"/>
        </w:rPr>
      </w:pPr>
      <w:r w:rsidRPr="00711A5B">
        <w:rPr>
          <w:rFonts w:ascii="Arial" w:hAnsi="Arial" w:cs="Arial"/>
          <w:sz w:val="20"/>
          <w:szCs w:val="20"/>
          <w:lang w:eastAsia="en-US"/>
        </w:rPr>
        <w:t xml:space="preserve">…………….……. </w:t>
      </w:r>
      <w:r w:rsidRPr="00711A5B">
        <w:rPr>
          <w:rFonts w:ascii="Arial" w:hAnsi="Arial" w:cs="Arial"/>
          <w:i/>
          <w:sz w:val="20"/>
          <w:szCs w:val="20"/>
          <w:lang w:eastAsia="en-US"/>
        </w:rPr>
        <w:t xml:space="preserve">(miejscowość), </w:t>
      </w:r>
      <w:r w:rsidRPr="00711A5B">
        <w:rPr>
          <w:rFonts w:ascii="Arial" w:hAnsi="Arial" w:cs="Arial"/>
          <w:sz w:val="20"/>
          <w:szCs w:val="20"/>
          <w:lang w:eastAsia="en-US"/>
        </w:rPr>
        <w:t xml:space="preserve">dnia …………………. r. </w:t>
      </w:r>
    </w:p>
    <w:p w14:paraId="1D652F51" w14:textId="77777777" w:rsidR="00156767" w:rsidRPr="00711A5B" w:rsidRDefault="00156767" w:rsidP="006E4083">
      <w:pPr>
        <w:spacing w:line="312" w:lineRule="auto"/>
        <w:jc w:val="both"/>
        <w:rPr>
          <w:rFonts w:ascii="Arial" w:hAnsi="Arial" w:cs="Arial"/>
          <w:sz w:val="20"/>
          <w:szCs w:val="20"/>
          <w:lang w:eastAsia="en-US"/>
        </w:rPr>
      </w:pPr>
    </w:p>
    <w:p w14:paraId="4DD506C0" w14:textId="77777777" w:rsidR="00156767" w:rsidRPr="00711A5B" w:rsidRDefault="00156767" w:rsidP="006E4083">
      <w:pPr>
        <w:spacing w:line="312" w:lineRule="auto"/>
        <w:jc w:val="both"/>
        <w:rPr>
          <w:rFonts w:ascii="Arial" w:hAnsi="Arial" w:cs="Arial"/>
          <w:sz w:val="20"/>
          <w:szCs w:val="20"/>
          <w:lang w:eastAsia="en-US"/>
        </w:rPr>
      </w:pPr>
      <w:r w:rsidRPr="00711A5B">
        <w:rPr>
          <w:rFonts w:ascii="Arial" w:hAnsi="Arial" w:cs="Arial"/>
          <w:sz w:val="20"/>
          <w:szCs w:val="20"/>
          <w:lang w:eastAsia="en-US"/>
        </w:rPr>
        <w:tab/>
      </w:r>
      <w:r w:rsidRPr="00711A5B">
        <w:rPr>
          <w:rFonts w:ascii="Arial" w:hAnsi="Arial" w:cs="Arial"/>
          <w:sz w:val="20"/>
          <w:szCs w:val="20"/>
          <w:lang w:eastAsia="en-US"/>
        </w:rPr>
        <w:tab/>
      </w:r>
      <w:r w:rsidRPr="00711A5B">
        <w:rPr>
          <w:rFonts w:ascii="Arial" w:hAnsi="Arial" w:cs="Arial"/>
          <w:sz w:val="20"/>
          <w:szCs w:val="20"/>
          <w:lang w:eastAsia="en-US"/>
        </w:rPr>
        <w:tab/>
      </w:r>
      <w:r w:rsidRPr="00711A5B">
        <w:rPr>
          <w:rFonts w:ascii="Arial" w:hAnsi="Arial" w:cs="Arial"/>
          <w:sz w:val="20"/>
          <w:szCs w:val="20"/>
          <w:lang w:eastAsia="en-US"/>
        </w:rPr>
        <w:tab/>
      </w:r>
      <w:r w:rsidRPr="00711A5B">
        <w:rPr>
          <w:rFonts w:ascii="Arial" w:hAnsi="Arial" w:cs="Arial"/>
          <w:sz w:val="20"/>
          <w:szCs w:val="20"/>
          <w:lang w:eastAsia="en-US"/>
        </w:rPr>
        <w:tab/>
      </w:r>
      <w:r w:rsidRPr="00711A5B">
        <w:rPr>
          <w:rFonts w:ascii="Arial" w:hAnsi="Arial" w:cs="Arial"/>
          <w:sz w:val="20"/>
          <w:szCs w:val="20"/>
          <w:lang w:eastAsia="en-US"/>
        </w:rPr>
        <w:tab/>
      </w:r>
      <w:r w:rsidRPr="00711A5B">
        <w:rPr>
          <w:rFonts w:ascii="Arial" w:hAnsi="Arial" w:cs="Arial"/>
          <w:sz w:val="20"/>
          <w:szCs w:val="20"/>
          <w:lang w:eastAsia="en-US"/>
        </w:rPr>
        <w:tab/>
        <w:t>…………………………………………</w:t>
      </w:r>
    </w:p>
    <w:p w14:paraId="0070C2CE" w14:textId="77777777" w:rsidR="00156767" w:rsidRPr="00711A5B" w:rsidRDefault="00156767" w:rsidP="006E4083">
      <w:pPr>
        <w:spacing w:line="312" w:lineRule="auto"/>
        <w:ind w:left="5664" w:firstLine="708"/>
        <w:jc w:val="both"/>
        <w:rPr>
          <w:rFonts w:ascii="Arial" w:hAnsi="Arial" w:cs="Arial"/>
          <w:i/>
          <w:sz w:val="20"/>
          <w:szCs w:val="20"/>
          <w:lang w:eastAsia="en-US"/>
        </w:rPr>
      </w:pPr>
      <w:r w:rsidRPr="00711A5B">
        <w:rPr>
          <w:rFonts w:ascii="Arial" w:hAnsi="Arial" w:cs="Arial"/>
          <w:i/>
          <w:sz w:val="20"/>
          <w:szCs w:val="20"/>
          <w:lang w:eastAsia="en-US"/>
        </w:rPr>
        <w:t>(podpis)</w:t>
      </w:r>
    </w:p>
    <w:p w14:paraId="00EDFE28" w14:textId="77777777" w:rsidR="00156767" w:rsidRPr="00711A5B" w:rsidRDefault="00156767" w:rsidP="006E4083">
      <w:pPr>
        <w:shd w:val="clear" w:color="auto" w:fill="BFBFBF"/>
        <w:spacing w:line="312" w:lineRule="auto"/>
        <w:jc w:val="both"/>
        <w:rPr>
          <w:rFonts w:ascii="Arial" w:hAnsi="Arial" w:cs="Arial"/>
          <w:b/>
          <w:sz w:val="20"/>
          <w:szCs w:val="20"/>
          <w:lang w:eastAsia="en-US"/>
        </w:rPr>
      </w:pPr>
      <w:r w:rsidRPr="00711A5B">
        <w:rPr>
          <w:rFonts w:ascii="Arial" w:hAnsi="Arial" w:cs="Arial"/>
          <w:b/>
          <w:sz w:val="20"/>
          <w:szCs w:val="20"/>
          <w:lang w:eastAsia="en-US"/>
        </w:rPr>
        <w:t>OŚWIADCZENIE DOTYCZĄCE PODANYCH INFORMACJI:</w:t>
      </w:r>
    </w:p>
    <w:p w14:paraId="453BE32E" w14:textId="77777777" w:rsidR="00156767" w:rsidRPr="00711A5B" w:rsidRDefault="00156767" w:rsidP="006E4083">
      <w:pPr>
        <w:spacing w:line="312" w:lineRule="auto"/>
        <w:jc w:val="both"/>
        <w:rPr>
          <w:rFonts w:ascii="Arial" w:hAnsi="Arial" w:cs="Arial"/>
          <w:b/>
          <w:sz w:val="20"/>
          <w:szCs w:val="20"/>
          <w:lang w:eastAsia="en-US"/>
        </w:rPr>
      </w:pPr>
    </w:p>
    <w:p w14:paraId="258725DA" w14:textId="77777777" w:rsidR="00156767" w:rsidRPr="00401994" w:rsidRDefault="00156767" w:rsidP="006E4083">
      <w:pPr>
        <w:spacing w:line="312" w:lineRule="auto"/>
        <w:jc w:val="both"/>
        <w:rPr>
          <w:rFonts w:ascii="Arial" w:hAnsi="Arial" w:cs="Arial"/>
          <w:sz w:val="20"/>
          <w:szCs w:val="20"/>
          <w:lang w:eastAsia="en-US"/>
        </w:rPr>
      </w:pPr>
      <w:r w:rsidRPr="00401994">
        <w:rPr>
          <w:rFonts w:ascii="Arial" w:hAnsi="Arial" w:cs="Arial"/>
          <w:sz w:val="20"/>
          <w:szCs w:val="20"/>
          <w:lang w:eastAsia="en-US"/>
        </w:rPr>
        <w:t xml:space="preserve">Oświadczam, że wszystkie informacje podane w powyższych oświadczeniach są aktualne </w:t>
      </w:r>
      <w:r w:rsidRPr="00401994">
        <w:rPr>
          <w:rFonts w:ascii="Arial" w:hAnsi="Arial" w:cs="Arial"/>
          <w:sz w:val="20"/>
          <w:szCs w:val="20"/>
          <w:lang w:eastAsia="en-US"/>
        </w:rPr>
        <w:br/>
        <w:t>i zgodne z prawdą oraz zostały przedstawione z pełną świadomością konsekwencji wprowadzenia zamawiającego w błąd przy przedstawianiu informacji.</w:t>
      </w:r>
    </w:p>
    <w:p w14:paraId="4CC3E806" w14:textId="77777777" w:rsidR="00156767" w:rsidRDefault="00156767" w:rsidP="006E4083">
      <w:pPr>
        <w:spacing w:line="312" w:lineRule="auto"/>
        <w:jc w:val="both"/>
        <w:rPr>
          <w:rFonts w:ascii="Arial" w:hAnsi="Arial" w:cs="Arial"/>
          <w:sz w:val="20"/>
          <w:szCs w:val="20"/>
          <w:lang w:eastAsia="en-US"/>
        </w:rPr>
      </w:pPr>
    </w:p>
    <w:p w14:paraId="12A90121" w14:textId="77777777" w:rsidR="00E47785" w:rsidRDefault="00E47785" w:rsidP="006E4083">
      <w:pPr>
        <w:spacing w:line="312" w:lineRule="auto"/>
        <w:jc w:val="both"/>
        <w:rPr>
          <w:rFonts w:ascii="Arial" w:hAnsi="Arial" w:cs="Arial"/>
          <w:sz w:val="20"/>
          <w:szCs w:val="20"/>
          <w:lang w:eastAsia="en-US"/>
        </w:rPr>
      </w:pPr>
    </w:p>
    <w:p w14:paraId="789D0562" w14:textId="77777777" w:rsidR="00E47785" w:rsidRDefault="00E47785" w:rsidP="006E4083">
      <w:pPr>
        <w:spacing w:line="312" w:lineRule="auto"/>
        <w:jc w:val="both"/>
        <w:rPr>
          <w:rFonts w:ascii="Arial" w:hAnsi="Arial" w:cs="Arial"/>
          <w:sz w:val="20"/>
          <w:szCs w:val="20"/>
          <w:lang w:eastAsia="en-US"/>
        </w:rPr>
      </w:pPr>
    </w:p>
    <w:p w14:paraId="3AE47BDC" w14:textId="77777777" w:rsidR="00E47785" w:rsidRPr="00711A5B" w:rsidRDefault="00E47785" w:rsidP="006E4083">
      <w:pPr>
        <w:spacing w:line="312" w:lineRule="auto"/>
        <w:jc w:val="both"/>
        <w:rPr>
          <w:rFonts w:ascii="Arial" w:hAnsi="Arial" w:cs="Arial"/>
          <w:sz w:val="20"/>
          <w:szCs w:val="20"/>
          <w:lang w:eastAsia="en-US"/>
        </w:rPr>
      </w:pPr>
    </w:p>
    <w:p w14:paraId="6A70791E" w14:textId="77777777" w:rsidR="00156767" w:rsidRPr="00711A5B" w:rsidRDefault="00156767" w:rsidP="006E4083">
      <w:pPr>
        <w:spacing w:line="312" w:lineRule="auto"/>
        <w:jc w:val="both"/>
        <w:rPr>
          <w:rFonts w:ascii="Arial" w:hAnsi="Arial" w:cs="Arial"/>
          <w:sz w:val="20"/>
          <w:szCs w:val="20"/>
          <w:lang w:eastAsia="en-US"/>
        </w:rPr>
      </w:pPr>
    </w:p>
    <w:p w14:paraId="77E357B3" w14:textId="77777777" w:rsidR="00156767" w:rsidRPr="00711A5B" w:rsidRDefault="00156767" w:rsidP="006E4083">
      <w:pPr>
        <w:spacing w:line="312" w:lineRule="auto"/>
        <w:jc w:val="both"/>
        <w:rPr>
          <w:rFonts w:ascii="Arial" w:hAnsi="Arial" w:cs="Arial"/>
          <w:sz w:val="20"/>
          <w:szCs w:val="20"/>
          <w:lang w:eastAsia="en-US"/>
        </w:rPr>
      </w:pPr>
      <w:bookmarkStart w:id="6" w:name="_Hlk514156302"/>
      <w:r w:rsidRPr="00711A5B">
        <w:rPr>
          <w:rFonts w:ascii="Arial" w:hAnsi="Arial" w:cs="Arial"/>
          <w:sz w:val="20"/>
          <w:szCs w:val="20"/>
          <w:lang w:eastAsia="en-US"/>
        </w:rPr>
        <w:t xml:space="preserve">…………….……. </w:t>
      </w:r>
      <w:r w:rsidRPr="00711A5B">
        <w:rPr>
          <w:rFonts w:ascii="Arial" w:hAnsi="Arial" w:cs="Arial"/>
          <w:i/>
          <w:sz w:val="20"/>
          <w:szCs w:val="20"/>
          <w:lang w:eastAsia="en-US"/>
        </w:rPr>
        <w:t xml:space="preserve">(miejscowość), </w:t>
      </w:r>
      <w:r w:rsidR="00E47785">
        <w:rPr>
          <w:rFonts w:ascii="Arial" w:hAnsi="Arial" w:cs="Arial"/>
          <w:sz w:val="20"/>
          <w:szCs w:val="20"/>
          <w:lang w:eastAsia="en-US"/>
        </w:rPr>
        <w:t>dnia ……</w:t>
      </w:r>
      <w:r w:rsidRPr="00711A5B">
        <w:rPr>
          <w:rFonts w:ascii="Arial" w:hAnsi="Arial" w:cs="Arial"/>
          <w:sz w:val="20"/>
          <w:szCs w:val="20"/>
          <w:lang w:eastAsia="en-US"/>
        </w:rPr>
        <w:t xml:space="preserve">…. r. </w:t>
      </w:r>
      <w:bookmarkEnd w:id="6"/>
      <w:r w:rsidR="00E47785">
        <w:rPr>
          <w:rFonts w:ascii="Arial" w:hAnsi="Arial" w:cs="Arial"/>
          <w:sz w:val="20"/>
          <w:szCs w:val="20"/>
          <w:lang w:eastAsia="en-US"/>
        </w:rPr>
        <w:t xml:space="preserve">                </w:t>
      </w:r>
      <w:r w:rsidRPr="00711A5B">
        <w:rPr>
          <w:rFonts w:ascii="Arial" w:hAnsi="Arial" w:cs="Arial"/>
          <w:sz w:val="20"/>
          <w:szCs w:val="20"/>
          <w:lang w:eastAsia="en-US"/>
        </w:rPr>
        <w:t>…………………………………………</w:t>
      </w:r>
    </w:p>
    <w:p w14:paraId="67A86C21" w14:textId="77777777" w:rsidR="00156767" w:rsidRPr="00711A5B" w:rsidRDefault="00156767" w:rsidP="006E4083">
      <w:pPr>
        <w:spacing w:line="312" w:lineRule="auto"/>
        <w:ind w:left="5664" w:firstLine="708"/>
        <w:jc w:val="both"/>
        <w:rPr>
          <w:rFonts w:ascii="Arial" w:hAnsi="Arial" w:cs="Arial"/>
          <w:i/>
          <w:sz w:val="20"/>
          <w:szCs w:val="20"/>
          <w:lang w:eastAsia="en-US"/>
        </w:rPr>
      </w:pPr>
      <w:r w:rsidRPr="00711A5B">
        <w:rPr>
          <w:rFonts w:ascii="Arial" w:hAnsi="Arial" w:cs="Arial"/>
          <w:i/>
          <w:sz w:val="20"/>
          <w:szCs w:val="20"/>
          <w:lang w:eastAsia="en-US"/>
        </w:rPr>
        <w:t>(podpis)</w:t>
      </w:r>
    </w:p>
    <w:p w14:paraId="434922CD" w14:textId="77777777" w:rsidR="00DC5154" w:rsidRPr="00711A5B" w:rsidRDefault="00DC5154" w:rsidP="006E4083">
      <w:pPr>
        <w:spacing w:line="312" w:lineRule="auto"/>
        <w:ind w:left="5664" w:firstLine="708"/>
        <w:jc w:val="both"/>
        <w:rPr>
          <w:rFonts w:ascii="Arial" w:hAnsi="Arial" w:cs="Arial"/>
          <w:i/>
          <w:sz w:val="20"/>
          <w:szCs w:val="20"/>
          <w:lang w:eastAsia="en-US"/>
        </w:rPr>
      </w:pPr>
    </w:p>
    <w:p w14:paraId="67C8F321" w14:textId="77777777" w:rsidR="00DC5154" w:rsidRPr="00711A5B" w:rsidRDefault="00DC5154" w:rsidP="006E4083">
      <w:pPr>
        <w:spacing w:line="312" w:lineRule="auto"/>
        <w:rPr>
          <w:rFonts w:ascii="Arial" w:hAnsi="Arial" w:cs="Arial"/>
          <w:i/>
          <w:sz w:val="20"/>
          <w:szCs w:val="20"/>
          <w:lang w:eastAsia="en-US"/>
        </w:rPr>
      </w:pPr>
      <w:r w:rsidRPr="00711A5B">
        <w:rPr>
          <w:rFonts w:ascii="Arial" w:hAnsi="Arial" w:cs="Arial"/>
          <w:i/>
          <w:sz w:val="20"/>
          <w:szCs w:val="20"/>
          <w:lang w:eastAsia="en-US"/>
        </w:rPr>
        <w:br w:type="page"/>
      </w:r>
    </w:p>
    <w:p w14:paraId="23241EF8" w14:textId="1799AC22" w:rsidR="001B56B5" w:rsidRPr="002A1E56" w:rsidRDefault="001B56B5" w:rsidP="006E4083">
      <w:pPr>
        <w:spacing w:line="312" w:lineRule="auto"/>
        <w:rPr>
          <w:rFonts w:ascii="Arial" w:hAnsi="Arial" w:cs="Arial"/>
          <w:b/>
          <w:sz w:val="20"/>
          <w:szCs w:val="20"/>
        </w:rPr>
      </w:pPr>
      <w:r w:rsidRPr="00711A5B">
        <w:rPr>
          <w:rFonts w:ascii="Arial" w:hAnsi="Arial" w:cs="Arial"/>
          <w:b/>
          <w:sz w:val="20"/>
          <w:szCs w:val="20"/>
        </w:rPr>
        <w:lastRenderedPageBreak/>
        <w:t>BDGwzp-26</w:t>
      </w:r>
      <w:r w:rsidR="00423FC8">
        <w:rPr>
          <w:rFonts w:ascii="Arial" w:hAnsi="Arial" w:cs="Arial"/>
          <w:b/>
          <w:sz w:val="20"/>
          <w:szCs w:val="20"/>
        </w:rPr>
        <w:t>1</w:t>
      </w:r>
      <w:r w:rsidRPr="00711A5B">
        <w:rPr>
          <w:rFonts w:ascii="Arial" w:hAnsi="Arial" w:cs="Arial"/>
          <w:b/>
          <w:sz w:val="20"/>
          <w:szCs w:val="20"/>
        </w:rPr>
        <w:t>/</w:t>
      </w:r>
      <w:r w:rsidR="0006113C">
        <w:rPr>
          <w:rFonts w:ascii="Arial" w:hAnsi="Arial" w:cs="Arial"/>
          <w:b/>
          <w:sz w:val="20"/>
          <w:szCs w:val="20"/>
        </w:rPr>
        <w:t>10/2020</w:t>
      </w:r>
      <w:r w:rsidR="002A1E56">
        <w:rPr>
          <w:rFonts w:ascii="Arial" w:hAnsi="Arial" w:cs="Arial"/>
          <w:b/>
          <w:sz w:val="20"/>
          <w:szCs w:val="20"/>
        </w:rPr>
        <w:t>/</w:t>
      </w:r>
      <w:r w:rsidR="00423FC8">
        <w:rPr>
          <w:rFonts w:ascii="Arial" w:hAnsi="Arial" w:cs="Arial"/>
          <w:b/>
          <w:sz w:val="20"/>
          <w:szCs w:val="20"/>
        </w:rPr>
        <w:t>BK</w:t>
      </w:r>
      <w:r w:rsidR="002A1E56">
        <w:rPr>
          <w:rFonts w:ascii="Arial" w:hAnsi="Arial" w:cs="Arial"/>
          <w:b/>
          <w:sz w:val="20"/>
          <w:szCs w:val="20"/>
        </w:rPr>
        <w:tab/>
      </w:r>
      <w:r w:rsidR="002A1E56">
        <w:rPr>
          <w:rFonts w:ascii="Arial" w:hAnsi="Arial" w:cs="Arial"/>
          <w:b/>
          <w:sz w:val="20"/>
          <w:szCs w:val="20"/>
        </w:rPr>
        <w:tab/>
      </w:r>
      <w:r w:rsidR="002A1E56">
        <w:rPr>
          <w:rFonts w:ascii="Arial" w:hAnsi="Arial" w:cs="Arial"/>
          <w:b/>
          <w:sz w:val="20"/>
          <w:szCs w:val="20"/>
        </w:rPr>
        <w:tab/>
      </w:r>
      <w:r w:rsidR="002A1E56">
        <w:rPr>
          <w:rFonts w:ascii="Arial" w:hAnsi="Arial" w:cs="Arial"/>
          <w:b/>
          <w:sz w:val="20"/>
          <w:szCs w:val="20"/>
        </w:rPr>
        <w:tab/>
      </w:r>
      <w:r w:rsidR="002A1E56">
        <w:rPr>
          <w:rFonts w:ascii="Arial" w:hAnsi="Arial" w:cs="Arial"/>
          <w:b/>
          <w:sz w:val="20"/>
          <w:szCs w:val="20"/>
        </w:rPr>
        <w:tab/>
      </w:r>
      <w:r w:rsidR="002A1E56">
        <w:rPr>
          <w:rFonts w:ascii="Arial" w:hAnsi="Arial" w:cs="Arial"/>
          <w:b/>
          <w:sz w:val="20"/>
          <w:szCs w:val="20"/>
        </w:rPr>
        <w:tab/>
      </w:r>
      <w:r w:rsidRPr="00711A5B">
        <w:rPr>
          <w:rFonts w:ascii="Arial" w:hAnsi="Arial" w:cs="Arial"/>
          <w:b/>
          <w:bCs/>
          <w:spacing w:val="4"/>
          <w:sz w:val="20"/>
          <w:szCs w:val="20"/>
        </w:rPr>
        <w:t>Załącznik nr 5 do SIWZ</w:t>
      </w:r>
    </w:p>
    <w:p w14:paraId="3BC4CBBD" w14:textId="77777777" w:rsidR="001B56B5" w:rsidRPr="00711A5B" w:rsidRDefault="001B56B5" w:rsidP="006E4083">
      <w:pPr>
        <w:spacing w:line="312" w:lineRule="auto"/>
        <w:rPr>
          <w:rFonts w:ascii="Arial" w:hAnsi="Arial" w:cs="Arial"/>
          <w:spacing w:val="4"/>
          <w:sz w:val="20"/>
          <w:szCs w:val="20"/>
        </w:rPr>
      </w:pPr>
    </w:p>
    <w:p w14:paraId="07C8DB9E" w14:textId="77777777" w:rsidR="001B56B5" w:rsidRPr="00711A5B" w:rsidRDefault="001B56B5" w:rsidP="006E4083">
      <w:pPr>
        <w:spacing w:line="312" w:lineRule="auto"/>
        <w:rPr>
          <w:rFonts w:ascii="Arial" w:hAnsi="Arial" w:cs="Arial"/>
          <w:spacing w:val="4"/>
          <w:sz w:val="20"/>
          <w:szCs w:val="20"/>
        </w:rPr>
      </w:pPr>
    </w:p>
    <w:p w14:paraId="3F9DFA97" w14:textId="77777777" w:rsidR="001B56B5" w:rsidRPr="00711A5B" w:rsidRDefault="001B56B5" w:rsidP="006E4083">
      <w:pPr>
        <w:spacing w:line="312" w:lineRule="auto"/>
        <w:jc w:val="center"/>
        <w:rPr>
          <w:rFonts w:ascii="Arial" w:hAnsi="Arial" w:cs="Arial"/>
          <w:spacing w:val="4"/>
          <w:sz w:val="20"/>
          <w:szCs w:val="20"/>
        </w:rPr>
      </w:pPr>
    </w:p>
    <w:p w14:paraId="2AA3438E" w14:textId="77777777" w:rsidR="001B56B5" w:rsidRPr="00711A5B" w:rsidRDefault="001B56B5" w:rsidP="006E4083">
      <w:pPr>
        <w:spacing w:line="312" w:lineRule="auto"/>
        <w:jc w:val="center"/>
        <w:rPr>
          <w:rFonts w:ascii="Arial" w:hAnsi="Arial" w:cs="Arial"/>
          <w:b/>
          <w:spacing w:val="4"/>
          <w:sz w:val="20"/>
          <w:szCs w:val="20"/>
        </w:rPr>
      </w:pPr>
      <w:r w:rsidRPr="00711A5B">
        <w:rPr>
          <w:rFonts w:ascii="Arial" w:hAnsi="Arial" w:cs="Arial"/>
          <w:b/>
          <w:spacing w:val="4"/>
          <w:sz w:val="20"/>
          <w:szCs w:val="20"/>
        </w:rPr>
        <w:t>OŚWIADCZENIE WYKONAWCY</w:t>
      </w:r>
    </w:p>
    <w:p w14:paraId="54636A1D" w14:textId="77777777" w:rsidR="001B56B5" w:rsidRPr="00711A5B" w:rsidRDefault="001B56B5" w:rsidP="006E4083">
      <w:pPr>
        <w:spacing w:line="312" w:lineRule="auto"/>
        <w:jc w:val="both"/>
        <w:rPr>
          <w:rFonts w:ascii="Arial" w:hAnsi="Arial" w:cs="Arial"/>
          <w:spacing w:val="4"/>
          <w:sz w:val="20"/>
          <w:szCs w:val="20"/>
        </w:rPr>
      </w:pPr>
    </w:p>
    <w:p w14:paraId="04EAB7FA" w14:textId="77777777" w:rsidR="001B56B5" w:rsidRPr="00711A5B" w:rsidRDefault="001B56B5" w:rsidP="006E4083">
      <w:pPr>
        <w:spacing w:line="312" w:lineRule="auto"/>
        <w:jc w:val="both"/>
        <w:rPr>
          <w:rFonts w:ascii="Arial" w:hAnsi="Arial" w:cs="Arial"/>
          <w:spacing w:val="4"/>
          <w:sz w:val="20"/>
          <w:szCs w:val="20"/>
        </w:rPr>
      </w:pPr>
    </w:p>
    <w:p w14:paraId="3BA09257" w14:textId="77777777" w:rsidR="001B56B5" w:rsidRPr="00711A5B" w:rsidRDefault="001B56B5" w:rsidP="006E4083">
      <w:pPr>
        <w:spacing w:line="312" w:lineRule="auto"/>
        <w:jc w:val="both"/>
        <w:rPr>
          <w:rFonts w:ascii="Arial" w:hAnsi="Arial" w:cs="Arial"/>
          <w:spacing w:val="4"/>
          <w:sz w:val="20"/>
          <w:szCs w:val="20"/>
        </w:rPr>
      </w:pPr>
    </w:p>
    <w:p w14:paraId="1A1AE701" w14:textId="77777777" w:rsidR="001B56B5" w:rsidRPr="00711A5B" w:rsidRDefault="001B56B5" w:rsidP="006E4083">
      <w:pPr>
        <w:spacing w:line="312" w:lineRule="auto"/>
        <w:jc w:val="both"/>
        <w:rPr>
          <w:rFonts w:ascii="Arial" w:hAnsi="Arial" w:cs="Arial"/>
          <w:spacing w:val="4"/>
          <w:sz w:val="20"/>
          <w:szCs w:val="20"/>
        </w:rPr>
      </w:pPr>
      <w:r w:rsidRPr="00711A5B">
        <w:rPr>
          <w:rFonts w:ascii="Arial" w:hAnsi="Arial" w:cs="Arial"/>
          <w:spacing w:val="4"/>
          <w:sz w:val="20"/>
          <w:szCs w:val="20"/>
        </w:rPr>
        <w:t>Ja/my niżej podpisani:</w:t>
      </w:r>
    </w:p>
    <w:p w14:paraId="151CCB36" w14:textId="77777777" w:rsidR="001B56B5" w:rsidRPr="00711A5B" w:rsidRDefault="001B56B5" w:rsidP="006E4083">
      <w:pPr>
        <w:spacing w:line="312" w:lineRule="auto"/>
        <w:jc w:val="both"/>
        <w:rPr>
          <w:rFonts w:ascii="Arial" w:hAnsi="Arial" w:cs="Arial"/>
          <w:spacing w:val="4"/>
          <w:sz w:val="20"/>
          <w:szCs w:val="20"/>
        </w:rPr>
      </w:pPr>
      <w:r w:rsidRPr="00711A5B">
        <w:rPr>
          <w:rFonts w:ascii="Arial" w:hAnsi="Arial" w:cs="Arial"/>
          <w:spacing w:val="4"/>
          <w:sz w:val="20"/>
          <w:szCs w:val="20"/>
        </w:rPr>
        <w:t>……………………………………………………………………………………………………………………</w:t>
      </w:r>
    </w:p>
    <w:p w14:paraId="0CAC92CA" w14:textId="77777777" w:rsidR="001B56B5" w:rsidRPr="00711A5B" w:rsidRDefault="001B56B5" w:rsidP="006E4083">
      <w:pPr>
        <w:spacing w:line="312" w:lineRule="auto"/>
        <w:ind w:right="72"/>
        <w:rPr>
          <w:rFonts w:ascii="Arial" w:hAnsi="Arial" w:cs="Arial"/>
          <w:i/>
          <w:sz w:val="20"/>
          <w:szCs w:val="20"/>
        </w:rPr>
      </w:pPr>
      <w:r w:rsidRPr="00711A5B">
        <w:rPr>
          <w:rFonts w:ascii="Arial" w:hAnsi="Arial" w:cs="Arial"/>
          <w:i/>
          <w:sz w:val="18"/>
          <w:szCs w:val="20"/>
        </w:rPr>
        <w:t>(imię, nazwisko, stanowisko/podstawa do reprezentacji)</w:t>
      </w:r>
    </w:p>
    <w:p w14:paraId="5387FD63" w14:textId="77777777" w:rsidR="001B56B5" w:rsidRPr="00711A5B" w:rsidRDefault="001B56B5" w:rsidP="006E4083">
      <w:pPr>
        <w:spacing w:line="312" w:lineRule="auto"/>
        <w:jc w:val="both"/>
        <w:rPr>
          <w:rFonts w:ascii="Arial" w:hAnsi="Arial" w:cs="Arial"/>
          <w:spacing w:val="4"/>
          <w:sz w:val="20"/>
          <w:szCs w:val="20"/>
        </w:rPr>
      </w:pPr>
    </w:p>
    <w:p w14:paraId="2310AD09" w14:textId="77777777" w:rsidR="001B56B5" w:rsidRPr="00711A5B" w:rsidRDefault="001B56B5" w:rsidP="006E4083">
      <w:pPr>
        <w:spacing w:line="312" w:lineRule="auto"/>
        <w:jc w:val="both"/>
        <w:rPr>
          <w:rFonts w:ascii="Arial" w:hAnsi="Arial" w:cs="Arial"/>
          <w:spacing w:val="4"/>
          <w:sz w:val="20"/>
          <w:szCs w:val="20"/>
        </w:rPr>
      </w:pPr>
      <w:r w:rsidRPr="00711A5B">
        <w:rPr>
          <w:rFonts w:ascii="Arial" w:hAnsi="Arial" w:cs="Arial"/>
          <w:spacing w:val="4"/>
          <w:sz w:val="20"/>
          <w:szCs w:val="20"/>
        </w:rPr>
        <w:t xml:space="preserve">działając w imieniu i na rzecz: </w:t>
      </w:r>
    </w:p>
    <w:p w14:paraId="51CB0597" w14:textId="77777777" w:rsidR="001B56B5" w:rsidRPr="00711A5B" w:rsidRDefault="001B56B5" w:rsidP="006E4083">
      <w:pPr>
        <w:spacing w:line="312" w:lineRule="auto"/>
        <w:jc w:val="both"/>
        <w:rPr>
          <w:rFonts w:ascii="Arial" w:hAnsi="Arial" w:cs="Arial"/>
          <w:spacing w:val="4"/>
          <w:sz w:val="20"/>
          <w:szCs w:val="20"/>
        </w:rPr>
      </w:pPr>
      <w:r w:rsidRPr="00711A5B">
        <w:rPr>
          <w:rFonts w:ascii="Arial" w:hAnsi="Arial" w:cs="Arial"/>
          <w:spacing w:val="4"/>
          <w:sz w:val="20"/>
          <w:szCs w:val="20"/>
        </w:rPr>
        <w:t>.......................................................................................................................................................</w:t>
      </w:r>
    </w:p>
    <w:p w14:paraId="74A24B18" w14:textId="77777777" w:rsidR="001B56B5" w:rsidRPr="00711A5B" w:rsidRDefault="001B56B5" w:rsidP="006E4083">
      <w:pPr>
        <w:spacing w:line="312" w:lineRule="auto"/>
        <w:jc w:val="both"/>
        <w:rPr>
          <w:rFonts w:ascii="Arial" w:hAnsi="Arial" w:cs="Arial"/>
          <w:spacing w:val="4"/>
          <w:sz w:val="20"/>
          <w:szCs w:val="20"/>
        </w:rPr>
      </w:pPr>
      <w:r w:rsidRPr="00711A5B">
        <w:rPr>
          <w:rFonts w:ascii="Arial" w:hAnsi="Arial" w:cs="Arial"/>
          <w:spacing w:val="4"/>
          <w:sz w:val="20"/>
          <w:szCs w:val="20"/>
        </w:rPr>
        <w:t>.......................................................................................................................................................</w:t>
      </w:r>
    </w:p>
    <w:p w14:paraId="1127BE60" w14:textId="77777777" w:rsidR="001B56B5" w:rsidRPr="00711A5B" w:rsidRDefault="00065B27" w:rsidP="006E4083">
      <w:pPr>
        <w:spacing w:line="312" w:lineRule="auto"/>
        <w:jc w:val="center"/>
        <w:rPr>
          <w:rFonts w:ascii="Arial" w:hAnsi="Arial" w:cs="Arial"/>
          <w:spacing w:val="4"/>
          <w:sz w:val="20"/>
          <w:szCs w:val="20"/>
        </w:rPr>
      </w:pPr>
      <w:r>
        <w:rPr>
          <w:rFonts w:ascii="Arial" w:hAnsi="Arial" w:cs="Arial"/>
          <w:i/>
          <w:sz w:val="18"/>
          <w:szCs w:val="20"/>
        </w:rPr>
        <w:t>(pełna nazwa/firma, adres</w:t>
      </w:r>
      <w:r w:rsidR="001B56B5" w:rsidRPr="00711A5B">
        <w:rPr>
          <w:rFonts w:ascii="Arial" w:hAnsi="Arial" w:cs="Arial"/>
          <w:i/>
          <w:sz w:val="18"/>
          <w:szCs w:val="20"/>
        </w:rPr>
        <w:t>)</w:t>
      </w:r>
    </w:p>
    <w:p w14:paraId="357834B6" w14:textId="77777777" w:rsidR="0006113C" w:rsidRDefault="001B56B5" w:rsidP="0006113C">
      <w:pPr>
        <w:spacing w:line="312" w:lineRule="auto"/>
        <w:jc w:val="center"/>
        <w:rPr>
          <w:rFonts w:ascii="Arial" w:hAnsi="Arial" w:cs="Arial"/>
          <w:spacing w:val="4"/>
          <w:sz w:val="20"/>
          <w:szCs w:val="20"/>
        </w:rPr>
      </w:pPr>
      <w:r w:rsidRPr="00711A5B">
        <w:rPr>
          <w:rFonts w:ascii="Arial" w:hAnsi="Arial" w:cs="Arial"/>
          <w:spacing w:val="4"/>
          <w:sz w:val="20"/>
          <w:szCs w:val="20"/>
        </w:rPr>
        <w:t>ubiegając się o udzielenie zamówienia publicznego na:</w:t>
      </w:r>
    </w:p>
    <w:p w14:paraId="228515E0" w14:textId="5F8AF977" w:rsidR="0006113C" w:rsidRDefault="0006113C" w:rsidP="0006113C">
      <w:pPr>
        <w:spacing w:line="312" w:lineRule="auto"/>
        <w:jc w:val="center"/>
        <w:rPr>
          <w:rFonts w:ascii="Arial" w:hAnsi="Arial" w:cs="Arial"/>
          <w:b/>
          <w:i/>
          <w:sz w:val="20"/>
          <w:szCs w:val="20"/>
        </w:rPr>
      </w:pPr>
      <w:r w:rsidRPr="0006113C">
        <w:rPr>
          <w:rFonts w:ascii="Arial" w:hAnsi="Arial" w:cs="Arial"/>
          <w:b/>
          <w:i/>
          <w:sz w:val="20"/>
          <w:szCs w:val="20"/>
        </w:rPr>
        <w:t xml:space="preserve"> </w:t>
      </w:r>
      <w:r w:rsidRPr="00A67BD9">
        <w:rPr>
          <w:rFonts w:ascii="Arial" w:hAnsi="Arial" w:cs="Arial"/>
          <w:b/>
          <w:i/>
          <w:sz w:val="20"/>
          <w:szCs w:val="20"/>
        </w:rPr>
        <w:t>Przeprowadzenie strategicznej oceny oddziaływania na środowisko wraz z prognozą oddziaływania na środowisko dla zaktualizowanego dokumentu „Lista Projektów Strategicznych dla infrastruktury energetycznej, w ramach Programu Operacyjnego Infrastruktura i Środowisko 2014-2020”, stanowiącego Project pipeline dla sektora energetyka w ramach Programu Operacyjnego Infrastruktura i Środowisko 2014-2020.</w:t>
      </w:r>
    </w:p>
    <w:p w14:paraId="66A4E613" w14:textId="77777777" w:rsidR="0006113C" w:rsidRPr="001B56B5" w:rsidRDefault="0006113C" w:rsidP="0006113C">
      <w:pPr>
        <w:spacing w:line="312" w:lineRule="auto"/>
        <w:jc w:val="center"/>
        <w:rPr>
          <w:rFonts w:ascii="Arial" w:hAnsi="Arial" w:cs="Arial"/>
          <w:b/>
          <w:i/>
          <w:sz w:val="20"/>
          <w:szCs w:val="20"/>
        </w:rPr>
      </w:pPr>
      <w:r w:rsidRPr="001B56B5">
        <w:rPr>
          <w:rFonts w:ascii="Arial" w:hAnsi="Arial" w:cs="Arial"/>
          <w:b/>
          <w:i/>
          <w:sz w:val="20"/>
          <w:szCs w:val="20"/>
        </w:rPr>
        <w:t>(znak postępowania BDGwzp-26</w:t>
      </w:r>
      <w:r>
        <w:rPr>
          <w:rFonts w:ascii="Arial" w:hAnsi="Arial" w:cs="Arial"/>
          <w:b/>
          <w:i/>
          <w:sz w:val="20"/>
          <w:szCs w:val="20"/>
        </w:rPr>
        <w:t>1</w:t>
      </w:r>
      <w:r w:rsidRPr="001B56B5">
        <w:rPr>
          <w:rFonts w:ascii="Arial" w:hAnsi="Arial" w:cs="Arial"/>
          <w:b/>
          <w:i/>
          <w:sz w:val="20"/>
          <w:szCs w:val="20"/>
        </w:rPr>
        <w:t>/</w:t>
      </w:r>
      <w:r>
        <w:rPr>
          <w:rFonts w:ascii="Arial" w:hAnsi="Arial" w:cs="Arial"/>
          <w:b/>
          <w:i/>
          <w:sz w:val="20"/>
          <w:szCs w:val="20"/>
        </w:rPr>
        <w:t>10/2020/BK</w:t>
      </w:r>
      <w:r w:rsidRPr="001B56B5">
        <w:rPr>
          <w:rFonts w:ascii="Arial" w:hAnsi="Arial" w:cs="Arial"/>
          <w:b/>
          <w:i/>
          <w:sz w:val="20"/>
          <w:szCs w:val="20"/>
        </w:rPr>
        <w:t>)</w:t>
      </w:r>
    </w:p>
    <w:p w14:paraId="3CBF16A8" w14:textId="77777777" w:rsidR="001B56B5" w:rsidRDefault="001B56B5" w:rsidP="006E4083">
      <w:pPr>
        <w:spacing w:line="312" w:lineRule="auto"/>
        <w:rPr>
          <w:rFonts w:ascii="Arial" w:hAnsi="Arial" w:cs="Arial"/>
          <w:spacing w:val="4"/>
          <w:sz w:val="20"/>
          <w:szCs w:val="20"/>
        </w:rPr>
      </w:pPr>
    </w:p>
    <w:p w14:paraId="13EB6F83" w14:textId="77777777" w:rsidR="001B56B5" w:rsidRPr="00711A5B" w:rsidRDefault="001B56B5" w:rsidP="006E4083">
      <w:pPr>
        <w:spacing w:line="312" w:lineRule="auto"/>
        <w:rPr>
          <w:rFonts w:ascii="Arial" w:hAnsi="Arial" w:cs="Arial"/>
          <w:spacing w:val="4"/>
          <w:sz w:val="20"/>
          <w:szCs w:val="20"/>
        </w:rPr>
      </w:pPr>
    </w:p>
    <w:p w14:paraId="4A21C12B" w14:textId="4722E347" w:rsidR="001B56B5" w:rsidRPr="0006113C" w:rsidRDefault="001B56B5" w:rsidP="006E4083">
      <w:pPr>
        <w:spacing w:line="312" w:lineRule="auto"/>
        <w:ind w:left="20"/>
        <w:jc w:val="both"/>
        <w:rPr>
          <w:rFonts w:ascii="Arial" w:hAnsi="Arial" w:cs="Arial"/>
          <w:sz w:val="20"/>
          <w:szCs w:val="20"/>
        </w:rPr>
      </w:pPr>
      <w:r w:rsidRPr="00711A5B">
        <w:rPr>
          <w:rFonts w:ascii="Arial" w:hAnsi="Arial" w:cs="Arial"/>
          <w:spacing w:val="4"/>
          <w:sz w:val="20"/>
          <w:szCs w:val="20"/>
        </w:rPr>
        <w:t xml:space="preserve">- oświadczamy, że </w:t>
      </w:r>
      <w:r w:rsidRPr="00711A5B">
        <w:rPr>
          <w:rFonts w:ascii="Arial" w:hAnsi="Arial" w:cs="Arial"/>
          <w:b/>
          <w:spacing w:val="4"/>
          <w:sz w:val="20"/>
          <w:szCs w:val="20"/>
        </w:rPr>
        <w:t>nie należymy</w:t>
      </w:r>
      <w:r w:rsidRPr="00711A5B">
        <w:rPr>
          <w:rFonts w:ascii="Arial" w:hAnsi="Arial" w:cs="Arial"/>
          <w:spacing w:val="4"/>
          <w:sz w:val="20"/>
          <w:szCs w:val="20"/>
        </w:rPr>
        <w:t xml:space="preserve"> do </w:t>
      </w:r>
      <w:r w:rsidR="0006113C">
        <w:rPr>
          <w:rFonts w:ascii="Arial" w:hAnsi="Arial" w:cs="Arial"/>
          <w:spacing w:val="4"/>
          <w:sz w:val="20"/>
          <w:szCs w:val="20"/>
        </w:rPr>
        <w:t xml:space="preserve">tej samej </w:t>
      </w:r>
      <w:r w:rsidRPr="00711A5B">
        <w:rPr>
          <w:rFonts w:ascii="Arial" w:hAnsi="Arial" w:cs="Arial"/>
          <w:spacing w:val="4"/>
          <w:sz w:val="20"/>
          <w:szCs w:val="20"/>
        </w:rPr>
        <w:t>grupy kapitałowej</w:t>
      </w:r>
      <w:r w:rsidRPr="00711A5B">
        <w:rPr>
          <w:rFonts w:ascii="Arial" w:hAnsi="Arial" w:cs="Arial"/>
          <w:sz w:val="20"/>
          <w:szCs w:val="20"/>
        </w:rPr>
        <w:t>, o której mowa w art. 24 ust. 1 pkt 23 ustawy Prawo Zamówień Publicznych (Dz. U. z 2015 r. poz. 2164 ze zm.), tj. w rozumieniu ustawy z dnia 16 lutego 2007 r. o ochronie konkurencji i konsumentów (Dz. U. z 2015 r., poz. 184)</w:t>
      </w:r>
      <w:r w:rsidRPr="00711A5B">
        <w:rPr>
          <w:rFonts w:ascii="Arial" w:hAnsi="Arial" w:cs="Arial"/>
          <w:b/>
          <w:sz w:val="20"/>
          <w:szCs w:val="20"/>
        </w:rPr>
        <w:t>*</w:t>
      </w:r>
      <w:r w:rsidR="0006113C">
        <w:rPr>
          <w:rFonts w:ascii="Arial" w:hAnsi="Arial" w:cs="Arial"/>
          <w:b/>
          <w:sz w:val="20"/>
          <w:szCs w:val="20"/>
        </w:rPr>
        <w:t xml:space="preserve">, </w:t>
      </w:r>
      <w:r w:rsidR="0006113C" w:rsidRPr="0006113C">
        <w:rPr>
          <w:rFonts w:ascii="Arial" w:hAnsi="Arial" w:cs="Arial"/>
          <w:sz w:val="20"/>
          <w:szCs w:val="20"/>
        </w:rPr>
        <w:t>co Wykonawcy biorący udział w postępowaniu.</w:t>
      </w:r>
    </w:p>
    <w:p w14:paraId="0BFC5A87" w14:textId="77777777" w:rsidR="001B56B5" w:rsidRPr="00711A5B" w:rsidRDefault="001B56B5" w:rsidP="006E4083">
      <w:pPr>
        <w:spacing w:line="312" w:lineRule="auto"/>
        <w:ind w:left="20"/>
        <w:jc w:val="both"/>
        <w:rPr>
          <w:rFonts w:ascii="Arial" w:hAnsi="Arial" w:cs="Arial"/>
          <w:sz w:val="20"/>
          <w:szCs w:val="20"/>
        </w:rPr>
      </w:pPr>
    </w:p>
    <w:p w14:paraId="6B29A097" w14:textId="552FA8A3" w:rsidR="001B56B5" w:rsidRPr="00711A5B" w:rsidRDefault="001B56B5" w:rsidP="006E4083">
      <w:pPr>
        <w:spacing w:line="312" w:lineRule="auto"/>
        <w:ind w:left="20"/>
        <w:jc w:val="both"/>
        <w:rPr>
          <w:rFonts w:ascii="Arial" w:hAnsi="Arial" w:cs="Arial"/>
          <w:sz w:val="20"/>
          <w:szCs w:val="20"/>
        </w:rPr>
      </w:pPr>
      <w:r w:rsidRPr="00711A5B">
        <w:rPr>
          <w:rFonts w:ascii="Arial" w:hAnsi="Arial" w:cs="Arial"/>
          <w:sz w:val="20"/>
          <w:szCs w:val="20"/>
        </w:rPr>
        <w:t xml:space="preserve">- oświadczamy, że </w:t>
      </w:r>
      <w:r w:rsidRPr="00711A5B">
        <w:rPr>
          <w:rFonts w:ascii="Arial" w:hAnsi="Arial" w:cs="Arial"/>
          <w:b/>
          <w:sz w:val="20"/>
          <w:szCs w:val="20"/>
        </w:rPr>
        <w:t>należymy</w:t>
      </w:r>
      <w:r w:rsidRPr="00711A5B">
        <w:rPr>
          <w:rFonts w:ascii="Arial" w:hAnsi="Arial" w:cs="Arial"/>
          <w:sz w:val="20"/>
          <w:szCs w:val="20"/>
        </w:rPr>
        <w:t xml:space="preserve"> do tej samej </w:t>
      </w:r>
      <w:r w:rsidRPr="00711A5B">
        <w:rPr>
          <w:rFonts w:ascii="Arial" w:hAnsi="Arial" w:cs="Arial"/>
          <w:spacing w:val="4"/>
          <w:sz w:val="20"/>
          <w:szCs w:val="20"/>
        </w:rPr>
        <w:t>grupy kapitałowej</w:t>
      </w:r>
      <w:r w:rsidRPr="00711A5B">
        <w:rPr>
          <w:rFonts w:ascii="Arial" w:hAnsi="Arial" w:cs="Arial"/>
          <w:sz w:val="20"/>
          <w:szCs w:val="20"/>
        </w:rPr>
        <w:t>, o której mowa w art. 24 ust. 1 pkt 23 ustawy Prawo Zamówień Publicznych, tj. w rozumieniu ustawy z dnia 16 lutego 2007 r. o ochronie konkurencji i konsumentów (Dz. U. z 2015 r., poz. 184)</w:t>
      </w:r>
      <w:r w:rsidRPr="00711A5B">
        <w:rPr>
          <w:rFonts w:ascii="Arial" w:hAnsi="Arial" w:cs="Arial"/>
          <w:b/>
          <w:sz w:val="20"/>
          <w:szCs w:val="20"/>
        </w:rPr>
        <w:t>*</w:t>
      </w:r>
      <w:r w:rsidRPr="00711A5B">
        <w:rPr>
          <w:rFonts w:ascii="Arial" w:hAnsi="Arial" w:cs="Arial"/>
          <w:sz w:val="20"/>
          <w:szCs w:val="20"/>
        </w:rPr>
        <w:t>, co podmioty wymienione poniżej</w:t>
      </w:r>
      <w:r w:rsidR="0006113C">
        <w:rPr>
          <w:rFonts w:ascii="Arial" w:hAnsi="Arial" w:cs="Arial"/>
          <w:sz w:val="20"/>
          <w:szCs w:val="20"/>
        </w:rPr>
        <w:t xml:space="preserve"> i biorące udział w postępowaniu</w:t>
      </w:r>
      <w:r w:rsidRPr="00711A5B">
        <w:rPr>
          <w:rFonts w:ascii="Arial" w:hAnsi="Arial" w:cs="Arial"/>
          <w:sz w:val="20"/>
          <w:szCs w:val="20"/>
        </w:rPr>
        <w:t xml:space="preserve"> (należy podać nazwy i adresy siedzib)*:</w:t>
      </w:r>
    </w:p>
    <w:p w14:paraId="3702BFDC" w14:textId="77777777" w:rsidR="001B56B5" w:rsidRPr="00711A5B" w:rsidRDefault="001B56B5" w:rsidP="006E4083">
      <w:pPr>
        <w:spacing w:line="312" w:lineRule="auto"/>
        <w:ind w:left="20"/>
        <w:jc w:val="both"/>
        <w:rPr>
          <w:rFonts w:ascii="Arial" w:hAnsi="Arial"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2"/>
        <w:gridCol w:w="4332"/>
        <w:gridCol w:w="3969"/>
      </w:tblGrid>
      <w:tr w:rsidR="001B56B5" w:rsidRPr="00711A5B" w14:paraId="4FE58EFC" w14:textId="77777777" w:rsidTr="005A19BB">
        <w:tc>
          <w:tcPr>
            <w:tcW w:w="655" w:type="dxa"/>
            <w:shd w:val="clear" w:color="auto" w:fill="auto"/>
          </w:tcPr>
          <w:p w14:paraId="7F873043" w14:textId="77777777" w:rsidR="001B56B5" w:rsidRPr="00711A5B" w:rsidRDefault="001B56B5" w:rsidP="006E4083">
            <w:pPr>
              <w:spacing w:line="312" w:lineRule="auto"/>
              <w:jc w:val="center"/>
              <w:rPr>
                <w:rFonts w:ascii="Arial" w:hAnsi="Arial" w:cs="Arial"/>
                <w:b/>
                <w:spacing w:val="4"/>
                <w:sz w:val="20"/>
                <w:szCs w:val="20"/>
              </w:rPr>
            </w:pPr>
            <w:r w:rsidRPr="00711A5B">
              <w:rPr>
                <w:rFonts w:ascii="Arial" w:hAnsi="Arial" w:cs="Arial"/>
                <w:b/>
                <w:spacing w:val="4"/>
                <w:sz w:val="20"/>
                <w:szCs w:val="20"/>
              </w:rPr>
              <w:t>Lp.</w:t>
            </w:r>
          </w:p>
        </w:tc>
        <w:tc>
          <w:tcPr>
            <w:tcW w:w="4395" w:type="dxa"/>
            <w:shd w:val="clear" w:color="auto" w:fill="auto"/>
          </w:tcPr>
          <w:p w14:paraId="00537647" w14:textId="77777777" w:rsidR="001B56B5" w:rsidRPr="00711A5B" w:rsidRDefault="001B56B5" w:rsidP="006E4083">
            <w:pPr>
              <w:spacing w:line="312" w:lineRule="auto"/>
              <w:jc w:val="center"/>
              <w:rPr>
                <w:rFonts w:ascii="Arial" w:hAnsi="Arial" w:cs="Arial"/>
                <w:b/>
                <w:spacing w:val="4"/>
                <w:sz w:val="20"/>
                <w:szCs w:val="20"/>
              </w:rPr>
            </w:pPr>
            <w:r w:rsidRPr="00711A5B">
              <w:rPr>
                <w:rFonts w:ascii="Arial" w:hAnsi="Arial" w:cs="Arial"/>
                <w:b/>
                <w:spacing w:val="4"/>
                <w:sz w:val="20"/>
                <w:szCs w:val="20"/>
              </w:rPr>
              <w:t>Nazwa (firma)</w:t>
            </w:r>
          </w:p>
        </w:tc>
        <w:tc>
          <w:tcPr>
            <w:tcW w:w="4022" w:type="dxa"/>
            <w:shd w:val="clear" w:color="auto" w:fill="auto"/>
          </w:tcPr>
          <w:p w14:paraId="1CED1FB1" w14:textId="77777777" w:rsidR="001B56B5" w:rsidRPr="00711A5B" w:rsidRDefault="001B56B5" w:rsidP="006E4083">
            <w:pPr>
              <w:spacing w:line="312" w:lineRule="auto"/>
              <w:jc w:val="center"/>
              <w:rPr>
                <w:rFonts w:ascii="Arial" w:hAnsi="Arial" w:cs="Arial"/>
                <w:b/>
                <w:spacing w:val="4"/>
                <w:sz w:val="20"/>
                <w:szCs w:val="20"/>
              </w:rPr>
            </w:pPr>
            <w:r w:rsidRPr="00711A5B">
              <w:rPr>
                <w:rFonts w:ascii="Arial" w:hAnsi="Arial" w:cs="Arial"/>
                <w:b/>
                <w:spacing w:val="4"/>
                <w:sz w:val="20"/>
                <w:szCs w:val="20"/>
              </w:rPr>
              <w:t>Adres siedziby</w:t>
            </w:r>
          </w:p>
        </w:tc>
      </w:tr>
      <w:tr w:rsidR="001B56B5" w:rsidRPr="00711A5B" w14:paraId="182BD3C3" w14:textId="77777777" w:rsidTr="005A19BB">
        <w:tc>
          <w:tcPr>
            <w:tcW w:w="655" w:type="dxa"/>
            <w:shd w:val="clear" w:color="auto" w:fill="auto"/>
          </w:tcPr>
          <w:p w14:paraId="34AB3EED" w14:textId="77777777" w:rsidR="001B56B5" w:rsidRPr="00711A5B" w:rsidRDefault="001B56B5" w:rsidP="006E4083">
            <w:pPr>
              <w:spacing w:line="312" w:lineRule="auto"/>
              <w:jc w:val="both"/>
              <w:rPr>
                <w:rFonts w:ascii="Arial" w:hAnsi="Arial" w:cs="Arial"/>
                <w:spacing w:val="4"/>
                <w:sz w:val="20"/>
                <w:szCs w:val="20"/>
              </w:rPr>
            </w:pPr>
            <w:r w:rsidRPr="00711A5B">
              <w:rPr>
                <w:rFonts w:ascii="Arial" w:hAnsi="Arial" w:cs="Arial"/>
                <w:spacing w:val="4"/>
                <w:sz w:val="20"/>
                <w:szCs w:val="20"/>
              </w:rPr>
              <w:t>1</w:t>
            </w:r>
          </w:p>
        </w:tc>
        <w:tc>
          <w:tcPr>
            <w:tcW w:w="4395" w:type="dxa"/>
            <w:shd w:val="clear" w:color="auto" w:fill="auto"/>
          </w:tcPr>
          <w:p w14:paraId="2899DAB9" w14:textId="77777777" w:rsidR="001B56B5" w:rsidRPr="00711A5B" w:rsidRDefault="001B56B5" w:rsidP="006E4083">
            <w:pPr>
              <w:spacing w:line="312" w:lineRule="auto"/>
              <w:jc w:val="both"/>
              <w:rPr>
                <w:rFonts w:ascii="Arial" w:hAnsi="Arial" w:cs="Arial"/>
                <w:spacing w:val="4"/>
                <w:sz w:val="20"/>
                <w:szCs w:val="20"/>
              </w:rPr>
            </w:pPr>
          </w:p>
        </w:tc>
        <w:tc>
          <w:tcPr>
            <w:tcW w:w="4022" w:type="dxa"/>
            <w:shd w:val="clear" w:color="auto" w:fill="auto"/>
          </w:tcPr>
          <w:p w14:paraId="3168AFC5" w14:textId="77777777" w:rsidR="001B56B5" w:rsidRPr="00711A5B" w:rsidRDefault="001B56B5" w:rsidP="006E4083">
            <w:pPr>
              <w:spacing w:line="312" w:lineRule="auto"/>
              <w:jc w:val="both"/>
              <w:rPr>
                <w:rFonts w:ascii="Arial" w:hAnsi="Arial" w:cs="Arial"/>
                <w:spacing w:val="4"/>
                <w:sz w:val="20"/>
                <w:szCs w:val="20"/>
              </w:rPr>
            </w:pPr>
          </w:p>
        </w:tc>
      </w:tr>
      <w:tr w:rsidR="001B56B5" w:rsidRPr="00711A5B" w14:paraId="34C4F7C3" w14:textId="77777777" w:rsidTr="005A19BB">
        <w:tc>
          <w:tcPr>
            <w:tcW w:w="655" w:type="dxa"/>
            <w:shd w:val="clear" w:color="auto" w:fill="auto"/>
          </w:tcPr>
          <w:p w14:paraId="6467A658" w14:textId="77777777" w:rsidR="001B56B5" w:rsidRPr="00711A5B" w:rsidRDefault="001B56B5" w:rsidP="006E4083">
            <w:pPr>
              <w:spacing w:line="312" w:lineRule="auto"/>
              <w:jc w:val="both"/>
              <w:rPr>
                <w:rFonts w:ascii="Arial" w:hAnsi="Arial" w:cs="Arial"/>
                <w:spacing w:val="4"/>
                <w:sz w:val="20"/>
                <w:szCs w:val="20"/>
              </w:rPr>
            </w:pPr>
            <w:r w:rsidRPr="00711A5B">
              <w:rPr>
                <w:rFonts w:ascii="Arial" w:hAnsi="Arial" w:cs="Arial"/>
                <w:spacing w:val="4"/>
                <w:sz w:val="20"/>
                <w:szCs w:val="20"/>
              </w:rPr>
              <w:t>2</w:t>
            </w:r>
          </w:p>
        </w:tc>
        <w:tc>
          <w:tcPr>
            <w:tcW w:w="4395" w:type="dxa"/>
            <w:shd w:val="clear" w:color="auto" w:fill="auto"/>
          </w:tcPr>
          <w:p w14:paraId="77657B3F" w14:textId="77777777" w:rsidR="001B56B5" w:rsidRPr="00711A5B" w:rsidRDefault="001B56B5" w:rsidP="006E4083">
            <w:pPr>
              <w:spacing w:line="312" w:lineRule="auto"/>
              <w:jc w:val="both"/>
              <w:rPr>
                <w:rFonts w:ascii="Arial" w:hAnsi="Arial" w:cs="Arial"/>
                <w:spacing w:val="4"/>
                <w:sz w:val="20"/>
                <w:szCs w:val="20"/>
              </w:rPr>
            </w:pPr>
          </w:p>
        </w:tc>
        <w:tc>
          <w:tcPr>
            <w:tcW w:w="4022" w:type="dxa"/>
            <w:shd w:val="clear" w:color="auto" w:fill="auto"/>
          </w:tcPr>
          <w:p w14:paraId="0B3614B4" w14:textId="77777777" w:rsidR="001B56B5" w:rsidRPr="00711A5B" w:rsidRDefault="001B56B5" w:rsidP="006E4083">
            <w:pPr>
              <w:spacing w:line="312" w:lineRule="auto"/>
              <w:jc w:val="both"/>
              <w:rPr>
                <w:rFonts w:ascii="Arial" w:hAnsi="Arial" w:cs="Arial"/>
                <w:spacing w:val="4"/>
                <w:sz w:val="20"/>
                <w:szCs w:val="20"/>
              </w:rPr>
            </w:pPr>
          </w:p>
        </w:tc>
      </w:tr>
      <w:tr w:rsidR="001B56B5" w:rsidRPr="00711A5B" w14:paraId="2E93ABE4" w14:textId="77777777" w:rsidTr="005A19BB">
        <w:tc>
          <w:tcPr>
            <w:tcW w:w="655" w:type="dxa"/>
            <w:shd w:val="clear" w:color="auto" w:fill="auto"/>
          </w:tcPr>
          <w:p w14:paraId="0361BA6D" w14:textId="77777777" w:rsidR="001B56B5" w:rsidRPr="00711A5B" w:rsidRDefault="001B56B5" w:rsidP="006E4083">
            <w:pPr>
              <w:spacing w:line="312" w:lineRule="auto"/>
              <w:jc w:val="both"/>
              <w:rPr>
                <w:rFonts w:ascii="Arial" w:hAnsi="Arial" w:cs="Arial"/>
                <w:spacing w:val="4"/>
                <w:sz w:val="20"/>
                <w:szCs w:val="20"/>
              </w:rPr>
            </w:pPr>
            <w:r w:rsidRPr="00711A5B">
              <w:rPr>
                <w:rFonts w:ascii="Arial" w:hAnsi="Arial" w:cs="Arial"/>
                <w:spacing w:val="4"/>
                <w:sz w:val="20"/>
                <w:szCs w:val="20"/>
              </w:rPr>
              <w:t>3</w:t>
            </w:r>
          </w:p>
        </w:tc>
        <w:tc>
          <w:tcPr>
            <w:tcW w:w="4395" w:type="dxa"/>
            <w:shd w:val="clear" w:color="auto" w:fill="auto"/>
          </w:tcPr>
          <w:p w14:paraId="57399F1E" w14:textId="77777777" w:rsidR="001B56B5" w:rsidRPr="00711A5B" w:rsidRDefault="001B56B5" w:rsidP="006E4083">
            <w:pPr>
              <w:spacing w:line="312" w:lineRule="auto"/>
              <w:jc w:val="both"/>
              <w:rPr>
                <w:rFonts w:ascii="Arial" w:hAnsi="Arial" w:cs="Arial"/>
                <w:spacing w:val="4"/>
                <w:sz w:val="20"/>
                <w:szCs w:val="20"/>
              </w:rPr>
            </w:pPr>
          </w:p>
        </w:tc>
        <w:tc>
          <w:tcPr>
            <w:tcW w:w="4022" w:type="dxa"/>
            <w:shd w:val="clear" w:color="auto" w:fill="auto"/>
          </w:tcPr>
          <w:p w14:paraId="589A3297" w14:textId="77777777" w:rsidR="001B56B5" w:rsidRPr="00711A5B" w:rsidRDefault="001B56B5" w:rsidP="006E4083">
            <w:pPr>
              <w:spacing w:line="312" w:lineRule="auto"/>
              <w:jc w:val="both"/>
              <w:rPr>
                <w:rFonts w:ascii="Arial" w:hAnsi="Arial" w:cs="Arial"/>
                <w:spacing w:val="4"/>
                <w:sz w:val="20"/>
                <w:szCs w:val="20"/>
              </w:rPr>
            </w:pPr>
          </w:p>
        </w:tc>
      </w:tr>
      <w:tr w:rsidR="001B56B5" w:rsidRPr="00711A5B" w14:paraId="29B50550" w14:textId="77777777" w:rsidTr="005A19BB">
        <w:tc>
          <w:tcPr>
            <w:tcW w:w="655" w:type="dxa"/>
            <w:shd w:val="clear" w:color="auto" w:fill="auto"/>
          </w:tcPr>
          <w:p w14:paraId="723605EB" w14:textId="77777777" w:rsidR="001B56B5" w:rsidRPr="00711A5B" w:rsidRDefault="001B56B5" w:rsidP="006E4083">
            <w:pPr>
              <w:spacing w:line="312" w:lineRule="auto"/>
              <w:jc w:val="both"/>
              <w:rPr>
                <w:rFonts w:ascii="Arial" w:hAnsi="Arial" w:cs="Arial"/>
                <w:spacing w:val="4"/>
                <w:sz w:val="20"/>
                <w:szCs w:val="20"/>
              </w:rPr>
            </w:pPr>
            <w:r w:rsidRPr="00711A5B">
              <w:rPr>
                <w:rFonts w:ascii="Arial" w:hAnsi="Arial" w:cs="Arial"/>
                <w:spacing w:val="4"/>
                <w:sz w:val="20"/>
                <w:szCs w:val="20"/>
              </w:rPr>
              <w:t>4</w:t>
            </w:r>
          </w:p>
        </w:tc>
        <w:tc>
          <w:tcPr>
            <w:tcW w:w="4395" w:type="dxa"/>
            <w:shd w:val="clear" w:color="auto" w:fill="auto"/>
          </w:tcPr>
          <w:p w14:paraId="1D8DFC23" w14:textId="77777777" w:rsidR="001B56B5" w:rsidRPr="00711A5B" w:rsidRDefault="001B56B5" w:rsidP="006E4083">
            <w:pPr>
              <w:spacing w:line="312" w:lineRule="auto"/>
              <w:jc w:val="both"/>
              <w:rPr>
                <w:rFonts w:ascii="Arial" w:hAnsi="Arial" w:cs="Arial"/>
                <w:spacing w:val="4"/>
                <w:sz w:val="20"/>
                <w:szCs w:val="20"/>
              </w:rPr>
            </w:pPr>
          </w:p>
        </w:tc>
        <w:tc>
          <w:tcPr>
            <w:tcW w:w="4022" w:type="dxa"/>
            <w:shd w:val="clear" w:color="auto" w:fill="auto"/>
          </w:tcPr>
          <w:p w14:paraId="6B0E969D" w14:textId="77777777" w:rsidR="001B56B5" w:rsidRPr="00711A5B" w:rsidRDefault="001B56B5" w:rsidP="006E4083">
            <w:pPr>
              <w:spacing w:line="312" w:lineRule="auto"/>
              <w:jc w:val="both"/>
              <w:rPr>
                <w:rFonts w:ascii="Arial" w:hAnsi="Arial" w:cs="Arial"/>
                <w:spacing w:val="4"/>
                <w:sz w:val="20"/>
                <w:szCs w:val="20"/>
              </w:rPr>
            </w:pPr>
          </w:p>
        </w:tc>
      </w:tr>
    </w:tbl>
    <w:p w14:paraId="2099A6B4" w14:textId="77777777" w:rsidR="001B56B5" w:rsidRPr="00711A5B" w:rsidRDefault="001B56B5" w:rsidP="006E4083">
      <w:pPr>
        <w:spacing w:line="312" w:lineRule="auto"/>
        <w:ind w:left="20"/>
        <w:jc w:val="both"/>
        <w:rPr>
          <w:rFonts w:ascii="Arial" w:hAnsi="Arial" w:cs="Arial"/>
          <w:spacing w:val="4"/>
          <w:sz w:val="20"/>
          <w:szCs w:val="20"/>
        </w:rPr>
      </w:pPr>
    </w:p>
    <w:p w14:paraId="419D1CA9" w14:textId="77777777" w:rsidR="001B56B5" w:rsidRDefault="001B56B5" w:rsidP="006E4083">
      <w:pPr>
        <w:spacing w:line="312" w:lineRule="auto"/>
        <w:rPr>
          <w:rFonts w:ascii="Arial" w:hAnsi="Arial" w:cs="Arial"/>
          <w:spacing w:val="4"/>
          <w:sz w:val="20"/>
          <w:szCs w:val="20"/>
        </w:rPr>
      </w:pPr>
    </w:p>
    <w:p w14:paraId="43614DFF" w14:textId="77777777" w:rsidR="001B56B5" w:rsidRPr="003F6B56" w:rsidRDefault="000C4ABE" w:rsidP="006E4083">
      <w:pPr>
        <w:spacing w:line="312" w:lineRule="auto"/>
        <w:jc w:val="both"/>
        <w:rPr>
          <w:rFonts w:ascii="Arial" w:hAnsi="Arial" w:cs="Arial"/>
          <w:sz w:val="20"/>
          <w:szCs w:val="20"/>
          <w:lang w:eastAsia="en-US"/>
        </w:rPr>
      </w:pPr>
      <w:r w:rsidRPr="00711A5B">
        <w:rPr>
          <w:rFonts w:ascii="Arial" w:hAnsi="Arial" w:cs="Arial"/>
          <w:sz w:val="20"/>
          <w:szCs w:val="20"/>
          <w:lang w:eastAsia="en-US"/>
        </w:rPr>
        <w:t xml:space="preserve">…………….……. </w:t>
      </w:r>
      <w:r w:rsidRPr="00711A5B">
        <w:rPr>
          <w:rFonts w:ascii="Arial" w:hAnsi="Arial" w:cs="Arial"/>
          <w:i/>
          <w:sz w:val="20"/>
          <w:szCs w:val="20"/>
          <w:lang w:eastAsia="en-US"/>
        </w:rPr>
        <w:t xml:space="preserve">(miejscowość), </w:t>
      </w:r>
      <w:r w:rsidRPr="00711A5B">
        <w:rPr>
          <w:rFonts w:ascii="Arial" w:hAnsi="Arial" w:cs="Arial"/>
          <w:sz w:val="20"/>
          <w:szCs w:val="20"/>
          <w:lang w:eastAsia="en-US"/>
        </w:rPr>
        <w:t xml:space="preserve">dnia …………………. r. </w:t>
      </w:r>
      <w:r w:rsidR="003F6B56">
        <w:rPr>
          <w:rFonts w:ascii="Arial" w:hAnsi="Arial" w:cs="Arial"/>
          <w:sz w:val="20"/>
          <w:szCs w:val="20"/>
          <w:lang w:eastAsia="en-US"/>
        </w:rPr>
        <w:t xml:space="preserve">       </w:t>
      </w:r>
      <w:r w:rsidR="001B56B5" w:rsidRPr="00711A5B">
        <w:rPr>
          <w:rFonts w:ascii="Arial" w:hAnsi="Arial" w:cs="Arial"/>
          <w:spacing w:val="4"/>
          <w:sz w:val="20"/>
          <w:szCs w:val="20"/>
        </w:rPr>
        <w:t>.............................................................</w:t>
      </w:r>
    </w:p>
    <w:p w14:paraId="06F9F7DF" w14:textId="77777777" w:rsidR="001B56B5" w:rsidRPr="000C4ABE" w:rsidRDefault="000C4ABE" w:rsidP="006E4083">
      <w:pPr>
        <w:spacing w:line="312" w:lineRule="auto"/>
        <w:ind w:left="4956"/>
        <w:jc w:val="center"/>
        <w:rPr>
          <w:rFonts w:ascii="Arial" w:hAnsi="Arial" w:cs="Arial"/>
          <w:i/>
          <w:spacing w:val="4"/>
          <w:sz w:val="20"/>
          <w:szCs w:val="20"/>
        </w:rPr>
      </w:pPr>
      <w:r w:rsidRPr="000C4ABE">
        <w:rPr>
          <w:rFonts w:ascii="Arial" w:hAnsi="Arial" w:cs="Arial"/>
          <w:i/>
          <w:spacing w:val="4"/>
          <w:sz w:val="18"/>
          <w:szCs w:val="20"/>
        </w:rPr>
        <w:t>(podpis)</w:t>
      </w:r>
    </w:p>
    <w:p w14:paraId="3EA6DD62" w14:textId="77777777" w:rsidR="001B56B5" w:rsidRPr="00711A5B" w:rsidRDefault="001B56B5" w:rsidP="007B3D59">
      <w:pPr>
        <w:spacing w:line="312" w:lineRule="auto"/>
        <w:rPr>
          <w:rFonts w:ascii="Arial" w:hAnsi="Arial" w:cs="Arial"/>
          <w:sz w:val="20"/>
          <w:szCs w:val="20"/>
        </w:rPr>
      </w:pPr>
    </w:p>
    <w:p w14:paraId="2287DB5C" w14:textId="77777777" w:rsidR="001B56B5" w:rsidRPr="00711A5B" w:rsidRDefault="001B56B5" w:rsidP="006E4083">
      <w:pPr>
        <w:spacing w:line="312" w:lineRule="auto"/>
        <w:ind w:left="4956"/>
        <w:jc w:val="center"/>
        <w:rPr>
          <w:rFonts w:ascii="Arial" w:hAnsi="Arial" w:cs="Arial"/>
          <w:sz w:val="20"/>
          <w:szCs w:val="20"/>
        </w:rPr>
      </w:pPr>
    </w:p>
    <w:p w14:paraId="50F71B55" w14:textId="77777777" w:rsidR="001B56B5" w:rsidRPr="00711A5B" w:rsidRDefault="001B56B5" w:rsidP="006E4083">
      <w:pPr>
        <w:spacing w:line="312" w:lineRule="auto"/>
        <w:jc w:val="both"/>
        <w:rPr>
          <w:rFonts w:ascii="Arial" w:hAnsi="Arial" w:cs="Arial"/>
          <w:b/>
          <w:sz w:val="20"/>
          <w:szCs w:val="20"/>
        </w:rPr>
      </w:pPr>
      <w:r w:rsidRPr="00711A5B">
        <w:rPr>
          <w:rFonts w:ascii="Arial" w:hAnsi="Arial" w:cs="Arial"/>
          <w:b/>
          <w:sz w:val="20"/>
          <w:szCs w:val="20"/>
        </w:rPr>
        <w:t>* - nieodpowiednie skreślić</w:t>
      </w:r>
    </w:p>
    <w:p w14:paraId="32E06D96" w14:textId="77777777" w:rsidR="001B56B5" w:rsidRPr="00711A5B" w:rsidRDefault="001B56B5" w:rsidP="006E4083">
      <w:pPr>
        <w:spacing w:line="312" w:lineRule="auto"/>
        <w:jc w:val="both"/>
        <w:rPr>
          <w:rFonts w:ascii="Arial" w:hAnsi="Arial" w:cs="Arial"/>
          <w:b/>
          <w:sz w:val="20"/>
          <w:szCs w:val="20"/>
        </w:rPr>
      </w:pPr>
    </w:p>
    <w:p w14:paraId="27A6204A" w14:textId="77777777" w:rsidR="001F1D88" w:rsidRDefault="001F1D88">
      <w:pPr>
        <w:rPr>
          <w:rFonts w:ascii="Arial" w:hAnsi="Arial" w:cs="Arial"/>
          <w:b/>
          <w:i/>
          <w:sz w:val="20"/>
          <w:szCs w:val="20"/>
          <w:u w:val="single"/>
          <w:lang w:eastAsia="ar-SA"/>
        </w:rPr>
        <w:sectPr w:rsidR="001F1D88" w:rsidSect="00E47B8D">
          <w:footerReference w:type="even" r:id="rId19"/>
          <w:footerReference w:type="default" r:id="rId20"/>
          <w:pgSz w:w="11907" w:h="16840" w:code="9"/>
          <w:pgMar w:top="1418" w:right="1418" w:bottom="1418" w:left="1418" w:header="709" w:footer="709" w:gutter="0"/>
          <w:cols w:space="708"/>
          <w:noEndnote/>
          <w:docGrid w:linePitch="326"/>
        </w:sectPr>
      </w:pPr>
    </w:p>
    <w:p w14:paraId="66D8E7EF" w14:textId="48D4D2C1" w:rsidR="00423FC8" w:rsidRDefault="00423FC8">
      <w:pPr>
        <w:rPr>
          <w:rFonts w:ascii="Arial" w:hAnsi="Arial" w:cs="Arial"/>
          <w:b/>
          <w:i/>
          <w:sz w:val="20"/>
          <w:szCs w:val="20"/>
          <w:u w:val="single"/>
          <w:lang w:eastAsia="ar-SA"/>
        </w:rPr>
      </w:pPr>
    </w:p>
    <w:p w14:paraId="3BC39A12" w14:textId="1C31E0E0" w:rsidR="00423FC8" w:rsidRPr="001B56B5" w:rsidRDefault="0006113C" w:rsidP="00423FC8">
      <w:pPr>
        <w:pStyle w:val="NormalnyWeb"/>
        <w:tabs>
          <w:tab w:val="left" w:pos="6521"/>
        </w:tabs>
        <w:rPr>
          <w:rFonts w:ascii="Arial" w:hAnsi="Arial" w:cs="Arial"/>
          <w:b/>
        </w:rPr>
      </w:pPr>
      <w:r>
        <w:rPr>
          <w:rFonts w:ascii="Arial" w:hAnsi="Arial" w:cs="Arial"/>
          <w:b/>
          <w:bCs/>
          <w:spacing w:val="4"/>
          <w:sz w:val="20"/>
        </w:rPr>
        <w:t>BDGwzp-261/10/2020</w:t>
      </w:r>
      <w:r w:rsidR="00051F23" w:rsidRPr="00051F23">
        <w:rPr>
          <w:rFonts w:ascii="Arial" w:hAnsi="Arial" w:cs="Arial"/>
          <w:b/>
          <w:bCs/>
          <w:spacing w:val="4"/>
          <w:sz w:val="20"/>
        </w:rPr>
        <w:t>/BK</w:t>
      </w:r>
      <w:r w:rsidR="00051F23">
        <w:rPr>
          <w:rFonts w:ascii="Arial" w:hAnsi="Arial" w:cs="Arial"/>
          <w:bCs/>
          <w:spacing w:val="4"/>
          <w:sz w:val="20"/>
        </w:rPr>
        <w:t xml:space="preserve"> </w:t>
      </w:r>
      <w:r w:rsidR="00051F23">
        <w:rPr>
          <w:rFonts w:ascii="Arial" w:hAnsi="Arial" w:cs="Arial"/>
          <w:bCs/>
          <w:spacing w:val="4"/>
          <w:sz w:val="20"/>
        </w:rPr>
        <w:tab/>
      </w:r>
      <w:r>
        <w:rPr>
          <w:rFonts w:ascii="Arial" w:hAnsi="Arial" w:cs="Arial"/>
          <w:bCs/>
          <w:spacing w:val="4"/>
          <w:sz w:val="20"/>
        </w:rPr>
        <w:tab/>
      </w:r>
      <w:r>
        <w:rPr>
          <w:rFonts w:ascii="Arial" w:hAnsi="Arial" w:cs="Arial"/>
          <w:bCs/>
          <w:spacing w:val="4"/>
          <w:sz w:val="20"/>
        </w:rPr>
        <w:tab/>
      </w:r>
      <w:r>
        <w:rPr>
          <w:rFonts w:ascii="Arial" w:hAnsi="Arial" w:cs="Arial"/>
          <w:bCs/>
          <w:spacing w:val="4"/>
          <w:sz w:val="20"/>
        </w:rPr>
        <w:tab/>
      </w:r>
      <w:r>
        <w:rPr>
          <w:rFonts w:ascii="Arial" w:hAnsi="Arial" w:cs="Arial"/>
          <w:bCs/>
          <w:spacing w:val="4"/>
          <w:sz w:val="20"/>
        </w:rPr>
        <w:tab/>
      </w:r>
      <w:r>
        <w:rPr>
          <w:rFonts w:ascii="Arial" w:hAnsi="Arial" w:cs="Arial"/>
          <w:bCs/>
          <w:spacing w:val="4"/>
          <w:sz w:val="20"/>
        </w:rPr>
        <w:tab/>
      </w:r>
      <w:r>
        <w:rPr>
          <w:rFonts w:ascii="Arial" w:hAnsi="Arial" w:cs="Arial"/>
          <w:bCs/>
          <w:spacing w:val="4"/>
          <w:sz w:val="20"/>
        </w:rPr>
        <w:tab/>
      </w:r>
      <w:r>
        <w:rPr>
          <w:rFonts w:ascii="Arial" w:hAnsi="Arial" w:cs="Arial"/>
          <w:bCs/>
          <w:spacing w:val="4"/>
          <w:sz w:val="20"/>
        </w:rPr>
        <w:tab/>
      </w:r>
      <w:r w:rsidR="00423FC8" w:rsidRPr="001B56B5">
        <w:rPr>
          <w:rFonts w:ascii="Arial" w:hAnsi="Arial" w:cs="Arial"/>
          <w:bCs/>
          <w:spacing w:val="4"/>
          <w:sz w:val="20"/>
        </w:rPr>
        <w:t xml:space="preserve"> </w:t>
      </w:r>
      <w:r w:rsidR="00423FC8" w:rsidRPr="001B56B5">
        <w:rPr>
          <w:rFonts w:ascii="Arial" w:hAnsi="Arial" w:cs="Arial"/>
          <w:b/>
          <w:bCs/>
          <w:spacing w:val="4"/>
          <w:sz w:val="20"/>
        </w:rPr>
        <w:t xml:space="preserve">Załącznik nr </w:t>
      </w:r>
      <w:r w:rsidR="00423FC8">
        <w:rPr>
          <w:rFonts w:ascii="Arial" w:hAnsi="Arial" w:cs="Arial"/>
          <w:b/>
          <w:bCs/>
          <w:spacing w:val="4"/>
          <w:sz w:val="20"/>
        </w:rPr>
        <w:t>6</w:t>
      </w:r>
      <w:r w:rsidR="00423FC8" w:rsidRPr="001B56B5">
        <w:rPr>
          <w:rFonts w:ascii="Arial" w:hAnsi="Arial" w:cs="Arial"/>
          <w:b/>
          <w:bCs/>
          <w:spacing w:val="4"/>
          <w:sz w:val="20"/>
        </w:rPr>
        <w:t xml:space="preserve"> do SIWZ</w:t>
      </w:r>
    </w:p>
    <w:p w14:paraId="59FA76F5" w14:textId="77777777" w:rsidR="00423FC8" w:rsidRPr="00DC5154" w:rsidRDefault="00423FC8" w:rsidP="00423FC8">
      <w:pPr>
        <w:rPr>
          <w:rFonts w:ascii="Arial" w:hAnsi="Arial" w:cs="Arial"/>
          <w:spacing w:val="4"/>
          <w:sz w:val="18"/>
          <w:szCs w:val="20"/>
        </w:rPr>
      </w:pPr>
      <w:r w:rsidRPr="001B56B5">
        <w:rPr>
          <w:rFonts w:ascii="Arial" w:hAnsi="Arial" w:cs="Arial"/>
          <w:noProof/>
          <w:sz w:val="22"/>
        </w:rPr>
        <mc:AlternateContent>
          <mc:Choice Requires="wps">
            <w:drawing>
              <wp:anchor distT="0" distB="0" distL="114300" distR="114300" simplePos="0" relativeHeight="251661312" behindDoc="0" locked="0" layoutInCell="1" allowOverlap="1" wp14:anchorId="062D27D8" wp14:editId="0D5E3980">
                <wp:simplePos x="0" y="0"/>
                <wp:positionH relativeFrom="column">
                  <wp:posOffset>-342900</wp:posOffset>
                </wp:positionH>
                <wp:positionV relativeFrom="paragraph">
                  <wp:posOffset>133350</wp:posOffset>
                </wp:positionV>
                <wp:extent cx="2400300" cy="958215"/>
                <wp:effectExtent l="9525" t="9525" r="9525" b="13335"/>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958215"/>
                        </a:xfrm>
                        <a:prstGeom prst="rect">
                          <a:avLst/>
                        </a:prstGeom>
                        <a:solidFill>
                          <a:srgbClr val="FFFFFF"/>
                        </a:solidFill>
                        <a:ln w="9525">
                          <a:solidFill>
                            <a:srgbClr val="000000"/>
                          </a:solidFill>
                          <a:miter lim="800000"/>
                          <a:headEnd/>
                          <a:tailEnd/>
                        </a:ln>
                      </wps:spPr>
                      <wps:txbx>
                        <w:txbxContent>
                          <w:p w14:paraId="15319D5F" w14:textId="77777777" w:rsidR="00221D7D" w:rsidRDefault="00221D7D" w:rsidP="00423FC8">
                            <w:pPr>
                              <w:jc w:val="center"/>
                              <w:rPr>
                                <w:sz w:val="16"/>
                              </w:rPr>
                            </w:pPr>
                          </w:p>
                          <w:p w14:paraId="2B6F0AD2" w14:textId="77777777" w:rsidR="00221D7D" w:rsidRDefault="00221D7D" w:rsidP="00423FC8">
                            <w:pPr>
                              <w:rPr>
                                <w:sz w:val="16"/>
                              </w:rPr>
                            </w:pPr>
                          </w:p>
                          <w:p w14:paraId="5DFEF4CD" w14:textId="77777777" w:rsidR="00221D7D" w:rsidRDefault="00221D7D" w:rsidP="00423FC8">
                            <w:pPr>
                              <w:rPr>
                                <w:sz w:val="16"/>
                              </w:rPr>
                            </w:pPr>
                          </w:p>
                          <w:p w14:paraId="19024680" w14:textId="77777777" w:rsidR="00221D7D" w:rsidRPr="001B56B5" w:rsidRDefault="00221D7D" w:rsidP="00423FC8">
                            <w:pPr>
                              <w:spacing w:before="240" w:after="60"/>
                              <w:ind w:right="241"/>
                              <w:jc w:val="center"/>
                              <w:outlineLvl w:val="8"/>
                              <w:rPr>
                                <w:rFonts w:ascii="Arial" w:hAnsi="Arial" w:cs="Arial"/>
                              </w:rPr>
                            </w:pPr>
                            <w:r w:rsidRPr="001B56B5">
                              <w:rPr>
                                <w:rFonts w:ascii="Arial" w:hAnsi="Arial" w:cs="Arial"/>
                                <w:i/>
                                <w:sz w:val="16"/>
                                <w:szCs w:val="16"/>
                              </w:rPr>
                              <w:t>(nazwa Wykonawcy, dane adresowe, pieczęć firmy)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2D27D8" id="Pole tekstowe 2" o:spid="_x0000_s1027" type="#_x0000_t202" style="position:absolute;margin-left:-27pt;margin-top:10.5pt;width:189pt;height:75.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">
                <v:textbox>
                  <w:txbxContent>
                    <w:p w14:paraId="15319D5F" w14:textId="77777777" w:rsidR="00221D7D" w:rsidRDefault="00221D7D" w:rsidP="00423FC8">
                      <w:pPr>
                        <w:jc w:val="center"/>
                        <w:rPr>
                          <w:sz w:val="16"/>
                        </w:rPr>
                      </w:pPr>
                    </w:p>
                    <w:p w14:paraId="2B6F0AD2" w14:textId="77777777" w:rsidR="00221D7D" w:rsidRDefault="00221D7D" w:rsidP="00423FC8">
                      <w:pPr>
                        <w:rPr>
                          <w:sz w:val="16"/>
                        </w:rPr>
                      </w:pPr>
                    </w:p>
                    <w:p w14:paraId="5DFEF4CD" w14:textId="77777777" w:rsidR="00221D7D" w:rsidRDefault="00221D7D" w:rsidP="00423FC8">
                      <w:pPr>
                        <w:rPr>
                          <w:sz w:val="16"/>
                        </w:rPr>
                      </w:pPr>
                    </w:p>
                    <w:p w14:paraId="19024680" w14:textId="77777777" w:rsidR="00221D7D" w:rsidRPr="001B56B5" w:rsidRDefault="00221D7D" w:rsidP="00423FC8">
                      <w:pPr>
                        <w:spacing w:before="240" w:after="60"/>
                        <w:ind w:right="241"/>
                        <w:jc w:val="center"/>
                        <w:outlineLvl w:val="8"/>
                        <w:rPr>
                          <w:rFonts w:ascii="Arial" w:hAnsi="Arial" w:cs="Arial"/>
                        </w:rPr>
                      </w:pPr>
                      <w:r w:rsidRPr="001B56B5">
                        <w:rPr>
                          <w:rFonts w:ascii="Arial" w:hAnsi="Arial" w:cs="Arial"/>
                          <w:i/>
                          <w:sz w:val="16"/>
                          <w:szCs w:val="16"/>
                        </w:rPr>
                        <w:t>(nazwa Wykonawcy, dane adresowe, pieczęć firmy)</w:t>
                      </w:r>
                    </w:p>
                  </w:txbxContent>
                </v:textbox>
              </v:shape>
            </w:pict>
          </mc:Fallback>
        </mc:AlternateContent>
      </w:r>
    </w:p>
    <w:p w14:paraId="78B28DB6" w14:textId="77777777" w:rsidR="00423FC8" w:rsidRPr="00DC5154" w:rsidRDefault="00423FC8" w:rsidP="00423FC8">
      <w:pPr>
        <w:rPr>
          <w:rFonts w:ascii="Arial" w:hAnsi="Arial" w:cs="Arial"/>
          <w:spacing w:val="4"/>
          <w:sz w:val="18"/>
          <w:szCs w:val="20"/>
        </w:rPr>
      </w:pPr>
    </w:p>
    <w:p w14:paraId="74F370DB" w14:textId="77777777" w:rsidR="00423FC8" w:rsidRPr="00DC5154" w:rsidRDefault="00423FC8" w:rsidP="00423FC8">
      <w:pPr>
        <w:rPr>
          <w:rFonts w:ascii="Arial" w:hAnsi="Arial" w:cs="Arial"/>
          <w:spacing w:val="4"/>
          <w:sz w:val="18"/>
          <w:szCs w:val="20"/>
        </w:rPr>
      </w:pPr>
    </w:p>
    <w:p w14:paraId="3A3D7792" w14:textId="77777777" w:rsidR="00423FC8" w:rsidRPr="00DC5154" w:rsidRDefault="00423FC8" w:rsidP="00423FC8">
      <w:pPr>
        <w:rPr>
          <w:rFonts w:ascii="Arial" w:hAnsi="Arial" w:cs="Arial"/>
          <w:spacing w:val="4"/>
          <w:sz w:val="18"/>
          <w:szCs w:val="20"/>
        </w:rPr>
      </w:pPr>
    </w:p>
    <w:p w14:paraId="6320F92C" w14:textId="77777777" w:rsidR="00423FC8" w:rsidRPr="00DC5154" w:rsidRDefault="00423FC8" w:rsidP="00423FC8">
      <w:pPr>
        <w:rPr>
          <w:rFonts w:ascii="Arial" w:hAnsi="Arial" w:cs="Arial"/>
          <w:spacing w:val="4"/>
          <w:sz w:val="18"/>
          <w:szCs w:val="20"/>
        </w:rPr>
      </w:pPr>
    </w:p>
    <w:p w14:paraId="030404B9" w14:textId="77777777" w:rsidR="00423FC8" w:rsidRPr="00DC5154" w:rsidRDefault="00423FC8" w:rsidP="00423FC8">
      <w:pPr>
        <w:rPr>
          <w:rFonts w:ascii="Arial" w:hAnsi="Arial" w:cs="Arial"/>
          <w:spacing w:val="4"/>
          <w:sz w:val="18"/>
          <w:szCs w:val="20"/>
        </w:rPr>
      </w:pPr>
    </w:p>
    <w:p w14:paraId="4C35EAB9" w14:textId="77777777" w:rsidR="00423FC8" w:rsidRPr="00DC5154" w:rsidRDefault="00423FC8" w:rsidP="00423FC8">
      <w:pPr>
        <w:rPr>
          <w:rFonts w:ascii="Arial" w:hAnsi="Arial" w:cs="Arial"/>
          <w:spacing w:val="4"/>
          <w:sz w:val="18"/>
          <w:szCs w:val="20"/>
        </w:rPr>
      </w:pPr>
    </w:p>
    <w:p w14:paraId="4B7A99EB" w14:textId="77777777" w:rsidR="00423FC8" w:rsidRPr="00DC5154" w:rsidRDefault="00423FC8" w:rsidP="00423FC8">
      <w:pPr>
        <w:ind w:left="360"/>
        <w:rPr>
          <w:rFonts w:ascii="Arial" w:hAnsi="Arial" w:cs="Arial"/>
          <w:spacing w:val="4"/>
          <w:sz w:val="18"/>
          <w:szCs w:val="20"/>
        </w:rPr>
      </w:pPr>
    </w:p>
    <w:p w14:paraId="396FADA1" w14:textId="77777777" w:rsidR="00423FC8" w:rsidRPr="00DC5154" w:rsidRDefault="00423FC8" w:rsidP="00423FC8">
      <w:pPr>
        <w:rPr>
          <w:rFonts w:ascii="Arial" w:hAnsi="Arial" w:cs="Arial"/>
          <w:spacing w:val="4"/>
          <w:sz w:val="18"/>
          <w:szCs w:val="20"/>
        </w:rPr>
      </w:pPr>
    </w:p>
    <w:p w14:paraId="0C64CA7D" w14:textId="77777777" w:rsidR="00423FC8" w:rsidRPr="00DC5154" w:rsidRDefault="00423FC8" w:rsidP="00423FC8">
      <w:pPr>
        <w:rPr>
          <w:rFonts w:ascii="Arial" w:hAnsi="Arial" w:cs="Arial"/>
          <w:spacing w:val="4"/>
          <w:sz w:val="18"/>
          <w:szCs w:val="20"/>
        </w:rPr>
      </w:pPr>
    </w:p>
    <w:p w14:paraId="11B8DE73" w14:textId="2716937D" w:rsidR="00423FC8" w:rsidRPr="00711A5B" w:rsidRDefault="00423FC8" w:rsidP="00423FC8">
      <w:pPr>
        <w:keepNext/>
        <w:jc w:val="center"/>
        <w:outlineLvl w:val="0"/>
        <w:rPr>
          <w:rFonts w:ascii="Arial" w:hAnsi="Arial" w:cs="Arial"/>
          <w:b/>
          <w:bCs/>
          <w:spacing w:val="4"/>
          <w:sz w:val="20"/>
          <w:szCs w:val="20"/>
        </w:rPr>
      </w:pPr>
      <w:r w:rsidRPr="00711A5B">
        <w:rPr>
          <w:rFonts w:ascii="Arial" w:hAnsi="Arial" w:cs="Arial"/>
          <w:b/>
          <w:bCs/>
          <w:spacing w:val="4"/>
          <w:sz w:val="20"/>
          <w:szCs w:val="20"/>
        </w:rPr>
        <w:t xml:space="preserve">Wykaz </w:t>
      </w:r>
      <w:r>
        <w:rPr>
          <w:rFonts w:ascii="Arial" w:hAnsi="Arial" w:cs="Arial"/>
          <w:b/>
          <w:bCs/>
          <w:spacing w:val="4"/>
          <w:sz w:val="20"/>
          <w:szCs w:val="20"/>
        </w:rPr>
        <w:t xml:space="preserve">zrealizowanych </w:t>
      </w:r>
      <w:r w:rsidRPr="00711A5B">
        <w:rPr>
          <w:rFonts w:ascii="Arial" w:hAnsi="Arial" w:cs="Arial"/>
          <w:b/>
          <w:bCs/>
          <w:spacing w:val="4"/>
          <w:sz w:val="20"/>
          <w:szCs w:val="20"/>
        </w:rPr>
        <w:t>(na potwierdzenie spełnienia warunku udziału w postępowaniu)</w:t>
      </w:r>
    </w:p>
    <w:p w14:paraId="7C3AAEBA" w14:textId="77777777" w:rsidR="00423FC8" w:rsidRPr="00711A5B" w:rsidRDefault="00423FC8" w:rsidP="00423FC8">
      <w:pPr>
        <w:rPr>
          <w:rFonts w:ascii="Arial" w:hAnsi="Arial" w:cs="Arial"/>
          <w:sz w:val="20"/>
          <w:szCs w:val="20"/>
        </w:rPr>
      </w:pPr>
    </w:p>
    <w:tbl>
      <w:tblPr>
        <w:tblW w:w="51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3"/>
        <w:gridCol w:w="6165"/>
        <w:gridCol w:w="2222"/>
        <w:gridCol w:w="2259"/>
        <w:gridCol w:w="3088"/>
      </w:tblGrid>
      <w:tr w:rsidR="00423FC8" w:rsidRPr="00711A5B" w14:paraId="5FF9D0ED" w14:textId="77777777" w:rsidTr="001F1D88">
        <w:tc>
          <w:tcPr>
            <w:tcW w:w="276" w:type="pct"/>
            <w:shd w:val="clear" w:color="auto" w:fill="auto"/>
            <w:vAlign w:val="center"/>
          </w:tcPr>
          <w:p w14:paraId="724E0450" w14:textId="77777777" w:rsidR="00423FC8" w:rsidRPr="00711A5B" w:rsidRDefault="00423FC8" w:rsidP="001F7191">
            <w:pPr>
              <w:jc w:val="center"/>
              <w:rPr>
                <w:rFonts w:ascii="Arial" w:hAnsi="Arial" w:cs="Arial"/>
                <w:b/>
                <w:sz w:val="20"/>
                <w:szCs w:val="20"/>
              </w:rPr>
            </w:pPr>
            <w:r w:rsidRPr="00711A5B">
              <w:rPr>
                <w:rFonts w:ascii="Arial" w:hAnsi="Arial" w:cs="Arial"/>
                <w:b/>
                <w:sz w:val="20"/>
                <w:szCs w:val="20"/>
              </w:rPr>
              <w:t>L.p.</w:t>
            </w:r>
          </w:p>
        </w:tc>
        <w:tc>
          <w:tcPr>
            <w:tcW w:w="2120" w:type="pct"/>
            <w:shd w:val="clear" w:color="auto" w:fill="auto"/>
            <w:vAlign w:val="center"/>
          </w:tcPr>
          <w:p w14:paraId="36085CE3" w14:textId="77777777" w:rsidR="00423FC8" w:rsidRPr="00711A5B" w:rsidRDefault="00423FC8" w:rsidP="001F7191">
            <w:pPr>
              <w:jc w:val="center"/>
              <w:rPr>
                <w:rFonts w:ascii="Arial" w:hAnsi="Arial" w:cs="Arial"/>
                <w:b/>
                <w:spacing w:val="4"/>
                <w:sz w:val="20"/>
                <w:szCs w:val="20"/>
              </w:rPr>
            </w:pPr>
            <w:r w:rsidRPr="00711A5B">
              <w:rPr>
                <w:rFonts w:ascii="Arial" w:hAnsi="Arial" w:cs="Arial"/>
                <w:b/>
                <w:spacing w:val="4"/>
                <w:sz w:val="20"/>
                <w:szCs w:val="20"/>
              </w:rPr>
              <w:t>Rodzaj (zakres i opis)</w:t>
            </w:r>
            <w:r>
              <w:rPr>
                <w:rFonts w:ascii="Arial" w:hAnsi="Arial" w:cs="Arial"/>
                <w:b/>
                <w:spacing w:val="4"/>
                <w:sz w:val="20"/>
                <w:szCs w:val="20"/>
              </w:rPr>
              <w:t xml:space="preserve"> usługi</w:t>
            </w:r>
          </w:p>
          <w:p w14:paraId="79E032A0" w14:textId="408CAC32" w:rsidR="00423FC8" w:rsidRPr="00711A5B" w:rsidRDefault="00423FC8" w:rsidP="001F7191">
            <w:pPr>
              <w:jc w:val="center"/>
              <w:rPr>
                <w:rFonts w:ascii="Arial" w:hAnsi="Arial" w:cs="Arial"/>
                <w:b/>
                <w:bCs/>
                <w:sz w:val="20"/>
                <w:szCs w:val="20"/>
              </w:rPr>
            </w:pPr>
            <w:r w:rsidRPr="00711A5B">
              <w:rPr>
                <w:rFonts w:ascii="Arial" w:hAnsi="Arial" w:cs="Arial"/>
                <w:spacing w:val="4"/>
                <w:sz w:val="20"/>
                <w:szCs w:val="20"/>
              </w:rPr>
              <w:t xml:space="preserve">(zawarte tu informacje muszą jednoznacznie potwierdzać wymagania określone w pkt 4.2.3 </w:t>
            </w:r>
            <w:r w:rsidR="0006113C">
              <w:rPr>
                <w:rFonts w:ascii="Arial" w:hAnsi="Arial" w:cs="Arial"/>
                <w:spacing w:val="4"/>
                <w:sz w:val="20"/>
                <w:szCs w:val="20"/>
              </w:rPr>
              <w:t>1</w:t>
            </w:r>
            <w:r w:rsidRPr="00711A5B">
              <w:rPr>
                <w:rFonts w:ascii="Arial" w:hAnsi="Arial" w:cs="Arial"/>
                <w:spacing w:val="4"/>
                <w:sz w:val="20"/>
                <w:szCs w:val="20"/>
              </w:rPr>
              <w:t>SIWZ)</w:t>
            </w:r>
          </w:p>
        </w:tc>
        <w:tc>
          <w:tcPr>
            <w:tcW w:w="764" w:type="pct"/>
            <w:shd w:val="clear" w:color="auto" w:fill="auto"/>
            <w:vAlign w:val="center"/>
          </w:tcPr>
          <w:p w14:paraId="29030CE0" w14:textId="77777777" w:rsidR="00423FC8" w:rsidRPr="00711A5B" w:rsidRDefault="00423FC8" w:rsidP="001F7191">
            <w:pPr>
              <w:jc w:val="center"/>
              <w:rPr>
                <w:rFonts w:ascii="Arial" w:hAnsi="Arial" w:cs="Arial"/>
                <w:spacing w:val="4"/>
                <w:sz w:val="20"/>
                <w:szCs w:val="20"/>
              </w:rPr>
            </w:pPr>
            <w:r w:rsidRPr="00711A5B">
              <w:rPr>
                <w:rFonts w:ascii="Arial" w:hAnsi="Arial" w:cs="Arial"/>
                <w:spacing w:val="4"/>
                <w:sz w:val="20"/>
                <w:szCs w:val="20"/>
              </w:rPr>
              <w:t xml:space="preserve">Wartość brutto </w:t>
            </w:r>
            <w:r>
              <w:rPr>
                <w:rFonts w:ascii="Arial" w:hAnsi="Arial" w:cs="Arial"/>
                <w:spacing w:val="4"/>
                <w:sz w:val="20"/>
                <w:szCs w:val="20"/>
              </w:rPr>
              <w:t>usług</w:t>
            </w:r>
            <w:r w:rsidRPr="00711A5B">
              <w:rPr>
                <w:rFonts w:ascii="Arial" w:hAnsi="Arial" w:cs="Arial"/>
                <w:spacing w:val="4"/>
                <w:sz w:val="20"/>
                <w:szCs w:val="20"/>
              </w:rPr>
              <w:t xml:space="preserve"> </w:t>
            </w:r>
            <w:r w:rsidRPr="00711A5B">
              <w:rPr>
                <w:rFonts w:ascii="Arial" w:hAnsi="Arial" w:cs="Arial"/>
                <w:b/>
                <w:spacing w:val="4"/>
                <w:sz w:val="20"/>
                <w:szCs w:val="20"/>
              </w:rPr>
              <w:t>(tylko w zakresie określonym w pkt 4.2.3)</w:t>
            </w:r>
          </w:p>
        </w:tc>
        <w:tc>
          <w:tcPr>
            <w:tcW w:w="777" w:type="pct"/>
            <w:shd w:val="clear" w:color="auto" w:fill="auto"/>
            <w:vAlign w:val="center"/>
          </w:tcPr>
          <w:p w14:paraId="7511C4D0" w14:textId="77777777" w:rsidR="00423FC8" w:rsidRPr="00711A5B" w:rsidRDefault="00423FC8" w:rsidP="001F7191">
            <w:pPr>
              <w:jc w:val="center"/>
              <w:rPr>
                <w:rFonts w:ascii="Arial" w:hAnsi="Arial" w:cs="Arial"/>
                <w:spacing w:val="4"/>
                <w:sz w:val="20"/>
                <w:szCs w:val="20"/>
              </w:rPr>
            </w:pPr>
            <w:r w:rsidRPr="00711A5B">
              <w:rPr>
                <w:rFonts w:ascii="Arial" w:hAnsi="Arial" w:cs="Arial"/>
                <w:spacing w:val="4"/>
                <w:sz w:val="20"/>
                <w:szCs w:val="20"/>
              </w:rPr>
              <w:t xml:space="preserve">Data zakończenia realizacji </w:t>
            </w:r>
            <w:r>
              <w:rPr>
                <w:rFonts w:ascii="Arial" w:hAnsi="Arial" w:cs="Arial"/>
                <w:spacing w:val="4"/>
                <w:sz w:val="20"/>
                <w:szCs w:val="20"/>
              </w:rPr>
              <w:t>usługi</w:t>
            </w:r>
          </w:p>
          <w:p w14:paraId="45B85ECA" w14:textId="77777777" w:rsidR="00423FC8" w:rsidRPr="00711A5B" w:rsidRDefault="00423FC8" w:rsidP="001F7191">
            <w:pPr>
              <w:jc w:val="center"/>
              <w:rPr>
                <w:rFonts w:ascii="Arial" w:hAnsi="Arial" w:cs="Arial"/>
                <w:spacing w:val="4"/>
                <w:sz w:val="20"/>
                <w:szCs w:val="20"/>
              </w:rPr>
            </w:pPr>
            <w:r w:rsidRPr="00711A5B">
              <w:rPr>
                <w:rFonts w:ascii="Arial" w:hAnsi="Arial" w:cs="Arial"/>
                <w:spacing w:val="4"/>
                <w:sz w:val="20"/>
                <w:szCs w:val="20"/>
              </w:rPr>
              <w:t>(dd.mm.rrrr)</w:t>
            </w:r>
          </w:p>
        </w:tc>
        <w:tc>
          <w:tcPr>
            <w:tcW w:w="1062" w:type="pct"/>
            <w:shd w:val="clear" w:color="auto" w:fill="auto"/>
            <w:vAlign w:val="center"/>
          </w:tcPr>
          <w:p w14:paraId="4D1955B5" w14:textId="77777777" w:rsidR="00423FC8" w:rsidRPr="00711A5B" w:rsidRDefault="00423FC8" w:rsidP="001F7191">
            <w:pPr>
              <w:jc w:val="center"/>
              <w:rPr>
                <w:rFonts w:ascii="Arial" w:hAnsi="Arial" w:cs="Arial"/>
                <w:b/>
                <w:sz w:val="20"/>
                <w:szCs w:val="20"/>
              </w:rPr>
            </w:pPr>
            <w:r w:rsidRPr="00711A5B">
              <w:rPr>
                <w:rFonts w:ascii="Arial" w:hAnsi="Arial" w:cs="Arial"/>
                <w:spacing w:val="4"/>
                <w:sz w:val="20"/>
                <w:szCs w:val="20"/>
              </w:rPr>
              <w:t>Nazwa, adres podmiotu, na rzecz którego została zrealizowan</w:t>
            </w:r>
            <w:r>
              <w:rPr>
                <w:rFonts w:ascii="Arial" w:hAnsi="Arial" w:cs="Arial"/>
                <w:spacing w:val="4"/>
                <w:sz w:val="20"/>
                <w:szCs w:val="20"/>
              </w:rPr>
              <w:t>a usługa</w:t>
            </w:r>
          </w:p>
        </w:tc>
      </w:tr>
      <w:tr w:rsidR="00423FC8" w:rsidRPr="00711A5B" w14:paraId="07DC6DCA" w14:textId="77777777" w:rsidTr="001F1D88">
        <w:trPr>
          <w:trHeight w:val="942"/>
        </w:trPr>
        <w:tc>
          <w:tcPr>
            <w:tcW w:w="276" w:type="pct"/>
            <w:shd w:val="clear" w:color="auto" w:fill="auto"/>
            <w:vAlign w:val="center"/>
          </w:tcPr>
          <w:p w14:paraId="0DD0FB94" w14:textId="77777777" w:rsidR="00423FC8" w:rsidRPr="00711A5B" w:rsidRDefault="00423FC8" w:rsidP="001F7191">
            <w:pPr>
              <w:jc w:val="center"/>
              <w:rPr>
                <w:rFonts w:ascii="Arial" w:hAnsi="Arial" w:cs="Arial"/>
                <w:sz w:val="20"/>
                <w:szCs w:val="20"/>
              </w:rPr>
            </w:pPr>
            <w:r w:rsidRPr="00711A5B">
              <w:rPr>
                <w:rFonts w:ascii="Arial" w:hAnsi="Arial" w:cs="Arial"/>
                <w:sz w:val="20"/>
                <w:szCs w:val="20"/>
              </w:rPr>
              <w:t>1</w:t>
            </w:r>
          </w:p>
        </w:tc>
        <w:tc>
          <w:tcPr>
            <w:tcW w:w="2120" w:type="pct"/>
            <w:shd w:val="clear" w:color="auto" w:fill="auto"/>
            <w:vAlign w:val="bottom"/>
          </w:tcPr>
          <w:p w14:paraId="38580D2A" w14:textId="77777777" w:rsidR="00423FC8" w:rsidRPr="00711A5B" w:rsidRDefault="00423FC8" w:rsidP="001F7191">
            <w:pPr>
              <w:rPr>
                <w:rFonts w:ascii="Arial" w:hAnsi="Arial" w:cs="Arial"/>
                <w:spacing w:val="4"/>
                <w:sz w:val="20"/>
                <w:szCs w:val="20"/>
              </w:rPr>
            </w:pPr>
          </w:p>
          <w:p w14:paraId="24FDE0CC" w14:textId="77777777" w:rsidR="00423FC8" w:rsidRPr="00711A5B" w:rsidRDefault="00423FC8" w:rsidP="001F7191">
            <w:pPr>
              <w:rPr>
                <w:rFonts w:ascii="Arial" w:hAnsi="Arial" w:cs="Arial"/>
                <w:spacing w:val="4"/>
                <w:sz w:val="20"/>
                <w:szCs w:val="20"/>
              </w:rPr>
            </w:pPr>
          </w:p>
          <w:p w14:paraId="3AA5B219" w14:textId="77777777" w:rsidR="00423FC8" w:rsidRPr="00711A5B" w:rsidRDefault="00423FC8" w:rsidP="001F7191">
            <w:pPr>
              <w:rPr>
                <w:rFonts w:ascii="Arial" w:hAnsi="Arial" w:cs="Arial"/>
                <w:spacing w:val="4"/>
                <w:sz w:val="20"/>
                <w:szCs w:val="20"/>
              </w:rPr>
            </w:pPr>
          </w:p>
        </w:tc>
        <w:tc>
          <w:tcPr>
            <w:tcW w:w="764" w:type="pct"/>
            <w:shd w:val="clear" w:color="auto" w:fill="auto"/>
          </w:tcPr>
          <w:p w14:paraId="01AE4792" w14:textId="77777777" w:rsidR="00423FC8" w:rsidRPr="00711A5B" w:rsidRDefault="00423FC8" w:rsidP="001F7191">
            <w:pPr>
              <w:jc w:val="center"/>
              <w:rPr>
                <w:rFonts w:ascii="Arial" w:hAnsi="Arial" w:cs="Arial"/>
                <w:sz w:val="20"/>
                <w:szCs w:val="20"/>
              </w:rPr>
            </w:pPr>
          </w:p>
        </w:tc>
        <w:tc>
          <w:tcPr>
            <w:tcW w:w="777" w:type="pct"/>
            <w:shd w:val="clear" w:color="auto" w:fill="auto"/>
            <w:vAlign w:val="center"/>
          </w:tcPr>
          <w:p w14:paraId="15FC6164" w14:textId="77777777" w:rsidR="00423FC8" w:rsidRPr="00711A5B" w:rsidRDefault="00423FC8" w:rsidP="001F7191">
            <w:pPr>
              <w:jc w:val="center"/>
              <w:rPr>
                <w:rFonts w:ascii="Arial" w:hAnsi="Arial" w:cs="Arial"/>
                <w:sz w:val="20"/>
                <w:szCs w:val="20"/>
              </w:rPr>
            </w:pPr>
          </w:p>
        </w:tc>
        <w:tc>
          <w:tcPr>
            <w:tcW w:w="1062" w:type="pct"/>
            <w:shd w:val="clear" w:color="auto" w:fill="auto"/>
            <w:vAlign w:val="center"/>
          </w:tcPr>
          <w:p w14:paraId="0E30F966" w14:textId="77777777" w:rsidR="00423FC8" w:rsidRPr="00711A5B" w:rsidRDefault="00423FC8" w:rsidP="001F7191">
            <w:pPr>
              <w:jc w:val="center"/>
              <w:rPr>
                <w:rFonts w:ascii="Arial" w:hAnsi="Arial" w:cs="Arial"/>
                <w:sz w:val="20"/>
                <w:szCs w:val="20"/>
              </w:rPr>
            </w:pPr>
          </w:p>
        </w:tc>
      </w:tr>
      <w:tr w:rsidR="00423FC8" w:rsidRPr="00711A5B" w14:paraId="34F57225" w14:textId="77777777" w:rsidTr="001F1D88">
        <w:trPr>
          <w:trHeight w:val="890"/>
        </w:trPr>
        <w:tc>
          <w:tcPr>
            <w:tcW w:w="276" w:type="pct"/>
            <w:shd w:val="clear" w:color="auto" w:fill="auto"/>
            <w:vAlign w:val="center"/>
          </w:tcPr>
          <w:p w14:paraId="2E6C868C" w14:textId="77777777" w:rsidR="00423FC8" w:rsidRPr="00711A5B" w:rsidRDefault="00423FC8" w:rsidP="001F7191">
            <w:pPr>
              <w:jc w:val="center"/>
              <w:rPr>
                <w:rFonts w:ascii="Arial" w:hAnsi="Arial" w:cs="Arial"/>
                <w:sz w:val="20"/>
                <w:szCs w:val="20"/>
              </w:rPr>
            </w:pPr>
            <w:r w:rsidRPr="00711A5B">
              <w:rPr>
                <w:rFonts w:ascii="Arial" w:hAnsi="Arial" w:cs="Arial"/>
                <w:sz w:val="20"/>
                <w:szCs w:val="20"/>
              </w:rPr>
              <w:t>2</w:t>
            </w:r>
          </w:p>
        </w:tc>
        <w:tc>
          <w:tcPr>
            <w:tcW w:w="2120" w:type="pct"/>
            <w:shd w:val="clear" w:color="auto" w:fill="auto"/>
            <w:vAlign w:val="bottom"/>
          </w:tcPr>
          <w:p w14:paraId="14726A20" w14:textId="77777777" w:rsidR="00423FC8" w:rsidRPr="00711A5B" w:rsidRDefault="00423FC8" w:rsidP="001F7191">
            <w:pPr>
              <w:rPr>
                <w:rFonts w:ascii="Arial" w:hAnsi="Arial" w:cs="Arial"/>
                <w:spacing w:val="4"/>
                <w:sz w:val="20"/>
                <w:szCs w:val="20"/>
              </w:rPr>
            </w:pPr>
          </w:p>
          <w:p w14:paraId="045E091F" w14:textId="77777777" w:rsidR="00423FC8" w:rsidRDefault="00423FC8" w:rsidP="001F7191">
            <w:pPr>
              <w:rPr>
                <w:rFonts w:ascii="Arial" w:hAnsi="Arial" w:cs="Arial"/>
                <w:spacing w:val="4"/>
                <w:sz w:val="20"/>
                <w:szCs w:val="20"/>
              </w:rPr>
            </w:pPr>
          </w:p>
          <w:p w14:paraId="5E3316CD" w14:textId="77777777" w:rsidR="00423FC8" w:rsidRPr="00711A5B" w:rsidRDefault="00423FC8" w:rsidP="001F7191">
            <w:pPr>
              <w:rPr>
                <w:rFonts w:ascii="Arial" w:hAnsi="Arial" w:cs="Arial"/>
                <w:spacing w:val="4"/>
                <w:sz w:val="20"/>
                <w:szCs w:val="20"/>
              </w:rPr>
            </w:pPr>
          </w:p>
          <w:p w14:paraId="68FEAF68" w14:textId="77777777" w:rsidR="00423FC8" w:rsidRPr="00711A5B" w:rsidRDefault="00423FC8" w:rsidP="001F7191">
            <w:pPr>
              <w:rPr>
                <w:rFonts w:ascii="Arial" w:hAnsi="Arial" w:cs="Arial"/>
                <w:spacing w:val="4"/>
                <w:sz w:val="20"/>
                <w:szCs w:val="20"/>
              </w:rPr>
            </w:pPr>
          </w:p>
        </w:tc>
        <w:tc>
          <w:tcPr>
            <w:tcW w:w="764" w:type="pct"/>
            <w:shd w:val="clear" w:color="auto" w:fill="auto"/>
          </w:tcPr>
          <w:p w14:paraId="0D9C0911" w14:textId="77777777" w:rsidR="00423FC8" w:rsidRPr="00711A5B" w:rsidRDefault="00423FC8" w:rsidP="001F7191">
            <w:pPr>
              <w:jc w:val="center"/>
              <w:rPr>
                <w:rFonts w:ascii="Arial" w:hAnsi="Arial" w:cs="Arial"/>
                <w:sz w:val="20"/>
                <w:szCs w:val="20"/>
              </w:rPr>
            </w:pPr>
          </w:p>
        </w:tc>
        <w:tc>
          <w:tcPr>
            <w:tcW w:w="777" w:type="pct"/>
            <w:shd w:val="clear" w:color="auto" w:fill="auto"/>
            <w:vAlign w:val="center"/>
          </w:tcPr>
          <w:p w14:paraId="36149450" w14:textId="77777777" w:rsidR="00423FC8" w:rsidRPr="00711A5B" w:rsidRDefault="00423FC8" w:rsidP="001F7191">
            <w:pPr>
              <w:jc w:val="center"/>
              <w:rPr>
                <w:rFonts w:ascii="Arial" w:hAnsi="Arial" w:cs="Arial"/>
                <w:sz w:val="20"/>
                <w:szCs w:val="20"/>
              </w:rPr>
            </w:pPr>
          </w:p>
        </w:tc>
        <w:tc>
          <w:tcPr>
            <w:tcW w:w="1062" w:type="pct"/>
            <w:shd w:val="clear" w:color="auto" w:fill="auto"/>
            <w:vAlign w:val="center"/>
          </w:tcPr>
          <w:p w14:paraId="62FE16B2" w14:textId="77777777" w:rsidR="00423FC8" w:rsidRDefault="00423FC8" w:rsidP="001F7191">
            <w:pPr>
              <w:jc w:val="center"/>
              <w:rPr>
                <w:rFonts w:ascii="Arial" w:hAnsi="Arial" w:cs="Arial"/>
                <w:sz w:val="20"/>
                <w:szCs w:val="20"/>
              </w:rPr>
            </w:pPr>
          </w:p>
          <w:p w14:paraId="4E8A914F" w14:textId="77777777" w:rsidR="00272A4A" w:rsidRPr="00711A5B" w:rsidRDefault="00272A4A" w:rsidP="001F7191">
            <w:pPr>
              <w:jc w:val="center"/>
              <w:rPr>
                <w:rFonts w:ascii="Arial" w:hAnsi="Arial" w:cs="Arial"/>
                <w:sz w:val="20"/>
                <w:szCs w:val="20"/>
              </w:rPr>
            </w:pPr>
          </w:p>
        </w:tc>
      </w:tr>
      <w:tr w:rsidR="00272A4A" w:rsidRPr="00711A5B" w14:paraId="690273C7" w14:textId="77777777" w:rsidTr="001F1D88">
        <w:trPr>
          <w:trHeight w:val="890"/>
        </w:trPr>
        <w:tc>
          <w:tcPr>
            <w:tcW w:w="276" w:type="pct"/>
            <w:shd w:val="clear" w:color="auto" w:fill="auto"/>
            <w:vAlign w:val="center"/>
          </w:tcPr>
          <w:p w14:paraId="1BF71EC8" w14:textId="1E2094ED" w:rsidR="00272A4A" w:rsidRPr="00711A5B" w:rsidRDefault="00272A4A" w:rsidP="001F7191">
            <w:pPr>
              <w:jc w:val="center"/>
              <w:rPr>
                <w:rFonts w:ascii="Arial" w:hAnsi="Arial" w:cs="Arial"/>
                <w:sz w:val="20"/>
                <w:szCs w:val="20"/>
              </w:rPr>
            </w:pPr>
            <w:r>
              <w:rPr>
                <w:rFonts w:ascii="Arial" w:hAnsi="Arial" w:cs="Arial"/>
                <w:sz w:val="20"/>
                <w:szCs w:val="20"/>
              </w:rPr>
              <w:t>3</w:t>
            </w:r>
          </w:p>
        </w:tc>
        <w:tc>
          <w:tcPr>
            <w:tcW w:w="2120" w:type="pct"/>
            <w:shd w:val="clear" w:color="auto" w:fill="auto"/>
            <w:vAlign w:val="bottom"/>
          </w:tcPr>
          <w:p w14:paraId="72649ABF" w14:textId="77777777" w:rsidR="00272A4A" w:rsidRPr="00711A5B" w:rsidRDefault="00272A4A" w:rsidP="001F7191">
            <w:pPr>
              <w:rPr>
                <w:rFonts w:ascii="Arial" w:hAnsi="Arial" w:cs="Arial"/>
                <w:spacing w:val="4"/>
                <w:sz w:val="20"/>
                <w:szCs w:val="20"/>
              </w:rPr>
            </w:pPr>
          </w:p>
        </w:tc>
        <w:tc>
          <w:tcPr>
            <w:tcW w:w="764" w:type="pct"/>
            <w:shd w:val="clear" w:color="auto" w:fill="auto"/>
          </w:tcPr>
          <w:p w14:paraId="18918527" w14:textId="77777777" w:rsidR="00272A4A" w:rsidRPr="00711A5B" w:rsidRDefault="00272A4A" w:rsidP="001F7191">
            <w:pPr>
              <w:jc w:val="center"/>
              <w:rPr>
                <w:rFonts w:ascii="Arial" w:hAnsi="Arial" w:cs="Arial"/>
                <w:sz w:val="20"/>
                <w:szCs w:val="20"/>
              </w:rPr>
            </w:pPr>
          </w:p>
        </w:tc>
        <w:tc>
          <w:tcPr>
            <w:tcW w:w="777" w:type="pct"/>
            <w:shd w:val="clear" w:color="auto" w:fill="auto"/>
            <w:vAlign w:val="center"/>
          </w:tcPr>
          <w:p w14:paraId="21ADF513" w14:textId="77777777" w:rsidR="00272A4A" w:rsidRPr="00711A5B" w:rsidRDefault="00272A4A" w:rsidP="001F7191">
            <w:pPr>
              <w:jc w:val="center"/>
              <w:rPr>
                <w:rFonts w:ascii="Arial" w:hAnsi="Arial" w:cs="Arial"/>
                <w:sz w:val="20"/>
                <w:szCs w:val="20"/>
              </w:rPr>
            </w:pPr>
          </w:p>
        </w:tc>
        <w:tc>
          <w:tcPr>
            <w:tcW w:w="1062" w:type="pct"/>
            <w:shd w:val="clear" w:color="auto" w:fill="auto"/>
            <w:vAlign w:val="center"/>
          </w:tcPr>
          <w:p w14:paraId="299F8D74" w14:textId="77777777" w:rsidR="00272A4A" w:rsidRPr="00711A5B" w:rsidRDefault="00272A4A" w:rsidP="001F7191">
            <w:pPr>
              <w:jc w:val="center"/>
              <w:rPr>
                <w:rFonts w:ascii="Arial" w:hAnsi="Arial" w:cs="Arial"/>
                <w:sz w:val="20"/>
                <w:szCs w:val="20"/>
              </w:rPr>
            </w:pPr>
          </w:p>
        </w:tc>
      </w:tr>
    </w:tbl>
    <w:p w14:paraId="4728C53D" w14:textId="77777777" w:rsidR="00423FC8" w:rsidRPr="00711A5B" w:rsidRDefault="00423FC8" w:rsidP="00423FC8">
      <w:pPr>
        <w:ind w:left="360"/>
        <w:rPr>
          <w:rFonts w:ascii="Arial" w:hAnsi="Arial" w:cs="Arial"/>
          <w:b/>
          <w:spacing w:val="4"/>
          <w:sz w:val="20"/>
          <w:szCs w:val="20"/>
        </w:rPr>
      </w:pPr>
    </w:p>
    <w:p w14:paraId="0223A029" w14:textId="77777777" w:rsidR="00423FC8" w:rsidRDefault="00423FC8" w:rsidP="00423FC8">
      <w:pPr>
        <w:autoSpaceDE w:val="0"/>
        <w:autoSpaceDN w:val="0"/>
        <w:adjustRightInd w:val="0"/>
        <w:jc w:val="both"/>
        <w:rPr>
          <w:rFonts w:ascii="Arial" w:hAnsi="Arial" w:cs="Arial"/>
          <w:b/>
          <w:sz w:val="20"/>
          <w:szCs w:val="20"/>
        </w:rPr>
      </w:pPr>
      <w:r w:rsidRPr="00711A5B">
        <w:rPr>
          <w:rFonts w:ascii="Arial" w:hAnsi="Arial" w:cs="Arial"/>
          <w:b/>
          <w:spacing w:val="4"/>
          <w:sz w:val="20"/>
          <w:szCs w:val="20"/>
        </w:rPr>
        <w:t xml:space="preserve">Do każdej </w:t>
      </w:r>
      <w:r>
        <w:rPr>
          <w:rFonts w:ascii="Arial" w:hAnsi="Arial" w:cs="Arial"/>
          <w:b/>
          <w:spacing w:val="4"/>
          <w:sz w:val="20"/>
          <w:szCs w:val="20"/>
        </w:rPr>
        <w:t xml:space="preserve">usługi </w:t>
      </w:r>
      <w:r w:rsidRPr="00711A5B">
        <w:rPr>
          <w:rFonts w:ascii="Arial" w:hAnsi="Arial" w:cs="Arial"/>
          <w:b/>
          <w:spacing w:val="4"/>
          <w:sz w:val="20"/>
          <w:szCs w:val="20"/>
        </w:rPr>
        <w:t xml:space="preserve">wymienionej w wykazie należy dołączyć </w:t>
      </w:r>
      <w:r w:rsidRPr="00711A5B">
        <w:rPr>
          <w:rFonts w:ascii="Arial" w:hAnsi="Arial" w:cs="Arial"/>
          <w:b/>
          <w:sz w:val="20"/>
          <w:szCs w:val="20"/>
        </w:rPr>
        <w:t xml:space="preserve">dowody określające, czy </w:t>
      </w:r>
      <w:r>
        <w:rPr>
          <w:rFonts w:ascii="Arial" w:hAnsi="Arial" w:cs="Arial"/>
          <w:b/>
          <w:sz w:val="20"/>
          <w:szCs w:val="20"/>
        </w:rPr>
        <w:t>usługi</w:t>
      </w:r>
      <w:r w:rsidRPr="00711A5B">
        <w:rPr>
          <w:rFonts w:ascii="Arial" w:hAnsi="Arial" w:cs="Arial"/>
          <w:b/>
          <w:sz w:val="20"/>
          <w:szCs w:val="20"/>
        </w:rPr>
        <w:t xml:space="preserve"> te zostały wykonane w sposób należyty</w:t>
      </w:r>
      <w:r>
        <w:rPr>
          <w:rFonts w:ascii="Arial" w:hAnsi="Arial" w:cs="Arial"/>
          <w:b/>
          <w:sz w:val="20"/>
          <w:szCs w:val="20"/>
        </w:rPr>
        <w:t>.</w:t>
      </w:r>
    </w:p>
    <w:p w14:paraId="2BC4070F" w14:textId="48C4BF68" w:rsidR="00423FC8" w:rsidRDefault="00423FC8" w:rsidP="00423FC8">
      <w:pPr>
        <w:autoSpaceDE w:val="0"/>
        <w:autoSpaceDN w:val="0"/>
        <w:adjustRightInd w:val="0"/>
        <w:jc w:val="both"/>
        <w:rPr>
          <w:rFonts w:ascii="Arial" w:hAnsi="Arial" w:cs="Arial"/>
          <w:spacing w:val="4"/>
          <w:sz w:val="18"/>
          <w:szCs w:val="20"/>
        </w:rPr>
      </w:pPr>
    </w:p>
    <w:p w14:paraId="3EEFD28C" w14:textId="77777777" w:rsidR="00051F23" w:rsidRPr="00DC5154" w:rsidRDefault="00051F23" w:rsidP="00423FC8">
      <w:pPr>
        <w:autoSpaceDE w:val="0"/>
        <w:autoSpaceDN w:val="0"/>
        <w:adjustRightInd w:val="0"/>
        <w:jc w:val="both"/>
        <w:rPr>
          <w:rFonts w:ascii="Arial" w:hAnsi="Arial" w:cs="Arial"/>
          <w:spacing w:val="4"/>
          <w:sz w:val="18"/>
          <w:szCs w:val="20"/>
        </w:rPr>
      </w:pPr>
    </w:p>
    <w:p w14:paraId="1A4F8CD7" w14:textId="77777777" w:rsidR="00423FC8" w:rsidRDefault="00423FC8" w:rsidP="00423FC8">
      <w:pPr>
        <w:tabs>
          <w:tab w:val="left" w:pos="9000"/>
        </w:tabs>
        <w:rPr>
          <w:rFonts w:ascii="Arial" w:hAnsi="Arial" w:cs="Arial"/>
          <w:spacing w:val="4"/>
          <w:sz w:val="20"/>
          <w:szCs w:val="20"/>
        </w:rPr>
      </w:pPr>
      <w:r w:rsidRPr="001D04D3">
        <w:rPr>
          <w:rFonts w:ascii="Arial" w:hAnsi="Arial" w:cs="Arial"/>
          <w:spacing w:val="4"/>
          <w:sz w:val="20"/>
          <w:szCs w:val="20"/>
        </w:rPr>
        <w:t xml:space="preserve">…………………………………… </w:t>
      </w:r>
    </w:p>
    <w:p w14:paraId="78DADC09" w14:textId="77777777" w:rsidR="00423FC8" w:rsidRDefault="00423FC8" w:rsidP="00423FC8">
      <w:pPr>
        <w:tabs>
          <w:tab w:val="left" w:pos="9000"/>
        </w:tabs>
        <w:rPr>
          <w:rFonts w:ascii="Arial" w:hAnsi="Arial" w:cs="Arial"/>
          <w:spacing w:val="4"/>
          <w:sz w:val="20"/>
          <w:szCs w:val="20"/>
        </w:rPr>
      </w:pPr>
      <w:r>
        <w:rPr>
          <w:rFonts w:ascii="Arial" w:hAnsi="Arial" w:cs="Arial"/>
          <w:spacing w:val="4"/>
          <w:sz w:val="20"/>
          <w:szCs w:val="20"/>
        </w:rPr>
        <w:t xml:space="preserve">     </w:t>
      </w:r>
      <w:r w:rsidRPr="001D04D3">
        <w:rPr>
          <w:rFonts w:ascii="Arial" w:hAnsi="Arial" w:cs="Arial"/>
          <w:spacing w:val="4"/>
          <w:sz w:val="20"/>
          <w:szCs w:val="20"/>
        </w:rPr>
        <w:t>miejscowość, data</w:t>
      </w:r>
    </w:p>
    <w:p w14:paraId="7F382D7E" w14:textId="77777777" w:rsidR="00423FC8" w:rsidRPr="001D04D3" w:rsidRDefault="00423FC8" w:rsidP="00423FC8">
      <w:pPr>
        <w:tabs>
          <w:tab w:val="left" w:pos="9000"/>
        </w:tabs>
        <w:ind w:left="4253" w:hanging="4253"/>
        <w:rPr>
          <w:rFonts w:ascii="Arial" w:hAnsi="Arial" w:cs="Arial"/>
          <w:spacing w:val="4"/>
          <w:sz w:val="20"/>
          <w:szCs w:val="20"/>
        </w:rPr>
      </w:pPr>
      <w:r>
        <w:rPr>
          <w:rFonts w:ascii="Arial" w:hAnsi="Arial" w:cs="Arial"/>
          <w:spacing w:val="4"/>
          <w:sz w:val="20"/>
          <w:szCs w:val="20"/>
        </w:rPr>
        <w:tab/>
      </w:r>
      <w:r>
        <w:rPr>
          <w:rFonts w:ascii="Arial" w:hAnsi="Arial" w:cs="Arial"/>
          <w:spacing w:val="4"/>
          <w:sz w:val="20"/>
          <w:szCs w:val="20"/>
        </w:rPr>
        <w:tab/>
        <w:t xml:space="preserve">  </w:t>
      </w:r>
      <w:r w:rsidRPr="001D04D3">
        <w:rPr>
          <w:rFonts w:ascii="Arial" w:hAnsi="Arial" w:cs="Arial"/>
          <w:spacing w:val="4"/>
          <w:sz w:val="20"/>
          <w:szCs w:val="20"/>
        </w:rPr>
        <w:t>..............................................................................</w:t>
      </w:r>
    </w:p>
    <w:p w14:paraId="29362E17" w14:textId="5A86BD40" w:rsidR="00423FC8" w:rsidRPr="001D04D3" w:rsidRDefault="00423FC8" w:rsidP="00423FC8">
      <w:pPr>
        <w:tabs>
          <w:tab w:val="left" w:pos="9000"/>
        </w:tabs>
        <w:ind w:left="2977" w:hanging="2977"/>
        <w:rPr>
          <w:rFonts w:ascii="Arial" w:hAnsi="Arial" w:cs="Arial"/>
          <w:sz w:val="20"/>
          <w:szCs w:val="20"/>
        </w:rPr>
      </w:pPr>
      <w:r w:rsidRPr="001D04D3">
        <w:rPr>
          <w:rFonts w:ascii="Arial" w:hAnsi="Arial" w:cs="Arial"/>
          <w:spacing w:val="4"/>
          <w:sz w:val="20"/>
          <w:szCs w:val="20"/>
        </w:rPr>
        <w:t xml:space="preserve">      </w:t>
      </w:r>
      <w:r>
        <w:rPr>
          <w:rFonts w:ascii="Arial" w:hAnsi="Arial" w:cs="Arial"/>
          <w:spacing w:val="4"/>
          <w:sz w:val="20"/>
          <w:szCs w:val="20"/>
        </w:rPr>
        <w:t xml:space="preserve"> </w:t>
      </w:r>
      <w:r w:rsidRPr="001D04D3">
        <w:rPr>
          <w:rFonts w:ascii="Arial" w:hAnsi="Arial" w:cs="Arial"/>
          <w:spacing w:val="4"/>
          <w:sz w:val="20"/>
          <w:szCs w:val="20"/>
        </w:rPr>
        <w:t xml:space="preserve">  </w:t>
      </w:r>
      <w:r w:rsidRPr="001D04D3">
        <w:rPr>
          <w:rFonts w:ascii="Arial" w:hAnsi="Arial" w:cs="Arial"/>
          <w:spacing w:val="4"/>
          <w:sz w:val="20"/>
          <w:szCs w:val="20"/>
        </w:rPr>
        <w:tab/>
      </w:r>
      <w:r w:rsidR="001F1D88">
        <w:rPr>
          <w:rFonts w:ascii="Arial" w:hAnsi="Arial" w:cs="Arial"/>
          <w:spacing w:val="4"/>
          <w:sz w:val="20"/>
          <w:szCs w:val="20"/>
        </w:rPr>
        <w:tab/>
      </w:r>
      <w:r>
        <w:rPr>
          <w:rFonts w:ascii="Arial" w:hAnsi="Arial" w:cs="Arial"/>
          <w:spacing w:val="4"/>
          <w:sz w:val="20"/>
          <w:szCs w:val="20"/>
        </w:rPr>
        <w:t xml:space="preserve"> </w:t>
      </w:r>
      <w:r w:rsidRPr="001D04D3">
        <w:rPr>
          <w:rFonts w:ascii="Arial" w:hAnsi="Arial" w:cs="Arial"/>
          <w:sz w:val="20"/>
          <w:szCs w:val="20"/>
        </w:rPr>
        <w:t>(podpis/-y przedstawiciela/-li upoważnionego/-nych</w:t>
      </w:r>
    </w:p>
    <w:p w14:paraId="7865559A" w14:textId="77777777" w:rsidR="001E0A7B" w:rsidRDefault="001E0A7B">
      <w:pPr>
        <w:rPr>
          <w:rFonts w:ascii="Arial" w:hAnsi="Arial" w:cs="Arial"/>
          <w:b/>
          <w:i/>
          <w:u w:val="single"/>
        </w:rPr>
      </w:pPr>
    </w:p>
    <w:p w14:paraId="1E8C81F3" w14:textId="77777777" w:rsidR="00D16988" w:rsidRDefault="00D16988">
      <w:pPr>
        <w:rPr>
          <w:rFonts w:ascii="Arial" w:hAnsi="Arial" w:cs="Arial"/>
          <w:b/>
          <w:i/>
          <w:u w:val="single"/>
        </w:rPr>
        <w:sectPr w:rsidR="00D16988" w:rsidSect="001F1D88">
          <w:pgSz w:w="16840" w:h="11907" w:orient="landscape" w:code="9"/>
          <w:pgMar w:top="1418" w:right="1418" w:bottom="1418" w:left="1418" w:header="709" w:footer="709" w:gutter="0"/>
          <w:cols w:space="708"/>
          <w:noEndnote/>
          <w:docGrid w:linePitch="326"/>
        </w:sectPr>
      </w:pPr>
    </w:p>
    <w:p w14:paraId="690AE96E" w14:textId="25FCE312" w:rsidR="00423FC8" w:rsidRPr="00841C76" w:rsidRDefault="0006113C" w:rsidP="00423FC8">
      <w:pPr>
        <w:pStyle w:val="NormalnyWeb"/>
        <w:tabs>
          <w:tab w:val="left" w:pos="6521"/>
        </w:tabs>
        <w:rPr>
          <w:rFonts w:ascii="Arial" w:hAnsi="Arial" w:cs="Arial"/>
          <w:b/>
          <w:bCs/>
          <w:spacing w:val="4"/>
          <w:sz w:val="20"/>
          <w:szCs w:val="20"/>
        </w:rPr>
      </w:pPr>
      <w:r>
        <w:rPr>
          <w:rFonts w:ascii="Arial" w:hAnsi="Arial" w:cs="Arial"/>
          <w:b/>
          <w:sz w:val="20"/>
          <w:szCs w:val="20"/>
        </w:rPr>
        <w:lastRenderedPageBreak/>
        <w:t>BDGwzp-261/10</w:t>
      </w:r>
      <w:r w:rsidR="00423FC8">
        <w:rPr>
          <w:rFonts w:ascii="Arial" w:hAnsi="Arial" w:cs="Arial"/>
          <w:b/>
          <w:sz w:val="20"/>
          <w:szCs w:val="20"/>
        </w:rPr>
        <w:t>/20</w:t>
      </w:r>
      <w:r>
        <w:rPr>
          <w:rFonts w:ascii="Arial" w:hAnsi="Arial" w:cs="Arial"/>
          <w:b/>
          <w:sz w:val="20"/>
          <w:szCs w:val="20"/>
        </w:rPr>
        <w:t>20</w:t>
      </w:r>
      <w:r w:rsidR="00423FC8" w:rsidRPr="00841C76">
        <w:rPr>
          <w:rFonts w:ascii="Arial" w:hAnsi="Arial" w:cs="Arial"/>
          <w:b/>
          <w:sz w:val="20"/>
          <w:szCs w:val="20"/>
        </w:rPr>
        <w:t>/</w:t>
      </w:r>
      <w:r w:rsidR="00423FC8">
        <w:rPr>
          <w:rFonts w:ascii="Arial" w:hAnsi="Arial" w:cs="Arial"/>
          <w:b/>
          <w:sz w:val="20"/>
          <w:szCs w:val="20"/>
        </w:rPr>
        <w:t>BK</w:t>
      </w:r>
      <w:r w:rsidR="001F1D88">
        <w:rPr>
          <w:rFonts w:ascii="Arial" w:hAnsi="Arial" w:cs="Arial"/>
          <w:b/>
          <w:sz w:val="20"/>
          <w:szCs w:val="20"/>
        </w:rPr>
        <w:tab/>
      </w:r>
      <w:r w:rsidR="001F1D88">
        <w:rPr>
          <w:rFonts w:ascii="Arial" w:hAnsi="Arial" w:cs="Arial"/>
          <w:b/>
          <w:sz w:val="20"/>
          <w:szCs w:val="20"/>
        </w:rPr>
        <w:tab/>
      </w:r>
      <w:r w:rsidR="001F1D88">
        <w:rPr>
          <w:rFonts w:ascii="Arial" w:hAnsi="Arial" w:cs="Arial"/>
          <w:b/>
          <w:sz w:val="20"/>
          <w:szCs w:val="20"/>
        </w:rPr>
        <w:tab/>
      </w:r>
      <w:r w:rsidR="001F1D88">
        <w:rPr>
          <w:rFonts w:ascii="Arial" w:hAnsi="Arial" w:cs="Arial"/>
          <w:b/>
          <w:sz w:val="20"/>
          <w:szCs w:val="20"/>
        </w:rPr>
        <w:tab/>
      </w:r>
      <w:r w:rsidR="001F1D88">
        <w:rPr>
          <w:rFonts w:ascii="Arial" w:hAnsi="Arial" w:cs="Arial"/>
          <w:b/>
          <w:sz w:val="20"/>
          <w:szCs w:val="20"/>
        </w:rPr>
        <w:tab/>
      </w:r>
      <w:r w:rsidR="001F1D88">
        <w:rPr>
          <w:rFonts w:ascii="Arial" w:hAnsi="Arial" w:cs="Arial"/>
          <w:b/>
          <w:sz w:val="20"/>
          <w:szCs w:val="20"/>
        </w:rPr>
        <w:tab/>
      </w:r>
      <w:r w:rsidR="001F1D88">
        <w:rPr>
          <w:rFonts w:ascii="Arial" w:hAnsi="Arial" w:cs="Arial"/>
          <w:b/>
          <w:sz w:val="20"/>
          <w:szCs w:val="20"/>
        </w:rPr>
        <w:tab/>
      </w:r>
      <w:r w:rsidR="00423FC8">
        <w:rPr>
          <w:rFonts w:ascii="Arial" w:hAnsi="Arial" w:cs="Arial"/>
          <w:b/>
          <w:sz w:val="20"/>
          <w:szCs w:val="20"/>
        </w:rPr>
        <w:tab/>
      </w:r>
      <w:r w:rsidR="00423FC8">
        <w:rPr>
          <w:rFonts w:ascii="Arial" w:hAnsi="Arial" w:cs="Arial"/>
          <w:b/>
          <w:bCs/>
          <w:spacing w:val="4"/>
          <w:sz w:val="20"/>
          <w:szCs w:val="20"/>
        </w:rPr>
        <w:t xml:space="preserve">Załącznik nr 6 </w:t>
      </w:r>
      <w:r w:rsidR="00423FC8" w:rsidRPr="00841C76">
        <w:rPr>
          <w:rFonts w:ascii="Arial" w:hAnsi="Arial" w:cs="Arial"/>
          <w:b/>
          <w:bCs/>
          <w:spacing w:val="4"/>
          <w:sz w:val="20"/>
          <w:szCs w:val="20"/>
        </w:rPr>
        <w:t>do SIWZ</w:t>
      </w:r>
    </w:p>
    <w:p w14:paraId="62AA104D" w14:textId="77777777" w:rsidR="00423FC8" w:rsidRPr="00841C76" w:rsidRDefault="00423FC8" w:rsidP="00423FC8">
      <w:pPr>
        <w:pStyle w:val="NormalnyWeb"/>
        <w:tabs>
          <w:tab w:val="left" w:pos="6521"/>
        </w:tabs>
        <w:rPr>
          <w:rFonts w:ascii="Arial" w:hAnsi="Arial" w:cs="Arial"/>
          <w:b/>
          <w:bCs/>
          <w:spacing w:val="4"/>
          <w:sz w:val="20"/>
          <w:szCs w:val="20"/>
        </w:rPr>
      </w:pPr>
      <w:r w:rsidRPr="00841C76">
        <w:rPr>
          <w:rFonts w:ascii="Arial" w:hAnsi="Arial" w:cs="Arial"/>
          <w:noProof/>
          <w:sz w:val="20"/>
          <w:szCs w:val="20"/>
        </w:rPr>
        <mc:AlternateContent>
          <mc:Choice Requires="wps">
            <w:drawing>
              <wp:anchor distT="0" distB="0" distL="114300" distR="114300" simplePos="0" relativeHeight="251663360" behindDoc="0" locked="0" layoutInCell="1" allowOverlap="1" wp14:anchorId="5E886994" wp14:editId="7276DE5E">
                <wp:simplePos x="0" y="0"/>
                <wp:positionH relativeFrom="column">
                  <wp:posOffset>4444</wp:posOffset>
                </wp:positionH>
                <wp:positionV relativeFrom="paragraph">
                  <wp:posOffset>10795</wp:posOffset>
                </wp:positionV>
                <wp:extent cx="2466975" cy="800100"/>
                <wp:effectExtent l="0" t="0" r="28575" b="1905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6975" cy="800100"/>
                        </a:xfrm>
                        <a:prstGeom prst="rect">
                          <a:avLst/>
                        </a:prstGeom>
                        <a:solidFill>
                          <a:srgbClr val="FFFFFF"/>
                        </a:solidFill>
                        <a:ln w="9525">
                          <a:solidFill>
                            <a:srgbClr val="000000"/>
                          </a:solidFill>
                          <a:miter lim="800000"/>
                          <a:headEnd/>
                          <a:tailEnd/>
                        </a:ln>
                      </wps:spPr>
                      <wps:txbx>
                        <w:txbxContent>
                          <w:p w14:paraId="4C1AB6C1" w14:textId="77777777" w:rsidR="00221D7D" w:rsidRDefault="00221D7D" w:rsidP="00423FC8">
                            <w:pPr>
                              <w:rPr>
                                <w:sz w:val="16"/>
                              </w:rPr>
                            </w:pPr>
                          </w:p>
                          <w:p w14:paraId="37E1F962" w14:textId="50CAEA9D" w:rsidR="00221D7D" w:rsidRDefault="00221D7D" w:rsidP="00423FC8">
                            <w:pPr>
                              <w:spacing w:before="240" w:after="60"/>
                              <w:ind w:right="241"/>
                              <w:jc w:val="center"/>
                              <w:outlineLvl w:val="8"/>
                              <w:rPr>
                                <w:rFonts w:ascii="Arial" w:hAnsi="Arial" w:cs="Arial"/>
                                <w:i/>
                                <w:sz w:val="16"/>
                                <w:szCs w:val="16"/>
                              </w:rPr>
                            </w:pPr>
                            <w:r w:rsidRPr="001B56B5">
                              <w:rPr>
                                <w:rFonts w:ascii="Arial" w:hAnsi="Arial" w:cs="Arial"/>
                                <w:i/>
                                <w:sz w:val="16"/>
                                <w:szCs w:val="16"/>
                              </w:rPr>
                              <w:t>(nazwa Wykonawcy, dane adresowe, pieczęć firmy)</w:t>
                            </w:r>
                          </w:p>
                          <w:p w14:paraId="13975B3C" w14:textId="3093CA3D" w:rsidR="00221D7D" w:rsidRDefault="00221D7D" w:rsidP="00423FC8">
                            <w:pPr>
                              <w:spacing w:before="240" w:after="60"/>
                              <w:ind w:right="241"/>
                              <w:jc w:val="center"/>
                              <w:outlineLvl w:val="8"/>
                              <w:rPr>
                                <w:rFonts w:ascii="Arial" w:hAnsi="Arial" w:cs="Arial"/>
                                <w:i/>
                                <w:sz w:val="16"/>
                                <w:szCs w:val="16"/>
                              </w:rPr>
                            </w:pPr>
                          </w:p>
                          <w:p w14:paraId="30C25DE7" w14:textId="2B99354B" w:rsidR="00221D7D" w:rsidRDefault="00221D7D" w:rsidP="00423FC8">
                            <w:pPr>
                              <w:spacing w:before="240" w:after="60"/>
                              <w:ind w:right="241"/>
                              <w:jc w:val="center"/>
                              <w:outlineLvl w:val="8"/>
                              <w:rPr>
                                <w:rFonts w:ascii="Arial" w:hAnsi="Arial" w:cs="Arial"/>
                                <w:i/>
                                <w:sz w:val="16"/>
                                <w:szCs w:val="16"/>
                              </w:rPr>
                            </w:pPr>
                          </w:p>
                          <w:p w14:paraId="2F9E57F0" w14:textId="77777777" w:rsidR="00221D7D" w:rsidRPr="001B56B5" w:rsidRDefault="00221D7D" w:rsidP="00423FC8">
                            <w:pPr>
                              <w:spacing w:before="240" w:after="60"/>
                              <w:ind w:right="241"/>
                              <w:jc w:val="center"/>
                              <w:outlineLvl w:val="8"/>
                              <w:rPr>
                                <w:rFonts w:ascii="Arial" w:hAnsi="Arial" w:cs="Arial"/>
                              </w:rPr>
                            </w:pPr>
                          </w:p>
                          <w:p w14:paraId="7328F453" w14:textId="77777777" w:rsidR="00221D7D" w:rsidRDefault="00221D7D" w:rsidP="00423FC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886994" id="_x0000_s1028" type="#_x0000_t202" style="position:absolute;margin-left:.35pt;margin-top:.85pt;width:194.25pt;height:6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">
                <v:textbox>
                  <w:txbxContent>
                    <w:p w14:paraId="4C1AB6C1" w14:textId="77777777" w:rsidR="00221D7D" w:rsidRDefault="00221D7D" w:rsidP="00423FC8">
                      <w:pPr>
                        <w:rPr>
                          <w:sz w:val="16"/>
                        </w:rPr>
                      </w:pPr>
                    </w:p>
                    <w:p w14:paraId="37E1F962" w14:textId="50CAEA9D" w:rsidR="00221D7D" w:rsidRDefault="00221D7D" w:rsidP="00423FC8">
                      <w:pPr>
                        <w:spacing w:before="240" w:after="60"/>
                        <w:ind w:right="241"/>
                        <w:jc w:val="center"/>
                        <w:outlineLvl w:val="8"/>
                        <w:rPr>
                          <w:rFonts w:ascii="Arial" w:hAnsi="Arial" w:cs="Arial"/>
                          <w:i/>
                          <w:sz w:val="16"/>
                          <w:szCs w:val="16"/>
                        </w:rPr>
                      </w:pPr>
                      <w:r w:rsidRPr="001B56B5">
                        <w:rPr>
                          <w:rFonts w:ascii="Arial" w:hAnsi="Arial" w:cs="Arial"/>
                          <w:i/>
                          <w:sz w:val="16"/>
                          <w:szCs w:val="16"/>
                        </w:rPr>
                        <w:t>(nazwa Wykonawcy, dane adresowe, pieczęć firmy)</w:t>
                      </w:r>
                    </w:p>
                    <w:p w14:paraId="13975B3C" w14:textId="3093CA3D" w:rsidR="00221D7D" w:rsidRDefault="00221D7D" w:rsidP="00423FC8">
                      <w:pPr>
                        <w:spacing w:before="240" w:after="60"/>
                        <w:ind w:right="241"/>
                        <w:jc w:val="center"/>
                        <w:outlineLvl w:val="8"/>
                        <w:rPr>
                          <w:rFonts w:ascii="Arial" w:hAnsi="Arial" w:cs="Arial"/>
                          <w:i/>
                          <w:sz w:val="16"/>
                          <w:szCs w:val="16"/>
                        </w:rPr>
                      </w:pPr>
                    </w:p>
                    <w:p w14:paraId="30C25DE7" w14:textId="2B99354B" w:rsidR="00221D7D" w:rsidRDefault="00221D7D" w:rsidP="00423FC8">
                      <w:pPr>
                        <w:spacing w:before="240" w:after="60"/>
                        <w:ind w:right="241"/>
                        <w:jc w:val="center"/>
                        <w:outlineLvl w:val="8"/>
                        <w:rPr>
                          <w:rFonts w:ascii="Arial" w:hAnsi="Arial" w:cs="Arial"/>
                          <w:i/>
                          <w:sz w:val="16"/>
                          <w:szCs w:val="16"/>
                        </w:rPr>
                      </w:pPr>
                    </w:p>
                    <w:p w14:paraId="2F9E57F0" w14:textId="77777777" w:rsidR="00221D7D" w:rsidRPr="001B56B5" w:rsidRDefault="00221D7D" w:rsidP="00423FC8">
                      <w:pPr>
                        <w:spacing w:before="240" w:after="60"/>
                        <w:ind w:right="241"/>
                        <w:jc w:val="center"/>
                        <w:outlineLvl w:val="8"/>
                        <w:rPr>
                          <w:rFonts w:ascii="Arial" w:hAnsi="Arial" w:cs="Arial"/>
                        </w:rPr>
                      </w:pPr>
                    </w:p>
                    <w:p w14:paraId="7328F453" w14:textId="77777777" w:rsidR="00221D7D" w:rsidRDefault="00221D7D" w:rsidP="00423FC8"/>
                  </w:txbxContent>
                </v:textbox>
              </v:shape>
            </w:pict>
          </mc:Fallback>
        </mc:AlternateContent>
      </w:r>
    </w:p>
    <w:p w14:paraId="31405707" w14:textId="77777777" w:rsidR="00423FC8" w:rsidRPr="00841C76" w:rsidRDefault="00423FC8" w:rsidP="00423FC8">
      <w:pPr>
        <w:pStyle w:val="NormalnyWeb"/>
        <w:tabs>
          <w:tab w:val="left" w:pos="6521"/>
        </w:tabs>
        <w:rPr>
          <w:rFonts w:ascii="Arial" w:hAnsi="Arial" w:cs="Arial"/>
          <w:b/>
          <w:bCs/>
          <w:spacing w:val="4"/>
          <w:sz w:val="20"/>
          <w:szCs w:val="20"/>
        </w:rPr>
      </w:pPr>
    </w:p>
    <w:p w14:paraId="0C578774" w14:textId="77777777" w:rsidR="00423FC8" w:rsidRPr="00841C76" w:rsidRDefault="00423FC8" w:rsidP="00423FC8">
      <w:pPr>
        <w:pStyle w:val="NormalnyWeb"/>
        <w:tabs>
          <w:tab w:val="left" w:pos="6521"/>
        </w:tabs>
        <w:rPr>
          <w:rFonts w:ascii="Arial" w:hAnsi="Arial" w:cs="Arial"/>
          <w:b/>
          <w:bCs/>
          <w:spacing w:val="4"/>
          <w:sz w:val="20"/>
          <w:szCs w:val="20"/>
        </w:rPr>
      </w:pPr>
    </w:p>
    <w:p w14:paraId="14F433CD" w14:textId="77777777" w:rsidR="00423FC8" w:rsidRPr="00841C76" w:rsidRDefault="00423FC8" w:rsidP="00423FC8">
      <w:pPr>
        <w:pStyle w:val="NormalnyWeb"/>
        <w:tabs>
          <w:tab w:val="left" w:pos="6521"/>
        </w:tabs>
        <w:rPr>
          <w:rFonts w:ascii="Arial" w:hAnsi="Arial" w:cs="Arial"/>
          <w:b/>
          <w:sz w:val="20"/>
          <w:szCs w:val="20"/>
        </w:rPr>
      </w:pPr>
    </w:p>
    <w:p w14:paraId="3D24B25F" w14:textId="77777777" w:rsidR="00423FC8" w:rsidRDefault="00423FC8" w:rsidP="00423FC8">
      <w:pPr>
        <w:spacing w:line="360" w:lineRule="auto"/>
        <w:jc w:val="center"/>
        <w:rPr>
          <w:rFonts w:ascii="Arial" w:hAnsi="Arial" w:cs="Arial"/>
          <w:b/>
          <w:bCs/>
          <w:sz w:val="20"/>
          <w:szCs w:val="20"/>
        </w:rPr>
      </w:pPr>
    </w:p>
    <w:p w14:paraId="5E0AC9E9" w14:textId="77777777" w:rsidR="00423FC8" w:rsidRDefault="00423FC8" w:rsidP="00423FC8">
      <w:pPr>
        <w:spacing w:line="360" w:lineRule="auto"/>
        <w:jc w:val="center"/>
        <w:rPr>
          <w:rFonts w:ascii="Arial" w:hAnsi="Arial" w:cs="Arial"/>
          <w:b/>
          <w:bCs/>
          <w:sz w:val="20"/>
          <w:szCs w:val="20"/>
        </w:rPr>
      </w:pPr>
    </w:p>
    <w:p w14:paraId="37E2B2F0" w14:textId="43DBB064" w:rsidR="00423FC8" w:rsidRPr="00841C76" w:rsidRDefault="00423FC8" w:rsidP="00423FC8">
      <w:pPr>
        <w:spacing w:line="360" w:lineRule="auto"/>
        <w:jc w:val="center"/>
        <w:rPr>
          <w:rFonts w:ascii="Arial" w:hAnsi="Arial" w:cs="Arial"/>
          <w:b/>
          <w:bCs/>
          <w:sz w:val="20"/>
          <w:szCs w:val="20"/>
        </w:rPr>
      </w:pPr>
      <w:r w:rsidRPr="00841C76">
        <w:rPr>
          <w:rFonts w:ascii="Arial" w:hAnsi="Arial" w:cs="Arial"/>
          <w:b/>
          <w:bCs/>
          <w:sz w:val="20"/>
          <w:szCs w:val="20"/>
        </w:rPr>
        <w:t>Wykaz osób, które będą uczestniczyć w wykonywaniu zamówienia</w:t>
      </w:r>
      <w:r w:rsidRPr="00841C76">
        <w:rPr>
          <w:rFonts w:ascii="Arial" w:hAnsi="Arial" w:cs="Arial"/>
          <w:b/>
          <w:bCs/>
          <w:sz w:val="20"/>
          <w:szCs w:val="20"/>
        </w:rPr>
        <w:br/>
      </w:r>
      <w:r w:rsidRPr="00841C76">
        <w:rPr>
          <w:rFonts w:ascii="Arial" w:hAnsi="Arial" w:cs="Arial"/>
          <w:b/>
          <w:bCs/>
          <w:spacing w:val="4"/>
          <w:sz w:val="20"/>
          <w:szCs w:val="20"/>
        </w:rPr>
        <w:t>(na potwierdzenie spełnienia warunku udziału w postępowaniu)</w:t>
      </w:r>
    </w:p>
    <w:p w14:paraId="3552A6F1" w14:textId="18B5A642" w:rsidR="00423FC8" w:rsidRPr="00C45AAD" w:rsidRDefault="00423FC8" w:rsidP="00423FC8">
      <w:pPr>
        <w:spacing w:after="160" w:line="259" w:lineRule="auto"/>
        <w:jc w:val="center"/>
        <w:rPr>
          <w:rFonts w:ascii="Arial" w:hAnsi="Arial" w:cs="Arial"/>
          <w:b/>
          <w:sz w:val="20"/>
          <w:szCs w:val="20"/>
          <w:lang w:eastAsia="en-US"/>
        </w:rPr>
      </w:pPr>
    </w:p>
    <w:tbl>
      <w:tblPr>
        <w:tblW w:w="15516" w:type="dxa"/>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1675"/>
        <w:gridCol w:w="7572"/>
        <w:gridCol w:w="2656"/>
        <w:gridCol w:w="3613"/>
      </w:tblGrid>
      <w:tr w:rsidR="004B3C79" w:rsidRPr="00841C76" w14:paraId="1AA45F2E" w14:textId="77777777" w:rsidTr="00787053">
        <w:trPr>
          <w:jc w:val="center"/>
        </w:trPr>
        <w:tc>
          <w:tcPr>
            <w:tcW w:w="1675" w:type="dxa"/>
            <w:tcBorders>
              <w:top w:val="single" w:sz="4" w:space="0" w:color="auto"/>
              <w:left w:val="single" w:sz="4" w:space="0" w:color="auto"/>
              <w:bottom w:val="single" w:sz="4" w:space="0" w:color="auto"/>
              <w:right w:val="single" w:sz="4" w:space="0" w:color="auto"/>
            </w:tcBorders>
            <w:vAlign w:val="center"/>
          </w:tcPr>
          <w:p w14:paraId="3EDB4BAF" w14:textId="77777777" w:rsidR="00423FC8" w:rsidRPr="00841C76" w:rsidRDefault="00423FC8" w:rsidP="00D16988">
            <w:pPr>
              <w:tabs>
                <w:tab w:val="left" w:pos="4032"/>
              </w:tabs>
              <w:spacing w:line="312" w:lineRule="auto"/>
              <w:ind w:left="-75" w:hanging="142"/>
              <w:jc w:val="center"/>
              <w:rPr>
                <w:rFonts w:ascii="Arial" w:hAnsi="Arial" w:cs="Arial"/>
                <w:b/>
                <w:sz w:val="20"/>
                <w:szCs w:val="20"/>
              </w:rPr>
            </w:pPr>
            <w:r w:rsidRPr="00841C76">
              <w:rPr>
                <w:rFonts w:ascii="Arial" w:hAnsi="Arial" w:cs="Arial"/>
                <w:b/>
                <w:sz w:val="20"/>
                <w:szCs w:val="20"/>
              </w:rPr>
              <w:t>Imię</w:t>
            </w:r>
            <w:r w:rsidRPr="00841C76">
              <w:rPr>
                <w:rFonts w:ascii="Arial" w:hAnsi="Arial" w:cs="Arial"/>
                <w:b/>
                <w:sz w:val="20"/>
                <w:szCs w:val="20"/>
              </w:rPr>
              <w:br/>
              <w:t xml:space="preserve"> i nazwisko</w:t>
            </w:r>
          </w:p>
        </w:tc>
        <w:tc>
          <w:tcPr>
            <w:tcW w:w="7572" w:type="dxa"/>
            <w:tcBorders>
              <w:top w:val="single" w:sz="4" w:space="0" w:color="auto"/>
              <w:left w:val="single" w:sz="4" w:space="0" w:color="auto"/>
              <w:bottom w:val="single" w:sz="4" w:space="0" w:color="auto"/>
              <w:right w:val="single" w:sz="4" w:space="0" w:color="auto"/>
            </w:tcBorders>
            <w:vAlign w:val="center"/>
          </w:tcPr>
          <w:p w14:paraId="0D689FBA" w14:textId="0E9D7D38" w:rsidR="00423FC8" w:rsidRPr="00841C76" w:rsidRDefault="00D16988" w:rsidP="00787053">
            <w:pPr>
              <w:spacing w:line="360" w:lineRule="auto"/>
              <w:jc w:val="center"/>
              <w:rPr>
                <w:rFonts w:ascii="Arial" w:hAnsi="Arial" w:cs="Arial"/>
                <w:b/>
                <w:sz w:val="20"/>
                <w:szCs w:val="20"/>
              </w:rPr>
            </w:pPr>
            <w:r w:rsidRPr="00D16988">
              <w:rPr>
                <w:rFonts w:ascii="Arial" w:hAnsi="Arial" w:cs="Arial"/>
                <w:b/>
                <w:spacing w:val="4"/>
                <w:sz w:val="20"/>
              </w:rPr>
              <w:t>Doświadczenie zawodowe niezbędne do wykonania zamówienia, wymagane zgodnie z SIWZ</w:t>
            </w:r>
            <w:r w:rsidR="0006113C">
              <w:rPr>
                <w:rFonts w:ascii="Arial" w:hAnsi="Arial" w:cs="Arial"/>
                <w:b/>
                <w:spacing w:val="4"/>
                <w:sz w:val="20"/>
              </w:rPr>
              <w:t xml:space="preserve"> – pkt 4.2.3.2</w:t>
            </w:r>
          </w:p>
        </w:tc>
        <w:tc>
          <w:tcPr>
            <w:tcW w:w="2656" w:type="dxa"/>
            <w:tcBorders>
              <w:top w:val="single" w:sz="4" w:space="0" w:color="auto"/>
              <w:left w:val="single" w:sz="4" w:space="0" w:color="auto"/>
              <w:bottom w:val="single" w:sz="4" w:space="0" w:color="auto"/>
              <w:right w:val="single" w:sz="4" w:space="0" w:color="auto"/>
            </w:tcBorders>
            <w:vAlign w:val="center"/>
          </w:tcPr>
          <w:p w14:paraId="01C4499D" w14:textId="77777777" w:rsidR="00423FC8" w:rsidRPr="00841C76" w:rsidRDefault="00423FC8" w:rsidP="001F7191">
            <w:pPr>
              <w:tabs>
                <w:tab w:val="left" w:pos="4032"/>
              </w:tabs>
              <w:spacing w:line="312" w:lineRule="auto"/>
              <w:jc w:val="center"/>
              <w:rPr>
                <w:rFonts w:ascii="Arial" w:hAnsi="Arial" w:cs="Arial"/>
                <w:b/>
                <w:sz w:val="20"/>
                <w:szCs w:val="20"/>
              </w:rPr>
            </w:pPr>
            <w:r w:rsidRPr="00841C76">
              <w:rPr>
                <w:rFonts w:ascii="Arial" w:hAnsi="Arial" w:cs="Arial"/>
                <w:b/>
                <w:sz w:val="20"/>
                <w:szCs w:val="20"/>
              </w:rPr>
              <w:t>Zakres wykonywanych czynności (przy realizacji zamówienia będącego przedmiotem niniejszego</w:t>
            </w:r>
            <w:r>
              <w:rPr>
                <w:rFonts w:ascii="Arial" w:hAnsi="Arial" w:cs="Arial"/>
                <w:b/>
                <w:sz w:val="20"/>
                <w:szCs w:val="20"/>
              </w:rPr>
              <w:t xml:space="preserve"> zamówienia</w:t>
            </w:r>
            <w:r w:rsidRPr="00841C76">
              <w:rPr>
                <w:rFonts w:ascii="Arial" w:hAnsi="Arial" w:cs="Arial"/>
                <w:b/>
                <w:sz w:val="20"/>
                <w:szCs w:val="20"/>
              </w:rPr>
              <w:t>)</w:t>
            </w:r>
          </w:p>
        </w:tc>
        <w:tc>
          <w:tcPr>
            <w:tcW w:w="3613" w:type="dxa"/>
            <w:tcBorders>
              <w:top w:val="single" w:sz="4" w:space="0" w:color="auto"/>
              <w:left w:val="single" w:sz="4" w:space="0" w:color="auto"/>
              <w:bottom w:val="single" w:sz="4" w:space="0" w:color="auto"/>
              <w:right w:val="single" w:sz="4" w:space="0" w:color="auto"/>
            </w:tcBorders>
            <w:vAlign w:val="center"/>
          </w:tcPr>
          <w:p w14:paraId="19CE4E73" w14:textId="77777777" w:rsidR="00423FC8" w:rsidRPr="00841C76" w:rsidRDefault="00423FC8" w:rsidP="001F7191">
            <w:pPr>
              <w:tabs>
                <w:tab w:val="left" w:pos="4032"/>
              </w:tabs>
              <w:spacing w:line="312" w:lineRule="auto"/>
              <w:jc w:val="center"/>
              <w:rPr>
                <w:rFonts w:ascii="Arial" w:hAnsi="Arial" w:cs="Arial"/>
                <w:b/>
                <w:sz w:val="20"/>
                <w:szCs w:val="20"/>
              </w:rPr>
            </w:pPr>
            <w:r w:rsidRPr="00841C76">
              <w:rPr>
                <w:rFonts w:ascii="Arial" w:hAnsi="Arial" w:cs="Arial"/>
                <w:b/>
                <w:sz w:val="20"/>
                <w:szCs w:val="20"/>
              </w:rPr>
              <w:t>Podstawa do dysponowania osobą</w:t>
            </w:r>
          </w:p>
        </w:tc>
      </w:tr>
      <w:tr w:rsidR="004B3C79" w:rsidRPr="00841C76" w14:paraId="341C3ACF" w14:textId="77777777" w:rsidTr="001F7191">
        <w:trPr>
          <w:jc w:val="center"/>
        </w:trPr>
        <w:tc>
          <w:tcPr>
            <w:tcW w:w="15516" w:type="dxa"/>
            <w:gridSpan w:val="4"/>
            <w:tcBorders>
              <w:top w:val="single" w:sz="4" w:space="0" w:color="auto"/>
              <w:left w:val="single" w:sz="4" w:space="0" w:color="auto"/>
              <w:bottom w:val="single" w:sz="4" w:space="0" w:color="auto"/>
              <w:right w:val="single" w:sz="4" w:space="0" w:color="auto"/>
            </w:tcBorders>
            <w:vAlign w:val="center"/>
          </w:tcPr>
          <w:p w14:paraId="0F11ACBB" w14:textId="7A3A7134" w:rsidR="004B3C79" w:rsidRPr="004B3C79" w:rsidRDefault="00C649E9" w:rsidP="004B3C79">
            <w:pPr>
              <w:pStyle w:val="Akapitzlist"/>
              <w:numPr>
                <w:ilvl w:val="3"/>
                <w:numId w:val="5"/>
              </w:numPr>
              <w:tabs>
                <w:tab w:val="left" w:pos="4032"/>
              </w:tabs>
              <w:spacing w:line="312" w:lineRule="auto"/>
              <w:ind w:left="492" w:hanging="425"/>
              <w:jc w:val="center"/>
              <w:rPr>
                <w:rFonts w:ascii="Arial" w:hAnsi="Arial" w:cs="Arial"/>
                <w:b/>
                <w:sz w:val="20"/>
                <w:szCs w:val="20"/>
              </w:rPr>
            </w:pPr>
            <w:r>
              <w:rPr>
                <w:rFonts w:ascii="Arial" w:hAnsi="Arial" w:cs="Arial"/>
                <w:b/>
                <w:bCs/>
                <w:sz w:val="20"/>
                <w:szCs w:val="20"/>
              </w:rPr>
              <w:t>Kierownika badania</w:t>
            </w:r>
          </w:p>
        </w:tc>
      </w:tr>
      <w:tr w:rsidR="004B3C79" w:rsidRPr="00841C76" w14:paraId="5EF35109" w14:textId="77777777" w:rsidTr="00042932">
        <w:trPr>
          <w:trHeight w:val="644"/>
          <w:jc w:val="center"/>
        </w:trPr>
        <w:tc>
          <w:tcPr>
            <w:tcW w:w="1675" w:type="dxa"/>
            <w:tcBorders>
              <w:top w:val="single" w:sz="4" w:space="0" w:color="auto"/>
              <w:left w:val="single" w:sz="4" w:space="0" w:color="auto"/>
              <w:bottom w:val="single" w:sz="4" w:space="0" w:color="auto"/>
              <w:right w:val="single" w:sz="4" w:space="0" w:color="auto"/>
            </w:tcBorders>
          </w:tcPr>
          <w:p w14:paraId="2EE4338A" w14:textId="77777777" w:rsidR="00423FC8" w:rsidRPr="00841C76" w:rsidRDefault="00423FC8" w:rsidP="001F7191">
            <w:pPr>
              <w:tabs>
                <w:tab w:val="left" w:pos="4032"/>
              </w:tabs>
              <w:spacing w:line="312" w:lineRule="auto"/>
              <w:rPr>
                <w:rFonts w:ascii="Arial" w:hAnsi="Arial" w:cs="Arial"/>
                <w:sz w:val="20"/>
                <w:szCs w:val="20"/>
              </w:rPr>
            </w:pPr>
          </w:p>
          <w:p w14:paraId="039A0815" w14:textId="77777777" w:rsidR="00423FC8" w:rsidRPr="00841C76" w:rsidRDefault="00423FC8" w:rsidP="001F7191">
            <w:pPr>
              <w:tabs>
                <w:tab w:val="left" w:pos="4032"/>
              </w:tabs>
              <w:spacing w:line="312" w:lineRule="auto"/>
              <w:rPr>
                <w:rFonts w:ascii="Arial" w:hAnsi="Arial" w:cs="Arial"/>
                <w:sz w:val="20"/>
                <w:szCs w:val="20"/>
              </w:rPr>
            </w:pPr>
          </w:p>
        </w:tc>
        <w:tc>
          <w:tcPr>
            <w:tcW w:w="7572" w:type="dxa"/>
            <w:tcBorders>
              <w:top w:val="single" w:sz="4" w:space="0" w:color="auto"/>
              <w:left w:val="single" w:sz="4" w:space="0" w:color="auto"/>
              <w:bottom w:val="single" w:sz="4" w:space="0" w:color="auto"/>
              <w:right w:val="single" w:sz="4" w:space="0" w:color="auto"/>
            </w:tcBorders>
          </w:tcPr>
          <w:p w14:paraId="25FA0D43" w14:textId="04DB94CA" w:rsidR="00787053" w:rsidRDefault="00787053" w:rsidP="00D16988">
            <w:pPr>
              <w:pStyle w:val="Akapitzlist"/>
              <w:tabs>
                <w:tab w:val="left" w:pos="4032"/>
              </w:tabs>
              <w:spacing w:line="312" w:lineRule="auto"/>
              <w:ind w:left="720"/>
              <w:rPr>
                <w:rFonts w:ascii="Arial" w:hAnsi="Arial" w:cs="Arial"/>
                <w:i/>
                <w:sz w:val="18"/>
                <w:szCs w:val="20"/>
              </w:rPr>
            </w:pPr>
          </w:p>
          <w:p w14:paraId="39DB376A" w14:textId="77777777" w:rsidR="00787053" w:rsidRPr="004B3C79" w:rsidRDefault="00787053" w:rsidP="004B3C79">
            <w:pPr>
              <w:tabs>
                <w:tab w:val="left" w:pos="4032"/>
              </w:tabs>
              <w:spacing w:line="312" w:lineRule="auto"/>
              <w:ind w:left="454"/>
              <w:rPr>
                <w:rFonts w:ascii="Arial" w:hAnsi="Arial" w:cs="Arial"/>
                <w:i/>
                <w:sz w:val="18"/>
                <w:szCs w:val="20"/>
              </w:rPr>
            </w:pPr>
          </w:p>
          <w:p w14:paraId="4734C407" w14:textId="1F8727E8" w:rsidR="00787053" w:rsidRPr="00042932" w:rsidRDefault="00787053" w:rsidP="00272A4A">
            <w:pPr>
              <w:pStyle w:val="Akapitzlist"/>
              <w:tabs>
                <w:tab w:val="left" w:pos="4032"/>
              </w:tabs>
              <w:spacing w:line="312" w:lineRule="auto"/>
              <w:ind w:left="360"/>
              <w:jc w:val="both"/>
              <w:rPr>
                <w:rFonts w:ascii="Arial" w:hAnsi="Arial" w:cs="Arial"/>
                <w:i/>
                <w:sz w:val="20"/>
                <w:szCs w:val="20"/>
              </w:rPr>
            </w:pPr>
          </w:p>
        </w:tc>
        <w:tc>
          <w:tcPr>
            <w:tcW w:w="2656" w:type="dxa"/>
            <w:tcBorders>
              <w:top w:val="single" w:sz="4" w:space="0" w:color="auto"/>
              <w:left w:val="single" w:sz="4" w:space="0" w:color="auto"/>
              <w:bottom w:val="single" w:sz="4" w:space="0" w:color="auto"/>
              <w:right w:val="single" w:sz="4" w:space="0" w:color="auto"/>
            </w:tcBorders>
          </w:tcPr>
          <w:p w14:paraId="4E511570" w14:textId="77777777" w:rsidR="00423FC8" w:rsidRPr="00841C76" w:rsidRDefault="00423FC8" w:rsidP="001F7191">
            <w:pPr>
              <w:tabs>
                <w:tab w:val="left" w:pos="4032"/>
              </w:tabs>
              <w:spacing w:line="312" w:lineRule="auto"/>
              <w:rPr>
                <w:rFonts w:ascii="Arial" w:hAnsi="Arial" w:cs="Arial"/>
                <w:sz w:val="20"/>
                <w:szCs w:val="20"/>
              </w:rPr>
            </w:pPr>
          </w:p>
        </w:tc>
        <w:tc>
          <w:tcPr>
            <w:tcW w:w="3613" w:type="dxa"/>
            <w:tcBorders>
              <w:top w:val="single" w:sz="4" w:space="0" w:color="auto"/>
              <w:left w:val="single" w:sz="4" w:space="0" w:color="auto"/>
              <w:bottom w:val="single" w:sz="4" w:space="0" w:color="auto"/>
              <w:right w:val="single" w:sz="4" w:space="0" w:color="auto"/>
            </w:tcBorders>
          </w:tcPr>
          <w:p w14:paraId="17B03BD0" w14:textId="77777777" w:rsidR="00423FC8" w:rsidRPr="00841C76" w:rsidRDefault="00423FC8" w:rsidP="001F7191">
            <w:pPr>
              <w:tabs>
                <w:tab w:val="left" w:pos="4032"/>
              </w:tabs>
              <w:spacing w:line="312" w:lineRule="auto"/>
              <w:rPr>
                <w:rFonts w:ascii="Arial" w:hAnsi="Arial" w:cs="Arial"/>
                <w:sz w:val="20"/>
                <w:szCs w:val="20"/>
              </w:rPr>
            </w:pPr>
          </w:p>
        </w:tc>
      </w:tr>
      <w:tr w:rsidR="004B3C79" w:rsidRPr="00841C76" w14:paraId="76FC1777" w14:textId="77777777" w:rsidTr="001F7191">
        <w:trPr>
          <w:trHeight w:val="644"/>
          <w:jc w:val="center"/>
        </w:trPr>
        <w:tc>
          <w:tcPr>
            <w:tcW w:w="15516" w:type="dxa"/>
            <w:gridSpan w:val="4"/>
            <w:tcBorders>
              <w:top w:val="single" w:sz="4" w:space="0" w:color="auto"/>
              <w:left w:val="single" w:sz="4" w:space="0" w:color="auto"/>
              <w:bottom w:val="single" w:sz="4" w:space="0" w:color="auto"/>
              <w:right w:val="single" w:sz="4" w:space="0" w:color="auto"/>
            </w:tcBorders>
            <w:vAlign w:val="center"/>
          </w:tcPr>
          <w:p w14:paraId="4F9735E9" w14:textId="1DDE97CE" w:rsidR="004B3C79" w:rsidRPr="004B3C79" w:rsidRDefault="004B3C79" w:rsidP="001F7191">
            <w:pPr>
              <w:tabs>
                <w:tab w:val="left" w:pos="4032"/>
              </w:tabs>
              <w:spacing w:line="312" w:lineRule="auto"/>
              <w:jc w:val="center"/>
              <w:rPr>
                <w:rFonts w:ascii="Arial" w:hAnsi="Arial" w:cs="Arial"/>
                <w:b/>
                <w:sz w:val="20"/>
                <w:szCs w:val="20"/>
              </w:rPr>
            </w:pPr>
            <w:r w:rsidRPr="004B3C79">
              <w:rPr>
                <w:rFonts w:ascii="Arial" w:hAnsi="Arial" w:cs="Arial"/>
                <w:b/>
                <w:sz w:val="20"/>
                <w:szCs w:val="20"/>
              </w:rPr>
              <w:t xml:space="preserve">2) </w:t>
            </w:r>
            <w:r w:rsidR="00640150">
              <w:rPr>
                <w:rFonts w:ascii="Arial" w:hAnsi="Arial" w:cs="Arial"/>
                <w:b/>
                <w:sz w:val="20"/>
                <w:szCs w:val="20"/>
              </w:rPr>
              <w:t xml:space="preserve"> </w:t>
            </w:r>
            <w:r w:rsidRPr="004B3C79">
              <w:rPr>
                <w:rFonts w:ascii="Arial" w:hAnsi="Arial" w:cs="Arial"/>
                <w:b/>
                <w:sz w:val="20"/>
                <w:szCs w:val="20"/>
              </w:rPr>
              <w:t>Pozostali członkowie zesp</w:t>
            </w:r>
            <w:r w:rsidR="00272A4A">
              <w:rPr>
                <w:rFonts w:ascii="Arial" w:hAnsi="Arial" w:cs="Arial"/>
                <w:b/>
                <w:sz w:val="20"/>
                <w:szCs w:val="20"/>
              </w:rPr>
              <w:t>ołu badawczego</w:t>
            </w:r>
          </w:p>
        </w:tc>
      </w:tr>
      <w:tr w:rsidR="004B3C79" w:rsidRPr="00841C76" w14:paraId="357372D4" w14:textId="77777777" w:rsidTr="00042932">
        <w:trPr>
          <w:trHeight w:val="644"/>
          <w:jc w:val="center"/>
        </w:trPr>
        <w:tc>
          <w:tcPr>
            <w:tcW w:w="1675" w:type="dxa"/>
            <w:tcBorders>
              <w:top w:val="single" w:sz="4" w:space="0" w:color="auto"/>
              <w:left w:val="single" w:sz="4" w:space="0" w:color="auto"/>
              <w:bottom w:val="single" w:sz="4" w:space="0" w:color="auto"/>
              <w:right w:val="single" w:sz="4" w:space="0" w:color="auto"/>
            </w:tcBorders>
            <w:vAlign w:val="center"/>
          </w:tcPr>
          <w:p w14:paraId="401D18AE" w14:textId="479034BE" w:rsidR="004B3C79" w:rsidRPr="004B3C79" w:rsidRDefault="004B3C79" w:rsidP="004B3C79">
            <w:pPr>
              <w:tabs>
                <w:tab w:val="left" w:pos="4032"/>
              </w:tabs>
              <w:spacing w:line="312" w:lineRule="auto"/>
              <w:jc w:val="center"/>
              <w:rPr>
                <w:rFonts w:ascii="Arial" w:hAnsi="Arial" w:cs="Arial"/>
                <w:b/>
                <w:sz w:val="20"/>
                <w:szCs w:val="20"/>
              </w:rPr>
            </w:pPr>
            <w:r w:rsidRPr="004B3C79">
              <w:rPr>
                <w:rFonts w:ascii="Arial" w:hAnsi="Arial" w:cs="Arial"/>
                <w:b/>
                <w:sz w:val="20"/>
                <w:szCs w:val="20"/>
              </w:rPr>
              <w:t>Imię i nazwisko</w:t>
            </w:r>
          </w:p>
        </w:tc>
        <w:tc>
          <w:tcPr>
            <w:tcW w:w="7572" w:type="dxa"/>
            <w:tcBorders>
              <w:top w:val="single" w:sz="4" w:space="0" w:color="auto"/>
              <w:left w:val="single" w:sz="4" w:space="0" w:color="auto"/>
              <w:bottom w:val="single" w:sz="4" w:space="0" w:color="auto"/>
              <w:right w:val="single" w:sz="4" w:space="0" w:color="auto"/>
            </w:tcBorders>
            <w:vAlign w:val="center"/>
          </w:tcPr>
          <w:p w14:paraId="6E78174B" w14:textId="05B007B6" w:rsidR="004B3C79" w:rsidRPr="00841C76" w:rsidRDefault="004B3C79" w:rsidP="00640150">
            <w:pPr>
              <w:tabs>
                <w:tab w:val="left" w:pos="4032"/>
              </w:tabs>
              <w:spacing w:line="312" w:lineRule="auto"/>
              <w:rPr>
                <w:rFonts w:ascii="Arial" w:hAnsi="Arial" w:cs="Arial"/>
                <w:b/>
                <w:sz w:val="20"/>
                <w:szCs w:val="20"/>
              </w:rPr>
            </w:pPr>
          </w:p>
          <w:p w14:paraId="3748AD25" w14:textId="5C7E0B6F" w:rsidR="004B3C79" w:rsidRPr="004B3C79" w:rsidRDefault="004B3C79" w:rsidP="004B3C79">
            <w:pPr>
              <w:tabs>
                <w:tab w:val="left" w:pos="4032"/>
              </w:tabs>
              <w:spacing w:line="312" w:lineRule="auto"/>
              <w:jc w:val="center"/>
              <w:rPr>
                <w:rFonts w:ascii="Arial" w:hAnsi="Arial" w:cs="Arial"/>
                <w:sz w:val="20"/>
                <w:szCs w:val="20"/>
              </w:rPr>
            </w:pPr>
            <w:r w:rsidRPr="004B3C79">
              <w:rPr>
                <w:rFonts w:ascii="Arial" w:hAnsi="Arial" w:cs="Arial"/>
                <w:b/>
                <w:spacing w:val="4"/>
                <w:sz w:val="20"/>
              </w:rPr>
              <w:t>Doświadczenie zawodowe niezbędne do wykonania zamówienia, wymagane zg</w:t>
            </w:r>
            <w:r w:rsidR="00640150">
              <w:rPr>
                <w:rFonts w:ascii="Arial" w:hAnsi="Arial" w:cs="Arial"/>
                <w:b/>
                <w:spacing w:val="4"/>
                <w:sz w:val="20"/>
              </w:rPr>
              <w:t xml:space="preserve">odnie z SIWZ – pkt 4.2.3.2 </w:t>
            </w:r>
          </w:p>
        </w:tc>
        <w:tc>
          <w:tcPr>
            <w:tcW w:w="2656" w:type="dxa"/>
            <w:tcBorders>
              <w:top w:val="single" w:sz="4" w:space="0" w:color="auto"/>
              <w:left w:val="single" w:sz="4" w:space="0" w:color="auto"/>
              <w:bottom w:val="single" w:sz="4" w:space="0" w:color="auto"/>
              <w:right w:val="single" w:sz="4" w:space="0" w:color="auto"/>
            </w:tcBorders>
            <w:vAlign w:val="center"/>
          </w:tcPr>
          <w:p w14:paraId="7A27276D" w14:textId="142264BB" w:rsidR="004B3C79" w:rsidRPr="00841C76" w:rsidRDefault="004B3C79" w:rsidP="004B3C79">
            <w:pPr>
              <w:tabs>
                <w:tab w:val="left" w:pos="4032"/>
              </w:tabs>
              <w:spacing w:line="312" w:lineRule="auto"/>
              <w:jc w:val="center"/>
              <w:rPr>
                <w:rFonts w:ascii="Arial" w:hAnsi="Arial" w:cs="Arial"/>
                <w:sz w:val="20"/>
                <w:szCs w:val="20"/>
              </w:rPr>
            </w:pPr>
            <w:r w:rsidRPr="00841C76">
              <w:rPr>
                <w:rFonts w:ascii="Arial" w:hAnsi="Arial" w:cs="Arial"/>
                <w:b/>
                <w:sz w:val="20"/>
                <w:szCs w:val="20"/>
              </w:rPr>
              <w:t>Zakres wykonywanych czynności (przy realizacji zamówienia będącego przedmiotem niniejszego</w:t>
            </w:r>
            <w:r>
              <w:rPr>
                <w:rFonts w:ascii="Arial" w:hAnsi="Arial" w:cs="Arial"/>
                <w:b/>
                <w:sz w:val="20"/>
                <w:szCs w:val="20"/>
              </w:rPr>
              <w:t xml:space="preserve"> zamówienia</w:t>
            </w:r>
            <w:r w:rsidRPr="00841C76">
              <w:rPr>
                <w:rFonts w:ascii="Arial" w:hAnsi="Arial" w:cs="Arial"/>
                <w:b/>
                <w:sz w:val="20"/>
                <w:szCs w:val="20"/>
              </w:rPr>
              <w:t>)</w:t>
            </w:r>
          </w:p>
        </w:tc>
        <w:tc>
          <w:tcPr>
            <w:tcW w:w="3613" w:type="dxa"/>
            <w:tcBorders>
              <w:top w:val="single" w:sz="4" w:space="0" w:color="auto"/>
              <w:left w:val="single" w:sz="4" w:space="0" w:color="auto"/>
              <w:bottom w:val="single" w:sz="4" w:space="0" w:color="auto"/>
              <w:right w:val="single" w:sz="4" w:space="0" w:color="auto"/>
            </w:tcBorders>
            <w:vAlign w:val="center"/>
          </w:tcPr>
          <w:p w14:paraId="4B206946" w14:textId="490BD25C" w:rsidR="004B3C79" w:rsidRPr="00841C76" w:rsidRDefault="004B3C79" w:rsidP="004B3C79">
            <w:pPr>
              <w:tabs>
                <w:tab w:val="left" w:pos="4032"/>
              </w:tabs>
              <w:spacing w:line="312" w:lineRule="auto"/>
              <w:jc w:val="center"/>
              <w:rPr>
                <w:rFonts w:ascii="Arial" w:hAnsi="Arial" w:cs="Arial"/>
                <w:sz w:val="20"/>
                <w:szCs w:val="20"/>
              </w:rPr>
            </w:pPr>
            <w:r w:rsidRPr="00841C76">
              <w:rPr>
                <w:rFonts w:ascii="Arial" w:hAnsi="Arial" w:cs="Arial"/>
                <w:b/>
                <w:sz w:val="20"/>
                <w:szCs w:val="20"/>
              </w:rPr>
              <w:t>Podstawa do dysponowania osobą</w:t>
            </w:r>
          </w:p>
        </w:tc>
      </w:tr>
      <w:tr w:rsidR="004B3C79" w:rsidRPr="00841C76" w14:paraId="342CCA54" w14:textId="77777777" w:rsidTr="00042932">
        <w:trPr>
          <w:trHeight w:val="644"/>
          <w:jc w:val="center"/>
        </w:trPr>
        <w:tc>
          <w:tcPr>
            <w:tcW w:w="1675" w:type="dxa"/>
            <w:tcBorders>
              <w:top w:val="single" w:sz="4" w:space="0" w:color="auto"/>
              <w:left w:val="single" w:sz="4" w:space="0" w:color="auto"/>
              <w:bottom w:val="single" w:sz="4" w:space="0" w:color="auto"/>
              <w:right w:val="single" w:sz="4" w:space="0" w:color="auto"/>
            </w:tcBorders>
            <w:vAlign w:val="center"/>
          </w:tcPr>
          <w:p w14:paraId="7B1D21E0" w14:textId="77777777" w:rsidR="004B3C79" w:rsidRPr="004B3C79" w:rsidRDefault="004B3C79" w:rsidP="004B3C79">
            <w:pPr>
              <w:tabs>
                <w:tab w:val="left" w:pos="4032"/>
              </w:tabs>
              <w:spacing w:line="312" w:lineRule="auto"/>
              <w:jc w:val="center"/>
              <w:rPr>
                <w:rFonts w:ascii="Arial" w:hAnsi="Arial" w:cs="Arial"/>
                <w:b/>
                <w:sz w:val="20"/>
                <w:szCs w:val="20"/>
              </w:rPr>
            </w:pPr>
          </w:p>
        </w:tc>
        <w:tc>
          <w:tcPr>
            <w:tcW w:w="7572" w:type="dxa"/>
            <w:tcBorders>
              <w:top w:val="single" w:sz="4" w:space="0" w:color="auto"/>
              <w:left w:val="single" w:sz="4" w:space="0" w:color="auto"/>
              <w:bottom w:val="single" w:sz="4" w:space="0" w:color="auto"/>
              <w:right w:val="single" w:sz="4" w:space="0" w:color="auto"/>
            </w:tcBorders>
            <w:vAlign w:val="center"/>
          </w:tcPr>
          <w:p w14:paraId="27A98D15" w14:textId="5199F19F" w:rsidR="00787053" w:rsidRPr="001F7191" w:rsidRDefault="00787053" w:rsidP="00640150">
            <w:pPr>
              <w:pStyle w:val="Akapitzlist"/>
              <w:tabs>
                <w:tab w:val="left" w:pos="4032"/>
              </w:tabs>
              <w:spacing w:line="312" w:lineRule="auto"/>
              <w:ind w:left="360"/>
              <w:jc w:val="both"/>
              <w:rPr>
                <w:rFonts w:ascii="Arial" w:hAnsi="Arial" w:cs="Arial"/>
                <w:b/>
                <w:i/>
                <w:sz w:val="20"/>
                <w:szCs w:val="20"/>
              </w:rPr>
            </w:pPr>
          </w:p>
        </w:tc>
        <w:tc>
          <w:tcPr>
            <w:tcW w:w="2656" w:type="dxa"/>
            <w:tcBorders>
              <w:top w:val="single" w:sz="4" w:space="0" w:color="auto"/>
              <w:left w:val="single" w:sz="4" w:space="0" w:color="auto"/>
              <w:bottom w:val="single" w:sz="4" w:space="0" w:color="auto"/>
              <w:right w:val="single" w:sz="4" w:space="0" w:color="auto"/>
            </w:tcBorders>
            <w:vAlign w:val="center"/>
          </w:tcPr>
          <w:p w14:paraId="2E96181A" w14:textId="77777777" w:rsidR="004B3C79" w:rsidRPr="00841C76" w:rsidRDefault="004B3C79" w:rsidP="004B3C79">
            <w:pPr>
              <w:tabs>
                <w:tab w:val="left" w:pos="4032"/>
              </w:tabs>
              <w:spacing w:line="312" w:lineRule="auto"/>
              <w:jc w:val="center"/>
              <w:rPr>
                <w:rFonts w:ascii="Arial" w:hAnsi="Arial" w:cs="Arial"/>
                <w:b/>
                <w:sz w:val="20"/>
                <w:szCs w:val="20"/>
              </w:rPr>
            </w:pPr>
          </w:p>
        </w:tc>
        <w:tc>
          <w:tcPr>
            <w:tcW w:w="3613" w:type="dxa"/>
            <w:tcBorders>
              <w:top w:val="single" w:sz="4" w:space="0" w:color="auto"/>
              <w:left w:val="single" w:sz="4" w:space="0" w:color="auto"/>
              <w:bottom w:val="single" w:sz="4" w:space="0" w:color="auto"/>
              <w:right w:val="single" w:sz="4" w:space="0" w:color="auto"/>
            </w:tcBorders>
            <w:vAlign w:val="center"/>
          </w:tcPr>
          <w:p w14:paraId="4F275D22" w14:textId="77777777" w:rsidR="004B3C79" w:rsidRPr="00841C76" w:rsidRDefault="004B3C79" w:rsidP="004B3C79">
            <w:pPr>
              <w:tabs>
                <w:tab w:val="left" w:pos="4032"/>
              </w:tabs>
              <w:spacing w:line="312" w:lineRule="auto"/>
              <w:jc w:val="center"/>
              <w:rPr>
                <w:rFonts w:ascii="Arial" w:hAnsi="Arial" w:cs="Arial"/>
                <w:b/>
                <w:sz w:val="20"/>
                <w:szCs w:val="20"/>
              </w:rPr>
            </w:pPr>
          </w:p>
        </w:tc>
      </w:tr>
      <w:tr w:rsidR="004B3C79" w:rsidRPr="00841C76" w14:paraId="495FC6EA" w14:textId="77777777" w:rsidTr="00042932">
        <w:trPr>
          <w:trHeight w:val="644"/>
          <w:jc w:val="center"/>
        </w:trPr>
        <w:tc>
          <w:tcPr>
            <w:tcW w:w="1675" w:type="dxa"/>
            <w:tcBorders>
              <w:top w:val="single" w:sz="4" w:space="0" w:color="auto"/>
              <w:left w:val="single" w:sz="4" w:space="0" w:color="auto"/>
              <w:bottom w:val="single" w:sz="4" w:space="0" w:color="auto"/>
              <w:right w:val="single" w:sz="4" w:space="0" w:color="auto"/>
            </w:tcBorders>
            <w:vAlign w:val="center"/>
          </w:tcPr>
          <w:p w14:paraId="0DBC395A" w14:textId="77777777" w:rsidR="004B3C79" w:rsidRPr="004B3C79" w:rsidRDefault="004B3C79" w:rsidP="004B3C79">
            <w:pPr>
              <w:tabs>
                <w:tab w:val="left" w:pos="4032"/>
              </w:tabs>
              <w:spacing w:line="312" w:lineRule="auto"/>
              <w:jc w:val="center"/>
              <w:rPr>
                <w:rFonts w:ascii="Arial" w:hAnsi="Arial" w:cs="Arial"/>
                <w:b/>
                <w:sz w:val="20"/>
                <w:szCs w:val="20"/>
              </w:rPr>
            </w:pPr>
          </w:p>
        </w:tc>
        <w:tc>
          <w:tcPr>
            <w:tcW w:w="7572" w:type="dxa"/>
            <w:tcBorders>
              <w:top w:val="single" w:sz="4" w:space="0" w:color="auto"/>
              <w:left w:val="single" w:sz="4" w:space="0" w:color="auto"/>
              <w:bottom w:val="single" w:sz="4" w:space="0" w:color="auto"/>
              <w:right w:val="single" w:sz="4" w:space="0" w:color="auto"/>
            </w:tcBorders>
            <w:vAlign w:val="center"/>
          </w:tcPr>
          <w:p w14:paraId="08F0F18A" w14:textId="146B3ECC" w:rsidR="00787053" w:rsidRPr="001F7191" w:rsidRDefault="00787053" w:rsidP="00640150">
            <w:pPr>
              <w:pStyle w:val="Akapitzlist"/>
              <w:tabs>
                <w:tab w:val="left" w:pos="4032"/>
              </w:tabs>
              <w:spacing w:line="312" w:lineRule="auto"/>
              <w:ind w:left="360"/>
              <w:jc w:val="both"/>
              <w:rPr>
                <w:rFonts w:ascii="Arial" w:hAnsi="Arial" w:cs="Arial"/>
                <w:b/>
                <w:sz w:val="20"/>
                <w:szCs w:val="20"/>
              </w:rPr>
            </w:pPr>
          </w:p>
        </w:tc>
        <w:tc>
          <w:tcPr>
            <w:tcW w:w="2656" w:type="dxa"/>
            <w:tcBorders>
              <w:top w:val="single" w:sz="4" w:space="0" w:color="auto"/>
              <w:left w:val="single" w:sz="4" w:space="0" w:color="auto"/>
              <w:bottom w:val="single" w:sz="4" w:space="0" w:color="auto"/>
              <w:right w:val="single" w:sz="4" w:space="0" w:color="auto"/>
            </w:tcBorders>
            <w:vAlign w:val="center"/>
          </w:tcPr>
          <w:p w14:paraId="1E6EE552" w14:textId="77777777" w:rsidR="004B3C79" w:rsidRPr="00841C76" w:rsidRDefault="004B3C79" w:rsidP="004B3C79">
            <w:pPr>
              <w:tabs>
                <w:tab w:val="left" w:pos="4032"/>
              </w:tabs>
              <w:spacing w:line="312" w:lineRule="auto"/>
              <w:jc w:val="center"/>
              <w:rPr>
                <w:rFonts w:ascii="Arial" w:hAnsi="Arial" w:cs="Arial"/>
                <w:b/>
                <w:sz w:val="20"/>
                <w:szCs w:val="20"/>
              </w:rPr>
            </w:pPr>
          </w:p>
        </w:tc>
        <w:tc>
          <w:tcPr>
            <w:tcW w:w="3613" w:type="dxa"/>
            <w:tcBorders>
              <w:top w:val="single" w:sz="4" w:space="0" w:color="auto"/>
              <w:left w:val="single" w:sz="4" w:space="0" w:color="auto"/>
              <w:bottom w:val="single" w:sz="4" w:space="0" w:color="auto"/>
              <w:right w:val="single" w:sz="4" w:space="0" w:color="auto"/>
            </w:tcBorders>
            <w:vAlign w:val="center"/>
          </w:tcPr>
          <w:p w14:paraId="1F603862" w14:textId="77777777" w:rsidR="004B3C79" w:rsidRPr="00841C76" w:rsidRDefault="004B3C79" w:rsidP="004B3C79">
            <w:pPr>
              <w:tabs>
                <w:tab w:val="left" w:pos="4032"/>
              </w:tabs>
              <w:spacing w:line="312" w:lineRule="auto"/>
              <w:jc w:val="center"/>
              <w:rPr>
                <w:rFonts w:ascii="Arial" w:hAnsi="Arial" w:cs="Arial"/>
                <w:b/>
                <w:sz w:val="20"/>
                <w:szCs w:val="20"/>
              </w:rPr>
            </w:pPr>
          </w:p>
        </w:tc>
      </w:tr>
      <w:tr w:rsidR="004B3C79" w:rsidRPr="00841C76" w14:paraId="72D288D0" w14:textId="77777777" w:rsidTr="00042932">
        <w:trPr>
          <w:trHeight w:val="644"/>
          <w:jc w:val="center"/>
        </w:trPr>
        <w:tc>
          <w:tcPr>
            <w:tcW w:w="1675" w:type="dxa"/>
            <w:tcBorders>
              <w:top w:val="single" w:sz="4" w:space="0" w:color="auto"/>
              <w:left w:val="single" w:sz="4" w:space="0" w:color="auto"/>
              <w:bottom w:val="single" w:sz="4" w:space="0" w:color="auto"/>
              <w:right w:val="single" w:sz="4" w:space="0" w:color="auto"/>
            </w:tcBorders>
            <w:vAlign w:val="center"/>
          </w:tcPr>
          <w:p w14:paraId="5141C849" w14:textId="77777777" w:rsidR="004B3C79" w:rsidRPr="004B3C79" w:rsidRDefault="004B3C79" w:rsidP="004B3C79">
            <w:pPr>
              <w:tabs>
                <w:tab w:val="left" w:pos="4032"/>
              </w:tabs>
              <w:spacing w:line="312" w:lineRule="auto"/>
              <w:jc w:val="center"/>
              <w:rPr>
                <w:rFonts w:ascii="Arial" w:hAnsi="Arial" w:cs="Arial"/>
                <w:b/>
                <w:sz w:val="20"/>
                <w:szCs w:val="20"/>
              </w:rPr>
            </w:pPr>
          </w:p>
        </w:tc>
        <w:tc>
          <w:tcPr>
            <w:tcW w:w="7572" w:type="dxa"/>
            <w:tcBorders>
              <w:top w:val="single" w:sz="4" w:space="0" w:color="auto"/>
              <w:left w:val="single" w:sz="4" w:space="0" w:color="auto"/>
              <w:bottom w:val="single" w:sz="4" w:space="0" w:color="auto"/>
              <w:right w:val="single" w:sz="4" w:space="0" w:color="auto"/>
            </w:tcBorders>
            <w:vAlign w:val="center"/>
          </w:tcPr>
          <w:p w14:paraId="4B067A3A" w14:textId="351CF5A6" w:rsidR="004B3C79" w:rsidRPr="00042932" w:rsidRDefault="004B3C79" w:rsidP="001F7191">
            <w:pPr>
              <w:tabs>
                <w:tab w:val="left" w:pos="4032"/>
              </w:tabs>
              <w:spacing w:line="312" w:lineRule="auto"/>
              <w:rPr>
                <w:rFonts w:ascii="Arial" w:hAnsi="Arial" w:cs="Arial"/>
                <w:sz w:val="20"/>
                <w:szCs w:val="20"/>
              </w:rPr>
            </w:pPr>
          </w:p>
          <w:p w14:paraId="63AD72E2" w14:textId="216C3D46" w:rsidR="00031A4B" w:rsidRPr="001F7191" w:rsidRDefault="00031A4B" w:rsidP="00640150">
            <w:pPr>
              <w:pStyle w:val="Akapitzlist"/>
              <w:tabs>
                <w:tab w:val="left" w:pos="4032"/>
              </w:tabs>
              <w:spacing w:line="312" w:lineRule="auto"/>
              <w:ind w:left="720"/>
              <w:rPr>
                <w:rFonts w:ascii="Arial" w:hAnsi="Arial" w:cs="Arial"/>
                <w:b/>
                <w:sz w:val="20"/>
                <w:szCs w:val="20"/>
              </w:rPr>
            </w:pPr>
          </w:p>
        </w:tc>
        <w:tc>
          <w:tcPr>
            <w:tcW w:w="2656" w:type="dxa"/>
            <w:tcBorders>
              <w:top w:val="single" w:sz="4" w:space="0" w:color="auto"/>
              <w:left w:val="single" w:sz="4" w:space="0" w:color="auto"/>
              <w:bottom w:val="single" w:sz="4" w:space="0" w:color="auto"/>
              <w:right w:val="single" w:sz="4" w:space="0" w:color="auto"/>
            </w:tcBorders>
            <w:vAlign w:val="center"/>
          </w:tcPr>
          <w:p w14:paraId="101D2431" w14:textId="77777777" w:rsidR="004B3C79" w:rsidRPr="00841C76" w:rsidRDefault="004B3C79" w:rsidP="004B3C79">
            <w:pPr>
              <w:tabs>
                <w:tab w:val="left" w:pos="4032"/>
              </w:tabs>
              <w:spacing w:line="312" w:lineRule="auto"/>
              <w:jc w:val="center"/>
              <w:rPr>
                <w:rFonts w:ascii="Arial" w:hAnsi="Arial" w:cs="Arial"/>
                <w:b/>
                <w:sz w:val="20"/>
                <w:szCs w:val="20"/>
              </w:rPr>
            </w:pPr>
          </w:p>
        </w:tc>
        <w:tc>
          <w:tcPr>
            <w:tcW w:w="3613" w:type="dxa"/>
            <w:tcBorders>
              <w:top w:val="single" w:sz="4" w:space="0" w:color="auto"/>
              <w:left w:val="single" w:sz="4" w:space="0" w:color="auto"/>
              <w:bottom w:val="single" w:sz="4" w:space="0" w:color="auto"/>
              <w:right w:val="single" w:sz="4" w:space="0" w:color="auto"/>
            </w:tcBorders>
            <w:vAlign w:val="center"/>
          </w:tcPr>
          <w:p w14:paraId="49022858" w14:textId="77777777" w:rsidR="004B3C79" w:rsidRPr="00841C76" w:rsidRDefault="004B3C79" w:rsidP="004B3C79">
            <w:pPr>
              <w:tabs>
                <w:tab w:val="left" w:pos="4032"/>
              </w:tabs>
              <w:spacing w:line="312" w:lineRule="auto"/>
              <w:jc w:val="center"/>
              <w:rPr>
                <w:rFonts w:ascii="Arial" w:hAnsi="Arial" w:cs="Arial"/>
                <w:b/>
                <w:sz w:val="20"/>
                <w:szCs w:val="20"/>
              </w:rPr>
            </w:pPr>
          </w:p>
        </w:tc>
      </w:tr>
      <w:tr w:rsidR="00640150" w:rsidRPr="00841C76" w14:paraId="538A5DB8" w14:textId="77777777" w:rsidTr="00042932">
        <w:trPr>
          <w:trHeight w:val="644"/>
          <w:jc w:val="center"/>
        </w:trPr>
        <w:tc>
          <w:tcPr>
            <w:tcW w:w="1675" w:type="dxa"/>
            <w:tcBorders>
              <w:top w:val="single" w:sz="4" w:space="0" w:color="auto"/>
              <w:left w:val="single" w:sz="4" w:space="0" w:color="auto"/>
              <w:bottom w:val="single" w:sz="4" w:space="0" w:color="auto"/>
              <w:right w:val="single" w:sz="4" w:space="0" w:color="auto"/>
            </w:tcBorders>
            <w:vAlign w:val="center"/>
          </w:tcPr>
          <w:p w14:paraId="0B1B9114" w14:textId="77777777" w:rsidR="00640150" w:rsidRPr="004B3C79" w:rsidRDefault="00640150" w:rsidP="004B3C79">
            <w:pPr>
              <w:tabs>
                <w:tab w:val="left" w:pos="4032"/>
              </w:tabs>
              <w:spacing w:line="312" w:lineRule="auto"/>
              <w:jc w:val="center"/>
              <w:rPr>
                <w:rFonts w:ascii="Arial" w:hAnsi="Arial" w:cs="Arial"/>
                <w:b/>
                <w:sz w:val="20"/>
                <w:szCs w:val="20"/>
              </w:rPr>
            </w:pPr>
          </w:p>
        </w:tc>
        <w:tc>
          <w:tcPr>
            <w:tcW w:w="7572" w:type="dxa"/>
            <w:tcBorders>
              <w:top w:val="single" w:sz="4" w:space="0" w:color="auto"/>
              <w:left w:val="single" w:sz="4" w:space="0" w:color="auto"/>
              <w:bottom w:val="single" w:sz="4" w:space="0" w:color="auto"/>
              <w:right w:val="single" w:sz="4" w:space="0" w:color="auto"/>
            </w:tcBorders>
            <w:vAlign w:val="center"/>
          </w:tcPr>
          <w:p w14:paraId="3B99552D" w14:textId="77777777" w:rsidR="00640150" w:rsidRPr="00042932" w:rsidRDefault="00640150" w:rsidP="001F7191">
            <w:pPr>
              <w:tabs>
                <w:tab w:val="left" w:pos="4032"/>
              </w:tabs>
              <w:spacing w:line="312" w:lineRule="auto"/>
              <w:rPr>
                <w:rFonts w:ascii="Arial" w:hAnsi="Arial" w:cs="Arial"/>
                <w:sz w:val="20"/>
                <w:szCs w:val="20"/>
              </w:rPr>
            </w:pPr>
          </w:p>
        </w:tc>
        <w:tc>
          <w:tcPr>
            <w:tcW w:w="2656" w:type="dxa"/>
            <w:tcBorders>
              <w:top w:val="single" w:sz="4" w:space="0" w:color="auto"/>
              <w:left w:val="single" w:sz="4" w:space="0" w:color="auto"/>
              <w:bottom w:val="single" w:sz="4" w:space="0" w:color="auto"/>
              <w:right w:val="single" w:sz="4" w:space="0" w:color="auto"/>
            </w:tcBorders>
            <w:vAlign w:val="center"/>
          </w:tcPr>
          <w:p w14:paraId="04657FEF" w14:textId="77777777" w:rsidR="00640150" w:rsidRPr="00841C76" w:rsidRDefault="00640150" w:rsidP="004B3C79">
            <w:pPr>
              <w:tabs>
                <w:tab w:val="left" w:pos="4032"/>
              </w:tabs>
              <w:spacing w:line="312" w:lineRule="auto"/>
              <w:jc w:val="center"/>
              <w:rPr>
                <w:rFonts w:ascii="Arial" w:hAnsi="Arial" w:cs="Arial"/>
                <w:b/>
                <w:sz w:val="20"/>
                <w:szCs w:val="20"/>
              </w:rPr>
            </w:pPr>
          </w:p>
        </w:tc>
        <w:tc>
          <w:tcPr>
            <w:tcW w:w="3613" w:type="dxa"/>
            <w:tcBorders>
              <w:top w:val="single" w:sz="4" w:space="0" w:color="auto"/>
              <w:left w:val="single" w:sz="4" w:space="0" w:color="auto"/>
              <w:bottom w:val="single" w:sz="4" w:space="0" w:color="auto"/>
              <w:right w:val="single" w:sz="4" w:space="0" w:color="auto"/>
            </w:tcBorders>
            <w:vAlign w:val="center"/>
          </w:tcPr>
          <w:p w14:paraId="44E9AC78" w14:textId="77777777" w:rsidR="00640150" w:rsidRPr="00841C76" w:rsidRDefault="00640150" w:rsidP="004B3C79">
            <w:pPr>
              <w:tabs>
                <w:tab w:val="left" w:pos="4032"/>
              </w:tabs>
              <w:spacing w:line="312" w:lineRule="auto"/>
              <w:jc w:val="center"/>
              <w:rPr>
                <w:rFonts w:ascii="Arial" w:hAnsi="Arial" w:cs="Arial"/>
                <w:b/>
                <w:sz w:val="20"/>
                <w:szCs w:val="20"/>
              </w:rPr>
            </w:pPr>
          </w:p>
        </w:tc>
      </w:tr>
      <w:tr w:rsidR="00640150" w:rsidRPr="00841C76" w14:paraId="56EABDFF" w14:textId="77777777" w:rsidTr="00042932">
        <w:trPr>
          <w:trHeight w:val="644"/>
          <w:jc w:val="center"/>
        </w:trPr>
        <w:tc>
          <w:tcPr>
            <w:tcW w:w="1675" w:type="dxa"/>
            <w:tcBorders>
              <w:top w:val="single" w:sz="4" w:space="0" w:color="auto"/>
              <w:left w:val="single" w:sz="4" w:space="0" w:color="auto"/>
              <w:bottom w:val="single" w:sz="4" w:space="0" w:color="auto"/>
              <w:right w:val="single" w:sz="4" w:space="0" w:color="auto"/>
            </w:tcBorders>
            <w:vAlign w:val="center"/>
          </w:tcPr>
          <w:p w14:paraId="20722351" w14:textId="77777777" w:rsidR="00640150" w:rsidRPr="004B3C79" w:rsidRDefault="00640150" w:rsidP="004B3C79">
            <w:pPr>
              <w:tabs>
                <w:tab w:val="left" w:pos="4032"/>
              </w:tabs>
              <w:spacing w:line="312" w:lineRule="auto"/>
              <w:jc w:val="center"/>
              <w:rPr>
                <w:rFonts w:ascii="Arial" w:hAnsi="Arial" w:cs="Arial"/>
                <w:b/>
                <w:sz w:val="20"/>
                <w:szCs w:val="20"/>
              </w:rPr>
            </w:pPr>
          </w:p>
        </w:tc>
        <w:tc>
          <w:tcPr>
            <w:tcW w:w="7572" w:type="dxa"/>
            <w:tcBorders>
              <w:top w:val="single" w:sz="4" w:space="0" w:color="auto"/>
              <w:left w:val="single" w:sz="4" w:space="0" w:color="auto"/>
              <w:bottom w:val="single" w:sz="4" w:space="0" w:color="auto"/>
              <w:right w:val="single" w:sz="4" w:space="0" w:color="auto"/>
            </w:tcBorders>
            <w:vAlign w:val="center"/>
          </w:tcPr>
          <w:p w14:paraId="55C1959E" w14:textId="77777777" w:rsidR="00640150" w:rsidRPr="00042932" w:rsidRDefault="00640150" w:rsidP="001F7191">
            <w:pPr>
              <w:tabs>
                <w:tab w:val="left" w:pos="4032"/>
              </w:tabs>
              <w:spacing w:line="312" w:lineRule="auto"/>
              <w:rPr>
                <w:rFonts w:ascii="Arial" w:hAnsi="Arial" w:cs="Arial"/>
                <w:sz w:val="20"/>
                <w:szCs w:val="20"/>
              </w:rPr>
            </w:pPr>
          </w:p>
        </w:tc>
        <w:tc>
          <w:tcPr>
            <w:tcW w:w="2656" w:type="dxa"/>
            <w:tcBorders>
              <w:top w:val="single" w:sz="4" w:space="0" w:color="auto"/>
              <w:left w:val="single" w:sz="4" w:space="0" w:color="auto"/>
              <w:bottom w:val="single" w:sz="4" w:space="0" w:color="auto"/>
              <w:right w:val="single" w:sz="4" w:space="0" w:color="auto"/>
            </w:tcBorders>
            <w:vAlign w:val="center"/>
          </w:tcPr>
          <w:p w14:paraId="7E95BB44" w14:textId="77777777" w:rsidR="00640150" w:rsidRPr="00841C76" w:rsidRDefault="00640150" w:rsidP="004B3C79">
            <w:pPr>
              <w:tabs>
                <w:tab w:val="left" w:pos="4032"/>
              </w:tabs>
              <w:spacing w:line="312" w:lineRule="auto"/>
              <w:jc w:val="center"/>
              <w:rPr>
                <w:rFonts w:ascii="Arial" w:hAnsi="Arial" w:cs="Arial"/>
                <w:b/>
                <w:sz w:val="20"/>
                <w:szCs w:val="20"/>
              </w:rPr>
            </w:pPr>
          </w:p>
        </w:tc>
        <w:tc>
          <w:tcPr>
            <w:tcW w:w="3613" w:type="dxa"/>
            <w:tcBorders>
              <w:top w:val="single" w:sz="4" w:space="0" w:color="auto"/>
              <w:left w:val="single" w:sz="4" w:space="0" w:color="auto"/>
              <w:bottom w:val="single" w:sz="4" w:space="0" w:color="auto"/>
              <w:right w:val="single" w:sz="4" w:space="0" w:color="auto"/>
            </w:tcBorders>
            <w:vAlign w:val="center"/>
          </w:tcPr>
          <w:p w14:paraId="513E1CFC" w14:textId="77777777" w:rsidR="00640150" w:rsidRPr="00841C76" w:rsidRDefault="00640150" w:rsidP="004B3C79">
            <w:pPr>
              <w:tabs>
                <w:tab w:val="left" w:pos="4032"/>
              </w:tabs>
              <w:spacing w:line="312" w:lineRule="auto"/>
              <w:jc w:val="center"/>
              <w:rPr>
                <w:rFonts w:ascii="Arial" w:hAnsi="Arial" w:cs="Arial"/>
                <w:b/>
                <w:sz w:val="20"/>
                <w:szCs w:val="20"/>
              </w:rPr>
            </w:pPr>
          </w:p>
        </w:tc>
      </w:tr>
    </w:tbl>
    <w:p w14:paraId="10FF394F" w14:textId="77777777" w:rsidR="00423FC8" w:rsidRDefault="00423FC8" w:rsidP="00423FC8">
      <w:pPr>
        <w:spacing w:after="120" w:line="276" w:lineRule="auto"/>
        <w:ind w:left="4247" w:firstLine="709"/>
        <w:jc w:val="center"/>
        <w:rPr>
          <w:rFonts w:ascii="Arial" w:hAnsi="Arial" w:cs="Arial"/>
          <w:spacing w:val="4"/>
          <w:sz w:val="18"/>
          <w:szCs w:val="20"/>
        </w:rPr>
      </w:pPr>
    </w:p>
    <w:p w14:paraId="39F410AB" w14:textId="63303295" w:rsidR="00051F23" w:rsidRDefault="00051F23" w:rsidP="00423FC8">
      <w:pPr>
        <w:spacing w:after="120" w:line="276" w:lineRule="auto"/>
        <w:jc w:val="center"/>
        <w:rPr>
          <w:rFonts w:ascii="Arial" w:hAnsi="Arial" w:cs="Arial"/>
          <w:b/>
          <w:spacing w:val="4"/>
          <w:sz w:val="20"/>
          <w:szCs w:val="20"/>
          <w:u w:val="single"/>
        </w:rPr>
      </w:pPr>
    </w:p>
    <w:p w14:paraId="4B115C63" w14:textId="77777777" w:rsidR="00051F23" w:rsidRPr="00841C76" w:rsidRDefault="00051F23" w:rsidP="00423FC8">
      <w:pPr>
        <w:spacing w:after="120" w:line="276" w:lineRule="auto"/>
        <w:jc w:val="center"/>
        <w:rPr>
          <w:rFonts w:ascii="Arial" w:hAnsi="Arial" w:cs="Arial"/>
          <w:b/>
          <w:spacing w:val="4"/>
          <w:sz w:val="20"/>
          <w:szCs w:val="20"/>
          <w:u w:val="single"/>
        </w:rPr>
      </w:pPr>
    </w:p>
    <w:p w14:paraId="68C0B836" w14:textId="77777777" w:rsidR="00423FC8" w:rsidRPr="00841C76" w:rsidRDefault="00423FC8" w:rsidP="00423FC8">
      <w:pPr>
        <w:spacing w:line="312" w:lineRule="auto"/>
        <w:ind w:left="5103" w:hanging="5103"/>
        <w:jc w:val="both"/>
        <w:rPr>
          <w:rFonts w:ascii="Arial" w:hAnsi="Arial" w:cs="Arial"/>
          <w:sz w:val="20"/>
          <w:szCs w:val="20"/>
        </w:rPr>
      </w:pPr>
      <w:r w:rsidRPr="00841C76">
        <w:rPr>
          <w:rFonts w:ascii="Arial" w:hAnsi="Arial" w:cs="Arial"/>
          <w:sz w:val="20"/>
          <w:szCs w:val="20"/>
        </w:rPr>
        <w:t>___________, dnia ___________</w:t>
      </w:r>
      <w:r w:rsidRPr="00841C76">
        <w:rPr>
          <w:rFonts w:ascii="Arial" w:hAnsi="Arial" w:cs="Arial"/>
          <w:sz w:val="20"/>
          <w:szCs w:val="20"/>
        </w:rPr>
        <w:tab/>
      </w:r>
      <w:r w:rsidRPr="00841C76">
        <w:rPr>
          <w:rFonts w:ascii="Arial" w:hAnsi="Arial" w:cs="Arial"/>
          <w:sz w:val="20"/>
          <w:szCs w:val="20"/>
        </w:rPr>
        <w:tab/>
      </w:r>
      <w:r w:rsidRPr="00841C76">
        <w:rPr>
          <w:rFonts w:ascii="Arial" w:hAnsi="Arial" w:cs="Arial"/>
          <w:sz w:val="20"/>
          <w:szCs w:val="20"/>
        </w:rPr>
        <w:tab/>
        <w:t xml:space="preserve">              </w:t>
      </w:r>
      <w:r>
        <w:rPr>
          <w:rFonts w:ascii="Arial" w:hAnsi="Arial" w:cs="Arial"/>
          <w:sz w:val="20"/>
          <w:szCs w:val="20"/>
        </w:rPr>
        <w:t xml:space="preserve">  </w:t>
      </w:r>
      <w:r w:rsidRPr="00841C76">
        <w:rPr>
          <w:rFonts w:ascii="Arial" w:hAnsi="Arial" w:cs="Arial"/>
          <w:sz w:val="20"/>
          <w:szCs w:val="20"/>
        </w:rPr>
        <w:t>_________________________________</w:t>
      </w:r>
    </w:p>
    <w:p w14:paraId="4467D5F8" w14:textId="77777777" w:rsidR="00423FC8" w:rsidRPr="00841C76" w:rsidRDefault="00423FC8" w:rsidP="00423FC8">
      <w:pPr>
        <w:ind w:left="4956"/>
        <w:jc w:val="center"/>
        <w:rPr>
          <w:rFonts w:ascii="Arial" w:hAnsi="Arial" w:cs="Arial"/>
          <w:spacing w:val="4"/>
          <w:sz w:val="20"/>
          <w:szCs w:val="20"/>
        </w:rPr>
      </w:pPr>
      <w:r w:rsidRPr="00841C76">
        <w:rPr>
          <w:rFonts w:ascii="Arial" w:hAnsi="Arial" w:cs="Arial"/>
          <w:spacing w:val="4"/>
          <w:sz w:val="20"/>
          <w:szCs w:val="20"/>
        </w:rPr>
        <w:t>podpis osoby upoważnionej do</w:t>
      </w:r>
    </w:p>
    <w:p w14:paraId="0307BB48" w14:textId="335B2EAF" w:rsidR="001E0A7B" w:rsidRDefault="001E0A7B">
      <w:pPr>
        <w:rPr>
          <w:rFonts w:ascii="Arial" w:hAnsi="Arial" w:cs="Arial"/>
          <w:b/>
          <w:i/>
          <w:u w:val="single"/>
        </w:rPr>
      </w:pPr>
    </w:p>
    <w:p w14:paraId="7E86E2E1" w14:textId="77777777" w:rsidR="00D16988" w:rsidRDefault="00D16988">
      <w:pPr>
        <w:rPr>
          <w:rFonts w:ascii="Arial" w:hAnsi="Arial" w:cs="Arial"/>
          <w:b/>
          <w:i/>
          <w:sz w:val="20"/>
          <w:szCs w:val="20"/>
          <w:u w:val="single"/>
          <w:lang w:eastAsia="ar-SA"/>
        </w:rPr>
        <w:sectPr w:rsidR="00D16988" w:rsidSect="00D16988">
          <w:pgSz w:w="16840" w:h="11907" w:orient="landscape" w:code="9"/>
          <w:pgMar w:top="1418" w:right="1418" w:bottom="1418" w:left="1418" w:header="709" w:footer="709" w:gutter="0"/>
          <w:cols w:space="708"/>
          <w:noEndnote/>
          <w:docGrid w:linePitch="326"/>
        </w:sectPr>
      </w:pPr>
    </w:p>
    <w:p w14:paraId="15721351" w14:textId="5214AEE8" w:rsidR="001E0A7B" w:rsidRDefault="001E0A7B">
      <w:pPr>
        <w:rPr>
          <w:rFonts w:ascii="Arial" w:hAnsi="Arial" w:cs="Arial"/>
          <w:b/>
          <w:i/>
          <w:sz w:val="20"/>
          <w:szCs w:val="20"/>
          <w:u w:val="single"/>
          <w:lang w:eastAsia="ar-SA"/>
        </w:rPr>
      </w:pPr>
    </w:p>
    <w:p w14:paraId="72EFF2F0" w14:textId="77777777" w:rsidR="00394B25" w:rsidRDefault="00394B25" w:rsidP="00394B25">
      <w:pPr>
        <w:pStyle w:val="Tekstprzypisudolnego"/>
        <w:spacing w:line="276" w:lineRule="auto"/>
        <w:rPr>
          <w:rFonts w:ascii="Arial" w:hAnsi="Arial" w:cs="Arial"/>
          <w:b/>
          <w:i/>
          <w:u w:val="single"/>
        </w:rPr>
      </w:pPr>
      <w:r>
        <w:rPr>
          <w:rFonts w:ascii="Arial" w:hAnsi="Arial" w:cs="Arial"/>
          <w:b/>
          <w:i/>
          <w:u w:val="single"/>
        </w:rPr>
        <w:t>Klauzula informacyjna z art. 13 RODO do zastosowania przez zamawiających w celu związanym z postępowaniem o udzielenie zamówienia publicznego</w:t>
      </w:r>
    </w:p>
    <w:p w14:paraId="7A47E8BB" w14:textId="77777777" w:rsidR="00394B25" w:rsidRDefault="00394B25" w:rsidP="00394B25">
      <w:pPr>
        <w:spacing w:line="276" w:lineRule="auto"/>
        <w:jc w:val="both"/>
        <w:rPr>
          <w:rFonts w:ascii="Arial" w:hAnsi="Arial" w:cs="Arial"/>
          <w:sz w:val="20"/>
          <w:szCs w:val="20"/>
        </w:rPr>
      </w:pPr>
    </w:p>
    <w:p w14:paraId="33B83E67" w14:textId="77777777" w:rsidR="00394B25" w:rsidRDefault="00394B25" w:rsidP="00394B25">
      <w:pPr>
        <w:spacing w:line="276" w:lineRule="auto"/>
        <w:jc w:val="both"/>
        <w:rPr>
          <w:rFonts w:ascii="Arial" w:hAnsi="Arial" w:cs="Arial"/>
          <w:sz w:val="20"/>
          <w:szCs w:val="20"/>
        </w:rPr>
      </w:pPr>
      <w:r>
        <w:rPr>
          <w:rFonts w:ascii="Arial" w:hAnsi="Arial" w:cs="Arial"/>
          <w:sz w:val="20"/>
          <w:szCs w:val="20"/>
        </w:rPr>
        <w:t xml:space="preserve">Zgodnie z art. 13 ust. 1 i 2 rozporządzenia Parlamentu Europejskiego i Rady (UE) 2016/679 z dnia </w:t>
      </w:r>
      <w:r>
        <w:rPr>
          <w:rFonts w:ascii="Arial" w:hAnsi="Arial" w:cs="Arial"/>
          <w:sz w:val="20"/>
          <w:szCs w:val="20"/>
        </w:rPr>
        <w:br/>
        <w:t xml:space="preserve">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3E3EC19F" w14:textId="77777777" w:rsidR="00394B25" w:rsidRDefault="00394B25" w:rsidP="00394B25">
      <w:pPr>
        <w:pStyle w:val="Akapitzlist"/>
        <w:numPr>
          <w:ilvl w:val="0"/>
          <w:numId w:val="30"/>
        </w:numPr>
        <w:spacing w:line="276" w:lineRule="auto"/>
        <w:ind w:left="426" w:hanging="426"/>
        <w:contextualSpacing/>
        <w:jc w:val="both"/>
        <w:rPr>
          <w:rFonts w:ascii="Arial" w:hAnsi="Arial" w:cs="Arial"/>
          <w:i/>
          <w:sz w:val="20"/>
          <w:szCs w:val="20"/>
        </w:rPr>
      </w:pPr>
      <w:r>
        <w:rPr>
          <w:rFonts w:ascii="Arial" w:hAnsi="Arial" w:cs="Arial"/>
          <w:sz w:val="20"/>
          <w:szCs w:val="20"/>
        </w:rPr>
        <w:t xml:space="preserve">administratorem Pani/Pana danych osobowych jest </w:t>
      </w:r>
      <w:r w:rsidRPr="00FD60D7">
        <w:rPr>
          <w:rFonts w:ascii="Arial" w:hAnsi="Arial" w:cs="Arial"/>
          <w:b/>
          <w:i/>
          <w:sz w:val="20"/>
          <w:szCs w:val="20"/>
        </w:rPr>
        <w:t xml:space="preserve">Minister Inwestycji i Rozwoju, </w:t>
      </w:r>
      <w:r w:rsidRPr="00FD60D7">
        <w:rPr>
          <w:rFonts w:ascii="Arial" w:hAnsi="Arial" w:cs="Arial"/>
          <w:i/>
          <w:sz w:val="20"/>
          <w:szCs w:val="20"/>
        </w:rPr>
        <w:t>pełniący funkcję Instytucji Zarządzającej Programem Operacyjnym Infrastruktura i Środowisko 2014-2020</w:t>
      </w:r>
      <w:r w:rsidRPr="00FD60D7">
        <w:rPr>
          <w:rFonts w:ascii="Arial" w:hAnsi="Arial" w:cs="Arial"/>
          <w:b/>
          <w:i/>
          <w:sz w:val="20"/>
          <w:szCs w:val="20"/>
        </w:rPr>
        <w:t>, adres: ul. Wspólna 2/4, 00-926 Warszawa</w:t>
      </w:r>
      <w:r>
        <w:rPr>
          <w:rFonts w:ascii="Arial" w:hAnsi="Arial" w:cs="Arial"/>
          <w:i/>
          <w:sz w:val="20"/>
          <w:szCs w:val="20"/>
        </w:rPr>
        <w:t>;</w:t>
      </w:r>
    </w:p>
    <w:p w14:paraId="0896C030" w14:textId="790D9E2A" w:rsidR="00394B25" w:rsidRDefault="00394B25" w:rsidP="00394B25">
      <w:pPr>
        <w:pStyle w:val="Akapitzlist"/>
        <w:numPr>
          <w:ilvl w:val="0"/>
          <w:numId w:val="31"/>
        </w:numPr>
        <w:spacing w:line="276" w:lineRule="auto"/>
        <w:ind w:left="426" w:hanging="426"/>
        <w:contextualSpacing/>
        <w:jc w:val="both"/>
        <w:rPr>
          <w:rFonts w:ascii="Arial" w:hAnsi="Arial" w:cs="Arial"/>
          <w:sz w:val="20"/>
          <w:szCs w:val="20"/>
        </w:rPr>
      </w:pPr>
      <w:r w:rsidRPr="00FD60D7">
        <w:rPr>
          <w:rFonts w:ascii="Arial" w:hAnsi="Arial" w:cs="Arial"/>
          <w:b/>
          <w:sz w:val="20"/>
          <w:szCs w:val="20"/>
        </w:rPr>
        <w:t>Minister Inwestycji i Rozwoju powierzył Minis</w:t>
      </w:r>
      <w:r>
        <w:rPr>
          <w:rFonts w:ascii="Arial" w:hAnsi="Arial" w:cs="Arial"/>
          <w:b/>
          <w:sz w:val="20"/>
          <w:szCs w:val="20"/>
        </w:rPr>
        <w:t>trowi</w:t>
      </w:r>
      <w:r w:rsidR="005245D0">
        <w:rPr>
          <w:rFonts w:ascii="Arial" w:hAnsi="Arial" w:cs="Arial"/>
          <w:b/>
          <w:sz w:val="20"/>
          <w:szCs w:val="20"/>
        </w:rPr>
        <w:t xml:space="preserve"> Klimatu</w:t>
      </w:r>
      <w:r w:rsidRPr="00FD60D7">
        <w:rPr>
          <w:rFonts w:ascii="Arial" w:hAnsi="Arial" w:cs="Arial"/>
          <w:b/>
          <w:sz w:val="20"/>
          <w:szCs w:val="20"/>
        </w:rPr>
        <w:t xml:space="preserve"> przetwarzanie danych osobowych</w:t>
      </w:r>
      <w:r w:rsidRPr="00FD60D7">
        <w:rPr>
          <w:rFonts w:ascii="Arial" w:hAnsi="Arial" w:cs="Arial"/>
          <w:sz w:val="20"/>
          <w:szCs w:val="20"/>
        </w:rPr>
        <w:t xml:space="preserve"> na mocy Porozumienia w sprawie powierzenia przetwarzania danych osobowych w</w:t>
      </w:r>
      <w:r>
        <w:rPr>
          <w:rFonts w:ascii="Arial" w:hAnsi="Arial" w:cs="Arial"/>
          <w:sz w:val="20"/>
          <w:szCs w:val="20"/>
        </w:rPr>
        <w:t> </w:t>
      </w:r>
      <w:r w:rsidRPr="00FD60D7">
        <w:rPr>
          <w:rFonts w:ascii="Arial" w:hAnsi="Arial" w:cs="Arial"/>
          <w:sz w:val="20"/>
          <w:szCs w:val="20"/>
        </w:rPr>
        <w:t>związku z realizacją Programu Operacyjnego Infrastruktura i Środowisko 2014-2020 z dnia 10</w:t>
      </w:r>
      <w:r>
        <w:rPr>
          <w:rFonts w:ascii="Arial" w:hAnsi="Arial" w:cs="Arial"/>
          <w:sz w:val="20"/>
          <w:szCs w:val="20"/>
        </w:rPr>
        <w:t> </w:t>
      </w:r>
      <w:r w:rsidRPr="00FD60D7">
        <w:rPr>
          <w:rFonts w:ascii="Arial" w:hAnsi="Arial" w:cs="Arial"/>
          <w:sz w:val="20"/>
          <w:szCs w:val="20"/>
        </w:rPr>
        <w:t>listopada 2015 r. z późniejszymi zmianami;</w:t>
      </w:r>
    </w:p>
    <w:p w14:paraId="1A57B999" w14:textId="77777777" w:rsidR="00394B25" w:rsidRDefault="00394B25" w:rsidP="00394B25">
      <w:pPr>
        <w:pStyle w:val="Akapitzlist"/>
        <w:numPr>
          <w:ilvl w:val="0"/>
          <w:numId w:val="31"/>
        </w:numPr>
        <w:spacing w:line="276" w:lineRule="auto"/>
        <w:ind w:left="426" w:hanging="426"/>
        <w:contextualSpacing/>
        <w:jc w:val="both"/>
        <w:rPr>
          <w:rFonts w:ascii="Arial" w:hAnsi="Arial" w:cs="Arial"/>
          <w:sz w:val="20"/>
          <w:szCs w:val="20"/>
        </w:rPr>
      </w:pPr>
      <w:r>
        <w:rPr>
          <w:rFonts w:ascii="Arial" w:hAnsi="Arial" w:cs="Arial"/>
          <w:sz w:val="20"/>
          <w:szCs w:val="20"/>
        </w:rPr>
        <w:t xml:space="preserve">kontakt z inspektorem ochrony danych osobowych w </w:t>
      </w:r>
      <w:r>
        <w:rPr>
          <w:rFonts w:ascii="Arial" w:hAnsi="Arial" w:cs="Arial"/>
          <w:i/>
          <w:sz w:val="20"/>
          <w:szCs w:val="20"/>
        </w:rPr>
        <w:t xml:space="preserve">Ministerstwie </w:t>
      </w:r>
      <w:r w:rsidRPr="00FD60D7">
        <w:rPr>
          <w:rFonts w:ascii="Arial" w:hAnsi="Arial" w:cs="Arial"/>
          <w:i/>
          <w:sz w:val="20"/>
          <w:szCs w:val="20"/>
        </w:rPr>
        <w:t>Inwestycji i Rozwoju</w:t>
      </w:r>
      <w:r>
        <w:rPr>
          <w:rFonts w:ascii="Arial" w:hAnsi="Arial" w:cs="Arial"/>
          <w:i/>
          <w:sz w:val="20"/>
          <w:szCs w:val="20"/>
        </w:rPr>
        <w:t xml:space="preserve"> - adres e-mail: IOD@miir.gov.pl,</w:t>
      </w:r>
    </w:p>
    <w:p w14:paraId="3277D2FD" w14:textId="10F0978B" w:rsidR="00394B25" w:rsidRDefault="00394B25" w:rsidP="00394B25">
      <w:pPr>
        <w:pStyle w:val="Akapitzlist"/>
        <w:numPr>
          <w:ilvl w:val="0"/>
          <w:numId w:val="31"/>
        </w:numPr>
        <w:spacing w:line="276" w:lineRule="auto"/>
        <w:ind w:left="426" w:hanging="426"/>
        <w:contextualSpacing/>
        <w:jc w:val="both"/>
        <w:rPr>
          <w:rFonts w:ascii="Arial" w:hAnsi="Arial" w:cs="Arial"/>
          <w:sz w:val="20"/>
          <w:szCs w:val="20"/>
        </w:rPr>
      </w:pPr>
      <w:r>
        <w:rPr>
          <w:rFonts w:ascii="Arial" w:hAnsi="Arial" w:cs="Arial"/>
          <w:sz w:val="20"/>
          <w:szCs w:val="20"/>
        </w:rPr>
        <w:t xml:space="preserve">kontakt z inspektorem ochrony danych osobowych w </w:t>
      </w:r>
      <w:r w:rsidR="005245D0">
        <w:rPr>
          <w:rFonts w:ascii="Arial" w:hAnsi="Arial" w:cs="Arial"/>
          <w:i/>
          <w:sz w:val="20"/>
          <w:szCs w:val="20"/>
        </w:rPr>
        <w:t>Ministerstwie Klimatu</w:t>
      </w:r>
      <w:r>
        <w:rPr>
          <w:rFonts w:ascii="Arial" w:hAnsi="Arial" w:cs="Arial"/>
          <w:i/>
          <w:sz w:val="20"/>
          <w:szCs w:val="20"/>
        </w:rPr>
        <w:t xml:space="preserve"> - adres e-ma</w:t>
      </w:r>
      <w:r w:rsidR="002C63C4">
        <w:rPr>
          <w:rFonts w:ascii="Arial" w:hAnsi="Arial" w:cs="Arial"/>
          <w:i/>
          <w:sz w:val="20"/>
          <w:szCs w:val="20"/>
        </w:rPr>
        <w:t>il, inspektor.ochrony.danych@klimat</w:t>
      </w:r>
      <w:r>
        <w:rPr>
          <w:rFonts w:ascii="Arial" w:hAnsi="Arial" w:cs="Arial"/>
          <w:i/>
          <w:sz w:val="20"/>
          <w:szCs w:val="20"/>
        </w:rPr>
        <w:t>.gov.pl</w:t>
      </w:r>
      <w:r>
        <w:rPr>
          <w:rFonts w:ascii="Arial" w:hAnsi="Arial" w:cs="Arial"/>
          <w:sz w:val="20"/>
          <w:szCs w:val="20"/>
        </w:rPr>
        <w:t>;</w:t>
      </w:r>
    </w:p>
    <w:p w14:paraId="3D515F45" w14:textId="092F1BD4" w:rsidR="002C63C4" w:rsidRPr="001B56B5" w:rsidRDefault="00394B25" w:rsidP="002C63C4">
      <w:pPr>
        <w:spacing w:before="120"/>
        <w:jc w:val="both"/>
        <w:rPr>
          <w:rFonts w:ascii="Arial" w:hAnsi="Arial" w:cs="Arial"/>
          <w:b/>
          <w:i/>
          <w:sz w:val="20"/>
          <w:szCs w:val="20"/>
        </w:rPr>
      </w:pPr>
      <w:r>
        <w:rPr>
          <w:rFonts w:ascii="Arial" w:hAnsi="Arial" w:cs="Arial"/>
          <w:sz w:val="20"/>
          <w:szCs w:val="20"/>
        </w:rPr>
        <w:t>Pani/Pana dane osobowe przetwarzane będą na podstawie art. 6 ust. 1 lit. c</w:t>
      </w:r>
      <w:r>
        <w:rPr>
          <w:rFonts w:ascii="Arial" w:hAnsi="Arial" w:cs="Arial"/>
          <w:i/>
          <w:sz w:val="20"/>
          <w:szCs w:val="20"/>
        </w:rPr>
        <w:t xml:space="preserve"> </w:t>
      </w:r>
      <w:r>
        <w:rPr>
          <w:rFonts w:ascii="Arial" w:hAnsi="Arial" w:cs="Arial"/>
          <w:sz w:val="20"/>
          <w:szCs w:val="20"/>
        </w:rPr>
        <w:t>RODO w celu związanym z postępowaniem o udzielenie zamówienia publicznego pn</w:t>
      </w:r>
      <w:r w:rsidR="002C63C4">
        <w:rPr>
          <w:rFonts w:ascii="Arial" w:hAnsi="Arial" w:cs="Arial"/>
          <w:sz w:val="20"/>
          <w:szCs w:val="20"/>
        </w:rPr>
        <w:t xml:space="preserve">. </w:t>
      </w:r>
      <w:r w:rsidR="002C63C4" w:rsidRPr="00A67BD9">
        <w:rPr>
          <w:rFonts w:ascii="Arial" w:hAnsi="Arial" w:cs="Arial"/>
          <w:b/>
          <w:i/>
          <w:sz w:val="20"/>
          <w:szCs w:val="20"/>
        </w:rPr>
        <w:t>Przeprowadzenie strategicznej oceny oddziaływania na środowisko wraz z prognozą oddziaływania na środowisko dla zaktualizowanego dokumentu „Lista Projektów Strategicznych dla infrastruktury energetycznej, w ramach Programu Operacyjnego Infrastruktura i Środowisko 2014-2020”, stanowiącego Project pipeline dla sektora energetyka w ramach Programu Operacyjnego Infras</w:t>
      </w:r>
      <w:r w:rsidR="002C63C4">
        <w:rPr>
          <w:rFonts w:ascii="Arial" w:hAnsi="Arial" w:cs="Arial"/>
          <w:b/>
          <w:i/>
          <w:sz w:val="20"/>
          <w:szCs w:val="20"/>
        </w:rPr>
        <w:t xml:space="preserve">truktura i Środowisko 2014-2020 </w:t>
      </w:r>
      <w:r w:rsidR="002C63C4" w:rsidRPr="001B56B5">
        <w:rPr>
          <w:rFonts w:ascii="Arial" w:hAnsi="Arial" w:cs="Arial"/>
          <w:b/>
          <w:i/>
          <w:sz w:val="20"/>
          <w:szCs w:val="20"/>
        </w:rPr>
        <w:t>(znak postępowania BDGwzp-26</w:t>
      </w:r>
      <w:r w:rsidR="002C63C4">
        <w:rPr>
          <w:rFonts w:ascii="Arial" w:hAnsi="Arial" w:cs="Arial"/>
          <w:b/>
          <w:i/>
          <w:sz w:val="20"/>
          <w:szCs w:val="20"/>
        </w:rPr>
        <w:t>1</w:t>
      </w:r>
      <w:r w:rsidR="002C63C4" w:rsidRPr="001B56B5">
        <w:rPr>
          <w:rFonts w:ascii="Arial" w:hAnsi="Arial" w:cs="Arial"/>
          <w:b/>
          <w:i/>
          <w:sz w:val="20"/>
          <w:szCs w:val="20"/>
        </w:rPr>
        <w:t>/</w:t>
      </w:r>
      <w:r w:rsidR="002C63C4">
        <w:rPr>
          <w:rFonts w:ascii="Arial" w:hAnsi="Arial" w:cs="Arial"/>
          <w:b/>
          <w:i/>
          <w:sz w:val="20"/>
          <w:szCs w:val="20"/>
        </w:rPr>
        <w:t>10/2020/BK</w:t>
      </w:r>
      <w:r w:rsidR="002C63C4" w:rsidRPr="001B56B5">
        <w:rPr>
          <w:rFonts w:ascii="Arial" w:hAnsi="Arial" w:cs="Arial"/>
          <w:b/>
          <w:i/>
          <w:sz w:val="20"/>
          <w:szCs w:val="20"/>
        </w:rPr>
        <w:t>)</w:t>
      </w:r>
    </w:p>
    <w:p w14:paraId="0CE44995" w14:textId="77777777" w:rsidR="00394B25" w:rsidRDefault="00394B25" w:rsidP="00394B25">
      <w:pPr>
        <w:pStyle w:val="Akapitzlist"/>
        <w:numPr>
          <w:ilvl w:val="0"/>
          <w:numId w:val="31"/>
        </w:numPr>
        <w:spacing w:line="276" w:lineRule="auto"/>
        <w:ind w:left="426" w:hanging="426"/>
        <w:contextualSpacing/>
        <w:jc w:val="both"/>
        <w:rPr>
          <w:rFonts w:ascii="Arial" w:hAnsi="Arial" w:cs="Arial"/>
          <w:b/>
          <w:sz w:val="20"/>
          <w:szCs w:val="20"/>
        </w:rPr>
      </w:pPr>
    </w:p>
    <w:p w14:paraId="2CE79BD1" w14:textId="2FD4106F" w:rsidR="00394B25" w:rsidRDefault="00394B25" w:rsidP="00394B25">
      <w:pPr>
        <w:pStyle w:val="Akapitzlist"/>
        <w:numPr>
          <w:ilvl w:val="0"/>
          <w:numId w:val="31"/>
        </w:numPr>
        <w:spacing w:line="276" w:lineRule="auto"/>
        <w:ind w:left="426" w:hanging="426"/>
        <w:contextualSpacing/>
        <w:jc w:val="both"/>
        <w:rPr>
          <w:rFonts w:ascii="Arial" w:hAnsi="Arial" w:cs="Arial"/>
          <w:sz w:val="20"/>
          <w:szCs w:val="20"/>
        </w:rPr>
      </w:pPr>
      <w:r>
        <w:rPr>
          <w:rFonts w:ascii="Arial" w:hAnsi="Arial" w:cs="Arial"/>
          <w:sz w:val="20"/>
          <w:szCs w:val="20"/>
        </w:rPr>
        <w:t>odbiorcami Pani/Pana danych osobowych będą osoby lub podmioty, którym udostępniona zostanie dokumentacja postępowania w oparciu o art. 8 oraz art. 96 ust. 3 ustawy z dnia 29 stycznia 2004 r. – Prawo zamówień</w:t>
      </w:r>
      <w:r w:rsidR="002C63C4">
        <w:rPr>
          <w:rFonts w:ascii="Arial" w:hAnsi="Arial" w:cs="Arial"/>
          <w:sz w:val="20"/>
          <w:szCs w:val="20"/>
        </w:rPr>
        <w:t xml:space="preserve"> publicznych (Dz. U. z 2019 r. poz. 1843</w:t>
      </w:r>
      <w:r>
        <w:rPr>
          <w:rFonts w:ascii="Arial" w:hAnsi="Arial" w:cs="Arial"/>
          <w:sz w:val="20"/>
          <w:szCs w:val="20"/>
        </w:rPr>
        <w:t xml:space="preserve">), dalej „ustawa Pzp”;  </w:t>
      </w:r>
    </w:p>
    <w:p w14:paraId="4C516DBA" w14:textId="77777777" w:rsidR="00394B25" w:rsidRDefault="00394B25" w:rsidP="00394B25">
      <w:pPr>
        <w:pStyle w:val="Akapitzlist"/>
        <w:numPr>
          <w:ilvl w:val="0"/>
          <w:numId w:val="31"/>
        </w:numPr>
        <w:spacing w:line="276" w:lineRule="auto"/>
        <w:ind w:left="426" w:hanging="426"/>
        <w:contextualSpacing/>
        <w:jc w:val="both"/>
        <w:rPr>
          <w:rFonts w:ascii="Arial" w:hAnsi="Arial" w:cs="Arial"/>
          <w:sz w:val="20"/>
          <w:szCs w:val="20"/>
        </w:rPr>
      </w:pPr>
      <w:r w:rsidRPr="005052BA">
        <w:rPr>
          <w:rFonts w:ascii="Arial" w:hAnsi="Arial" w:cs="Arial"/>
          <w:sz w:val="20"/>
          <w:szCs w:val="20"/>
        </w:rPr>
        <w:t>odbiorcami Pani/Pana danych osobowych mogą być instytucje, organy i agencje Unii Europejskiej (UE), a także inne podmioty, którym UE powierzyła wykonywanie zadań związanych z wdrażaniem PO IiŚ 2014-2020</w:t>
      </w:r>
      <w:r>
        <w:rPr>
          <w:rFonts w:ascii="Arial" w:hAnsi="Arial" w:cs="Arial"/>
          <w:sz w:val="20"/>
          <w:szCs w:val="20"/>
        </w:rPr>
        <w:t>;</w:t>
      </w:r>
    </w:p>
    <w:p w14:paraId="6AEB5960" w14:textId="77777777" w:rsidR="00394B25" w:rsidRDefault="00394B25" w:rsidP="00394B25">
      <w:pPr>
        <w:pStyle w:val="Akapitzlist"/>
        <w:numPr>
          <w:ilvl w:val="0"/>
          <w:numId w:val="31"/>
        </w:numPr>
        <w:spacing w:line="276" w:lineRule="auto"/>
        <w:ind w:left="426" w:hanging="426"/>
        <w:contextualSpacing/>
        <w:jc w:val="both"/>
        <w:rPr>
          <w:rFonts w:ascii="Arial" w:hAnsi="Arial" w:cs="Arial"/>
          <w:sz w:val="20"/>
          <w:szCs w:val="20"/>
        </w:rPr>
      </w:pPr>
      <w:r w:rsidRPr="005052BA">
        <w:rPr>
          <w:rFonts w:ascii="Arial" w:hAnsi="Arial" w:cs="Arial"/>
          <w:sz w:val="20"/>
          <w:szCs w:val="20"/>
        </w:rPr>
        <w:t>Pani/Pana dane osobowe będą przechowywane przez okres wskazany w art. 140 ust. 1 rozporządzenia Parlamentu Europejskiego i Rady (UE) nr 1303/2013 z dnia 17 grudnia 2013 r. oraz jednocześnie przez czas nie krótszy niż 10 lat od dnia przyznania ostatniej pomocy w ramach PO IiŚ 2014-2020 - z równoczesnym uwzględnieniem przepisów ustawy z dnia 14 lipca 1983 r. o</w:t>
      </w:r>
      <w:r>
        <w:rPr>
          <w:rFonts w:ascii="Arial" w:hAnsi="Arial" w:cs="Arial"/>
          <w:sz w:val="20"/>
          <w:szCs w:val="20"/>
        </w:rPr>
        <w:t> </w:t>
      </w:r>
      <w:r w:rsidRPr="005052BA">
        <w:rPr>
          <w:rFonts w:ascii="Arial" w:hAnsi="Arial" w:cs="Arial"/>
          <w:sz w:val="20"/>
          <w:szCs w:val="20"/>
        </w:rPr>
        <w:t>narodowym zasobie archiwalnym i archiwach</w:t>
      </w:r>
      <w:r>
        <w:rPr>
          <w:rFonts w:ascii="Arial" w:hAnsi="Arial" w:cs="Arial"/>
          <w:sz w:val="20"/>
          <w:szCs w:val="20"/>
        </w:rPr>
        <w:t>;</w:t>
      </w:r>
    </w:p>
    <w:p w14:paraId="61D0ABCA" w14:textId="77777777" w:rsidR="00394B25" w:rsidRDefault="00394B25" w:rsidP="00394B25">
      <w:pPr>
        <w:pStyle w:val="Akapitzlist"/>
        <w:numPr>
          <w:ilvl w:val="0"/>
          <w:numId w:val="31"/>
        </w:numPr>
        <w:spacing w:line="276" w:lineRule="auto"/>
        <w:ind w:left="426" w:hanging="426"/>
        <w:contextualSpacing/>
        <w:jc w:val="both"/>
        <w:rPr>
          <w:rFonts w:ascii="Arial" w:hAnsi="Arial" w:cs="Arial"/>
          <w:b/>
          <w:i/>
          <w:sz w:val="20"/>
          <w:szCs w:val="20"/>
        </w:rPr>
      </w:pPr>
      <w:r>
        <w:rPr>
          <w:rFonts w:ascii="Arial" w:hAnsi="Arial" w:cs="Arial"/>
          <w:sz w:val="20"/>
          <w:szCs w:val="20"/>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14:paraId="1D5B3E39" w14:textId="77777777" w:rsidR="00394B25" w:rsidRDefault="00394B25" w:rsidP="00394B25">
      <w:pPr>
        <w:pStyle w:val="Akapitzlist"/>
        <w:numPr>
          <w:ilvl w:val="0"/>
          <w:numId w:val="31"/>
        </w:numPr>
        <w:spacing w:line="276" w:lineRule="auto"/>
        <w:ind w:left="426" w:hanging="426"/>
        <w:contextualSpacing/>
        <w:jc w:val="both"/>
        <w:rPr>
          <w:rFonts w:ascii="Arial" w:hAnsi="Arial" w:cs="Arial"/>
          <w:sz w:val="20"/>
          <w:szCs w:val="20"/>
        </w:rPr>
      </w:pPr>
      <w:r>
        <w:rPr>
          <w:rFonts w:ascii="Arial" w:hAnsi="Arial" w:cs="Arial"/>
          <w:sz w:val="20"/>
          <w:szCs w:val="20"/>
        </w:rPr>
        <w:t>w odniesieniu do Pani/Pana danych osobowych decyzje nie będą podejmowane w sposób zautomatyzowany, stosownie do art. 22 RODO;</w:t>
      </w:r>
    </w:p>
    <w:p w14:paraId="506EE261" w14:textId="77777777" w:rsidR="00394B25" w:rsidRDefault="00394B25" w:rsidP="00394B25">
      <w:pPr>
        <w:pStyle w:val="Akapitzlist"/>
        <w:numPr>
          <w:ilvl w:val="0"/>
          <w:numId w:val="31"/>
        </w:numPr>
        <w:spacing w:line="276" w:lineRule="auto"/>
        <w:ind w:left="426" w:hanging="426"/>
        <w:contextualSpacing/>
        <w:jc w:val="both"/>
        <w:rPr>
          <w:rFonts w:ascii="Arial" w:hAnsi="Arial" w:cs="Arial"/>
          <w:sz w:val="20"/>
          <w:szCs w:val="20"/>
        </w:rPr>
      </w:pPr>
      <w:r>
        <w:rPr>
          <w:rFonts w:ascii="Arial" w:hAnsi="Arial" w:cs="Arial"/>
          <w:sz w:val="20"/>
          <w:szCs w:val="20"/>
        </w:rPr>
        <w:t>posiada Pani/Pan:</w:t>
      </w:r>
    </w:p>
    <w:p w14:paraId="48EF7CA1" w14:textId="77777777" w:rsidR="00394B25" w:rsidRDefault="00394B25" w:rsidP="00394B25">
      <w:pPr>
        <w:pStyle w:val="Akapitzlist"/>
        <w:numPr>
          <w:ilvl w:val="0"/>
          <w:numId w:val="32"/>
        </w:numPr>
        <w:spacing w:line="276" w:lineRule="auto"/>
        <w:ind w:left="709" w:hanging="283"/>
        <w:contextualSpacing/>
        <w:jc w:val="both"/>
        <w:rPr>
          <w:rFonts w:ascii="Arial" w:hAnsi="Arial" w:cs="Arial"/>
          <w:sz w:val="20"/>
          <w:szCs w:val="20"/>
        </w:rPr>
      </w:pPr>
      <w:r>
        <w:rPr>
          <w:rFonts w:ascii="Arial" w:hAnsi="Arial" w:cs="Arial"/>
          <w:sz w:val="20"/>
          <w:szCs w:val="20"/>
        </w:rPr>
        <w:t>na podstawie art. 15 RODO prawo dostępu do danych osobowych Pani/Pana dotyczących;</w:t>
      </w:r>
    </w:p>
    <w:p w14:paraId="268CFAB7" w14:textId="239E0C2D" w:rsidR="00394B25" w:rsidRDefault="00394B25" w:rsidP="00394B25">
      <w:pPr>
        <w:pStyle w:val="Akapitzlist"/>
        <w:numPr>
          <w:ilvl w:val="0"/>
          <w:numId w:val="32"/>
        </w:numPr>
        <w:spacing w:line="276" w:lineRule="auto"/>
        <w:ind w:left="709" w:hanging="283"/>
        <w:contextualSpacing/>
        <w:jc w:val="both"/>
        <w:rPr>
          <w:rFonts w:ascii="Arial" w:hAnsi="Arial" w:cs="Arial"/>
          <w:sz w:val="20"/>
          <w:szCs w:val="20"/>
        </w:rPr>
      </w:pPr>
      <w:r>
        <w:rPr>
          <w:rFonts w:ascii="Arial" w:hAnsi="Arial" w:cs="Arial"/>
          <w:sz w:val="20"/>
          <w:szCs w:val="20"/>
        </w:rPr>
        <w:t xml:space="preserve">na podstawie art. 16 RODO prawo do sprostowania Pani/Pana danych osobowych </w:t>
      </w:r>
      <w:r w:rsidRPr="0042174E">
        <w:rPr>
          <w:rFonts w:ascii="Arial" w:hAnsi="Arial" w:cs="Arial"/>
          <w:b/>
          <w:sz w:val="20"/>
          <w:szCs w:val="20"/>
        </w:rPr>
        <w:t>*</w:t>
      </w:r>
      <w:r>
        <w:rPr>
          <w:rFonts w:ascii="Arial" w:hAnsi="Arial" w:cs="Arial"/>
          <w:sz w:val="20"/>
          <w:szCs w:val="20"/>
        </w:rPr>
        <w:t>;</w:t>
      </w:r>
    </w:p>
    <w:p w14:paraId="097B0A3D" w14:textId="0145E98D" w:rsidR="00394B25" w:rsidRDefault="00394B25" w:rsidP="00394B25">
      <w:pPr>
        <w:pStyle w:val="Akapitzlist"/>
        <w:numPr>
          <w:ilvl w:val="0"/>
          <w:numId w:val="32"/>
        </w:numPr>
        <w:spacing w:line="276" w:lineRule="auto"/>
        <w:ind w:left="709" w:hanging="283"/>
        <w:contextualSpacing/>
        <w:jc w:val="both"/>
        <w:rPr>
          <w:rFonts w:ascii="Arial" w:hAnsi="Arial" w:cs="Arial"/>
          <w:sz w:val="20"/>
          <w:szCs w:val="20"/>
        </w:rPr>
      </w:pPr>
      <w:r>
        <w:rPr>
          <w:rFonts w:ascii="Arial" w:hAnsi="Arial" w:cs="Arial"/>
          <w:sz w:val="20"/>
          <w:szCs w:val="20"/>
        </w:rPr>
        <w:t xml:space="preserve">na podstawie art. 18 RODO prawo żądania od administratora ograniczenia przetwarzania danych osobowych z zastrzeżeniem przypadków, o których mowa w art. 18 ust. 2 RODO **;  </w:t>
      </w:r>
    </w:p>
    <w:p w14:paraId="50446BC6" w14:textId="77777777" w:rsidR="00394B25" w:rsidRDefault="00394B25" w:rsidP="00394B25">
      <w:pPr>
        <w:pStyle w:val="Akapitzlist"/>
        <w:numPr>
          <w:ilvl w:val="0"/>
          <w:numId w:val="32"/>
        </w:numPr>
        <w:spacing w:line="276" w:lineRule="auto"/>
        <w:ind w:left="709" w:hanging="283"/>
        <w:contextualSpacing/>
        <w:jc w:val="both"/>
        <w:rPr>
          <w:rFonts w:ascii="Arial" w:hAnsi="Arial" w:cs="Arial"/>
          <w:i/>
          <w:color w:val="00B0F0"/>
          <w:sz w:val="20"/>
          <w:szCs w:val="20"/>
        </w:rPr>
      </w:pPr>
      <w:r>
        <w:rPr>
          <w:rFonts w:ascii="Arial" w:hAnsi="Arial" w:cs="Arial"/>
          <w:sz w:val="20"/>
          <w:szCs w:val="20"/>
        </w:rPr>
        <w:t xml:space="preserve">prawo do wniesienia skargi do Prezesa Urzędu Ochrony Danych Osobowych, gdy uzna Pani/Pan, że przetwarzanie danych osobowych Pani/Pana dotyczących narusza przepisy RODO </w:t>
      </w:r>
      <w:r w:rsidRPr="005A1DE4">
        <w:rPr>
          <w:rFonts w:ascii="Arial" w:hAnsi="Arial" w:cs="Arial"/>
          <w:sz w:val="20"/>
          <w:szCs w:val="20"/>
        </w:rPr>
        <w:t>lub inne krajowe przepisy regulujących kwestię ochrony danych osobowych</w:t>
      </w:r>
      <w:r>
        <w:rPr>
          <w:rFonts w:ascii="Arial" w:hAnsi="Arial" w:cs="Arial"/>
          <w:sz w:val="20"/>
          <w:szCs w:val="20"/>
        </w:rPr>
        <w:t>;</w:t>
      </w:r>
    </w:p>
    <w:p w14:paraId="6BE76BCF" w14:textId="77777777" w:rsidR="00394B25" w:rsidRDefault="00394B25" w:rsidP="00394B25">
      <w:pPr>
        <w:pStyle w:val="Akapitzlist"/>
        <w:numPr>
          <w:ilvl w:val="0"/>
          <w:numId w:val="31"/>
        </w:numPr>
        <w:spacing w:line="276" w:lineRule="auto"/>
        <w:ind w:left="426" w:hanging="426"/>
        <w:contextualSpacing/>
        <w:jc w:val="both"/>
        <w:rPr>
          <w:rFonts w:ascii="Arial" w:hAnsi="Arial" w:cs="Arial"/>
          <w:i/>
          <w:color w:val="00B0F0"/>
          <w:sz w:val="20"/>
          <w:szCs w:val="20"/>
        </w:rPr>
      </w:pPr>
      <w:r>
        <w:rPr>
          <w:rFonts w:ascii="Arial" w:hAnsi="Arial" w:cs="Arial"/>
          <w:sz w:val="20"/>
          <w:szCs w:val="20"/>
        </w:rPr>
        <w:lastRenderedPageBreak/>
        <w:t>nie przysługuje Pani/Panu:</w:t>
      </w:r>
    </w:p>
    <w:p w14:paraId="281FDF15" w14:textId="77777777" w:rsidR="00394B25" w:rsidRDefault="00394B25" w:rsidP="00394B25">
      <w:pPr>
        <w:pStyle w:val="Akapitzlist"/>
        <w:numPr>
          <w:ilvl w:val="0"/>
          <w:numId w:val="33"/>
        </w:numPr>
        <w:spacing w:line="276" w:lineRule="auto"/>
        <w:ind w:left="709" w:hanging="283"/>
        <w:contextualSpacing/>
        <w:jc w:val="both"/>
        <w:rPr>
          <w:rFonts w:ascii="Arial" w:hAnsi="Arial" w:cs="Arial"/>
          <w:i/>
          <w:color w:val="00B0F0"/>
          <w:sz w:val="20"/>
          <w:szCs w:val="20"/>
        </w:rPr>
      </w:pPr>
      <w:r>
        <w:rPr>
          <w:rFonts w:ascii="Arial" w:hAnsi="Arial" w:cs="Arial"/>
          <w:sz w:val="20"/>
          <w:szCs w:val="20"/>
        </w:rPr>
        <w:t>w związku z art. 17 ust. 3 lit. b, d lub e RODO prawo do usunięcia danych osobowych;</w:t>
      </w:r>
    </w:p>
    <w:p w14:paraId="69BDFE45" w14:textId="77777777" w:rsidR="00394B25" w:rsidRDefault="00394B25" w:rsidP="00394B25">
      <w:pPr>
        <w:pStyle w:val="Akapitzlist"/>
        <w:numPr>
          <w:ilvl w:val="0"/>
          <w:numId w:val="33"/>
        </w:numPr>
        <w:spacing w:line="276" w:lineRule="auto"/>
        <w:ind w:left="709" w:hanging="283"/>
        <w:contextualSpacing/>
        <w:jc w:val="both"/>
        <w:rPr>
          <w:rFonts w:ascii="Arial" w:hAnsi="Arial" w:cs="Arial"/>
          <w:b/>
          <w:i/>
          <w:sz w:val="20"/>
          <w:szCs w:val="20"/>
        </w:rPr>
      </w:pPr>
      <w:r>
        <w:rPr>
          <w:rFonts w:ascii="Arial" w:hAnsi="Arial" w:cs="Arial"/>
          <w:sz w:val="20"/>
          <w:szCs w:val="20"/>
        </w:rPr>
        <w:t>prawo do przenoszenia danych osobowych, o którym mowa w art. 20 RODO;</w:t>
      </w:r>
    </w:p>
    <w:p w14:paraId="38D08E82" w14:textId="77777777" w:rsidR="00394B25" w:rsidRPr="00EA15E8" w:rsidRDefault="00394B25" w:rsidP="00394B25">
      <w:pPr>
        <w:pStyle w:val="Akapitzlist"/>
        <w:numPr>
          <w:ilvl w:val="0"/>
          <w:numId w:val="33"/>
        </w:numPr>
        <w:spacing w:line="276" w:lineRule="auto"/>
        <w:ind w:left="709" w:hanging="283"/>
        <w:contextualSpacing/>
        <w:jc w:val="both"/>
        <w:rPr>
          <w:rFonts w:ascii="Arial" w:hAnsi="Arial" w:cs="Arial"/>
          <w:b/>
          <w:i/>
          <w:sz w:val="20"/>
          <w:szCs w:val="20"/>
        </w:rPr>
      </w:pPr>
      <w:r>
        <w:rPr>
          <w:rFonts w:ascii="Arial" w:hAnsi="Arial" w:cs="Arial"/>
          <w:b/>
          <w:sz w:val="20"/>
          <w:szCs w:val="20"/>
        </w:rPr>
        <w:t>na podstawie art. 21 RODO prawo sprzeciwu, wobec przetwarzania danych osobowych, gdyż podstawą prawną przetwarzania Pani/Pana danych osobowych jest art. 6 ust. 1 lit. c RODO</w:t>
      </w:r>
      <w:r>
        <w:rPr>
          <w:rFonts w:ascii="Arial" w:hAnsi="Arial" w:cs="Arial"/>
          <w:sz w:val="20"/>
          <w:szCs w:val="20"/>
        </w:rPr>
        <w:t>.</w:t>
      </w:r>
    </w:p>
    <w:p w14:paraId="33F7EB37" w14:textId="77777777" w:rsidR="00394B25" w:rsidRDefault="00394B25" w:rsidP="00394B25">
      <w:pPr>
        <w:jc w:val="both"/>
        <w:rPr>
          <w:rFonts w:ascii="Arial" w:hAnsi="Arial" w:cs="Arial"/>
        </w:rPr>
      </w:pPr>
      <w:r>
        <w:rPr>
          <w:rFonts w:ascii="Arial" w:hAnsi="Arial" w:cs="Arial"/>
        </w:rPr>
        <w:t>________________</w:t>
      </w:r>
    </w:p>
    <w:p w14:paraId="49077C97" w14:textId="328C0F5C" w:rsidR="00394B25" w:rsidRDefault="00394B25" w:rsidP="00394B25">
      <w:pPr>
        <w:pStyle w:val="Akapitzlist"/>
        <w:ind w:left="426"/>
        <w:jc w:val="both"/>
        <w:rPr>
          <w:rFonts w:ascii="Arial" w:hAnsi="Arial" w:cs="Arial"/>
          <w:i/>
          <w:sz w:val="18"/>
          <w:szCs w:val="18"/>
        </w:rPr>
      </w:pPr>
      <w:r w:rsidRPr="00782297">
        <w:rPr>
          <w:rFonts w:ascii="Arial" w:hAnsi="Arial" w:cs="Arial"/>
          <w:b/>
          <w:i/>
          <w:sz w:val="22"/>
          <w:szCs w:val="18"/>
          <w:vertAlign w:val="superscript"/>
        </w:rPr>
        <w:t>*</w:t>
      </w:r>
      <w:r>
        <w:rPr>
          <w:rFonts w:ascii="Arial" w:hAnsi="Arial" w:cs="Arial"/>
          <w:b/>
          <w:i/>
          <w:sz w:val="18"/>
          <w:szCs w:val="18"/>
          <w:vertAlign w:val="superscript"/>
        </w:rPr>
        <w:t xml:space="preserve"> </w:t>
      </w:r>
      <w:r>
        <w:rPr>
          <w:rFonts w:ascii="Arial" w:hAnsi="Arial" w:cs="Arial"/>
          <w:b/>
          <w:i/>
          <w:sz w:val="18"/>
          <w:szCs w:val="18"/>
        </w:rPr>
        <w:t>Wyjaśnienie:</w:t>
      </w:r>
      <w:r>
        <w:rPr>
          <w:rFonts w:ascii="Arial" w:hAnsi="Arial" w:cs="Arial"/>
          <w:i/>
          <w:sz w:val="18"/>
          <w:szCs w:val="18"/>
        </w:rPr>
        <w:t xml:space="preserve"> skorzystanie z prawa do sprostowania nie może skutkować zmianą wyniku postępowania</w:t>
      </w:r>
      <w:r>
        <w:rPr>
          <w:rFonts w:ascii="Arial" w:hAnsi="Arial" w:cs="Arial"/>
          <w:i/>
          <w:sz w:val="18"/>
          <w:szCs w:val="18"/>
        </w:rPr>
        <w:br/>
        <w:t>o udzielenie zamówienia publicznego ani zmianą postanowień umowy w zakresie niezgodnym z ustawą Pzp oraz nie może naruszać integralności protokołu oraz jego załączników.</w:t>
      </w:r>
    </w:p>
    <w:p w14:paraId="3F437E01" w14:textId="42360F84" w:rsidR="00394B25" w:rsidRPr="00EA15E8" w:rsidRDefault="00394B25" w:rsidP="00394B25">
      <w:pPr>
        <w:pStyle w:val="Akapitzlist"/>
        <w:ind w:left="426"/>
        <w:jc w:val="both"/>
        <w:rPr>
          <w:rFonts w:ascii="Arial" w:hAnsi="Arial" w:cs="Arial"/>
          <w:i/>
          <w:sz w:val="18"/>
          <w:szCs w:val="18"/>
        </w:rPr>
      </w:pPr>
      <w:r w:rsidRPr="00782297">
        <w:rPr>
          <w:rFonts w:ascii="Arial" w:hAnsi="Arial" w:cs="Arial"/>
          <w:b/>
          <w:i/>
          <w:sz w:val="22"/>
          <w:szCs w:val="18"/>
          <w:vertAlign w:val="superscript"/>
        </w:rPr>
        <w:t>**</w:t>
      </w:r>
      <w:r>
        <w:rPr>
          <w:rFonts w:ascii="Arial" w:hAnsi="Arial" w:cs="Arial"/>
          <w:b/>
          <w:i/>
          <w:sz w:val="18"/>
          <w:szCs w:val="18"/>
          <w:vertAlign w:val="superscript"/>
        </w:rPr>
        <w:t xml:space="preserve"> </w:t>
      </w:r>
      <w:r>
        <w:rPr>
          <w:rFonts w:ascii="Arial" w:hAnsi="Arial" w:cs="Arial"/>
          <w:b/>
          <w:i/>
          <w:sz w:val="18"/>
          <w:szCs w:val="18"/>
        </w:rPr>
        <w:t>Wyjaśnienie:</w:t>
      </w:r>
      <w:r>
        <w:rPr>
          <w:rFonts w:ascii="Arial" w:hAnsi="Arial" w:cs="Arial"/>
          <w:i/>
          <w:sz w:val="18"/>
          <w:szCs w:val="18"/>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1B45BB57" w14:textId="77777777" w:rsidR="00394B25" w:rsidRDefault="00394B25" w:rsidP="00394B25"/>
    <w:p w14:paraId="7CA9988E" w14:textId="729C582F" w:rsidR="00D94B98" w:rsidRPr="00756238" w:rsidRDefault="00D94B98" w:rsidP="00394B25">
      <w:pPr>
        <w:pStyle w:val="Tekstprzypisudolnego"/>
        <w:spacing w:line="276" w:lineRule="auto"/>
        <w:jc w:val="center"/>
        <w:rPr>
          <w:rFonts w:ascii="Arial" w:hAnsi="Arial" w:cs="Arial"/>
          <w:i/>
          <w:sz w:val="18"/>
          <w:szCs w:val="18"/>
        </w:rPr>
      </w:pPr>
    </w:p>
    <w:sectPr w:rsidR="00D94B98" w:rsidRPr="00756238" w:rsidSect="00D16988">
      <w:pgSz w:w="11907" w:h="16840" w:code="9"/>
      <w:pgMar w:top="1418" w:right="1418" w:bottom="1418" w:left="1418" w:header="709" w:footer="709" w:gutter="0"/>
      <w:cols w:space="708"/>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0A4E9D" w14:textId="77777777" w:rsidR="00EB3026" w:rsidRDefault="00EB3026">
      <w:r>
        <w:separator/>
      </w:r>
    </w:p>
  </w:endnote>
  <w:endnote w:type="continuationSeparator" w:id="0">
    <w:p w14:paraId="19C85BBF" w14:textId="77777777" w:rsidR="00EB3026" w:rsidRDefault="00EB30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8C294C" w14:textId="77777777" w:rsidR="00221D7D" w:rsidRDefault="00221D7D" w:rsidP="00521402">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4A190C1F" w14:textId="77777777" w:rsidR="00221D7D" w:rsidRDefault="00221D7D" w:rsidP="00B6285A">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D53CC0" w14:textId="6635DEA7" w:rsidR="00221D7D" w:rsidRDefault="00221D7D" w:rsidP="00521402">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784B6C">
      <w:rPr>
        <w:rStyle w:val="Numerstrony"/>
        <w:noProof/>
      </w:rPr>
      <w:t>1</w:t>
    </w:r>
    <w:r>
      <w:rPr>
        <w:rStyle w:val="Numerstrony"/>
      </w:rPr>
      <w:fldChar w:fldCharType="end"/>
    </w:r>
  </w:p>
  <w:p w14:paraId="5D88636C" w14:textId="77777777" w:rsidR="00221D7D" w:rsidRPr="003018DD" w:rsidRDefault="00221D7D" w:rsidP="003018DD">
    <w:pPr>
      <w:ind w:left="6300"/>
      <w:rPr>
        <w:rFonts w:ascii="Arial" w:hAnsi="Arial" w:cs="Arial"/>
        <w:spacing w:val="4"/>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0D6B5A" w14:textId="77777777" w:rsidR="00221D7D" w:rsidRDefault="00221D7D" w:rsidP="00FF2632">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17DC2773" w14:textId="77777777" w:rsidR="00221D7D" w:rsidRDefault="00221D7D">
    <w:pPr>
      <w:pStyle w:val="Stopka"/>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C1F6FF" w14:textId="2180A094" w:rsidR="00221D7D" w:rsidRDefault="00221D7D" w:rsidP="00FF2632">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sidR="00784B6C">
      <w:rPr>
        <w:rStyle w:val="Numerstrony"/>
        <w:noProof/>
      </w:rPr>
      <w:t>21</w:t>
    </w:r>
    <w:r>
      <w:rPr>
        <w:rStyle w:val="Numerstrony"/>
      </w:rPr>
      <w:fldChar w:fldCharType="end"/>
    </w:r>
  </w:p>
  <w:p w14:paraId="772D693A" w14:textId="77777777" w:rsidR="00221D7D" w:rsidRDefault="00221D7D">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FF7CA0" w14:textId="77777777" w:rsidR="00EB3026" w:rsidRDefault="00EB3026">
      <w:r>
        <w:separator/>
      </w:r>
    </w:p>
  </w:footnote>
  <w:footnote w:type="continuationSeparator" w:id="0">
    <w:p w14:paraId="4C6D1CDB" w14:textId="77777777" w:rsidR="00EB3026" w:rsidRDefault="00EB3026">
      <w:r>
        <w:continuationSeparator/>
      </w:r>
    </w:p>
  </w:footnote>
  <w:footnote w:id="1">
    <w:p w14:paraId="080FC5CB" w14:textId="77777777" w:rsidR="00221D7D" w:rsidRPr="00725AF0" w:rsidRDefault="00221D7D" w:rsidP="00156767">
      <w:pPr>
        <w:pStyle w:val="Tekstprzypisudolnego"/>
        <w:rPr>
          <w:rFonts w:ascii="Arial" w:hAnsi="Arial" w:cs="Arial"/>
          <w:sz w:val="16"/>
        </w:rPr>
      </w:pPr>
      <w:r w:rsidRPr="00725AF0">
        <w:rPr>
          <w:rStyle w:val="Odwoanieprzypisudolnego"/>
          <w:rFonts w:ascii="Arial" w:hAnsi="Arial" w:cs="Arial"/>
          <w:sz w:val="16"/>
        </w:rPr>
        <w:footnoteRef/>
      </w:r>
      <w:r w:rsidRPr="00725AF0">
        <w:rPr>
          <w:rFonts w:ascii="Arial" w:hAnsi="Arial" w:cs="Arial"/>
          <w:sz w:val="16"/>
        </w:rPr>
        <w:t xml:space="preserve"> Niepotrzebne skreślić</w:t>
      </w:r>
    </w:p>
  </w:footnote>
  <w:footnote w:id="2">
    <w:p w14:paraId="6023B278" w14:textId="77777777" w:rsidR="00221D7D" w:rsidRPr="00725AF0" w:rsidRDefault="00221D7D" w:rsidP="003002F0">
      <w:pPr>
        <w:pStyle w:val="Tekstprzypisudolnego"/>
        <w:rPr>
          <w:rFonts w:ascii="Arial" w:hAnsi="Arial" w:cs="Arial"/>
          <w:sz w:val="16"/>
        </w:rPr>
      </w:pPr>
      <w:r w:rsidRPr="00156767">
        <w:rPr>
          <w:rStyle w:val="Odwoanieprzypisudolnego"/>
          <w:rFonts w:ascii="Arial" w:hAnsi="Arial" w:cs="Arial"/>
          <w:sz w:val="18"/>
        </w:rPr>
        <w:footnoteRef/>
      </w:r>
      <w:r w:rsidRPr="00156767">
        <w:rPr>
          <w:rFonts w:ascii="Arial" w:hAnsi="Arial" w:cs="Arial"/>
          <w:sz w:val="18"/>
        </w:rPr>
        <w:t xml:space="preserve"> </w:t>
      </w:r>
      <w:r w:rsidRPr="00725AF0">
        <w:rPr>
          <w:rFonts w:ascii="Arial" w:hAnsi="Arial" w:cs="Arial"/>
          <w:sz w:val="16"/>
        </w:rPr>
        <w:t>Wypełnić jeżeli dotyczy</w:t>
      </w:r>
    </w:p>
  </w:footnote>
  <w:footnote w:id="3">
    <w:p w14:paraId="54828880" w14:textId="77777777" w:rsidR="00221D7D" w:rsidRDefault="00221D7D" w:rsidP="003002F0">
      <w:pPr>
        <w:pStyle w:val="Tekstprzypisudolnego"/>
      </w:pPr>
      <w:r w:rsidRPr="00725AF0">
        <w:rPr>
          <w:rStyle w:val="Odwoanieprzypisudolnego"/>
          <w:rFonts w:ascii="Arial" w:hAnsi="Arial" w:cs="Arial"/>
          <w:sz w:val="16"/>
        </w:rPr>
        <w:footnoteRef/>
      </w:r>
      <w:r w:rsidRPr="00725AF0">
        <w:rPr>
          <w:rFonts w:ascii="Arial" w:hAnsi="Arial" w:cs="Arial"/>
          <w:sz w:val="16"/>
        </w:rPr>
        <w:t xml:space="preserve"> Wypełnić jeżeli dotyczy</w:t>
      </w:r>
    </w:p>
  </w:footnote>
  <w:footnote w:id="4">
    <w:p w14:paraId="2EBB6759" w14:textId="77777777" w:rsidR="00221D7D" w:rsidRDefault="00221D7D" w:rsidP="003002F0">
      <w:pPr>
        <w:pStyle w:val="Tekstprzypisudolnego"/>
        <w:rPr>
          <w:rFonts w:ascii="Arial" w:hAnsi="Arial" w:cs="Arial"/>
          <w:sz w:val="16"/>
        </w:rPr>
      </w:pPr>
      <w:r w:rsidRPr="00725AF0">
        <w:rPr>
          <w:rStyle w:val="Odwoanieprzypisudolnego"/>
          <w:rFonts w:ascii="Arial" w:hAnsi="Arial" w:cs="Arial"/>
          <w:sz w:val="16"/>
        </w:rPr>
        <w:footnoteRef/>
      </w:r>
      <w:r w:rsidRPr="00725AF0">
        <w:rPr>
          <w:rFonts w:ascii="Arial" w:hAnsi="Arial" w:cs="Arial"/>
          <w:sz w:val="16"/>
        </w:rPr>
        <w:t xml:space="preserve"> </w:t>
      </w:r>
      <w:r>
        <w:rPr>
          <w:rFonts w:ascii="Arial" w:hAnsi="Arial" w:cs="Arial"/>
          <w:sz w:val="16"/>
        </w:rPr>
        <w:t xml:space="preserve">Zgodnie z Rozporządzeniem Komisji (WE) Nr 800/2008 z 06.08.2008: </w:t>
      </w:r>
      <w:r w:rsidRPr="00725AF0">
        <w:rPr>
          <w:rFonts w:ascii="Arial" w:hAnsi="Arial" w:cs="Arial"/>
          <w:b/>
          <w:sz w:val="16"/>
        </w:rPr>
        <w:t>małe przedsiębiorstwo</w:t>
      </w:r>
      <w:r w:rsidRPr="00725AF0">
        <w:rPr>
          <w:rFonts w:ascii="Arial" w:hAnsi="Arial" w:cs="Arial"/>
          <w:sz w:val="16"/>
        </w:rPr>
        <w:t xml:space="preserve"> – to przedsiębiorstwo, które zatrudnia mniej niż 50 p</w:t>
      </w:r>
      <w:r>
        <w:rPr>
          <w:rFonts w:ascii="Arial" w:hAnsi="Arial" w:cs="Arial"/>
          <w:sz w:val="16"/>
        </w:rPr>
        <w:t xml:space="preserve">racowników oraz </w:t>
      </w:r>
      <w:r w:rsidRPr="00725AF0">
        <w:rPr>
          <w:rFonts w:ascii="Arial" w:hAnsi="Arial" w:cs="Arial"/>
          <w:sz w:val="16"/>
        </w:rPr>
        <w:t>roczny obrót nie przekracza 10 milionów euro</w:t>
      </w:r>
      <w:r>
        <w:rPr>
          <w:rFonts w:ascii="Arial" w:hAnsi="Arial" w:cs="Arial"/>
          <w:sz w:val="16"/>
        </w:rPr>
        <w:t xml:space="preserve"> lub całkowity bilans roczny nie przekracza 43 milionów euro</w:t>
      </w:r>
    </w:p>
    <w:p w14:paraId="66789ACB" w14:textId="77777777" w:rsidR="00221D7D" w:rsidRPr="00725AF0" w:rsidRDefault="00221D7D" w:rsidP="003002F0">
      <w:pPr>
        <w:pStyle w:val="Tekstprzypisudolnego"/>
        <w:rPr>
          <w:rFonts w:ascii="Arial" w:hAnsi="Arial" w:cs="Arial"/>
          <w:sz w:val="16"/>
        </w:rPr>
      </w:pPr>
      <w:r>
        <w:rPr>
          <w:rFonts w:ascii="Arial" w:hAnsi="Arial" w:cs="Arial"/>
          <w:b/>
          <w:sz w:val="16"/>
        </w:rPr>
        <w:t>ś</w:t>
      </w:r>
      <w:r w:rsidRPr="00725AF0">
        <w:rPr>
          <w:rFonts w:ascii="Arial" w:hAnsi="Arial" w:cs="Arial"/>
          <w:b/>
          <w:sz w:val="16"/>
        </w:rPr>
        <w:t>rednie przedsiębiorstwo</w:t>
      </w:r>
      <w:r>
        <w:rPr>
          <w:rFonts w:ascii="Arial" w:hAnsi="Arial" w:cs="Arial"/>
          <w:sz w:val="16"/>
        </w:rPr>
        <w:t xml:space="preserve"> – to przedsiębiorstwo, które zatrudnia mniej niż 250 pracowników oraz roczny obrót nie przekracza 50 milionów euro lub całkowity bilans roczny nie przekracza 43 milionów euro</w:t>
      </w:r>
    </w:p>
  </w:footnote>
  <w:footnote w:id="5">
    <w:p w14:paraId="3BD7594E" w14:textId="77777777" w:rsidR="00221D7D" w:rsidRDefault="00221D7D">
      <w:pPr>
        <w:pStyle w:val="Tekstprzypisudolnego"/>
      </w:pPr>
      <w:r>
        <w:rPr>
          <w:rStyle w:val="Odwoanieprzypisudolnego"/>
        </w:rPr>
        <w:footnoteRef/>
      </w:r>
      <w:r>
        <w:t xml:space="preserve"> </w:t>
      </w:r>
      <w:r w:rsidRPr="007E3EF2">
        <w:rPr>
          <w:rFonts w:ascii="Arial" w:hAnsi="Arial" w:cs="Arial"/>
          <w:b/>
          <w:sz w:val="16"/>
          <w:szCs w:val="16"/>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63D9FD" w14:textId="77777777" w:rsidR="00221D7D" w:rsidRDefault="00221D7D">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9"/>
    <w:multiLevelType w:val="singleLevel"/>
    <w:tmpl w:val="00000009"/>
    <w:name w:val="WW8Num11"/>
    <w:lvl w:ilvl="0">
      <w:start w:val="1"/>
      <w:numFmt w:val="decimal"/>
      <w:lvlText w:val="%1."/>
      <w:lvlJc w:val="left"/>
      <w:pPr>
        <w:tabs>
          <w:tab w:val="num" w:pos="1350"/>
        </w:tabs>
        <w:ind w:left="1350" w:hanging="360"/>
      </w:pPr>
    </w:lvl>
  </w:abstractNum>
  <w:abstractNum w:abstractNumId="1" w15:restartNumberingAfterBreak="0">
    <w:nsid w:val="00740A27"/>
    <w:multiLevelType w:val="multilevel"/>
    <w:tmpl w:val="80E40A8A"/>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454"/>
        </w:tabs>
        <w:ind w:left="454" w:hanging="45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0F01F4B"/>
    <w:multiLevelType w:val="hybridMultilevel"/>
    <w:tmpl w:val="C0AAB4C0"/>
    <w:lvl w:ilvl="0" w:tplc="E2325C7E">
      <w:start w:val="1"/>
      <w:numFmt w:val="lowerLetter"/>
      <w:lvlText w:val="%1)"/>
      <w:lvlJc w:val="left"/>
      <w:pPr>
        <w:tabs>
          <w:tab w:val="num" w:pos="720"/>
        </w:tabs>
        <w:ind w:left="1800" w:hanging="360"/>
      </w:pPr>
      <w:rPr>
        <w:rFonts w:ascii="Arial" w:hAnsi="Arial" w:cs="Arial" w:hint="default"/>
        <w:i w:val="0"/>
        <w:sz w:val="20"/>
        <w:szCs w:val="20"/>
      </w:rPr>
    </w:lvl>
    <w:lvl w:ilvl="1" w:tplc="04150019" w:tentative="1">
      <w:start w:val="1"/>
      <w:numFmt w:val="lowerLetter"/>
      <w:lvlText w:val="%2."/>
      <w:lvlJc w:val="left"/>
      <w:pPr>
        <w:tabs>
          <w:tab w:val="num" w:pos="2160"/>
        </w:tabs>
        <w:ind w:left="2160" w:hanging="360"/>
      </w:pPr>
    </w:lvl>
    <w:lvl w:ilvl="2" w:tplc="0415001B">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3" w15:restartNumberingAfterBreak="0">
    <w:nsid w:val="01137521"/>
    <w:multiLevelType w:val="multilevel"/>
    <w:tmpl w:val="F8A8F74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454"/>
        </w:tabs>
        <w:ind w:left="454" w:hanging="45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44509D7"/>
    <w:multiLevelType w:val="hybridMultilevel"/>
    <w:tmpl w:val="2D964832"/>
    <w:lvl w:ilvl="0" w:tplc="377CE5A0">
      <w:start w:val="1"/>
      <w:numFmt w:val="decimal"/>
      <w:lvlText w:val="%1."/>
      <w:lvlJc w:val="left"/>
      <w:pPr>
        <w:ind w:left="72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15:restartNumberingAfterBreak="0">
    <w:nsid w:val="051F2962"/>
    <w:multiLevelType w:val="multilevel"/>
    <w:tmpl w:val="99D881CC"/>
    <w:lvl w:ilvl="0">
      <w:start w:val="4"/>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6F93BDF"/>
    <w:multiLevelType w:val="hybridMultilevel"/>
    <w:tmpl w:val="11960F06"/>
    <w:lvl w:ilvl="0" w:tplc="E1CAC28C">
      <w:start w:val="1"/>
      <w:numFmt w:val="bullet"/>
      <w:lvlText w:val=""/>
      <w:lvlJc w:val="left"/>
      <w:pPr>
        <w:ind w:left="2138" w:hanging="360"/>
      </w:pPr>
      <w:rPr>
        <w:rFonts w:ascii="Symbol" w:hAnsi="Symbol"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7" w15:restartNumberingAfterBreak="0">
    <w:nsid w:val="08FA22AF"/>
    <w:multiLevelType w:val="hybridMultilevel"/>
    <w:tmpl w:val="A37EA200"/>
    <w:lvl w:ilvl="0" w:tplc="04150001">
      <w:start w:val="1"/>
      <w:numFmt w:val="bullet"/>
      <w:lvlText w:val=""/>
      <w:lvlJc w:val="left"/>
      <w:pPr>
        <w:ind w:left="1425" w:hanging="360"/>
      </w:pPr>
      <w:rPr>
        <w:rFonts w:ascii="Symbol" w:hAnsi="Symbol" w:hint="default"/>
      </w:rPr>
    </w:lvl>
    <w:lvl w:ilvl="1" w:tplc="04150003" w:tentative="1">
      <w:start w:val="1"/>
      <w:numFmt w:val="bullet"/>
      <w:lvlText w:val="o"/>
      <w:lvlJc w:val="left"/>
      <w:pPr>
        <w:ind w:left="2145" w:hanging="360"/>
      </w:pPr>
      <w:rPr>
        <w:rFonts w:ascii="Courier New" w:hAnsi="Courier New" w:cs="Courier New" w:hint="default"/>
      </w:rPr>
    </w:lvl>
    <w:lvl w:ilvl="2" w:tplc="04150005" w:tentative="1">
      <w:start w:val="1"/>
      <w:numFmt w:val="bullet"/>
      <w:lvlText w:val=""/>
      <w:lvlJc w:val="left"/>
      <w:pPr>
        <w:ind w:left="2865" w:hanging="360"/>
      </w:pPr>
      <w:rPr>
        <w:rFonts w:ascii="Wingdings" w:hAnsi="Wingdings" w:hint="default"/>
      </w:rPr>
    </w:lvl>
    <w:lvl w:ilvl="3" w:tplc="04150001" w:tentative="1">
      <w:start w:val="1"/>
      <w:numFmt w:val="bullet"/>
      <w:lvlText w:val=""/>
      <w:lvlJc w:val="left"/>
      <w:pPr>
        <w:ind w:left="3585" w:hanging="360"/>
      </w:pPr>
      <w:rPr>
        <w:rFonts w:ascii="Symbol" w:hAnsi="Symbol" w:hint="default"/>
      </w:rPr>
    </w:lvl>
    <w:lvl w:ilvl="4" w:tplc="04150003" w:tentative="1">
      <w:start w:val="1"/>
      <w:numFmt w:val="bullet"/>
      <w:lvlText w:val="o"/>
      <w:lvlJc w:val="left"/>
      <w:pPr>
        <w:ind w:left="4305" w:hanging="360"/>
      </w:pPr>
      <w:rPr>
        <w:rFonts w:ascii="Courier New" w:hAnsi="Courier New" w:cs="Courier New" w:hint="default"/>
      </w:rPr>
    </w:lvl>
    <w:lvl w:ilvl="5" w:tplc="04150005" w:tentative="1">
      <w:start w:val="1"/>
      <w:numFmt w:val="bullet"/>
      <w:lvlText w:val=""/>
      <w:lvlJc w:val="left"/>
      <w:pPr>
        <w:ind w:left="5025" w:hanging="360"/>
      </w:pPr>
      <w:rPr>
        <w:rFonts w:ascii="Wingdings" w:hAnsi="Wingdings" w:hint="default"/>
      </w:rPr>
    </w:lvl>
    <w:lvl w:ilvl="6" w:tplc="04150001" w:tentative="1">
      <w:start w:val="1"/>
      <w:numFmt w:val="bullet"/>
      <w:lvlText w:val=""/>
      <w:lvlJc w:val="left"/>
      <w:pPr>
        <w:ind w:left="5745" w:hanging="360"/>
      </w:pPr>
      <w:rPr>
        <w:rFonts w:ascii="Symbol" w:hAnsi="Symbol" w:hint="default"/>
      </w:rPr>
    </w:lvl>
    <w:lvl w:ilvl="7" w:tplc="04150003" w:tentative="1">
      <w:start w:val="1"/>
      <w:numFmt w:val="bullet"/>
      <w:lvlText w:val="o"/>
      <w:lvlJc w:val="left"/>
      <w:pPr>
        <w:ind w:left="6465" w:hanging="360"/>
      </w:pPr>
      <w:rPr>
        <w:rFonts w:ascii="Courier New" w:hAnsi="Courier New" w:cs="Courier New" w:hint="default"/>
      </w:rPr>
    </w:lvl>
    <w:lvl w:ilvl="8" w:tplc="04150005" w:tentative="1">
      <w:start w:val="1"/>
      <w:numFmt w:val="bullet"/>
      <w:lvlText w:val=""/>
      <w:lvlJc w:val="left"/>
      <w:pPr>
        <w:ind w:left="7185" w:hanging="360"/>
      </w:pPr>
      <w:rPr>
        <w:rFonts w:ascii="Wingdings" w:hAnsi="Wingdings" w:hint="default"/>
      </w:rPr>
    </w:lvl>
  </w:abstractNum>
  <w:abstractNum w:abstractNumId="8" w15:restartNumberingAfterBreak="0">
    <w:nsid w:val="09081A94"/>
    <w:multiLevelType w:val="multilevel"/>
    <w:tmpl w:val="C9BCB842"/>
    <w:lvl w:ilvl="0">
      <w:start w:val="11"/>
      <w:numFmt w:val="decimal"/>
      <w:lvlText w:val="%1"/>
      <w:lvlJc w:val="left"/>
      <w:pPr>
        <w:tabs>
          <w:tab w:val="num" w:pos="750"/>
        </w:tabs>
        <w:ind w:left="750" w:hanging="750"/>
      </w:pPr>
      <w:rPr>
        <w:rFonts w:hint="default"/>
      </w:rPr>
    </w:lvl>
    <w:lvl w:ilvl="1">
      <w:start w:val="1"/>
      <w:numFmt w:val="decimal"/>
      <w:lvlText w:val="%1.%2"/>
      <w:lvlJc w:val="left"/>
      <w:pPr>
        <w:tabs>
          <w:tab w:val="num" w:pos="810"/>
        </w:tabs>
        <w:ind w:left="810" w:hanging="750"/>
      </w:pPr>
      <w:rPr>
        <w:rFonts w:hint="default"/>
      </w:rPr>
    </w:lvl>
    <w:lvl w:ilvl="2">
      <w:start w:val="1"/>
      <w:numFmt w:val="decimal"/>
      <w:lvlText w:val="%1.%2.%3"/>
      <w:lvlJc w:val="left"/>
      <w:pPr>
        <w:tabs>
          <w:tab w:val="num" w:pos="870"/>
        </w:tabs>
        <w:ind w:left="870" w:hanging="750"/>
      </w:pPr>
      <w:rPr>
        <w:rFonts w:hint="default"/>
      </w:rPr>
    </w:lvl>
    <w:lvl w:ilvl="3">
      <w:start w:val="1"/>
      <w:numFmt w:val="decimal"/>
      <w:lvlText w:val="%1.%2.%3.%4"/>
      <w:lvlJc w:val="left"/>
      <w:pPr>
        <w:tabs>
          <w:tab w:val="num" w:pos="930"/>
        </w:tabs>
        <w:ind w:left="930" w:hanging="75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9" w15:restartNumberingAfterBreak="0">
    <w:nsid w:val="0F450517"/>
    <w:multiLevelType w:val="hybridMultilevel"/>
    <w:tmpl w:val="6D969158"/>
    <w:lvl w:ilvl="0" w:tplc="71DC63EA">
      <w:start w:val="4"/>
      <w:numFmt w:val="lowerLetter"/>
      <w:lvlText w:val="%1)"/>
      <w:lvlJc w:val="left"/>
      <w:pPr>
        <w:ind w:left="1778" w:hanging="360"/>
      </w:pPr>
      <w:rPr>
        <w:rFonts w:hint="default"/>
      </w:rPr>
    </w:lvl>
    <w:lvl w:ilvl="1" w:tplc="04150019" w:tentative="1">
      <w:start w:val="1"/>
      <w:numFmt w:val="lowerLetter"/>
      <w:lvlText w:val="%2."/>
      <w:lvlJc w:val="left"/>
      <w:pPr>
        <w:ind w:left="2498" w:hanging="360"/>
      </w:pPr>
    </w:lvl>
    <w:lvl w:ilvl="2" w:tplc="0415001B" w:tentative="1">
      <w:start w:val="1"/>
      <w:numFmt w:val="lowerRoman"/>
      <w:lvlText w:val="%3."/>
      <w:lvlJc w:val="right"/>
      <w:pPr>
        <w:ind w:left="3218" w:hanging="180"/>
      </w:pPr>
    </w:lvl>
    <w:lvl w:ilvl="3" w:tplc="0415000F" w:tentative="1">
      <w:start w:val="1"/>
      <w:numFmt w:val="decimal"/>
      <w:lvlText w:val="%4."/>
      <w:lvlJc w:val="left"/>
      <w:pPr>
        <w:ind w:left="3938" w:hanging="360"/>
      </w:pPr>
    </w:lvl>
    <w:lvl w:ilvl="4" w:tplc="04150019" w:tentative="1">
      <w:start w:val="1"/>
      <w:numFmt w:val="lowerLetter"/>
      <w:lvlText w:val="%5."/>
      <w:lvlJc w:val="left"/>
      <w:pPr>
        <w:ind w:left="4658" w:hanging="360"/>
      </w:pPr>
    </w:lvl>
    <w:lvl w:ilvl="5" w:tplc="0415001B" w:tentative="1">
      <w:start w:val="1"/>
      <w:numFmt w:val="lowerRoman"/>
      <w:lvlText w:val="%6."/>
      <w:lvlJc w:val="right"/>
      <w:pPr>
        <w:ind w:left="5378" w:hanging="180"/>
      </w:pPr>
    </w:lvl>
    <w:lvl w:ilvl="6" w:tplc="0415000F" w:tentative="1">
      <w:start w:val="1"/>
      <w:numFmt w:val="decimal"/>
      <w:lvlText w:val="%7."/>
      <w:lvlJc w:val="left"/>
      <w:pPr>
        <w:ind w:left="6098" w:hanging="360"/>
      </w:pPr>
    </w:lvl>
    <w:lvl w:ilvl="7" w:tplc="04150019" w:tentative="1">
      <w:start w:val="1"/>
      <w:numFmt w:val="lowerLetter"/>
      <w:lvlText w:val="%8."/>
      <w:lvlJc w:val="left"/>
      <w:pPr>
        <w:ind w:left="6818" w:hanging="360"/>
      </w:pPr>
    </w:lvl>
    <w:lvl w:ilvl="8" w:tplc="0415001B" w:tentative="1">
      <w:start w:val="1"/>
      <w:numFmt w:val="lowerRoman"/>
      <w:lvlText w:val="%9."/>
      <w:lvlJc w:val="right"/>
      <w:pPr>
        <w:ind w:left="7538" w:hanging="180"/>
      </w:pPr>
    </w:lvl>
  </w:abstractNum>
  <w:abstractNum w:abstractNumId="10" w15:restartNumberingAfterBreak="0">
    <w:nsid w:val="11801560"/>
    <w:multiLevelType w:val="hybridMultilevel"/>
    <w:tmpl w:val="6DD86396"/>
    <w:lvl w:ilvl="0" w:tplc="F8569856">
      <w:start w:val="1"/>
      <w:numFmt w:val="bullet"/>
      <w:lvlText w:val=""/>
      <w:lvlJc w:val="left"/>
      <w:pPr>
        <w:ind w:left="1350" w:hanging="360"/>
      </w:pPr>
      <w:rPr>
        <w:rFonts w:ascii="Symbol" w:hAnsi="Symbol" w:hint="default"/>
      </w:rPr>
    </w:lvl>
    <w:lvl w:ilvl="1" w:tplc="04150003" w:tentative="1">
      <w:start w:val="1"/>
      <w:numFmt w:val="bullet"/>
      <w:lvlText w:val="o"/>
      <w:lvlJc w:val="left"/>
      <w:pPr>
        <w:ind w:left="2070" w:hanging="360"/>
      </w:pPr>
      <w:rPr>
        <w:rFonts w:ascii="Courier New" w:hAnsi="Courier New" w:cs="Courier New" w:hint="default"/>
      </w:rPr>
    </w:lvl>
    <w:lvl w:ilvl="2" w:tplc="04150005" w:tentative="1">
      <w:start w:val="1"/>
      <w:numFmt w:val="bullet"/>
      <w:lvlText w:val=""/>
      <w:lvlJc w:val="left"/>
      <w:pPr>
        <w:ind w:left="2790" w:hanging="360"/>
      </w:pPr>
      <w:rPr>
        <w:rFonts w:ascii="Wingdings" w:hAnsi="Wingdings" w:hint="default"/>
      </w:rPr>
    </w:lvl>
    <w:lvl w:ilvl="3" w:tplc="04150001" w:tentative="1">
      <w:start w:val="1"/>
      <w:numFmt w:val="bullet"/>
      <w:lvlText w:val=""/>
      <w:lvlJc w:val="left"/>
      <w:pPr>
        <w:ind w:left="3510" w:hanging="360"/>
      </w:pPr>
      <w:rPr>
        <w:rFonts w:ascii="Symbol" w:hAnsi="Symbol" w:hint="default"/>
      </w:rPr>
    </w:lvl>
    <w:lvl w:ilvl="4" w:tplc="04150003" w:tentative="1">
      <w:start w:val="1"/>
      <w:numFmt w:val="bullet"/>
      <w:lvlText w:val="o"/>
      <w:lvlJc w:val="left"/>
      <w:pPr>
        <w:ind w:left="4230" w:hanging="360"/>
      </w:pPr>
      <w:rPr>
        <w:rFonts w:ascii="Courier New" w:hAnsi="Courier New" w:cs="Courier New" w:hint="default"/>
      </w:rPr>
    </w:lvl>
    <w:lvl w:ilvl="5" w:tplc="04150005" w:tentative="1">
      <w:start w:val="1"/>
      <w:numFmt w:val="bullet"/>
      <w:lvlText w:val=""/>
      <w:lvlJc w:val="left"/>
      <w:pPr>
        <w:ind w:left="4950" w:hanging="360"/>
      </w:pPr>
      <w:rPr>
        <w:rFonts w:ascii="Wingdings" w:hAnsi="Wingdings" w:hint="default"/>
      </w:rPr>
    </w:lvl>
    <w:lvl w:ilvl="6" w:tplc="04150001" w:tentative="1">
      <w:start w:val="1"/>
      <w:numFmt w:val="bullet"/>
      <w:lvlText w:val=""/>
      <w:lvlJc w:val="left"/>
      <w:pPr>
        <w:ind w:left="5670" w:hanging="360"/>
      </w:pPr>
      <w:rPr>
        <w:rFonts w:ascii="Symbol" w:hAnsi="Symbol" w:hint="default"/>
      </w:rPr>
    </w:lvl>
    <w:lvl w:ilvl="7" w:tplc="04150003" w:tentative="1">
      <w:start w:val="1"/>
      <w:numFmt w:val="bullet"/>
      <w:lvlText w:val="o"/>
      <w:lvlJc w:val="left"/>
      <w:pPr>
        <w:ind w:left="6390" w:hanging="360"/>
      </w:pPr>
      <w:rPr>
        <w:rFonts w:ascii="Courier New" w:hAnsi="Courier New" w:cs="Courier New" w:hint="default"/>
      </w:rPr>
    </w:lvl>
    <w:lvl w:ilvl="8" w:tplc="04150005" w:tentative="1">
      <w:start w:val="1"/>
      <w:numFmt w:val="bullet"/>
      <w:lvlText w:val=""/>
      <w:lvlJc w:val="left"/>
      <w:pPr>
        <w:ind w:left="7110" w:hanging="360"/>
      </w:pPr>
      <w:rPr>
        <w:rFonts w:ascii="Wingdings" w:hAnsi="Wingdings" w:hint="default"/>
      </w:rPr>
    </w:lvl>
  </w:abstractNum>
  <w:abstractNum w:abstractNumId="11" w15:restartNumberingAfterBreak="0">
    <w:nsid w:val="13A14CF3"/>
    <w:multiLevelType w:val="multilevel"/>
    <w:tmpl w:val="DF56A85E"/>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1.%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14EB3B01"/>
    <w:multiLevelType w:val="multilevel"/>
    <w:tmpl w:val="9DB0EF66"/>
    <w:lvl w:ilvl="0">
      <w:start w:val="8"/>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18A05E80"/>
    <w:multiLevelType w:val="hybridMultilevel"/>
    <w:tmpl w:val="A7EEF2E6"/>
    <w:lvl w:ilvl="0" w:tplc="E5B28C9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5" w15:restartNumberingAfterBreak="0">
    <w:nsid w:val="1E9D1824"/>
    <w:multiLevelType w:val="hybridMultilevel"/>
    <w:tmpl w:val="331E68AC"/>
    <w:lvl w:ilvl="0" w:tplc="3BF2345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F7F0A59"/>
    <w:multiLevelType w:val="hybridMultilevel"/>
    <w:tmpl w:val="3A5EB52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FD73DEE"/>
    <w:multiLevelType w:val="hybridMultilevel"/>
    <w:tmpl w:val="1EE451B4"/>
    <w:lvl w:ilvl="0" w:tplc="EC38D6B0">
      <w:start w:val="1"/>
      <w:numFmt w:val="lowerLetter"/>
      <w:lvlText w:val="%1)"/>
      <w:lvlJc w:val="left"/>
      <w:pPr>
        <w:ind w:left="1065" w:hanging="360"/>
      </w:pPr>
      <w:rPr>
        <w:rFonts w:ascii="Arial" w:hAnsi="Arial" w:cs="Arial" w:hint="default"/>
        <w:b w:val="0"/>
        <w:sz w:val="20"/>
        <w:szCs w:val="20"/>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18" w15:restartNumberingAfterBreak="0">
    <w:nsid w:val="207B3458"/>
    <w:multiLevelType w:val="multilevel"/>
    <w:tmpl w:val="97C88246"/>
    <w:lvl w:ilvl="0">
      <w:start w:val="19"/>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22D74CAE"/>
    <w:multiLevelType w:val="multilevel"/>
    <w:tmpl w:val="0A0E25DE"/>
    <w:lvl w:ilvl="0">
      <w:start w:val="12"/>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2327437B"/>
    <w:multiLevelType w:val="hybridMultilevel"/>
    <w:tmpl w:val="0242FBD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3856278"/>
    <w:multiLevelType w:val="hybridMultilevel"/>
    <w:tmpl w:val="6E787DE4"/>
    <w:lvl w:ilvl="0" w:tplc="7E2848AC">
      <w:start w:val="1"/>
      <w:numFmt w:val="lowerLetter"/>
      <w:lvlText w:val="%1)"/>
      <w:lvlJc w:val="left"/>
      <w:pPr>
        <w:tabs>
          <w:tab w:val="num" w:pos="907"/>
        </w:tabs>
        <w:ind w:left="907" w:hanging="453"/>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27CA217B"/>
    <w:multiLevelType w:val="multilevel"/>
    <w:tmpl w:val="B7BE9766"/>
    <w:lvl w:ilvl="0">
      <w:start w:val="14"/>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29380B94"/>
    <w:multiLevelType w:val="hybridMultilevel"/>
    <w:tmpl w:val="B8A41352"/>
    <w:lvl w:ilvl="0" w:tplc="04150001">
      <w:start w:val="1"/>
      <w:numFmt w:val="bullet"/>
      <w:lvlText w:val=""/>
      <w:lvlJc w:val="left"/>
      <w:pPr>
        <w:ind w:left="1425" w:hanging="360"/>
      </w:pPr>
      <w:rPr>
        <w:rFonts w:ascii="Symbol" w:hAnsi="Symbol" w:hint="default"/>
      </w:rPr>
    </w:lvl>
    <w:lvl w:ilvl="1" w:tplc="04150003" w:tentative="1">
      <w:start w:val="1"/>
      <w:numFmt w:val="bullet"/>
      <w:lvlText w:val="o"/>
      <w:lvlJc w:val="left"/>
      <w:pPr>
        <w:ind w:left="2145" w:hanging="360"/>
      </w:pPr>
      <w:rPr>
        <w:rFonts w:ascii="Courier New" w:hAnsi="Courier New" w:cs="Courier New" w:hint="default"/>
      </w:rPr>
    </w:lvl>
    <w:lvl w:ilvl="2" w:tplc="04150005" w:tentative="1">
      <w:start w:val="1"/>
      <w:numFmt w:val="bullet"/>
      <w:lvlText w:val=""/>
      <w:lvlJc w:val="left"/>
      <w:pPr>
        <w:ind w:left="2865" w:hanging="360"/>
      </w:pPr>
      <w:rPr>
        <w:rFonts w:ascii="Wingdings" w:hAnsi="Wingdings" w:hint="default"/>
      </w:rPr>
    </w:lvl>
    <w:lvl w:ilvl="3" w:tplc="04150001" w:tentative="1">
      <w:start w:val="1"/>
      <w:numFmt w:val="bullet"/>
      <w:lvlText w:val=""/>
      <w:lvlJc w:val="left"/>
      <w:pPr>
        <w:ind w:left="3585" w:hanging="360"/>
      </w:pPr>
      <w:rPr>
        <w:rFonts w:ascii="Symbol" w:hAnsi="Symbol" w:hint="default"/>
      </w:rPr>
    </w:lvl>
    <w:lvl w:ilvl="4" w:tplc="04150003" w:tentative="1">
      <w:start w:val="1"/>
      <w:numFmt w:val="bullet"/>
      <w:lvlText w:val="o"/>
      <w:lvlJc w:val="left"/>
      <w:pPr>
        <w:ind w:left="4305" w:hanging="360"/>
      </w:pPr>
      <w:rPr>
        <w:rFonts w:ascii="Courier New" w:hAnsi="Courier New" w:cs="Courier New" w:hint="default"/>
      </w:rPr>
    </w:lvl>
    <w:lvl w:ilvl="5" w:tplc="04150005" w:tentative="1">
      <w:start w:val="1"/>
      <w:numFmt w:val="bullet"/>
      <w:lvlText w:val=""/>
      <w:lvlJc w:val="left"/>
      <w:pPr>
        <w:ind w:left="5025" w:hanging="360"/>
      </w:pPr>
      <w:rPr>
        <w:rFonts w:ascii="Wingdings" w:hAnsi="Wingdings" w:hint="default"/>
      </w:rPr>
    </w:lvl>
    <w:lvl w:ilvl="6" w:tplc="04150001" w:tentative="1">
      <w:start w:val="1"/>
      <w:numFmt w:val="bullet"/>
      <w:lvlText w:val=""/>
      <w:lvlJc w:val="left"/>
      <w:pPr>
        <w:ind w:left="5745" w:hanging="360"/>
      </w:pPr>
      <w:rPr>
        <w:rFonts w:ascii="Symbol" w:hAnsi="Symbol" w:hint="default"/>
      </w:rPr>
    </w:lvl>
    <w:lvl w:ilvl="7" w:tplc="04150003" w:tentative="1">
      <w:start w:val="1"/>
      <w:numFmt w:val="bullet"/>
      <w:lvlText w:val="o"/>
      <w:lvlJc w:val="left"/>
      <w:pPr>
        <w:ind w:left="6465" w:hanging="360"/>
      </w:pPr>
      <w:rPr>
        <w:rFonts w:ascii="Courier New" w:hAnsi="Courier New" w:cs="Courier New" w:hint="default"/>
      </w:rPr>
    </w:lvl>
    <w:lvl w:ilvl="8" w:tplc="04150005" w:tentative="1">
      <w:start w:val="1"/>
      <w:numFmt w:val="bullet"/>
      <w:lvlText w:val=""/>
      <w:lvlJc w:val="left"/>
      <w:pPr>
        <w:ind w:left="7185" w:hanging="360"/>
      </w:pPr>
      <w:rPr>
        <w:rFonts w:ascii="Wingdings" w:hAnsi="Wingdings" w:hint="default"/>
      </w:rPr>
    </w:lvl>
  </w:abstractNum>
  <w:abstractNum w:abstractNumId="25" w15:restartNumberingAfterBreak="0">
    <w:nsid w:val="2A9E2315"/>
    <w:multiLevelType w:val="hybridMultilevel"/>
    <w:tmpl w:val="D938CCF6"/>
    <w:lvl w:ilvl="0" w:tplc="464A0E00">
      <w:start w:val="1"/>
      <w:numFmt w:val="lowerLetter"/>
      <w:lvlText w:val="%1)"/>
      <w:lvlJc w:val="left"/>
      <w:pPr>
        <w:tabs>
          <w:tab w:val="num" w:pos="1102"/>
        </w:tabs>
        <w:ind w:left="1102" w:hanging="397"/>
      </w:pPr>
      <w:rPr>
        <w:rFonts w:hint="default"/>
      </w:rPr>
    </w:lvl>
    <w:lvl w:ilvl="1" w:tplc="9AAC5A64">
      <w:start w:val="1"/>
      <w:numFmt w:val="bullet"/>
      <w:lvlText w:val=""/>
      <w:lvlJc w:val="left"/>
      <w:pPr>
        <w:tabs>
          <w:tab w:val="num" w:pos="1615"/>
        </w:tabs>
        <w:ind w:left="1615" w:hanging="397"/>
      </w:pPr>
      <w:rPr>
        <w:rFonts w:ascii="Symbol" w:hAnsi="Symbol" w:hint="default"/>
      </w:rPr>
    </w:lvl>
    <w:lvl w:ilvl="2" w:tplc="0415001B" w:tentative="1">
      <w:start w:val="1"/>
      <w:numFmt w:val="lowerRoman"/>
      <w:lvlText w:val="%3."/>
      <w:lvlJc w:val="right"/>
      <w:pPr>
        <w:tabs>
          <w:tab w:val="num" w:pos="2298"/>
        </w:tabs>
        <w:ind w:left="2298" w:hanging="180"/>
      </w:pPr>
    </w:lvl>
    <w:lvl w:ilvl="3" w:tplc="0415000F" w:tentative="1">
      <w:start w:val="1"/>
      <w:numFmt w:val="decimal"/>
      <w:lvlText w:val="%4."/>
      <w:lvlJc w:val="left"/>
      <w:pPr>
        <w:tabs>
          <w:tab w:val="num" w:pos="3018"/>
        </w:tabs>
        <w:ind w:left="3018" w:hanging="360"/>
      </w:pPr>
    </w:lvl>
    <w:lvl w:ilvl="4" w:tplc="04150019" w:tentative="1">
      <w:start w:val="1"/>
      <w:numFmt w:val="lowerLetter"/>
      <w:lvlText w:val="%5."/>
      <w:lvlJc w:val="left"/>
      <w:pPr>
        <w:tabs>
          <w:tab w:val="num" w:pos="3738"/>
        </w:tabs>
        <w:ind w:left="3738" w:hanging="360"/>
      </w:pPr>
    </w:lvl>
    <w:lvl w:ilvl="5" w:tplc="0415001B" w:tentative="1">
      <w:start w:val="1"/>
      <w:numFmt w:val="lowerRoman"/>
      <w:lvlText w:val="%6."/>
      <w:lvlJc w:val="right"/>
      <w:pPr>
        <w:tabs>
          <w:tab w:val="num" w:pos="4458"/>
        </w:tabs>
        <w:ind w:left="4458" w:hanging="180"/>
      </w:pPr>
    </w:lvl>
    <w:lvl w:ilvl="6" w:tplc="0415000F" w:tentative="1">
      <w:start w:val="1"/>
      <w:numFmt w:val="decimal"/>
      <w:lvlText w:val="%7."/>
      <w:lvlJc w:val="left"/>
      <w:pPr>
        <w:tabs>
          <w:tab w:val="num" w:pos="5178"/>
        </w:tabs>
        <w:ind w:left="5178" w:hanging="360"/>
      </w:pPr>
    </w:lvl>
    <w:lvl w:ilvl="7" w:tplc="04150019" w:tentative="1">
      <w:start w:val="1"/>
      <w:numFmt w:val="lowerLetter"/>
      <w:lvlText w:val="%8."/>
      <w:lvlJc w:val="left"/>
      <w:pPr>
        <w:tabs>
          <w:tab w:val="num" w:pos="5898"/>
        </w:tabs>
        <w:ind w:left="5898" w:hanging="360"/>
      </w:pPr>
    </w:lvl>
    <w:lvl w:ilvl="8" w:tplc="0415001B" w:tentative="1">
      <w:start w:val="1"/>
      <w:numFmt w:val="lowerRoman"/>
      <w:lvlText w:val="%9."/>
      <w:lvlJc w:val="right"/>
      <w:pPr>
        <w:tabs>
          <w:tab w:val="num" w:pos="6618"/>
        </w:tabs>
        <w:ind w:left="6618" w:hanging="180"/>
      </w:pPr>
    </w:lvl>
  </w:abstractNum>
  <w:abstractNum w:abstractNumId="26" w15:restartNumberingAfterBreak="0">
    <w:nsid w:val="2F243272"/>
    <w:multiLevelType w:val="hybridMultilevel"/>
    <w:tmpl w:val="70CE1408"/>
    <w:lvl w:ilvl="0" w:tplc="FFFFFFFF">
      <w:start w:val="1"/>
      <w:numFmt w:val="decimal"/>
      <w:lvlText w:val="%1)"/>
      <w:lvlJc w:val="left"/>
      <w:pPr>
        <w:tabs>
          <w:tab w:val="num" w:pos="1440"/>
        </w:tabs>
        <w:ind w:left="144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7" w15:restartNumberingAfterBreak="0">
    <w:nsid w:val="2F9F174D"/>
    <w:multiLevelType w:val="multilevel"/>
    <w:tmpl w:val="235872E0"/>
    <w:lvl w:ilvl="0">
      <w:start w:val="4"/>
      <w:numFmt w:val="decimal"/>
      <w:lvlText w:val="%1."/>
      <w:lvlJc w:val="left"/>
      <w:pPr>
        <w:ind w:left="660" w:hanging="660"/>
      </w:pPr>
      <w:rPr>
        <w:rFonts w:hint="default"/>
      </w:rPr>
    </w:lvl>
    <w:lvl w:ilvl="1">
      <w:start w:val="2"/>
      <w:numFmt w:val="decimal"/>
      <w:lvlText w:val="%1.%2."/>
      <w:lvlJc w:val="left"/>
      <w:pPr>
        <w:ind w:left="1038" w:hanging="660"/>
      </w:pPr>
      <w:rPr>
        <w:rFonts w:hint="default"/>
      </w:rPr>
    </w:lvl>
    <w:lvl w:ilvl="2">
      <w:start w:val="3"/>
      <w:numFmt w:val="decimal"/>
      <w:lvlText w:val="%1.%2.%3."/>
      <w:lvlJc w:val="left"/>
      <w:pPr>
        <w:ind w:left="1476" w:hanging="720"/>
      </w:pPr>
      <w:rPr>
        <w:rFonts w:hint="default"/>
      </w:rPr>
    </w:lvl>
    <w:lvl w:ilvl="3">
      <w:start w:val="2"/>
      <w:numFmt w:val="decimal"/>
      <w:lvlText w:val="%1.%2.%3.%4."/>
      <w:lvlJc w:val="left"/>
      <w:pPr>
        <w:ind w:left="1854" w:hanging="72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2970" w:hanging="108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086" w:hanging="1440"/>
      </w:pPr>
      <w:rPr>
        <w:rFonts w:hint="default"/>
      </w:rPr>
    </w:lvl>
    <w:lvl w:ilvl="8">
      <w:start w:val="1"/>
      <w:numFmt w:val="decimal"/>
      <w:lvlText w:val="%1.%2.%3.%4.%5.%6.%7.%8.%9."/>
      <w:lvlJc w:val="left"/>
      <w:pPr>
        <w:ind w:left="4824" w:hanging="1800"/>
      </w:pPr>
      <w:rPr>
        <w:rFonts w:hint="default"/>
      </w:rPr>
    </w:lvl>
  </w:abstractNum>
  <w:abstractNum w:abstractNumId="28"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9" w15:restartNumberingAfterBreak="0">
    <w:nsid w:val="344F0293"/>
    <w:multiLevelType w:val="hybridMultilevel"/>
    <w:tmpl w:val="00DEB81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8171188"/>
    <w:multiLevelType w:val="multilevel"/>
    <w:tmpl w:val="83643712"/>
    <w:lvl w:ilvl="0">
      <w:start w:val="9"/>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381C5A4B"/>
    <w:multiLevelType w:val="multilevel"/>
    <w:tmpl w:val="59069D7A"/>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3937213A"/>
    <w:multiLevelType w:val="multilevel"/>
    <w:tmpl w:val="A658138E"/>
    <w:lvl w:ilvl="0">
      <w:start w:val="17"/>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40A82F42"/>
    <w:multiLevelType w:val="multilevel"/>
    <w:tmpl w:val="6964947E"/>
    <w:lvl w:ilvl="0">
      <w:start w:val="13"/>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10C365C"/>
    <w:multiLevelType w:val="hybridMultilevel"/>
    <w:tmpl w:val="AB9860EE"/>
    <w:lvl w:ilvl="0" w:tplc="D06C6866">
      <w:numFmt w:val="bullet"/>
      <w:lvlText w:val=""/>
      <w:lvlJc w:val="left"/>
      <w:pPr>
        <w:ind w:left="720" w:hanging="360"/>
      </w:pPr>
      <w:rPr>
        <w:rFonts w:ascii="Symbol" w:eastAsia="Times New Roman"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42590EB8"/>
    <w:multiLevelType w:val="hybridMultilevel"/>
    <w:tmpl w:val="E49028C8"/>
    <w:lvl w:ilvl="0" w:tplc="395E4E6C">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6" w15:restartNumberingAfterBreak="0">
    <w:nsid w:val="429F2246"/>
    <w:multiLevelType w:val="hybridMultilevel"/>
    <w:tmpl w:val="336E8C0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6D75FC4"/>
    <w:multiLevelType w:val="hybridMultilevel"/>
    <w:tmpl w:val="673E4CD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8B343CC"/>
    <w:multiLevelType w:val="multilevel"/>
    <w:tmpl w:val="4B44C6FE"/>
    <w:lvl w:ilvl="0">
      <w:start w:val="18"/>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4EC7654B"/>
    <w:multiLevelType w:val="hybridMultilevel"/>
    <w:tmpl w:val="62467978"/>
    <w:lvl w:ilvl="0" w:tplc="0415000F">
      <w:start w:val="1"/>
      <w:numFmt w:val="decimal"/>
      <w:lvlText w:val="%1."/>
      <w:lvlJc w:val="left"/>
      <w:pPr>
        <w:tabs>
          <w:tab w:val="num" w:pos="1350"/>
        </w:tabs>
        <w:ind w:left="1350" w:hanging="360"/>
      </w:pPr>
      <w:rPr>
        <w:rFonts w:hint="default"/>
      </w:rPr>
    </w:lvl>
    <w:lvl w:ilvl="1" w:tplc="F8569856">
      <w:start w:val="1"/>
      <w:numFmt w:val="bullet"/>
      <w:lvlText w:val=""/>
      <w:lvlJc w:val="left"/>
      <w:pPr>
        <w:tabs>
          <w:tab w:val="num" w:pos="2340"/>
        </w:tabs>
        <w:ind w:left="2340" w:hanging="397"/>
      </w:pPr>
      <w:rPr>
        <w:rFonts w:ascii="Symbol" w:hAnsi="Symbol" w:hint="default"/>
      </w:rPr>
    </w:lvl>
    <w:lvl w:ilvl="2" w:tplc="71F07A4E">
      <w:start w:val="1"/>
      <w:numFmt w:val="lowerLetter"/>
      <w:lvlText w:val="%3)"/>
      <w:lvlJc w:val="left"/>
      <w:pPr>
        <w:tabs>
          <w:tab w:val="num" w:pos="2340"/>
        </w:tabs>
        <w:ind w:left="2340" w:hanging="360"/>
      </w:pPr>
      <w:rPr>
        <w:rFonts w:hint="default"/>
      </w:rPr>
    </w:lvl>
    <w:lvl w:ilvl="3" w:tplc="33F6C584">
      <w:start w:val="1"/>
      <w:numFmt w:val="decimal"/>
      <w:lvlText w:val="%4)"/>
      <w:lvlJc w:val="left"/>
      <w:pPr>
        <w:ind w:left="3743" w:hanging="360"/>
      </w:pPr>
      <w:rPr>
        <w:rFonts w:hint="default"/>
        <w:b/>
      </w:rPr>
    </w:lvl>
    <w:lvl w:ilvl="4" w:tplc="8C1C976A">
      <w:start w:val="1"/>
      <w:numFmt w:val="upperRoman"/>
      <w:lvlText w:val="%5."/>
      <w:lvlJc w:val="left"/>
      <w:pPr>
        <w:ind w:left="720" w:hanging="720"/>
      </w:pPr>
      <w:rPr>
        <w:rFonts w:hint="default"/>
      </w:rPr>
    </w:lvl>
    <w:lvl w:ilvl="5" w:tplc="0415001B" w:tentative="1">
      <w:start w:val="1"/>
      <w:numFmt w:val="lowerRoman"/>
      <w:lvlText w:val="%6."/>
      <w:lvlJc w:val="right"/>
      <w:pPr>
        <w:tabs>
          <w:tab w:val="num" w:pos="5183"/>
        </w:tabs>
        <w:ind w:left="5183" w:hanging="180"/>
      </w:pPr>
    </w:lvl>
    <w:lvl w:ilvl="6" w:tplc="0415000F" w:tentative="1">
      <w:start w:val="1"/>
      <w:numFmt w:val="decimal"/>
      <w:lvlText w:val="%7."/>
      <w:lvlJc w:val="left"/>
      <w:pPr>
        <w:tabs>
          <w:tab w:val="num" w:pos="5903"/>
        </w:tabs>
        <w:ind w:left="5903" w:hanging="360"/>
      </w:pPr>
    </w:lvl>
    <w:lvl w:ilvl="7" w:tplc="04150019" w:tentative="1">
      <w:start w:val="1"/>
      <w:numFmt w:val="lowerLetter"/>
      <w:lvlText w:val="%8."/>
      <w:lvlJc w:val="left"/>
      <w:pPr>
        <w:tabs>
          <w:tab w:val="num" w:pos="6623"/>
        </w:tabs>
        <w:ind w:left="6623" w:hanging="360"/>
      </w:pPr>
    </w:lvl>
    <w:lvl w:ilvl="8" w:tplc="0415001B" w:tentative="1">
      <w:start w:val="1"/>
      <w:numFmt w:val="lowerRoman"/>
      <w:lvlText w:val="%9."/>
      <w:lvlJc w:val="right"/>
      <w:pPr>
        <w:tabs>
          <w:tab w:val="num" w:pos="7343"/>
        </w:tabs>
        <w:ind w:left="7343" w:hanging="180"/>
      </w:pPr>
    </w:lvl>
  </w:abstractNum>
  <w:abstractNum w:abstractNumId="41" w15:restartNumberingAfterBreak="0">
    <w:nsid w:val="54661033"/>
    <w:multiLevelType w:val="multilevel"/>
    <w:tmpl w:val="9DB48BD6"/>
    <w:lvl w:ilvl="0">
      <w:start w:val="10"/>
      <w:numFmt w:val="decimal"/>
      <w:lvlText w:val="%1"/>
      <w:lvlJc w:val="left"/>
      <w:pPr>
        <w:tabs>
          <w:tab w:val="num" w:pos="675"/>
        </w:tabs>
        <w:ind w:left="675" w:hanging="675"/>
      </w:pPr>
      <w:rPr>
        <w:rFonts w:hint="default"/>
      </w:rPr>
    </w:lvl>
    <w:lvl w:ilvl="1">
      <w:start w:val="1"/>
      <w:numFmt w:val="decimal"/>
      <w:lvlText w:val="%1.%2"/>
      <w:lvlJc w:val="left"/>
      <w:pPr>
        <w:tabs>
          <w:tab w:val="num" w:pos="675"/>
        </w:tabs>
        <w:ind w:left="675" w:hanging="675"/>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59AA057F"/>
    <w:multiLevelType w:val="hybridMultilevel"/>
    <w:tmpl w:val="20023D6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9C51DF0"/>
    <w:multiLevelType w:val="multilevel"/>
    <w:tmpl w:val="48D6BABA"/>
    <w:lvl w:ilvl="0">
      <w:start w:val="7"/>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5C8C3C23"/>
    <w:multiLevelType w:val="hybridMultilevel"/>
    <w:tmpl w:val="2954FA22"/>
    <w:lvl w:ilvl="0" w:tplc="7B2EFA64">
      <w:start w:val="1"/>
      <w:numFmt w:val="bullet"/>
      <w:lvlText w:val=""/>
      <w:lvlJc w:val="left"/>
      <w:pPr>
        <w:ind w:left="3763" w:hanging="360"/>
      </w:pPr>
      <w:rPr>
        <w:rFonts w:ascii="Symbol" w:hAnsi="Symbol" w:hint="default"/>
        <w:sz w:val="20"/>
      </w:rPr>
    </w:lvl>
    <w:lvl w:ilvl="1" w:tplc="04150003" w:tentative="1">
      <w:start w:val="1"/>
      <w:numFmt w:val="bullet"/>
      <w:lvlText w:val="o"/>
      <w:lvlJc w:val="left"/>
      <w:pPr>
        <w:ind w:left="4483" w:hanging="360"/>
      </w:pPr>
      <w:rPr>
        <w:rFonts w:ascii="Courier New" w:hAnsi="Courier New" w:cs="Courier New" w:hint="default"/>
      </w:rPr>
    </w:lvl>
    <w:lvl w:ilvl="2" w:tplc="04150005" w:tentative="1">
      <w:start w:val="1"/>
      <w:numFmt w:val="bullet"/>
      <w:lvlText w:val=""/>
      <w:lvlJc w:val="left"/>
      <w:pPr>
        <w:ind w:left="5203" w:hanging="360"/>
      </w:pPr>
      <w:rPr>
        <w:rFonts w:ascii="Wingdings" w:hAnsi="Wingdings" w:hint="default"/>
      </w:rPr>
    </w:lvl>
    <w:lvl w:ilvl="3" w:tplc="04150001" w:tentative="1">
      <w:start w:val="1"/>
      <w:numFmt w:val="bullet"/>
      <w:lvlText w:val=""/>
      <w:lvlJc w:val="left"/>
      <w:pPr>
        <w:ind w:left="5923" w:hanging="360"/>
      </w:pPr>
      <w:rPr>
        <w:rFonts w:ascii="Symbol" w:hAnsi="Symbol" w:hint="default"/>
      </w:rPr>
    </w:lvl>
    <w:lvl w:ilvl="4" w:tplc="04150003" w:tentative="1">
      <w:start w:val="1"/>
      <w:numFmt w:val="bullet"/>
      <w:lvlText w:val="o"/>
      <w:lvlJc w:val="left"/>
      <w:pPr>
        <w:ind w:left="6643" w:hanging="360"/>
      </w:pPr>
      <w:rPr>
        <w:rFonts w:ascii="Courier New" w:hAnsi="Courier New" w:cs="Courier New" w:hint="default"/>
      </w:rPr>
    </w:lvl>
    <w:lvl w:ilvl="5" w:tplc="04150005" w:tentative="1">
      <w:start w:val="1"/>
      <w:numFmt w:val="bullet"/>
      <w:lvlText w:val=""/>
      <w:lvlJc w:val="left"/>
      <w:pPr>
        <w:ind w:left="7363" w:hanging="360"/>
      </w:pPr>
      <w:rPr>
        <w:rFonts w:ascii="Wingdings" w:hAnsi="Wingdings" w:hint="default"/>
      </w:rPr>
    </w:lvl>
    <w:lvl w:ilvl="6" w:tplc="04150001" w:tentative="1">
      <w:start w:val="1"/>
      <w:numFmt w:val="bullet"/>
      <w:lvlText w:val=""/>
      <w:lvlJc w:val="left"/>
      <w:pPr>
        <w:ind w:left="8083" w:hanging="360"/>
      </w:pPr>
      <w:rPr>
        <w:rFonts w:ascii="Symbol" w:hAnsi="Symbol" w:hint="default"/>
      </w:rPr>
    </w:lvl>
    <w:lvl w:ilvl="7" w:tplc="04150003" w:tentative="1">
      <w:start w:val="1"/>
      <w:numFmt w:val="bullet"/>
      <w:lvlText w:val="o"/>
      <w:lvlJc w:val="left"/>
      <w:pPr>
        <w:ind w:left="8803" w:hanging="360"/>
      </w:pPr>
      <w:rPr>
        <w:rFonts w:ascii="Courier New" w:hAnsi="Courier New" w:cs="Courier New" w:hint="default"/>
      </w:rPr>
    </w:lvl>
    <w:lvl w:ilvl="8" w:tplc="04150005" w:tentative="1">
      <w:start w:val="1"/>
      <w:numFmt w:val="bullet"/>
      <w:lvlText w:val=""/>
      <w:lvlJc w:val="left"/>
      <w:pPr>
        <w:ind w:left="9523" w:hanging="360"/>
      </w:pPr>
      <w:rPr>
        <w:rFonts w:ascii="Wingdings" w:hAnsi="Wingdings" w:hint="default"/>
      </w:rPr>
    </w:lvl>
  </w:abstractNum>
  <w:abstractNum w:abstractNumId="45" w15:restartNumberingAfterBreak="0">
    <w:nsid w:val="5D9019F5"/>
    <w:multiLevelType w:val="hybridMultilevel"/>
    <w:tmpl w:val="0ACCA892"/>
    <w:lvl w:ilvl="0" w:tplc="8AF43E48">
      <w:start w:val="1"/>
      <w:numFmt w:val="lowerLetter"/>
      <w:lvlText w:val="%1)"/>
      <w:lvlJc w:val="left"/>
      <w:pPr>
        <w:tabs>
          <w:tab w:val="num" w:pos="1102"/>
        </w:tabs>
        <w:ind w:left="1102" w:hanging="397"/>
      </w:pPr>
      <w:rPr>
        <w:rFonts w:hint="default"/>
      </w:rPr>
    </w:lvl>
    <w:lvl w:ilvl="1" w:tplc="04150019" w:tentative="1">
      <w:start w:val="1"/>
      <w:numFmt w:val="lowerLetter"/>
      <w:lvlText w:val="%2."/>
      <w:lvlJc w:val="left"/>
      <w:pPr>
        <w:tabs>
          <w:tab w:val="num" w:pos="1578"/>
        </w:tabs>
        <w:ind w:left="1578" w:hanging="360"/>
      </w:pPr>
    </w:lvl>
    <w:lvl w:ilvl="2" w:tplc="0415001B">
      <w:start w:val="1"/>
      <w:numFmt w:val="lowerRoman"/>
      <w:lvlText w:val="%3."/>
      <w:lvlJc w:val="right"/>
      <w:pPr>
        <w:tabs>
          <w:tab w:val="num" w:pos="2298"/>
        </w:tabs>
        <w:ind w:left="2298" w:hanging="180"/>
      </w:pPr>
    </w:lvl>
    <w:lvl w:ilvl="3" w:tplc="0415000F" w:tentative="1">
      <w:start w:val="1"/>
      <w:numFmt w:val="decimal"/>
      <w:lvlText w:val="%4."/>
      <w:lvlJc w:val="left"/>
      <w:pPr>
        <w:tabs>
          <w:tab w:val="num" w:pos="3018"/>
        </w:tabs>
        <w:ind w:left="3018" w:hanging="360"/>
      </w:pPr>
    </w:lvl>
    <w:lvl w:ilvl="4" w:tplc="04150019" w:tentative="1">
      <w:start w:val="1"/>
      <w:numFmt w:val="lowerLetter"/>
      <w:lvlText w:val="%5."/>
      <w:lvlJc w:val="left"/>
      <w:pPr>
        <w:tabs>
          <w:tab w:val="num" w:pos="3738"/>
        </w:tabs>
        <w:ind w:left="3738" w:hanging="360"/>
      </w:pPr>
    </w:lvl>
    <w:lvl w:ilvl="5" w:tplc="0415001B" w:tentative="1">
      <w:start w:val="1"/>
      <w:numFmt w:val="lowerRoman"/>
      <w:lvlText w:val="%6."/>
      <w:lvlJc w:val="right"/>
      <w:pPr>
        <w:tabs>
          <w:tab w:val="num" w:pos="4458"/>
        </w:tabs>
        <w:ind w:left="4458" w:hanging="180"/>
      </w:pPr>
    </w:lvl>
    <w:lvl w:ilvl="6" w:tplc="0415000F" w:tentative="1">
      <w:start w:val="1"/>
      <w:numFmt w:val="decimal"/>
      <w:lvlText w:val="%7."/>
      <w:lvlJc w:val="left"/>
      <w:pPr>
        <w:tabs>
          <w:tab w:val="num" w:pos="5178"/>
        </w:tabs>
        <w:ind w:left="5178" w:hanging="360"/>
      </w:pPr>
    </w:lvl>
    <w:lvl w:ilvl="7" w:tplc="04150019" w:tentative="1">
      <w:start w:val="1"/>
      <w:numFmt w:val="lowerLetter"/>
      <w:lvlText w:val="%8."/>
      <w:lvlJc w:val="left"/>
      <w:pPr>
        <w:tabs>
          <w:tab w:val="num" w:pos="5898"/>
        </w:tabs>
        <w:ind w:left="5898" w:hanging="360"/>
      </w:pPr>
    </w:lvl>
    <w:lvl w:ilvl="8" w:tplc="0415001B" w:tentative="1">
      <w:start w:val="1"/>
      <w:numFmt w:val="lowerRoman"/>
      <w:lvlText w:val="%9."/>
      <w:lvlJc w:val="right"/>
      <w:pPr>
        <w:tabs>
          <w:tab w:val="num" w:pos="6618"/>
        </w:tabs>
        <w:ind w:left="6618" w:hanging="180"/>
      </w:pPr>
    </w:lvl>
  </w:abstractNum>
  <w:abstractNum w:abstractNumId="46" w15:restartNumberingAfterBreak="0">
    <w:nsid w:val="65DE4E04"/>
    <w:multiLevelType w:val="hybridMultilevel"/>
    <w:tmpl w:val="2A66F9F4"/>
    <w:lvl w:ilvl="0" w:tplc="82F4414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9122282"/>
    <w:multiLevelType w:val="hybridMultilevel"/>
    <w:tmpl w:val="DF509806"/>
    <w:lvl w:ilvl="0" w:tplc="9D868F1E">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E2F53DA"/>
    <w:multiLevelType w:val="hybridMultilevel"/>
    <w:tmpl w:val="00DEB81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25F7388"/>
    <w:multiLevelType w:val="multilevel"/>
    <w:tmpl w:val="FAB46332"/>
    <w:lvl w:ilvl="0">
      <w:start w:val="5"/>
      <w:numFmt w:val="decimal"/>
      <w:lvlText w:val="%1"/>
      <w:lvlJc w:val="left"/>
      <w:pPr>
        <w:tabs>
          <w:tab w:val="num" w:pos="630"/>
        </w:tabs>
        <w:ind w:left="630" w:hanging="630"/>
      </w:pPr>
      <w:rPr>
        <w:rFonts w:hint="default"/>
      </w:rPr>
    </w:lvl>
    <w:lvl w:ilvl="1">
      <w:start w:val="2"/>
      <w:numFmt w:val="decimal"/>
      <w:lvlText w:val="%1.%2"/>
      <w:lvlJc w:val="left"/>
      <w:pPr>
        <w:tabs>
          <w:tab w:val="num" w:pos="630"/>
        </w:tabs>
        <w:ind w:left="630" w:hanging="63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0" w15:restartNumberingAfterBreak="0">
    <w:nsid w:val="7B357002"/>
    <w:multiLevelType w:val="multilevel"/>
    <w:tmpl w:val="99A27B0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51" w15:restartNumberingAfterBreak="0">
    <w:nsid w:val="7D092528"/>
    <w:multiLevelType w:val="hybridMultilevel"/>
    <w:tmpl w:val="728AB584"/>
    <w:lvl w:ilvl="0" w:tplc="265AC46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7FFB1A20"/>
    <w:multiLevelType w:val="hybridMultilevel"/>
    <w:tmpl w:val="00DEB81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21"/>
  </w:num>
  <w:num w:numId="3">
    <w:abstractNumId w:val="5"/>
  </w:num>
  <w:num w:numId="4">
    <w:abstractNumId w:val="11"/>
  </w:num>
  <w:num w:numId="5">
    <w:abstractNumId w:val="40"/>
  </w:num>
  <w:num w:numId="6">
    <w:abstractNumId w:val="43"/>
  </w:num>
  <w:num w:numId="7">
    <w:abstractNumId w:val="25"/>
  </w:num>
  <w:num w:numId="8">
    <w:abstractNumId w:val="45"/>
  </w:num>
  <w:num w:numId="9">
    <w:abstractNumId w:val="12"/>
  </w:num>
  <w:num w:numId="10">
    <w:abstractNumId w:val="30"/>
  </w:num>
  <w:num w:numId="11">
    <w:abstractNumId w:val="41"/>
  </w:num>
  <w:num w:numId="12">
    <w:abstractNumId w:val="8"/>
  </w:num>
  <w:num w:numId="13">
    <w:abstractNumId w:val="19"/>
  </w:num>
  <w:num w:numId="14">
    <w:abstractNumId w:val="33"/>
  </w:num>
  <w:num w:numId="15">
    <w:abstractNumId w:val="23"/>
  </w:num>
  <w:num w:numId="16">
    <w:abstractNumId w:val="32"/>
  </w:num>
  <w:num w:numId="17">
    <w:abstractNumId w:val="38"/>
  </w:num>
  <w:num w:numId="18">
    <w:abstractNumId w:val="2"/>
  </w:num>
  <w:num w:numId="19">
    <w:abstractNumId w:val="18"/>
  </w:num>
  <w:num w:numId="20">
    <w:abstractNumId w:val="1"/>
  </w:num>
  <w:num w:numId="21">
    <w:abstractNumId w:val="17"/>
  </w:num>
  <w:num w:numId="22">
    <w:abstractNumId w:val="6"/>
  </w:num>
  <w:num w:numId="23">
    <w:abstractNumId w:val="49"/>
  </w:num>
  <w:num w:numId="24">
    <w:abstractNumId w:val="10"/>
  </w:num>
  <w:num w:numId="25">
    <w:abstractNumId w:val="31"/>
  </w:num>
  <w:num w:numId="26">
    <w:abstractNumId w:val="26"/>
  </w:num>
  <w:num w:numId="27">
    <w:abstractNumId w:val="50"/>
  </w:num>
  <w:num w:numId="28">
    <w:abstractNumId w:val="4"/>
  </w:num>
  <w:num w:numId="29">
    <w:abstractNumId w:val="9"/>
  </w:num>
  <w:num w:numId="30">
    <w:abstractNumId w:val="39"/>
  </w:num>
  <w:num w:numId="31">
    <w:abstractNumId w:val="22"/>
  </w:num>
  <w:num w:numId="32">
    <w:abstractNumId w:val="14"/>
  </w:num>
  <w:num w:numId="33">
    <w:abstractNumId w:val="28"/>
  </w:num>
  <w:num w:numId="34">
    <w:abstractNumId w:val="52"/>
  </w:num>
  <w:num w:numId="35">
    <w:abstractNumId w:val="29"/>
  </w:num>
  <w:num w:numId="36">
    <w:abstractNumId w:val="48"/>
  </w:num>
  <w:num w:numId="37">
    <w:abstractNumId w:val="16"/>
  </w:num>
  <w:num w:numId="38">
    <w:abstractNumId w:val="36"/>
  </w:num>
  <w:num w:numId="39">
    <w:abstractNumId w:val="20"/>
  </w:num>
  <w:num w:numId="40">
    <w:abstractNumId w:val="37"/>
  </w:num>
  <w:num w:numId="41">
    <w:abstractNumId w:val="42"/>
  </w:num>
  <w:num w:numId="42">
    <w:abstractNumId w:val="51"/>
  </w:num>
  <w:num w:numId="43">
    <w:abstractNumId w:val="7"/>
  </w:num>
  <w:num w:numId="44">
    <w:abstractNumId w:val="24"/>
  </w:num>
  <w:num w:numId="45">
    <w:abstractNumId w:val="27"/>
  </w:num>
  <w:num w:numId="46">
    <w:abstractNumId w:val="47"/>
  </w:num>
  <w:num w:numId="47">
    <w:abstractNumId w:val="46"/>
  </w:num>
  <w:num w:numId="48">
    <w:abstractNumId w:val="13"/>
  </w:num>
  <w:num w:numId="49">
    <w:abstractNumId w:val="15"/>
  </w:num>
  <w:num w:numId="50">
    <w:abstractNumId w:val="35"/>
  </w:num>
  <w:num w:numId="51">
    <w:abstractNumId w:val="44"/>
  </w:num>
  <w:num w:numId="52">
    <w:abstractNumId w:val="0"/>
  </w:num>
  <w:num w:numId="53">
    <w:abstractNumId w:val="34"/>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85A"/>
    <w:rsid w:val="00000B6C"/>
    <w:rsid w:val="000016BB"/>
    <w:rsid w:val="000122D6"/>
    <w:rsid w:val="00012518"/>
    <w:rsid w:val="00013028"/>
    <w:rsid w:val="00013219"/>
    <w:rsid w:val="000133DB"/>
    <w:rsid w:val="000136C4"/>
    <w:rsid w:val="00014FE0"/>
    <w:rsid w:val="00023147"/>
    <w:rsid w:val="000235D3"/>
    <w:rsid w:val="000241EE"/>
    <w:rsid w:val="00025D48"/>
    <w:rsid w:val="000265ED"/>
    <w:rsid w:val="00031A4B"/>
    <w:rsid w:val="00034B27"/>
    <w:rsid w:val="00035556"/>
    <w:rsid w:val="00035B67"/>
    <w:rsid w:val="00037F23"/>
    <w:rsid w:val="00040361"/>
    <w:rsid w:val="00042932"/>
    <w:rsid w:val="00045A79"/>
    <w:rsid w:val="0005150D"/>
    <w:rsid w:val="00051F23"/>
    <w:rsid w:val="000523D9"/>
    <w:rsid w:val="00052D65"/>
    <w:rsid w:val="00054F0D"/>
    <w:rsid w:val="00057C26"/>
    <w:rsid w:val="00060A11"/>
    <w:rsid w:val="0006113C"/>
    <w:rsid w:val="000618B1"/>
    <w:rsid w:val="00063C26"/>
    <w:rsid w:val="000656B3"/>
    <w:rsid w:val="00065B27"/>
    <w:rsid w:val="00066ECA"/>
    <w:rsid w:val="000717D1"/>
    <w:rsid w:val="000719C6"/>
    <w:rsid w:val="00080FB2"/>
    <w:rsid w:val="00082721"/>
    <w:rsid w:val="000850A2"/>
    <w:rsid w:val="000867BB"/>
    <w:rsid w:val="00086E7D"/>
    <w:rsid w:val="00087C7C"/>
    <w:rsid w:val="00090779"/>
    <w:rsid w:val="00090B89"/>
    <w:rsid w:val="00090CDE"/>
    <w:rsid w:val="00090D43"/>
    <w:rsid w:val="0009174C"/>
    <w:rsid w:val="00092BA1"/>
    <w:rsid w:val="00093A78"/>
    <w:rsid w:val="00093B43"/>
    <w:rsid w:val="00093C63"/>
    <w:rsid w:val="00095DEF"/>
    <w:rsid w:val="000A09A8"/>
    <w:rsid w:val="000A28ED"/>
    <w:rsid w:val="000A41F2"/>
    <w:rsid w:val="000A4B13"/>
    <w:rsid w:val="000A679A"/>
    <w:rsid w:val="000B1B6B"/>
    <w:rsid w:val="000B241D"/>
    <w:rsid w:val="000B37C1"/>
    <w:rsid w:val="000B387A"/>
    <w:rsid w:val="000B5000"/>
    <w:rsid w:val="000B6D3F"/>
    <w:rsid w:val="000B71A4"/>
    <w:rsid w:val="000C4154"/>
    <w:rsid w:val="000C4ABE"/>
    <w:rsid w:val="000D04E5"/>
    <w:rsid w:val="000D17D8"/>
    <w:rsid w:val="000D1CC7"/>
    <w:rsid w:val="000D5AC5"/>
    <w:rsid w:val="000D6D41"/>
    <w:rsid w:val="000E1934"/>
    <w:rsid w:val="000E2856"/>
    <w:rsid w:val="000E2D49"/>
    <w:rsid w:val="000E4539"/>
    <w:rsid w:val="000E4761"/>
    <w:rsid w:val="000E62C5"/>
    <w:rsid w:val="000E7562"/>
    <w:rsid w:val="000F3C1C"/>
    <w:rsid w:val="000F6076"/>
    <w:rsid w:val="000F7A47"/>
    <w:rsid w:val="001005DF"/>
    <w:rsid w:val="00102596"/>
    <w:rsid w:val="00103765"/>
    <w:rsid w:val="001065E7"/>
    <w:rsid w:val="00106E97"/>
    <w:rsid w:val="001077E6"/>
    <w:rsid w:val="001146A7"/>
    <w:rsid w:val="001152E8"/>
    <w:rsid w:val="001154A0"/>
    <w:rsid w:val="001207A8"/>
    <w:rsid w:val="00121733"/>
    <w:rsid w:val="00123367"/>
    <w:rsid w:val="00125343"/>
    <w:rsid w:val="001269DB"/>
    <w:rsid w:val="00130310"/>
    <w:rsid w:val="00133EB4"/>
    <w:rsid w:val="001378FF"/>
    <w:rsid w:val="00143329"/>
    <w:rsid w:val="00143A72"/>
    <w:rsid w:val="00152CDB"/>
    <w:rsid w:val="00152F7A"/>
    <w:rsid w:val="00155225"/>
    <w:rsid w:val="00156767"/>
    <w:rsid w:val="0016196F"/>
    <w:rsid w:val="00161AFD"/>
    <w:rsid w:val="001639EB"/>
    <w:rsid w:val="00167B06"/>
    <w:rsid w:val="001709A8"/>
    <w:rsid w:val="00177360"/>
    <w:rsid w:val="00180958"/>
    <w:rsid w:val="001810A2"/>
    <w:rsid w:val="00186758"/>
    <w:rsid w:val="00186A4C"/>
    <w:rsid w:val="001930F7"/>
    <w:rsid w:val="001A0B33"/>
    <w:rsid w:val="001A22DB"/>
    <w:rsid w:val="001A484A"/>
    <w:rsid w:val="001A7B7D"/>
    <w:rsid w:val="001B56B5"/>
    <w:rsid w:val="001B7280"/>
    <w:rsid w:val="001C00A2"/>
    <w:rsid w:val="001C4ADF"/>
    <w:rsid w:val="001C5330"/>
    <w:rsid w:val="001C6805"/>
    <w:rsid w:val="001D1747"/>
    <w:rsid w:val="001D653A"/>
    <w:rsid w:val="001E0A7B"/>
    <w:rsid w:val="001E0C10"/>
    <w:rsid w:val="001E5196"/>
    <w:rsid w:val="001E71F5"/>
    <w:rsid w:val="001F1D88"/>
    <w:rsid w:val="001F377C"/>
    <w:rsid w:val="001F7191"/>
    <w:rsid w:val="00204CDD"/>
    <w:rsid w:val="00204DBF"/>
    <w:rsid w:val="0020588B"/>
    <w:rsid w:val="00205A43"/>
    <w:rsid w:val="002079A7"/>
    <w:rsid w:val="0021349F"/>
    <w:rsid w:val="00214F9D"/>
    <w:rsid w:val="00217DF8"/>
    <w:rsid w:val="002202C6"/>
    <w:rsid w:val="002205E2"/>
    <w:rsid w:val="00221683"/>
    <w:rsid w:val="00221D7D"/>
    <w:rsid w:val="0022346D"/>
    <w:rsid w:val="00223F5B"/>
    <w:rsid w:val="00223FA9"/>
    <w:rsid w:val="00224839"/>
    <w:rsid w:val="00225928"/>
    <w:rsid w:val="00247624"/>
    <w:rsid w:val="002502E8"/>
    <w:rsid w:val="0025414F"/>
    <w:rsid w:val="00256808"/>
    <w:rsid w:val="00256BB3"/>
    <w:rsid w:val="00261F4A"/>
    <w:rsid w:val="00263279"/>
    <w:rsid w:val="00267588"/>
    <w:rsid w:val="00270DE0"/>
    <w:rsid w:val="00272A4A"/>
    <w:rsid w:val="00272B06"/>
    <w:rsid w:val="0027460D"/>
    <w:rsid w:val="002757F7"/>
    <w:rsid w:val="00277957"/>
    <w:rsid w:val="002809FB"/>
    <w:rsid w:val="00283E31"/>
    <w:rsid w:val="002842D1"/>
    <w:rsid w:val="002862CF"/>
    <w:rsid w:val="0029434A"/>
    <w:rsid w:val="0029785A"/>
    <w:rsid w:val="002A1E56"/>
    <w:rsid w:val="002A22A3"/>
    <w:rsid w:val="002A2355"/>
    <w:rsid w:val="002A3015"/>
    <w:rsid w:val="002A47F6"/>
    <w:rsid w:val="002A6495"/>
    <w:rsid w:val="002B0432"/>
    <w:rsid w:val="002B05BB"/>
    <w:rsid w:val="002B452E"/>
    <w:rsid w:val="002C5810"/>
    <w:rsid w:val="002C63C4"/>
    <w:rsid w:val="002D16AD"/>
    <w:rsid w:val="002D3352"/>
    <w:rsid w:val="002D4DA3"/>
    <w:rsid w:val="002E4B26"/>
    <w:rsid w:val="002E5A96"/>
    <w:rsid w:val="002E7E8F"/>
    <w:rsid w:val="002F52F8"/>
    <w:rsid w:val="003002F0"/>
    <w:rsid w:val="003018DD"/>
    <w:rsid w:val="0030244A"/>
    <w:rsid w:val="00306867"/>
    <w:rsid w:val="00310A35"/>
    <w:rsid w:val="00311467"/>
    <w:rsid w:val="003117A3"/>
    <w:rsid w:val="00314FD5"/>
    <w:rsid w:val="00316CD5"/>
    <w:rsid w:val="00322C5F"/>
    <w:rsid w:val="00322C68"/>
    <w:rsid w:val="00334658"/>
    <w:rsid w:val="00344203"/>
    <w:rsid w:val="0034680E"/>
    <w:rsid w:val="00350F9D"/>
    <w:rsid w:val="00350FE7"/>
    <w:rsid w:val="00352C95"/>
    <w:rsid w:val="0036190E"/>
    <w:rsid w:val="00366D4B"/>
    <w:rsid w:val="00366E6F"/>
    <w:rsid w:val="0037398A"/>
    <w:rsid w:val="00375FF7"/>
    <w:rsid w:val="00380E98"/>
    <w:rsid w:val="00383456"/>
    <w:rsid w:val="00383B47"/>
    <w:rsid w:val="0038506C"/>
    <w:rsid w:val="00386BE3"/>
    <w:rsid w:val="0038787D"/>
    <w:rsid w:val="003903BC"/>
    <w:rsid w:val="00394B25"/>
    <w:rsid w:val="00394B68"/>
    <w:rsid w:val="003963B1"/>
    <w:rsid w:val="003972EF"/>
    <w:rsid w:val="003A0ABF"/>
    <w:rsid w:val="003A1470"/>
    <w:rsid w:val="003A398E"/>
    <w:rsid w:val="003A471A"/>
    <w:rsid w:val="003B0516"/>
    <w:rsid w:val="003B08DA"/>
    <w:rsid w:val="003B28C8"/>
    <w:rsid w:val="003B326E"/>
    <w:rsid w:val="003C0824"/>
    <w:rsid w:val="003C2116"/>
    <w:rsid w:val="003C3407"/>
    <w:rsid w:val="003C6659"/>
    <w:rsid w:val="003D1368"/>
    <w:rsid w:val="003D28D6"/>
    <w:rsid w:val="003D2B87"/>
    <w:rsid w:val="003D392E"/>
    <w:rsid w:val="003D5E23"/>
    <w:rsid w:val="003E1319"/>
    <w:rsid w:val="003E2A10"/>
    <w:rsid w:val="003E4F97"/>
    <w:rsid w:val="003E6E58"/>
    <w:rsid w:val="003E7D65"/>
    <w:rsid w:val="003F59BB"/>
    <w:rsid w:val="003F6B56"/>
    <w:rsid w:val="003F76F3"/>
    <w:rsid w:val="00401665"/>
    <w:rsid w:val="00401994"/>
    <w:rsid w:val="00402874"/>
    <w:rsid w:val="00406804"/>
    <w:rsid w:val="00411BD5"/>
    <w:rsid w:val="00417828"/>
    <w:rsid w:val="004179C5"/>
    <w:rsid w:val="0042174E"/>
    <w:rsid w:val="004234EE"/>
    <w:rsid w:val="00423FC8"/>
    <w:rsid w:val="004259EF"/>
    <w:rsid w:val="004261B8"/>
    <w:rsid w:val="00427428"/>
    <w:rsid w:val="0042755E"/>
    <w:rsid w:val="004306F7"/>
    <w:rsid w:val="00432448"/>
    <w:rsid w:val="00436246"/>
    <w:rsid w:val="0043722E"/>
    <w:rsid w:val="004414B7"/>
    <w:rsid w:val="00441655"/>
    <w:rsid w:val="00446C1C"/>
    <w:rsid w:val="00450BD9"/>
    <w:rsid w:val="00451617"/>
    <w:rsid w:val="0045225F"/>
    <w:rsid w:val="00457559"/>
    <w:rsid w:val="00461CED"/>
    <w:rsid w:val="00464080"/>
    <w:rsid w:val="00464976"/>
    <w:rsid w:val="0046709D"/>
    <w:rsid w:val="00470195"/>
    <w:rsid w:val="0047207F"/>
    <w:rsid w:val="004748A0"/>
    <w:rsid w:val="0047491B"/>
    <w:rsid w:val="004770DC"/>
    <w:rsid w:val="00480A5D"/>
    <w:rsid w:val="0048658F"/>
    <w:rsid w:val="00494C1A"/>
    <w:rsid w:val="004A1294"/>
    <w:rsid w:val="004A3A48"/>
    <w:rsid w:val="004A4D10"/>
    <w:rsid w:val="004A527A"/>
    <w:rsid w:val="004A586A"/>
    <w:rsid w:val="004A7B9A"/>
    <w:rsid w:val="004B0D55"/>
    <w:rsid w:val="004B178A"/>
    <w:rsid w:val="004B3C79"/>
    <w:rsid w:val="004B457B"/>
    <w:rsid w:val="004B576E"/>
    <w:rsid w:val="004B6E1B"/>
    <w:rsid w:val="004B7223"/>
    <w:rsid w:val="004C0450"/>
    <w:rsid w:val="004C12DB"/>
    <w:rsid w:val="004C469A"/>
    <w:rsid w:val="004C4AD4"/>
    <w:rsid w:val="004C5D60"/>
    <w:rsid w:val="004D1566"/>
    <w:rsid w:val="004D2390"/>
    <w:rsid w:val="004D653E"/>
    <w:rsid w:val="004E0908"/>
    <w:rsid w:val="004E15C9"/>
    <w:rsid w:val="004E2816"/>
    <w:rsid w:val="004E447D"/>
    <w:rsid w:val="004E65F5"/>
    <w:rsid w:val="004F04C7"/>
    <w:rsid w:val="004F287C"/>
    <w:rsid w:val="004F38D1"/>
    <w:rsid w:val="004F4A3D"/>
    <w:rsid w:val="004F7ADF"/>
    <w:rsid w:val="00502650"/>
    <w:rsid w:val="00505326"/>
    <w:rsid w:val="00507190"/>
    <w:rsid w:val="0050749E"/>
    <w:rsid w:val="00513800"/>
    <w:rsid w:val="00513A4C"/>
    <w:rsid w:val="00521402"/>
    <w:rsid w:val="005245D0"/>
    <w:rsid w:val="00526EDA"/>
    <w:rsid w:val="00532841"/>
    <w:rsid w:val="00536FD7"/>
    <w:rsid w:val="00537D8B"/>
    <w:rsid w:val="00540E66"/>
    <w:rsid w:val="00541424"/>
    <w:rsid w:val="00542DE0"/>
    <w:rsid w:val="00543579"/>
    <w:rsid w:val="00545595"/>
    <w:rsid w:val="00545FB4"/>
    <w:rsid w:val="00552BA3"/>
    <w:rsid w:val="00553672"/>
    <w:rsid w:val="005548E9"/>
    <w:rsid w:val="005565C9"/>
    <w:rsid w:val="005579F3"/>
    <w:rsid w:val="00560F34"/>
    <w:rsid w:val="0056184E"/>
    <w:rsid w:val="0056268F"/>
    <w:rsid w:val="005652EE"/>
    <w:rsid w:val="00566036"/>
    <w:rsid w:val="00580050"/>
    <w:rsid w:val="0058006B"/>
    <w:rsid w:val="00580D69"/>
    <w:rsid w:val="00580E3C"/>
    <w:rsid w:val="005828B6"/>
    <w:rsid w:val="00583C7C"/>
    <w:rsid w:val="0058574C"/>
    <w:rsid w:val="00587FC5"/>
    <w:rsid w:val="0059190E"/>
    <w:rsid w:val="00592456"/>
    <w:rsid w:val="00596093"/>
    <w:rsid w:val="0059759C"/>
    <w:rsid w:val="00597CB6"/>
    <w:rsid w:val="005A033C"/>
    <w:rsid w:val="005A156E"/>
    <w:rsid w:val="005A19BB"/>
    <w:rsid w:val="005A1AC7"/>
    <w:rsid w:val="005A1F73"/>
    <w:rsid w:val="005A200C"/>
    <w:rsid w:val="005A5BC9"/>
    <w:rsid w:val="005A6DA7"/>
    <w:rsid w:val="005B2F5C"/>
    <w:rsid w:val="005C2E5D"/>
    <w:rsid w:val="005C2FFF"/>
    <w:rsid w:val="005C3B98"/>
    <w:rsid w:val="005D66C1"/>
    <w:rsid w:val="005E0213"/>
    <w:rsid w:val="005E0537"/>
    <w:rsid w:val="005E2DBF"/>
    <w:rsid w:val="005E4038"/>
    <w:rsid w:val="005E44B4"/>
    <w:rsid w:val="005F0ACA"/>
    <w:rsid w:val="005F1390"/>
    <w:rsid w:val="0060031A"/>
    <w:rsid w:val="006055C7"/>
    <w:rsid w:val="0061140F"/>
    <w:rsid w:val="00615583"/>
    <w:rsid w:val="00615979"/>
    <w:rsid w:val="00620CD9"/>
    <w:rsid w:val="00620E7B"/>
    <w:rsid w:val="0062129F"/>
    <w:rsid w:val="006214B6"/>
    <w:rsid w:val="00623362"/>
    <w:rsid w:val="00623DE1"/>
    <w:rsid w:val="0062428A"/>
    <w:rsid w:val="0062494C"/>
    <w:rsid w:val="00626B6F"/>
    <w:rsid w:val="00627024"/>
    <w:rsid w:val="006271B0"/>
    <w:rsid w:val="00627718"/>
    <w:rsid w:val="00632002"/>
    <w:rsid w:val="00634016"/>
    <w:rsid w:val="00640150"/>
    <w:rsid w:val="006436D0"/>
    <w:rsid w:val="006451CD"/>
    <w:rsid w:val="00646663"/>
    <w:rsid w:val="00653CB0"/>
    <w:rsid w:val="00660011"/>
    <w:rsid w:val="00666782"/>
    <w:rsid w:val="00666EA5"/>
    <w:rsid w:val="00667811"/>
    <w:rsid w:val="006709A0"/>
    <w:rsid w:val="006727C5"/>
    <w:rsid w:val="00674341"/>
    <w:rsid w:val="0067531B"/>
    <w:rsid w:val="00681BAD"/>
    <w:rsid w:val="00681C6F"/>
    <w:rsid w:val="00681DFA"/>
    <w:rsid w:val="00684BD9"/>
    <w:rsid w:val="00692E79"/>
    <w:rsid w:val="00693CFC"/>
    <w:rsid w:val="006941DD"/>
    <w:rsid w:val="00694967"/>
    <w:rsid w:val="00697CB3"/>
    <w:rsid w:val="006A5C70"/>
    <w:rsid w:val="006A6DF7"/>
    <w:rsid w:val="006B0302"/>
    <w:rsid w:val="006B0644"/>
    <w:rsid w:val="006B0D20"/>
    <w:rsid w:val="006B2E52"/>
    <w:rsid w:val="006B33D0"/>
    <w:rsid w:val="006B5502"/>
    <w:rsid w:val="006B6A88"/>
    <w:rsid w:val="006B7668"/>
    <w:rsid w:val="006D001D"/>
    <w:rsid w:val="006D20EA"/>
    <w:rsid w:val="006D3F1C"/>
    <w:rsid w:val="006D6119"/>
    <w:rsid w:val="006D6C89"/>
    <w:rsid w:val="006E08DA"/>
    <w:rsid w:val="006E1508"/>
    <w:rsid w:val="006E1B4A"/>
    <w:rsid w:val="006E21FD"/>
    <w:rsid w:val="006E4083"/>
    <w:rsid w:val="006E5B07"/>
    <w:rsid w:val="006E6D3C"/>
    <w:rsid w:val="006E7E1E"/>
    <w:rsid w:val="006F04DF"/>
    <w:rsid w:val="006F0629"/>
    <w:rsid w:val="006F0737"/>
    <w:rsid w:val="006F36E3"/>
    <w:rsid w:val="006F6954"/>
    <w:rsid w:val="007019A1"/>
    <w:rsid w:val="00705A60"/>
    <w:rsid w:val="00705D53"/>
    <w:rsid w:val="007073E2"/>
    <w:rsid w:val="00711A5B"/>
    <w:rsid w:val="00712FE7"/>
    <w:rsid w:val="0071497F"/>
    <w:rsid w:val="00715CF3"/>
    <w:rsid w:val="007202A1"/>
    <w:rsid w:val="007214E3"/>
    <w:rsid w:val="00721603"/>
    <w:rsid w:val="00723618"/>
    <w:rsid w:val="00724967"/>
    <w:rsid w:val="00724C95"/>
    <w:rsid w:val="00725AF0"/>
    <w:rsid w:val="00726A57"/>
    <w:rsid w:val="0073017A"/>
    <w:rsid w:val="007304B6"/>
    <w:rsid w:val="00730AD6"/>
    <w:rsid w:val="0073126C"/>
    <w:rsid w:val="007365B6"/>
    <w:rsid w:val="0074107C"/>
    <w:rsid w:val="007425F4"/>
    <w:rsid w:val="00742FE2"/>
    <w:rsid w:val="007430A5"/>
    <w:rsid w:val="0074642A"/>
    <w:rsid w:val="00747617"/>
    <w:rsid w:val="00750AF2"/>
    <w:rsid w:val="00751011"/>
    <w:rsid w:val="007526A4"/>
    <w:rsid w:val="007529B9"/>
    <w:rsid w:val="00754D38"/>
    <w:rsid w:val="007558EA"/>
    <w:rsid w:val="00756238"/>
    <w:rsid w:val="007567F0"/>
    <w:rsid w:val="00757F8E"/>
    <w:rsid w:val="0076174E"/>
    <w:rsid w:val="00761977"/>
    <w:rsid w:val="00763BB9"/>
    <w:rsid w:val="00767358"/>
    <w:rsid w:val="0077183E"/>
    <w:rsid w:val="00771EDB"/>
    <w:rsid w:val="00776AA1"/>
    <w:rsid w:val="0078076A"/>
    <w:rsid w:val="00782297"/>
    <w:rsid w:val="007829B4"/>
    <w:rsid w:val="00784446"/>
    <w:rsid w:val="00784B6C"/>
    <w:rsid w:val="00787053"/>
    <w:rsid w:val="0079081B"/>
    <w:rsid w:val="00791B00"/>
    <w:rsid w:val="0079417D"/>
    <w:rsid w:val="0079506D"/>
    <w:rsid w:val="00796939"/>
    <w:rsid w:val="007A1DB1"/>
    <w:rsid w:val="007A282E"/>
    <w:rsid w:val="007A2F93"/>
    <w:rsid w:val="007A4105"/>
    <w:rsid w:val="007A4FB2"/>
    <w:rsid w:val="007A56E4"/>
    <w:rsid w:val="007B146C"/>
    <w:rsid w:val="007B2B4C"/>
    <w:rsid w:val="007B3D59"/>
    <w:rsid w:val="007B3EE6"/>
    <w:rsid w:val="007C01F9"/>
    <w:rsid w:val="007C1E52"/>
    <w:rsid w:val="007C7B8C"/>
    <w:rsid w:val="007D19BB"/>
    <w:rsid w:val="007D1A72"/>
    <w:rsid w:val="007D1DB3"/>
    <w:rsid w:val="007D3A38"/>
    <w:rsid w:val="007D3B3F"/>
    <w:rsid w:val="007D421E"/>
    <w:rsid w:val="007E169D"/>
    <w:rsid w:val="007E24A8"/>
    <w:rsid w:val="007E388D"/>
    <w:rsid w:val="007E3EF2"/>
    <w:rsid w:val="007E7E46"/>
    <w:rsid w:val="007F1F7D"/>
    <w:rsid w:val="007F3A48"/>
    <w:rsid w:val="007F63DD"/>
    <w:rsid w:val="00802ED9"/>
    <w:rsid w:val="00803048"/>
    <w:rsid w:val="00803336"/>
    <w:rsid w:val="008060BF"/>
    <w:rsid w:val="008100F5"/>
    <w:rsid w:val="008103D6"/>
    <w:rsid w:val="0081192C"/>
    <w:rsid w:val="008119B9"/>
    <w:rsid w:val="00815458"/>
    <w:rsid w:val="00821F1B"/>
    <w:rsid w:val="008232FF"/>
    <w:rsid w:val="008240DA"/>
    <w:rsid w:val="00824FE9"/>
    <w:rsid w:val="008264BD"/>
    <w:rsid w:val="0083123C"/>
    <w:rsid w:val="00831DB3"/>
    <w:rsid w:val="00831E38"/>
    <w:rsid w:val="00835C8A"/>
    <w:rsid w:val="0084221E"/>
    <w:rsid w:val="0084567D"/>
    <w:rsid w:val="00847A22"/>
    <w:rsid w:val="008501D8"/>
    <w:rsid w:val="008529C1"/>
    <w:rsid w:val="008536B6"/>
    <w:rsid w:val="00857B28"/>
    <w:rsid w:val="00857F84"/>
    <w:rsid w:val="00860D68"/>
    <w:rsid w:val="0086152C"/>
    <w:rsid w:val="00862BD2"/>
    <w:rsid w:val="00862D88"/>
    <w:rsid w:val="0087042C"/>
    <w:rsid w:val="00872B2E"/>
    <w:rsid w:val="00873914"/>
    <w:rsid w:val="00876E22"/>
    <w:rsid w:val="00877A56"/>
    <w:rsid w:val="00877CEC"/>
    <w:rsid w:val="00882FD7"/>
    <w:rsid w:val="00883B4E"/>
    <w:rsid w:val="00883F6E"/>
    <w:rsid w:val="00886876"/>
    <w:rsid w:val="00894615"/>
    <w:rsid w:val="0089627D"/>
    <w:rsid w:val="00897F9F"/>
    <w:rsid w:val="008A387D"/>
    <w:rsid w:val="008A60D1"/>
    <w:rsid w:val="008A6CA6"/>
    <w:rsid w:val="008A7B6A"/>
    <w:rsid w:val="008A7BDF"/>
    <w:rsid w:val="008B2E24"/>
    <w:rsid w:val="008B56AD"/>
    <w:rsid w:val="008B6CB0"/>
    <w:rsid w:val="008C0A8D"/>
    <w:rsid w:val="008C28E5"/>
    <w:rsid w:val="008C57DA"/>
    <w:rsid w:val="008D565E"/>
    <w:rsid w:val="008D5889"/>
    <w:rsid w:val="008D69FF"/>
    <w:rsid w:val="008E14D7"/>
    <w:rsid w:val="008E21D0"/>
    <w:rsid w:val="008E3F5D"/>
    <w:rsid w:val="008E53DA"/>
    <w:rsid w:val="008E5DB5"/>
    <w:rsid w:val="008F11E2"/>
    <w:rsid w:val="008F14EF"/>
    <w:rsid w:val="008F2FA1"/>
    <w:rsid w:val="008F580E"/>
    <w:rsid w:val="008F5FC3"/>
    <w:rsid w:val="008F7DDE"/>
    <w:rsid w:val="009053B0"/>
    <w:rsid w:val="00905868"/>
    <w:rsid w:val="00905B76"/>
    <w:rsid w:val="00907710"/>
    <w:rsid w:val="009107BA"/>
    <w:rsid w:val="00912BB0"/>
    <w:rsid w:val="00913242"/>
    <w:rsid w:val="009142B6"/>
    <w:rsid w:val="00914A0C"/>
    <w:rsid w:val="00926207"/>
    <w:rsid w:val="00926943"/>
    <w:rsid w:val="0093200D"/>
    <w:rsid w:val="009338AA"/>
    <w:rsid w:val="00934BF7"/>
    <w:rsid w:val="009408AD"/>
    <w:rsid w:val="00943A8D"/>
    <w:rsid w:val="00943F4D"/>
    <w:rsid w:val="009447E3"/>
    <w:rsid w:val="00945854"/>
    <w:rsid w:val="00947B72"/>
    <w:rsid w:val="00952F24"/>
    <w:rsid w:val="0095485A"/>
    <w:rsid w:val="009576FF"/>
    <w:rsid w:val="00962823"/>
    <w:rsid w:val="009665E0"/>
    <w:rsid w:val="009667D6"/>
    <w:rsid w:val="0096691A"/>
    <w:rsid w:val="009721DD"/>
    <w:rsid w:val="00975A4A"/>
    <w:rsid w:val="00975C3F"/>
    <w:rsid w:val="00977840"/>
    <w:rsid w:val="0098071F"/>
    <w:rsid w:val="009875CF"/>
    <w:rsid w:val="00993620"/>
    <w:rsid w:val="009939BC"/>
    <w:rsid w:val="00997891"/>
    <w:rsid w:val="009A032E"/>
    <w:rsid w:val="009A0A5F"/>
    <w:rsid w:val="009A0B23"/>
    <w:rsid w:val="009A3D5C"/>
    <w:rsid w:val="009A4DCB"/>
    <w:rsid w:val="009A712D"/>
    <w:rsid w:val="009A7512"/>
    <w:rsid w:val="009B16F1"/>
    <w:rsid w:val="009B27E2"/>
    <w:rsid w:val="009B3543"/>
    <w:rsid w:val="009B42B8"/>
    <w:rsid w:val="009B5876"/>
    <w:rsid w:val="009B649D"/>
    <w:rsid w:val="009B69CA"/>
    <w:rsid w:val="009C0ACA"/>
    <w:rsid w:val="009C4037"/>
    <w:rsid w:val="009C557E"/>
    <w:rsid w:val="009C5686"/>
    <w:rsid w:val="009D1840"/>
    <w:rsid w:val="009D4EF5"/>
    <w:rsid w:val="009E0C1A"/>
    <w:rsid w:val="009E2C79"/>
    <w:rsid w:val="009E5D95"/>
    <w:rsid w:val="009F4B8F"/>
    <w:rsid w:val="009F4BF1"/>
    <w:rsid w:val="009F4F0B"/>
    <w:rsid w:val="009F601E"/>
    <w:rsid w:val="009F6144"/>
    <w:rsid w:val="00A01376"/>
    <w:rsid w:val="00A06841"/>
    <w:rsid w:val="00A0684C"/>
    <w:rsid w:val="00A0765D"/>
    <w:rsid w:val="00A10621"/>
    <w:rsid w:val="00A13F19"/>
    <w:rsid w:val="00A21740"/>
    <w:rsid w:val="00A218D5"/>
    <w:rsid w:val="00A22859"/>
    <w:rsid w:val="00A22C92"/>
    <w:rsid w:val="00A27240"/>
    <w:rsid w:val="00A31495"/>
    <w:rsid w:val="00A32D7A"/>
    <w:rsid w:val="00A35AFA"/>
    <w:rsid w:val="00A377B7"/>
    <w:rsid w:val="00A4174D"/>
    <w:rsid w:val="00A50294"/>
    <w:rsid w:val="00A52991"/>
    <w:rsid w:val="00A547AD"/>
    <w:rsid w:val="00A54A82"/>
    <w:rsid w:val="00A618CD"/>
    <w:rsid w:val="00A623EA"/>
    <w:rsid w:val="00A62E51"/>
    <w:rsid w:val="00A6300F"/>
    <w:rsid w:val="00A631F0"/>
    <w:rsid w:val="00A6351E"/>
    <w:rsid w:val="00A65D29"/>
    <w:rsid w:val="00A67BD9"/>
    <w:rsid w:val="00A74380"/>
    <w:rsid w:val="00A764A3"/>
    <w:rsid w:val="00A81CD5"/>
    <w:rsid w:val="00A82DDF"/>
    <w:rsid w:val="00A83A82"/>
    <w:rsid w:val="00A8495E"/>
    <w:rsid w:val="00A869F9"/>
    <w:rsid w:val="00A87267"/>
    <w:rsid w:val="00A87800"/>
    <w:rsid w:val="00A9776D"/>
    <w:rsid w:val="00AA0D76"/>
    <w:rsid w:val="00AA4FD9"/>
    <w:rsid w:val="00AA4FDF"/>
    <w:rsid w:val="00AA78F7"/>
    <w:rsid w:val="00AA7CF4"/>
    <w:rsid w:val="00AB13F1"/>
    <w:rsid w:val="00AB56E8"/>
    <w:rsid w:val="00AB6D99"/>
    <w:rsid w:val="00AB6E6D"/>
    <w:rsid w:val="00AC257C"/>
    <w:rsid w:val="00AC2ACC"/>
    <w:rsid w:val="00AC388D"/>
    <w:rsid w:val="00AC4772"/>
    <w:rsid w:val="00AC5A7B"/>
    <w:rsid w:val="00AD0E91"/>
    <w:rsid w:val="00AD1C8F"/>
    <w:rsid w:val="00AD34AB"/>
    <w:rsid w:val="00AD793E"/>
    <w:rsid w:val="00AE3E9C"/>
    <w:rsid w:val="00AE53C3"/>
    <w:rsid w:val="00AE636E"/>
    <w:rsid w:val="00AE64B0"/>
    <w:rsid w:val="00AE684E"/>
    <w:rsid w:val="00AF02DC"/>
    <w:rsid w:val="00AF2D55"/>
    <w:rsid w:val="00AF4D44"/>
    <w:rsid w:val="00AF5ADF"/>
    <w:rsid w:val="00B01044"/>
    <w:rsid w:val="00B023CE"/>
    <w:rsid w:val="00B056DA"/>
    <w:rsid w:val="00B133AE"/>
    <w:rsid w:val="00B1349F"/>
    <w:rsid w:val="00B15B0C"/>
    <w:rsid w:val="00B15E8D"/>
    <w:rsid w:val="00B2036E"/>
    <w:rsid w:val="00B265B4"/>
    <w:rsid w:val="00B26FAE"/>
    <w:rsid w:val="00B27BA8"/>
    <w:rsid w:val="00B3258A"/>
    <w:rsid w:val="00B32679"/>
    <w:rsid w:val="00B32CBD"/>
    <w:rsid w:val="00B36230"/>
    <w:rsid w:val="00B42E20"/>
    <w:rsid w:val="00B433DD"/>
    <w:rsid w:val="00B446F8"/>
    <w:rsid w:val="00B46C3A"/>
    <w:rsid w:val="00B51598"/>
    <w:rsid w:val="00B52A95"/>
    <w:rsid w:val="00B552C4"/>
    <w:rsid w:val="00B563B9"/>
    <w:rsid w:val="00B6285A"/>
    <w:rsid w:val="00B63158"/>
    <w:rsid w:val="00B63C47"/>
    <w:rsid w:val="00B64BC0"/>
    <w:rsid w:val="00B65C4C"/>
    <w:rsid w:val="00B67DEF"/>
    <w:rsid w:val="00B71038"/>
    <w:rsid w:val="00B710D4"/>
    <w:rsid w:val="00B72587"/>
    <w:rsid w:val="00B72F53"/>
    <w:rsid w:val="00B733A1"/>
    <w:rsid w:val="00B73941"/>
    <w:rsid w:val="00B74473"/>
    <w:rsid w:val="00B77E24"/>
    <w:rsid w:val="00B80C52"/>
    <w:rsid w:val="00B85EF5"/>
    <w:rsid w:val="00B866F2"/>
    <w:rsid w:val="00B867A5"/>
    <w:rsid w:val="00B925A5"/>
    <w:rsid w:val="00B946B0"/>
    <w:rsid w:val="00B94742"/>
    <w:rsid w:val="00B960FC"/>
    <w:rsid w:val="00B96529"/>
    <w:rsid w:val="00B97A1A"/>
    <w:rsid w:val="00B97A95"/>
    <w:rsid w:val="00BA54BD"/>
    <w:rsid w:val="00BB2676"/>
    <w:rsid w:val="00BB321F"/>
    <w:rsid w:val="00BB4B07"/>
    <w:rsid w:val="00BC1734"/>
    <w:rsid w:val="00BC2632"/>
    <w:rsid w:val="00BC2EA7"/>
    <w:rsid w:val="00BC6728"/>
    <w:rsid w:val="00BC70E4"/>
    <w:rsid w:val="00BC72F9"/>
    <w:rsid w:val="00BD0BCE"/>
    <w:rsid w:val="00BD2570"/>
    <w:rsid w:val="00BD3D57"/>
    <w:rsid w:val="00BD3FAC"/>
    <w:rsid w:val="00BD44B2"/>
    <w:rsid w:val="00BD5886"/>
    <w:rsid w:val="00BD768B"/>
    <w:rsid w:val="00BD7A12"/>
    <w:rsid w:val="00BE036D"/>
    <w:rsid w:val="00BE0AA9"/>
    <w:rsid w:val="00BE1F5A"/>
    <w:rsid w:val="00BE1FE1"/>
    <w:rsid w:val="00BE3C72"/>
    <w:rsid w:val="00BE4C9F"/>
    <w:rsid w:val="00BE5899"/>
    <w:rsid w:val="00BF1829"/>
    <w:rsid w:val="00BF66BE"/>
    <w:rsid w:val="00BF6ECB"/>
    <w:rsid w:val="00C01AE0"/>
    <w:rsid w:val="00C02B58"/>
    <w:rsid w:val="00C05692"/>
    <w:rsid w:val="00C07D51"/>
    <w:rsid w:val="00C11E92"/>
    <w:rsid w:val="00C11F45"/>
    <w:rsid w:val="00C12AE7"/>
    <w:rsid w:val="00C12E92"/>
    <w:rsid w:val="00C15670"/>
    <w:rsid w:val="00C17679"/>
    <w:rsid w:val="00C22426"/>
    <w:rsid w:val="00C238C7"/>
    <w:rsid w:val="00C26B33"/>
    <w:rsid w:val="00C300F4"/>
    <w:rsid w:val="00C3433A"/>
    <w:rsid w:val="00C37F79"/>
    <w:rsid w:val="00C41B33"/>
    <w:rsid w:val="00C42DE0"/>
    <w:rsid w:val="00C5102E"/>
    <w:rsid w:val="00C54480"/>
    <w:rsid w:val="00C54D20"/>
    <w:rsid w:val="00C550B1"/>
    <w:rsid w:val="00C61E50"/>
    <w:rsid w:val="00C649E9"/>
    <w:rsid w:val="00C65DF9"/>
    <w:rsid w:val="00C67321"/>
    <w:rsid w:val="00C714E0"/>
    <w:rsid w:val="00C71C4C"/>
    <w:rsid w:val="00C74092"/>
    <w:rsid w:val="00C74B74"/>
    <w:rsid w:val="00C81DE5"/>
    <w:rsid w:val="00C92268"/>
    <w:rsid w:val="00C93149"/>
    <w:rsid w:val="00C9636C"/>
    <w:rsid w:val="00C979D2"/>
    <w:rsid w:val="00CA727D"/>
    <w:rsid w:val="00CA78C7"/>
    <w:rsid w:val="00CA7B7A"/>
    <w:rsid w:val="00CB0367"/>
    <w:rsid w:val="00CB1DC1"/>
    <w:rsid w:val="00CB1E05"/>
    <w:rsid w:val="00CB1E92"/>
    <w:rsid w:val="00CB54CB"/>
    <w:rsid w:val="00CB5A85"/>
    <w:rsid w:val="00CB619D"/>
    <w:rsid w:val="00CC4210"/>
    <w:rsid w:val="00CC7ED0"/>
    <w:rsid w:val="00CD403B"/>
    <w:rsid w:val="00CD4CA4"/>
    <w:rsid w:val="00CD58AC"/>
    <w:rsid w:val="00CD6779"/>
    <w:rsid w:val="00CE3EA3"/>
    <w:rsid w:val="00CE727F"/>
    <w:rsid w:val="00CE7664"/>
    <w:rsid w:val="00CF2B35"/>
    <w:rsid w:val="00CF4B26"/>
    <w:rsid w:val="00CF4F89"/>
    <w:rsid w:val="00CF4FA8"/>
    <w:rsid w:val="00D0032F"/>
    <w:rsid w:val="00D0163F"/>
    <w:rsid w:val="00D05E08"/>
    <w:rsid w:val="00D06674"/>
    <w:rsid w:val="00D132E1"/>
    <w:rsid w:val="00D13CDB"/>
    <w:rsid w:val="00D16988"/>
    <w:rsid w:val="00D16E91"/>
    <w:rsid w:val="00D21F67"/>
    <w:rsid w:val="00D23164"/>
    <w:rsid w:val="00D231CB"/>
    <w:rsid w:val="00D2429F"/>
    <w:rsid w:val="00D259EA"/>
    <w:rsid w:val="00D2632B"/>
    <w:rsid w:val="00D27321"/>
    <w:rsid w:val="00D305A0"/>
    <w:rsid w:val="00D30C3C"/>
    <w:rsid w:val="00D35EE4"/>
    <w:rsid w:val="00D3740A"/>
    <w:rsid w:val="00D41DD6"/>
    <w:rsid w:val="00D423CF"/>
    <w:rsid w:val="00D468F1"/>
    <w:rsid w:val="00D47F7F"/>
    <w:rsid w:val="00D52620"/>
    <w:rsid w:val="00D54D9B"/>
    <w:rsid w:val="00D55BDA"/>
    <w:rsid w:val="00D55D9B"/>
    <w:rsid w:val="00D63FEE"/>
    <w:rsid w:val="00D64171"/>
    <w:rsid w:val="00D65006"/>
    <w:rsid w:val="00D669A3"/>
    <w:rsid w:val="00D66F08"/>
    <w:rsid w:val="00D717A4"/>
    <w:rsid w:val="00D73823"/>
    <w:rsid w:val="00D73E04"/>
    <w:rsid w:val="00D74B81"/>
    <w:rsid w:val="00D80328"/>
    <w:rsid w:val="00D80DFE"/>
    <w:rsid w:val="00D82C43"/>
    <w:rsid w:val="00D82C66"/>
    <w:rsid w:val="00D8424F"/>
    <w:rsid w:val="00D8535C"/>
    <w:rsid w:val="00D8549D"/>
    <w:rsid w:val="00D8562E"/>
    <w:rsid w:val="00D91DA3"/>
    <w:rsid w:val="00D93353"/>
    <w:rsid w:val="00D94B98"/>
    <w:rsid w:val="00DA4893"/>
    <w:rsid w:val="00DB051D"/>
    <w:rsid w:val="00DB097B"/>
    <w:rsid w:val="00DB28B1"/>
    <w:rsid w:val="00DB3BC5"/>
    <w:rsid w:val="00DB45C8"/>
    <w:rsid w:val="00DB6BFA"/>
    <w:rsid w:val="00DC0EEE"/>
    <w:rsid w:val="00DC1298"/>
    <w:rsid w:val="00DC37C8"/>
    <w:rsid w:val="00DC4156"/>
    <w:rsid w:val="00DC5154"/>
    <w:rsid w:val="00DC5940"/>
    <w:rsid w:val="00DC6BDC"/>
    <w:rsid w:val="00DC6D90"/>
    <w:rsid w:val="00DC72F9"/>
    <w:rsid w:val="00DD0B4A"/>
    <w:rsid w:val="00DD1ABB"/>
    <w:rsid w:val="00DD2AF4"/>
    <w:rsid w:val="00DD31B6"/>
    <w:rsid w:val="00DD6A7B"/>
    <w:rsid w:val="00DD7849"/>
    <w:rsid w:val="00DE2E67"/>
    <w:rsid w:val="00DE4AFF"/>
    <w:rsid w:val="00DE6E35"/>
    <w:rsid w:val="00DE78DD"/>
    <w:rsid w:val="00DF3467"/>
    <w:rsid w:val="00DF4545"/>
    <w:rsid w:val="00DF6105"/>
    <w:rsid w:val="00DF73A3"/>
    <w:rsid w:val="00E02EF9"/>
    <w:rsid w:val="00E02FD9"/>
    <w:rsid w:val="00E04594"/>
    <w:rsid w:val="00E045FA"/>
    <w:rsid w:val="00E04E53"/>
    <w:rsid w:val="00E06BC9"/>
    <w:rsid w:val="00E14705"/>
    <w:rsid w:val="00E17210"/>
    <w:rsid w:val="00E17748"/>
    <w:rsid w:val="00E17BEB"/>
    <w:rsid w:val="00E23D6C"/>
    <w:rsid w:val="00E257B6"/>
    <w:rsid w:val="00E268F4"/>
    <w:rsid w:val="00E309F0"/>
    <w:rsid w:val="00E32C8E"/>
    <w:rsid w:val="00E32FEF"/>
    <w:rsid w:val="00E332B9"/>
    <w:rsid w:val="00E34953"/>
    <w:rsid w:val="00E35567"/>
    <w:rsid w:val="00E358B9"/>
    <w:rsid w:val="00E3608E"/>
    <w:rsid w:val="00E3742B"/>
    <w:rsid w:val="00E41302"/>
    <w:rsid w:val="00E42473"/>
    <w:rsid w:val="00E45671"/>
    <w:rsid w:val="00E45864"/>
    <w:rsid w:val="00E47785"/>
    <w:rsid w:val="00E47B8D"/>
    <w:rsid w:val="00E5373D"/>
    <w:rsid w:val="00E561F2"/>
    <w:rsid w:val="00E607D0"/>
    <w:rsid w:val="00E612AC"/>
    <w:rsid w:val="00E617B3"/>
    <w:rsid w:val="00E617FE"/>
    <w:rsid w:val="00E63A5B"/>
    <w:rsid w:val="00E63BA8"/>
    <w:rsid w:val="00E6459A"/>
    <w:rsid w:val="00E70AE1"/>
    <w:rsid w:val="00E70C1B"/>
    <w:rsid w:val="00E73578"/>
    <w:rsid w:val="00E73BA0"/>
    <w:rsid w:val="00E73C25"/>
    <w:rsid w:val="00E74F9B"/>
    <w:rsid w:val="00E75299"/>
    <w:rsid w:val="00E76AD8"/>
    <w:rsid w:val="00E83718"/>
    <w:rsid w:val="00E86346"/>
    <w:rsid w:val="00E9056C"/>
    <w:rsid w:val="00E905CD"/>
    <w:rsid w:val="00E91808"/>
    <w:rsid w:val="00E9334D"/>
    <w:rsid w:val="00E95C83"/>
    <w:rsid w:val="00E97B55"/>
    <w:rsid w:val="00EA1614"/>
    <w:rsid w:val="00EA20D3"/>
    <w:rsid w:val="00EA23EB"/>
    <w:rsid w:val="00EA30C3"/>
    <w:rsid w:val="00EB0C36"/>
    <w:rsid w:val="00EB1DD0"/>
    <w:rsid w:val="00EB3026"/>
    <w:rsid w:val="00EB7D67"/>
    <w:rsid w:val="00EC01FC"/>
    <w:rsid w:val="00EC2D8C"/>
    <w:rsid w:val="00EC30CF"/>
    <w:rsid w:val="00EC41D9"/>
    <w:rsid w:val="00EC7478"/>
    <w:rsid w:val="00ED0519"/>
    <w:rsid w:val="00ED0685"/>
    <w:rsid w:val="00ED1F43"/>
    <w:rsid w:val="00ED23DC"/>
    <w:rsid w:val="00EE04FA"/>
    <w:rsid w:val="00EE2BCD"/>
    <w:rsid w:val="00EE38F0"/>
    <w:rsid w:val="00EE5257"/>
    <w:rsid w:val="00EF02BF"/>
    <w:rsid w:val="00EF249A"/>
    <w:rsid w:val="00EF4C3A"/>
    <w:rsid w:val="00EF4D4C"/>
    <w:rsid w:val="00EF5E2E"/>
    <w:rsid w:val="00F00776"/>
    <w:rsid w:val="00F036E3"/>
    <w:rsid w:val="00F03E10"/>
    <w:rsid w:val="00F06735"/>
    <w:rsid w:val="00F06EF9"/>
    <w:rsid w:val="00F133D3"/>
    <w:rsid w:val="00F1471F"/>
    <w:rsid w:val="00F151A3"/>
    <w:rsid w:val="00F15CC0"/>
    <w:rsid w:val="00F22620"/>
    <w:rsid w:val="00F25CEF"/>
    <w:rsid w:val="00F25FF1"/>
    <w:rsid w:val="00F33592"/>
    <w:rsid w:val="00F337DF"/>
    <w:rsid w:val="00F41EBF"/>
    <w:rsid w:val="00F50BD2"/>
    <w:rsid w:val="00F62583"/>
    <w:rsid w:val="00F63ABE"/>
    <w:rsid w:val="00F650CB"/>
    <w:rsid w:val="00F65471"/>
    <w:rsid w:val="00F6599C"/>
    <w:rsid w:val="00F70695"/>
    <w:rsid w:val="00F7131C"/>
    <w:rsid w:val="00F71CC9"/>
    <w:rsid w:val="00F72796"/>
    <w:rsid w:val="00F73423"/>
    <w:rsid w:val="00F739C3"/>
    <w:rsid w:val="00F7515A"/>
    <w:rsid w:val="00F85B56"/>
    <w:rsid w:val="00F87744"/>
    <w:rsid w:val="00F914B8"/>
    <w:rsid w:val="00F97918"/>
    <w:rsid w:val="00FA1E6C"/>
    <w:rsid w:val="00FA3149"/>
    <w:rsid w:val="00FA7C0E"/>
    <w:rsid w:val="00FB524C"/>
    <w:rsid w:val="00FB6FB5"/>
    <w:rsid w:val="00FC12EA"/>
    <w:rsid w:val="00FC1DB7"/>
    <w:rsid w:val="00FC316D"/>
    <w:rsid w:val="00FC3FA1"/>
    <w:rsid w:val="00FC5CBE"/>
    <w:rsid w:val="00FD1508"/>
    <w:rsid w:val="00FD1C61"/>
    <w:rsid w:val="00FE1753"/>
    <w:rsid w:val="00FE2C29"/>
    <w:rsid w:val="00FE4FC3"/>
    <w:rsid w:val="00FE510B"/>
    <w:rsid w:val="00FE615E"/>
    <w:rsid w:val="00FF1C6D"/>
    <w:rsid w:val="00FF2632"/>
    <w:rsid w:val="00FF39F8"/>
    <w:rsid w:val="00FF3E43"/>
    <w:rsid w:val="00FF594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2F6AB8"/>
  <w15:docId w15:val="{C900E4CF-F6AF-4B08-AD7B-60F20B930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link w:val="Nagwek1Znak"/>
    <w:qFormat/>
    <w:rsid w:val="00DC515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qFormat/>
    <w:rsid w:val="002A3015"/>
    <w:pPr>
      <w:keepNext/>
      <w:spacing w:before="240" w:after="60"/>
      <w:outlineLvl w:val="1"/>
    </w:pPr>
    <w:rPr>
      <w:rFonts w:ascii="Arial" w:hAnsi="Arial" w:cs="Arial"/>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link w:val="ZnakZnak"/>
    <w:uiPriority w:val="99"/>
    <w:semiHidden/>
    <w:unhideWhenUsed/>
  </w:style>
  <w:style w:type="paragraph" w:styleId="Stopka">
    <w:name w:val="footer"/>
    <w:basedOn w:val="Normalny"/>
    <w:rsid w:val="00B6285A"/>
    <w:pPr>
      <w:tabs>
        <w:tab w:val="center" w:pos="4536"/>
        <w:tab w:val="right" w:pos="9072"/>
      </w:tabs>
    </w:pPr>
  </w:style>
  <w:style w:type="character" w:styleId="Numerstrony">
    <w:name w:val="page number"/>
    <w:basedOn w:val="Domylnaczcionkaakapitu"/>
    <w:rsid w:val="00B6285A"/>
  </w:style>
  <w:style w:type="character" w:styleId="Hipercze">
    <w:name w:val="Hyperlink"/>
    <w:rsid w:val="00B6285A"/>
    <w:rPr>
      <w:color w:val="0000FF"/>
      <w:u w:val="single"/>
    </w:rPr>
  </w:style>
  <w:style w:type="paragraph" w:styleId="Tekstprzypisukocowego">
    <w:name w:val="endnote text"/>
    <w:basedOn w:val="Normalny"/>
    <w:semiHidden/>
    <w:rsid w:val="00CF4F89"/>
    <w:rPr>
      <w:sz w:val="20"/>
      <w:szCs w:val="20"/>
    </w:rPr>
  </w:style>
  <w:style w:type="character" w:styleId="Odwoanieprzypisukocowego">
    <w:name w:val="endnote reference"/>
    <w:semiHidden/>
    <w:rsid w:val="00CF4F89"/>
    <w:rPr>
      <w:vertAlign w:val="superscript"/>
    </w:rPr>
  </w:style>
  <w:style w:type="table" w:styleId="Tabela-Siatka">
    <w:name w:val="Table Grid"/>
    <w:basedOn w:val="Standardowy"/>
    <w:uiPriority w:val="39"/>
    <w:rsid w:val="007E38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semiHidden/>
    <w:rsid w:val="00BE5899"/>
    <w:rPr>
      <w:rFonts w:ascii="Tahoma" w:hAnsi="Tahoma" w:cs="Tahoma"/>
      <w:sz w:val="16"/>
      <w:szCs w:val="16"/>
    </w:rPr>
  </w:style>
  <w:style w:type="paragraph" w:customStyle="1" w:styleId="ZnakZnak">
    <w:name w:val="Znak Znak"/>
    <w:basedOn w:val="Normalny"/>
    <w:link w:val="Bezlisty"/>
    <w:rsid w:val="00461CED"/>
    <w:pPr>
      <w:spacing w:line="360" w:lineRule="auto"/>
      <w:jc w:val="both"/>
    </w:pPr>
    <w:rPr>
      <w:rFonts w:ascii="Verdana" w:hAnsi="Verdana"/>
      <w:sz w:val="20"/>
      <w:szCs w:val="20"/>
    </w:rPr>
  </w:style>
  <w:style w:type="paragraph" w:styleId="Nagwek">
    <w:name w:val="header"/>
    <w:basedOn w:val="Normalny"/>
    <w:link w:val="NagwekZnak"/>
    <w:rsid w:val="00BE3C72"/>
    <w:pPr>
      <w:tabs>
        <w:tab w:val="center" w:pos="4536"/>
        <w:tab w:val="right" w:pos="9072"/>
      </w:tabs>
    </w:pPr>
  </w:style>
  <w:style w:type="paragraph" w:customStyle="1" w:styleId="Default">
    <w:name w:val="Default"/>
    <w:rsid w:val="00AD0E91"/>
    <w:pPr>
      <w:autoSpaceDE w:val="0"/>
      <w:autoSpaceDN w:val="0"/>
      <w:adjustRightInd w:val="0"/>
    </w:pPr>
    <w:rPr>
      <w:rFonts w:ascii="Arial" w:hAnsi="Arial" w:cs="Arial"/>
      <w:color w:val="000000"/>
      <w:sz w:val="24"/>
      <w:szCs w:val="24"/>
    </w:rPr>
  </w:style>
  <w:style w:type="character" w:styleId="Odwoanieprzypisudolnego">
    <w:name w:val="footnote reference"/>
    <w:aliases w:val="Footnote Reference Number,Footnote symbol,Footnote reference number,note TESI,SUPERS,EN Footnote Reference,Odwołanie przypisu,Footnote number,Ref,de nota al pie,Odwo3anie przypisu,Times 10 Point,Exposant 3 Point,number,16 Poi"/>
    <w:rsid w:val="006451CD"/>
    <w:rPr>
      <w:vertAlign w:val="superscript"/>
    </w:rPr>
  </w:style>
  <w:style w:type="paragraph" w:styleId="Tekstprzypisudolnego">
    <w:name w:val="footnote text"/>
    <w:aliases w:val="Podrozdział,Footnote,Podrozdzia3,-E Fuﬂnotentext,Fuﬂnotentext Ursprung,Fußnotentext Ursprung,-E Fußnotentext,Fußnote,Footnote text,Tekst przypisu Znak Znak Znak Znak,Tekst przypisu Znak Znak Znak Znak Znak,FOOTNOTES,Znak Znak Znak"/>
    <w:basedOn w:val="Normalny"/>
    <w:link w:val="TekstprzypisudolnegoZnak"/>
    <w:uiPriority w:val="99"/>
    <w:rsid w:val="006451CD"/>
    <w:pPr>
      <w:suppressAutoHyphens/>
    </w:pPr>
    <w:rPr>
      <w:sz w:val="20"/>
      <w:szCs w:val="20"/>
      <w:lang w:eastAsia="ar-SA"/>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Footnote text Znak,Tekst przypisu Znak Znak Znak Znak Znak1"/>
    <w:link w:val="Tekstprzypisudolnego"/>
    <w:uiPriority w:val="99"/>
    <w:rsid w:val="006451CD"/>
    <w:rPr>
      <w:lang w:val="pl-PL" w:eastAsia="ar-SA" w:bidi="ar-SA"/>
    </w:rPr>
  </w:style>
  <w:style w:type="character" w:styleId="Pogrubienie">
    <w:name w:val="Strong"/>
    <w:qFormat/>
    <w:rsid w:val="006451CD"/>
    <w:rPr>
      <w:b/>
      <w:bCs/>
    </w:rPr>
  </w:style>
  <w:style w:type="paragraph" w:styleId="Akapitzlist">
    <w:name w:val="List Paragraph"/>
    <w:aliases w:val="Sl_Akapit z listą"/>
    <w:basedOn w:val="Normalny"/>
    <w:link w:val="AkapitzlistZnak"/>
    <w:uiPriority w:val="34"/>
    <w:qFormat/>
    <w:rsid w:val="0074107C"/>
    <w:pPr>
      <w:ind w:left="708"/>
    </w:pPr>
  </w:style>
  <w:style w:type="character" w:styleId="Odwoaniedokomentarza">
    <w:name w:val="annotation reference"/>
    <w:rsid w:val="00AE64B0"/>
    <w:rPr>
      <w:sz w:val="16"/>
      <w:szCs w:val="16"/>
    </w:rPr>
  </w:style>
  <w:style w:type="paragraph" w:styleId="Tekstkomentarza">
    <w:name w:val="annotation text"/>
    <w:basedOn w:val="Normalny"/>
    <w:link w:val="TekstkomentarzaZnak"/>
    <w:rsid w:val="00AE64B0"/>
    <w:rPr>
      <w:sz w:val="20"/>
      <w:szCs w:val="20"/>
    </w:rPr>
  </w:style>
  <w:style w:type="character" w:customStyle="1" w:styleId="TekstkomentarzaZnak">
    <w:name w:val="Tekst komentarza Znak"/>
    <w:basedOn w:val="Domylnaczcionkaakapitu"/>
    <w:link w:val="Tekstkomentarza"/>
    <w:rsid w:val="00AE64B0"/>
  </w:style>
  <w:style w:type="paragraph" w:styleId="Tematkomentarza">
    <w:name w:val="annotation subject"/>
    <w:basedOn w:val="Tekstkomentarza"/>
    <w:next w:val="Tekstkomentarza"/>
    <w:link w:val="TematkomentarzaZnak"/>
    <w:rsid w:val="00AE64B0"/>
    <w:rPr>
      <w:b/>
      <w:bCs/>
    </w:rPr>
  </w:style>
  <w:style w:type="character" w:customStyle="1" w:styleId="TematkomentarzaZnak">
    <w:name w:val="Temat komentarza Znak"/>
    <w:link w:val="Tematkomentarza"/>
    <w:rsid w:val="00AE64B0"/>
    <w:rPr>
      <w:b/>
      <w:bCs/>
    </w:rPr>
  </w:style>
  <w:style w:type="paragraph" w:customStyle="1" w:styleId="NormalnyArial">
    <w:name w:val="Normalny + Arial"/>
    <w:aliases w:val="10 pt,Wyjustowany,Po:  6 pt"/>
    <w:basedOn w:val="Normalny"/>
    <w:rsid w:val="0056184E"/>
    <w:pPr>
      <w:tabs>
        <w:tab w:val="num" w:pos="720"/>
      </w:tabs>
      <w:spacing w:after="120"/>
      <w:ind w:left="720" w:hanging="720"/>
      <w:jc w:val="both"/>
    </w:pPr>
    <w:rPr>
      <w:rFonts w:ascii="Arial" w:hAnsi="Arial" w:cs="Arial"/>
      <w:sz w:val="20"/>
      <w:szCs w:val="20"/>
    </w:rPr>
  </w:style>
  <w:style w:type="character" w:customStyle="1" w:styleId="NagwekZnak">
    <w:name w:val="Nagłówek Znak"/>
    <w:basedOn w:val="Domylnaczcionkaakapitu"/>
    <w:link w:val="Nagwek"/>
    <w:locked/>
    <w:rsid w:val="00156767"/>
    <w:rPr>
      <w:sz w:val="24"/>
      <w:szCs w:val="24"/>
    </w:rPr>
  </w:style>
  <w:style w:type="character" w:customStyle="1" w:styleId="Nagwek1Znak">
    <w:name w:val="Nagłówek 1 Znak"/>
    <w:basedOn w:val="Domylnaczcionkaakapitu"/>
    <w:link w:val="Nagwek1"/>
    <w:rsid w:val="00DC5154"/>
    <w:rPr>
      <w:rFonts w:asciiTheme="majorHAnsi" w:eastAsiaTheme="majorEastAsia" w:hAnsiTheme="majorHAnsi" w:cstheme="majorBidi"/>
      <w:b/>
      <w:bCs/>
      <w:color w:val="365F91" w:themeColor="accent1" w:themeShade="BF"/>
      <w:sz w:val="28"/>
      <w:szCs w:val="28"/>
    </w:rPr>
  </w:style>
  <w:style w:type="paragraph" w:styleId="NormalnyWeb">
    <w:name w:val="Normal (Web)"/>
    <w:basedOn w:val="Normalny"/>
    <w:rsid w:val="00DC5154"/>
  </w:style>
  <w:style w:type="paragraph" w:styleId="Tekstpodstawowy">
    <w:name w:val="Body Text"/>
    <w:basedOn w:val="Normalny"/>
    <w:link w:val="TekstpodstawowyZnak"/>
    <w:rsid w:val="001146A7"/>
    <w:pPr>
      <w:jc w:val="both"/>
    </w:pPr>
    <w:rPr>
      <w:rFonts w:ascii="Arial" w:hAnsi="Arial" w:cs="Arial"/>
    </w:rPr>
  </w:style>
  <w:style w:type="character" w:customStyle="1" w:styleId="TekstpodstawowyZnak">
    <w:name w:val="Tekst podstawowy Znak"/>
    <w:basedOn w:val="Domylnaczcionkaakapitu"/>
    <w:link w:val="Tekstpodstawowy"/>
    <w:rsid w:val="001146A7"/>
    <w:rPr>
      <w:rFonts w:ascii="Arial" w:hAnsi="Arial" w:cs="Arial"/>
      <w:sz w:val="24"/>
      <w:szCs w:val="24"/>
    </w:rPr>
  </w:style>
  <w:style w:type="character" w:customStyle="1" w:styleId="Nierozpoznanawzmianka1">
    <w:name w:val="Nierozpoznana wzmianka1"/>
    <w:basedOn w:val="Domylnaczcionkaakapitu"/>
    <w:uiPriority w:val="99"/>
    <w:semiHidden/>
    <w:unhideWhenUsed/>
    <w:rsid w:val="0073126C"/>
    <w:rPr>
      <w:color w:val="808080"/>
      <w:shd w:val="clear" w:color="auto" w:fill="E6E6E6"/>
    </w:rPr>
  </w:style>
  <w:style w:type="paragraph" w:customStyle="1" w:styleId="Tekstpodstawowywcity1">
    <w:name w:val="Tekst podstawowy wcięty1"/>
    <w:basedOn w:val="Normalny"/>
    <w:rsid w:val="006D6C89"/>
    <w:pPr>
      <w:ind w:left="360"/>
      <w:jc w:val="both"/>
    </w:pPr>
    <w:rPr>
      <w:rFonts w:ascii="Arial" w:hAnsi="Arial" w:cs="Arial"/>
    </w:rPr>
  </w:style>
  <w:style w:type="paragraph" w:customStyle="1" w:styleId="Standardowy0">
    <w:name w:val="Standardowy.+"/>
    <w:rsid w:val="006D6C89"/>
    <w:rPr>
      <w:rFonts w:ascii="Arial" w:hAnsi="Arial" w:cs="Arial"/>
      <w:sz w:val="24"/>
      <w:szCs w:val="24"/>
    </w:rPr>
  </w:style>
  <w:style w:type="character" w:customStyle="1" w:styleId="AkapitzlistZnak">
    <w:name w:val="Akapit z listą Znak"/>
    <w:aliases w:val="Sl_Akapit z listą Znak"/>
    <w:link w:val="Akapitzlist"/>
    <w:uiPriority w:val="34"/>
    <w:qFormat/>
    <w:locked/>
    <w:rsid w:val="009665E0"/>
    <w:rPr>
      <w:sz w:val="24"/>
      <w:szCs w:val="24"/>
    </w:rPr>
  </w:style>
  <w:style w:type="character" w:customStyle="1" w:styleId="Nierozpoznanawzmianka2">
    <w:name w:val="Nierozpoznana wzmianka2"/>
    <w:basedOn w:val="Domylnaczcionkaakapitu"/>
    <w:uiPriority w:val="99"/>
    <w:semiHidden/>
    <w:unhideWhenUsed/>
    <w:rsid w:val="00423FC8"/>
    <w:rPr>
      <w:color w:val="605E5C"/>
      <w:shd w:val="clear" w:color="auto" w:fill="E1DFDD"/>
    </w:rPr>
  </w:style>
  <w:style w:type="character" w:customStyle="1" w:styleId="object">
    <w:name w:val="object"/>
    <w:basedOn w:val="Domylnaczcionkaakapitu"/>
    <w:rsid w:val="0074642A"/>
  </w:style>
  <w:style w:type="character" w:customStyle="1" w:styleId="UnresolvedMention">
    <w:name w:val="Unresolved Mention"/>
    <w:basedOn w:val="Domylnaczcionkaakapitu"/>
    <w:uiPriority w:val="99"/>
    <w:semiHidden/>
    <w:unhideWhenUsed/>
    <w:rsid w:val="00204D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924463">
      <w:bodyDiv w:val="1"/>
      <w:marLeft w:val="0"/>
      <w:marRight w:val="0"/>
      <w:marTop w:val="0"/>
      <w:marBottom w:val="0"/>
      <w:divBdr>
        <w:top w:val="none" w:sz="0" w:space="0" w:color="auto"/>
        <w:left w:val="none" w:sz="0" w:space="0" w:color="auto"/>
        <w:bottom w:val="none" w:sz="0" w:space="0" w:color="auto"/>
        <w:right w:val="none" w:sz="0" w:space="0" w:color="auto"/>
      </w:divBdr>
    </w:div>
    <w:div w:id="410350459">
      <w:bodyDiv w:val="1"/>
      <w:marLeft w:val="0"/>
      <w:marRight w:val="0"/>
      <w:marTop w:val="0"/>
      <w:marBottom w:val="0"/>
      <w:divBdr>
        <w:top w:val="none" w:sz="0" w:space="0" w:color="auto"/>
        <w:left w:val="none" w:sz="0" w:space="0" w:color="auto"/>
        <w:bottom w:val="none" w:sz="0" w:space="0" w:color="auto"/>
        <w:right w:val="none" w:sz="0" w:space="0" w:color="auto"/>
      </w:divBdr>
    </w:div>
    <w:div w:id="862089985">
      <w:bodyDiv w:val="1"/>
      <w:marLeft w:val="0"/>
      <w:marRight w:val="0"/>
      <w:marTop w:val="0"/>
      <w:marBottom w:val="0"/>
      <w:divBdr>
        <w:top w:val="none" w:sz="0" w:space="0" w:color="auto"/>
        <w:left w:val="none" w:sz="0" w:space="0" w:color="auto"/>
        <w:bottom w:val="none" w:sz="0" w:space="0" w:color="auto"/>
        <w:right w:val="none" w:sz="0" w:space="0" w:color="auto"/>
      </w:divBdr>
    </w:div>
    <w:div w:id="1287539829">
      <w:bodyDiv w:val="1"/>
      <w:marLeft w:val="0"/>
      <w:marRight w:val="0"/>
      <w:marTop w:val="0"/>
      <w:marBottom w:val="0"/>
      <w:divBdr>
        <w:top w:val="none" w:sz="0" w:space="0" w:color="auto"/>
        <w:left w:val="none" w:sz="0" w:space="0" w:color="auto"/>
        <w:bottom w:val="none" w:sz="0" w:space="0" w:color="auto"/>
        <w:right w:val="none" w:sz="0" w:space="0" w:color="auto"/>
      </w:divBdr>
      <w:divsChild>
        <w:div w:id="334189943">
          <w:marLeft w:val="0"/>
          <w:marRight w:val="0"/>
          <w:marTop w:val="0"/>
          <w:marBottom w:val="0"/>
          <w:divBdr>
            <w:top w:val="none" w:sz="0" w:space="0" w:color="auto"/>
            <w:left w:val="none" w:sz="0" w:space="0" w:color="auto"/>
            <w:bottom w:val="none" w:sz="0" w:space="0" w:color="auto"/>
            <w:right w:val="none" w:sz="0" w:space="0" w:color="auto"/>
          </w:divBdr>
        </w:div>
        <w:div w:id="479349740">
          <w:marLeft w:val="0"/>
          <w:marRight w:val="0"/>
          <w:marTop w:val="0"/>
          <w:marBottom w:val="0"/>
          <w:divBdr>
            <w:top w:val="none" w:sz="0" w:space="0" w:color="auto"/>
            <w:left w:val="none" w:sz="0" w:space="0" w:color="auto"/>
            <w:bottom w:val="none" w:sz="0" w:space="0" w:color="auto"/>
            <w:right w:val="none" w:sz="0" w:space="0" w:color="auto"/>
          </w:divBdr>
        </w:div>
        <w:div w:id="526649343">
          <w:marLeft w:val="0"/>
          <w:marRight w:val="0"/>
          <w:marTop w:val="0"/>
          <w:marBottom w:val="0"/>
          <w:divBdr>
            <w:top w:val="none" w:sz="0" w:space="0" w:color="auto"/>
            <w:left w:val="none" w:sz="0" w:space="0" w:color="auto"/>
            <w:bottom w:val="none" w:sz="0" w:space="0" w:color="auto"/>
            <w:right w:val="none" w:sz="0" w:space="0" w:color="auto"/>
          </w:divBdr>
        </w:div>
        <w:div w:id="1565682985">
          <w:marLeft w:val="0"/>
          <w:marRight w:val="0"/>
          <w:marTop w:val="0"/>
          <w:marBottom w:val="0"/>
          <w:divBdr>
            <w:top w:val="none" w:sz="0" w:space="0" w:color="auto"/>
            <w:left w:val="none" w:sz="0" w:space="0" w:color="auto"/>
            <w:bottom w:val="none" w:sz="0" w:space="0" w:color="auto"/>
            <w:right w:val="none" w:sz="0" w:space="0" w:color="auto"/>
          </w:divBdr>
        </w:div>
        <w:div w:id="1571502515">
          <w:marLeft w:val="0"/>
          <w:marRight w:val="0"/>
          <w:marTop w:val="0"/>
          <w:marBottom w:val="0"/>
          <w:divBdr>
            <w:top w:val="none" w:sz="0" w:space="0" w:color="auto"/>
            <w:left w:val="none" w:sz="0" w:space="0" w:color="auto"/>
            <w:bottom w:val="none" w:sz="0" w:space="0" w:color="auto"/>
            <w:right w:val="none" w:sz="0" w:space="0" w:color="auto"/>
          </w:divBdr>
        </w:div>
        <w:div w:id="1731296765">
          <w:marLeft w:val="0"/>
          <w:marRight w:val="0"/>
          <w:marTop w:val="0"/>
          <w:marBottom w:val="0"/>
          <w:divBdr>
            <w:top w:val="none" w:sz="0" w:space="0" w:color="auto"/>
            <w:left w:val="none" w:sz="0" w:space="0" w:color="auto"/>
            <w:bottom w:val="none" w:sz="0" w:space="0" w:color="auto"/>
            <w:right w:val="none" w:sz="0" w:space="0" w:color="auto"/>
          </w:divBdr>
        </w:div>
        <w:div w:id="2061705766">
          <w:marLeft w:val="0"/>
          <w:marRight w:val="0"/>
          <w:marTop w:val="0"/>
          <w:marBottom w:val="0"/>
          <w:divBdr>
            <w:top w:val="none" w:sz="0" w:space="0" w:color="auto"/>
            <w:left w:val="none" w:sz="0" w:space="0" w:color="auto"/>
            <w:bottom w:val="none" w:sz="0" w:space="0" w:color="auto"/>
            <w:right w:val="none" w:sz="0" w:space="0" w:color="auto"/>
          </w:divBdr>
        </w:div>
      </w:divsChild>
    </w:div>
    <w:div w:id="1792818227">
      <w:bodyDiv w:val="1"/>
      <w:marLeft w:val="0"/>
      <w:marRight w:val="0"/>
      <w:marTop w:val="0"/>
      <w:marBottom w:val="0"/>
      <w:divBdr>
        <w:top w:val="none" w:sz="0" w:space="0" w:color="auto"/>
        <w:left w:val="none" w:sz="0" w:space="0" w:color="auto"/>
        <w:bottom w:val="none" w:sz="0" w:space="0" w:color="auto"/>
        <w:right w:val="none" w:sz="0" w:space="0" w:color="auto"/>
      </w:divBdr>
    </w:div>
    <w:div w:id="1914074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gnieszka.napi&#243;rkowska@klimat.gov.pl"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aleksandra.mrowinska@mos.gov.p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ata.kurek@klimat.gov.pl" TargetMode="External"/><Relationship Id="rId5" Type="http://schemas.openxmlformats.org/officeDocument/2006/relationships/webSettings" Target="webSettings.xml"/><Relationship Id="rId15" Type="http://schemas.openxmlformats.org/officeDocument/2006/relationships/hyperlink" Target="mailto:beata.kurek@klimat.gov.pl" TargetMode="External"/><Relationship Id="rId10" Type="http://schemas.openxmlformats.org/officeDocument/2006/relationships/hyperlink" Target="http://www.bip.mos.gov.pl"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mos.bip.gov.pl" TargetMode="External"/><Relationship Id="rId14" Type="http://schemas.openxmlformats.org/officeDocument/2006/relationships/hyperlink" Target="mailto:agnieszka.napi&#243;rkowska@klimat.gov.pl" TargetMode="External"/><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934158-B504-4A9C-B7D3-FE5BF9889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8433</Words>
  <Characters>50599</Characters>
  <Application>Microsoft Office Word</Application>
  <DocSecurity>0</DocSecurity>
  <Lines>421</Lines>
  <Paragraphs>117</Paragraphs>
  <ScaleCrop>false</ScaleCrop>
  <HeadingPairs>
    <vt:vector size="2" baseType="variant">
      <vt:variant>
        <vt:lpstr>Tytuł</vt:lpstr>
      </vt:variant>
      <vt:variant>
        <vt:i4>1</vt:i4>
      </vt:variant>
    </vt:vector>
  </HeadingPairs>
  <TitlesOfParts>
    <vt:vector size="1" baseType="lpstr">
      <vt:lpstr>Warszawa, dnia ………</vt:lpstr>
    </vt:vector>
  </TitlesOfParts>
  <Company>MRR</Company>
  <LinksUpToDate>false</LinksUpToDate>
  <CharactersWithSpaces>58915</CharactersWithSpaces>
  <SharedDoc>false</SharedDoc>
  <HLinks>
    <vt:vector size="6" baseType="variant">
      <vt:variant>
        <vt:i4>131153</vt:i4>
      </vt:variant>
      <vt:variant>
        <vt:i4>0</vt:i4>
      </vt:variant>
      <vt:variant>
        <vt:i4>0</vt:i4>
      </vt:variant>
      <vt:variant>
        <vt:i4>5</vt:i4>
      </vt:variant>
      <vt:variant>
        <vt:lpwstr>http://www.mr.bip.gov.pl/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Warszawa, dnia ………</dc:title>
  <dc:subject/>
  <dc:creator>malgorzata_laskus</dc:creator>
  <cp:keywords/>
  <dc:description/>
  <cp:lastModifiedBy>KUREK Beata</cp:lastModifiedBy>
  <cp:revision>3</cp:revision>
  <cp:lastPrinted>2018-06-06T13:54:00Z</cp:lastPrinted>
  <dcterms:created xsi:type="dcterms:W3CDTF">2020-07-02T05:50:00Z</dcterms:created>
  <dcterms:modified xsi:type="dcterms:W3CDTF">2020-07-02T05:50:00Z</dcterms:modified>
</cp:coreProperties>
</file>