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DA10" w14:textId="77777777" w:rsidR="00BA1288" w:rsidRPr="00B847B2" w:rsidRDefault="00BA1288" w:rsidP="00BA12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3A3C8283" w14:textId="77777777" w:rsidR="00C65A4E" w:rsidRPr="00B847B2" w:rsidRDefault="00C65A4E" w:rsidP="00C65A4E">
      <w:pPr>
        <w:jc w:val="center"/>
        <w:rPr>
          <w:rFonts w:ascii="Times New Roman" w:hAnsi="Times New Roman" w:cs="Times New Roman"/>
          <w:b/>
        </w:rPr>
      </w:pPr>
      <w:r w:rsidRPr="00B847B2">
        <w:rPr>
          <w:rFonts w:ascii="Times New Roman" w:hAnsi="Times New Roman" w:cs="Times New Roman"/>
          <w:b/>
        </w:rPr>
        <w:t>ZAPYTANIE OFERTOWE*</w:t>
      </w:r>
    </w:p>
    <w:p w14:paraId="3E67A83E" w14:textId="77777777" w:rsidR="00C65A4E" w:rsidRPr="00B847B2" w:rsidRDefault="00C65A4E" w:rsidP="00C65A4E">
      <w:pPr>
        <w:jc w:val="center"/>
        <w:rPr>
          <w:rFonts w:ascii="Times New Roman" w:hAnsi="Times New Roman" w:cs="Times New Roman"/>
          <w:b/>
        </w:rPr>
      </w:pPr>
      <w:r w:rsidRPr="00B847B2">
        <w:rPr>
          <w:rFonts w:ascii="Times New Roman" w:hAnsi="Times New Roman" w:cs="Times New Roman"/>
          <w:b/>
        </w:rPr>
        <w:t>(na podstawie art. 4 pkt</w:t>
      </w:r>
      <w:r w:rsidR="003C1E98" w:rsidRPr="00B847B2">
        <w:rPr>
          <w:rFonts w:ascii="Times New Roman" w:hAnsi="Times New Roman" w:cs="Times New Roman"/>
          <w:b/>
        </w:rPr>
        <w:t xml:space="preserve"> 8 </w:t>
      </w:r>
      <w:r w:rsidRPr="00B847B2">
        <w:rPr>
          <w:rFonts w:ascii="Times New Roman" w:hAnsi="Times New Roman" w:cs="Times New Roman"/>
          <w:b/>
        </w:rPr>
        <w:t xml:space="preserve">ustawy Prawo zamówień publicznych – </w:t>
      </w:r>
      <w:r w:rsidRPr="00B847B2">
        <w:rPr>
          <w:rFonts w:ascii="Times New Roman" w:hAnsi="Times New Roman" w:cs="Times New Roman"/>
          <w:b/>
        </w:rPr>
        <w:br/>
        <w:t>Dz. U. z 2018 r. poz. 1986 ze zm.)</w:t>
      </w:r>
    </w:p>
    <w:p w14:paraId="29AE2565" w14:textId="77777777" w:rsidR="00CD3EE6" w:rsidRPr="00B847B2" w:rsidRDefault="00C65A4E" w:rsidP="00CD3EE6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B847B2">
        <w:rPr>
          <w:rFonts w:ascii="Times New Roman" w:hAnsi="Times New Roman" w:cs="Times New Roman"/>
          <w:b/>
        </w:rPr>
        <w:t>Zamawiający:</w:t>
      </w:r>
      <w:r w:rsidR="00CD3EE6" w:rsidRPr="00B847B2">
        <w:rPr>
          <w:rFonts w:ascii="Times New Roman" w:hAnsi="Times New Roman" w:cs="Times New Roman"/>
          <w:b/>
        </w:rPr>
        <w:t xml:space="preserve"> </w:t>
      </w:r>
    </w:p>
    <w:p w14:paraId="18DD697D" w14:textId="77777777" w:rsidR="00C65A4E" w:rsidRPr="00B847B2" w:rsidRDefault="00C65A4E" w:rsidP="00CD3EE6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B847B2">
        <w:rPr>
          <w:rFonts w:ascii="Times New Roman" w:hAnsi="Times New Roman" w:cs="Times New Roman"/>
          <w:b/>
        </w:rPr>
        <w:t>Ministerstwo Środowiska</w:t>
      </w:r>
    </w:p>
    <w:p w14:paraId="01249311" w14:textId="77777777" w:rsidR="00C65A4E" w:rsidRPr="00B847B2" w:rsidRDefault="00C65A4E" w:rsidP="00C23D44">
      <w:pPr>
        <w:spacing w:after="0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>ul. Wawelska 52/54</w:t>
      </w:r>
    </w:p>
    <w:p w14:paraId="732A9E8E" w14:textId="77777777" w:rsidR="00C65A4E" w:rsidRPr="00B847B2" w:rsidRDefault="00C65A4E" w:rsidP="00C23D44">
      <w:pPr>
        <w:spacing w:after="0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>00-922 Warszawa</w:t>
      </w:r>
    </w:p>
    <w:p w14:paraId="4511B44F" w14:textId="77777777" w:rsidR="00CD3EE6" w:rsidRPr="00B847B2" w:rsidRDefault="00C65A4E" w:rsidP="00C23D44">
      <w:pPr>
        <w:spacing w:after="0"/>
        <w:jc w:val="both"/>
        <w:rPr>
          <w:rFonts w:ascii="Times New Roman" w:hAnsi="Times New Roman" w:cs="Times New Roman"/>
          <w:b/>
        </w:rPr>
      </w:pPr>
      <w:r w:rsidRPr="00B847B2">
        <w:rPr>
          <w:rFonts w:ascii="Times New Roman" w:hAnsi="Times New Roman" w:cs="Times New Roman"/>
          <w:b/>
        </w:rPr>
        <w:t>Osoba upoważniona do kontaktów:</w:t>
      </w:r>
      <w:r w:rsidR="00C23D44" w:rsidRPr="00B847B2">
        <w:rPr>
          <w:rFonts w:ascii="Times New Roman" w:hAnsi="Times New Roman" w:cs="Times New Roman"/>
          <w:b/>
        </w:rPr>
        <w:t xml:space="preserve"> </w:t>
      </w:r>
    </w:p>
    <w:p w14:paraId="533F1057" w14:textId="77777777" w:rsidR="00C23D44" w:rsidRPr="00B847B2" w:rsidRDefault="00C23D44" w:rsidP="00C23D44">
      <w:pPr>
        <w:spacing w:after="0"/>
        <w:jc w:val="both"/>
        <w:rPr>
          <w:rFonts w:ascii="Times New Roman" w:hAnsi="Times New Roman" w:cs="Times New Roman"/>
          <w:b/>
        </w:rPr>
      </w:pPr>
      <w:r w:rsidRPr="00B847B2">
        <w:rPr>
          <w:rFonts w:ascii="Times New Roman" w:hAnsi="Times New Roman" w:cs="Times New Roman"/>
          <w:b/>
        </w:rPr>
        <w:t>Marta Piszcz</w:t>
      </w:r>
    </w:p>
    <w:p w14:paraId="3562CB0C" w14:textId="77777777" w:rsidR="00C23D44" w:rsidRPr="00B847B2" w:rsidRDefault="00C23D44" w:rsidP="00C23D44">
      <w:pPr>
        <w:spacing w:after="0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 xml:space="preserve">Tel. </w:t>
      </w:r>
      <w:hyperlink r:id="rId8" w:history="1">
        <w:r w:rsidRPr="00B847B2">
          <w:rPr>
            <w:rStyle w:val="Hipercze"/>
            <w:rFonts w:ascii="Times New Roman" w:hAnsi="Times New Roman" w:cs="Times New Roman"/>
          </w:rPr>
          <w:t>(+48 22) 36 92 807</w:t>
        </w:r>
      </w:hyperlink>
    </w:p>
    <w:p w14:paraId="2A14655A" w14:textId="77777777" w:rsidR="00C65A4E" w:rsidRDefault="00C23D44" w:rsidP="00C23D44">
      <w:pPr>
        <w:spacing w:after="0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>E</w:t>
      </w:r>
      <w:r w:rsidR="00C65A4E" w:rsidRPr="00B847B2">
        <w:rPr>
          <w:rFonts w:ascii="Times New Roman" w:hAnsi="Times New Roman" w:cs="Times New Roman"/>
        </w:rPr>
        <w:t>-mail</w:t>
      </w:r>
      <w:r w:rsidRPr="00B847B2">
        <w:rPr>
          <w:rFonts w:ascii="Times New Roman" w:hAnsi="Times New Roman" w:cs="Times New Roman"/>
        </w:rPr>
        <w:t xml:space="preserve">: </w:t>
      </w:r>
      <w:hyperlink r:id="rId9" w:history="1">
        <w:r w:rsidR="00BB3DE5" w:rsidRPr="007D184C">
          <w:rPr>
            <w:rStyle w:val="Hipercze"/>
            <w:rFonts w:ascii="Times New Roman" w:hAnsi="Times New Roman" w:cs="Times New Roman"/>
          </w:rPr>
          <w:t>marta.piszcz@mos.gov.pl</w:t>
        </w:r>
      </w:hyperlink>
    </w:p>
    <w:p w14:paraId="6B80E6F0" w14:textId="77777777" w:rsidR="00C65A4E" w:rsidRPr="00B847B2" w:rsidRDefault="00C65A4E" w:rsidP="00C23D44">
      <w:pPr>
        <w:spacing w:after="0"/>
        <w:jc w:val="both"/>
        <w:rPr>
          <w:rFonts w:ascii="Times New Roman" w:hAnsi="Times New Roman" w:cs="Times New Roman"/>
        </w:rPr>
      </w:pPr>
    </w:p>
    <w:p w14:paraId="4B287CB3" w14:textId="77777777" w:rsidR="00980245" w:rsidRPr="00B847B2" w:rsidRDefault="00980245" w:rsidP="00980245">
      <w:pPr>
        <w:pStyle w:val="Akapitzlist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b/>
          <w:u w:val="single"/>
        </w:rPr>
      </w:pPr>
      <w:r w:rsidRPr="00B847B2">
        <w:rPr>
          <w:rFonts w:ascii="Times New Roman" w:hAnsi="Times New Roman" w:cs="Times New Roman"/>
          <w:b/>
          <w:bCs/>
        </w:rPr>
        <w:t>Szczegółowy Opis Przedmiotu Zamówienia</w:t>
      </w:r>
      <w:r w:rsidR="001D5423" w:rsidRPr="00B847B2">
        <w:rPr>
          <w:rFonts w:ascii="Times New Roman" w:hAnsi="Times New Roman" w:cs="Times New Roman"/>
          <w:b/>
          <w:bCs/>
        </w:rPr>
        <w:t xml:space="preserve"> (OPZ)</w:t>
      </w:r>
    </w:p>
    <w:p w14:paraId="6B44AE13" w14:textId="77777777" w:rsidR="00980245" w:rsidRPr="00B847B2" w:rsidRDefault="00980245" w:rsidP="00524CC2">
      <w:pPr>
        <w:pStyle w:val="Standard"/>
        <w:numPr>
          <w:ilvl w:val="3"/>
          <w:numId w:val="1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B847B2">
        <w:rPr>
          <w:bCs/>
          <w:color w:val="000000" w:themeColor="text1"/>
          <w:sz w:val="22"/>
          <w:szCs w:val="22"/>
          <w:u w:val="single"/>
        </w:rPr>
        <w:t>Opis projektu</w:t>
      </w:r>
    </w:p>
    <w:p w14:paraId="44D700F1" w14:textId="77777777" w:rsidR="00980245" w:rsidRPr="00B847B2" w:rsidRDefault="00980245" w:rsidP="00524CC2">
      <w:pPr>
        <w:pStyle w:val="Standard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B847B2">
        <w:rPr>
          <w:bCs/>
          <w:i/>
          <w:color w:val="000000" w:themeColor="text1"/>
          <w:sz w:val="22"/>
          <w:szCs w:val="22"/>
        </w:rPr>
        <w:t>GreenEvo – Akcelerator Zielonych Technologii</w:t>
      </w:r>
      <w:r w:rsidRPr="00B847B2">
        <w:rPr>
          <w:bCs/>
          <w:color w:val="000000" w:themeColor="text1"/>
          <w:sz w:val="22"/>
          <w:szCs w:val="22"/>
        </w:rPr>
        <w:t xml:space="preserve"> to projekt Ministerstwa Środowiska mający na celu wspieranie rozwoju polskich przedsiębiorców oferujących gwarantowanej jakości, innowacyjne technologie środowiskowe poprzez pomoc w transferze tych technologii na rynki zagraniczne</w:t>
      </w:r>
      <w:r w:rsidRPr="00B847B2">
        <w:rPr>
          <w:color w:val="000000" w:themeColor="text1"/>
          <w:sz w:val="22"/>
          <w:szCs w:val="22"/>
        </w:rPr>
        <w:t>.</w:t>
      </w:r>
      <w:r w:rsidRPr="00B847B2">
        <w:rPr>
          <w:bCs/>
          <w:color w:val="000000" w:themeColor="text1"/>
          <w:sz w:val="22"/>
          <w:szCs w:val="22"/>
        </w:rPr>
        <w:t xml:space="preserve"> Projekt jest </w:t>
      </w:r>
      <w:r w:rsidRPr="00B847B2">
        <w:rPr>
          <w:color w:val="000000" w:themeColor="text1"/>
          <w:sz w:val="22"/>
          <w:szCs w:val="22"/>
        </w:rPr>
        <w:t xml:space="preserve">finansowany ze środków Narodowego Funduszu Ochrony Środowiska i Gospodarki Wodnej. </w:t>
      </w:r>
    </w:p>
    <w:p w14:paraId="074C0914" w14:textId="77777777" w:rsidR="00980245" w:rsidRPr="00B847B2" w:rsidRDefault="00980245" w:rsidP="00524CC2">
      <w:pPr>
        <w:pStyle w:val="Standard"/>
        <w:spacing w:after="120"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B847B2">
        <w:rPr>
          <w:bCs/>
          <w:color w:val="000000" w:themeColor="text1"/>
          <w:sz w:val="22"/>
          <w:szCs w:val="22"/>
        </w:rPr>
        <w:t xml:space="preserve">W ramach realizacji projektu laureaci otrzymują </w:t>
      </w:r>
      <w:r w:rsidRPr="00B847B2">
        <w:rPr>
          <w:sz w:val="22"/>
          <w:szCs w:val="22"/>
        </w:rPr>
        <w:t xml:space="preserve">wsparcie </w:t>
      </w:r>
      <w:r w:rsidRPr="00B847B2">
        <w:rPr>
          <w:bCs/>
          <w:color w:val="000000" w:themeColor="text1"/>
          <w:sz w:val="22"/>
          <w:szCs w:val="22"/>
        </w:rPr>
        <w:t xml:space="preserve">m.in. </w:t>
      </w:r>
      <w:r w:rsidRPr="00B847B2">
        <w:rPr>
          <w:sz w:val="22"/>
          <w:szCs w:val="22"/>
        </w:rPr>
        <w:t>w postaci szkoleń, mających na celu przygotowanie przedsiębiorców do skutecznej ekspansji na rynki zagraniczne.</w:t>
      </w:r>
    </w:p>
    <w:p w14:paraId="0B04EA7C" w14:textId="77777777" w:rsidR="00980245" w:rsidRPr="00B847B2" w:rsidRDefault="00980245" w:rsidP="00524CC2">
      <w:pPr>
        <w:pStyle w:val="Standard"/>
        <w:numPr>
          <w:ilvl w:val="3"/>
          <w:numId w:val="12"/>
        </w:numPr>
        <w:tabs>
          <w:tab w:val="left" w:pos="284"/>
        </w:tabs>
        <w:spacing w:before="120" w:line="276" w:lineRule="auto"/>
        <w:ind w:hanging="502"/>
        <w:jc w:val="both"/>
        <w:rPr>
          <w:color w:val="000000" w:themeColor="text1"/>
          <w:sz w:val="22"/>
          <w:szCs w:val="22"/>
          <w:u w:val="single"/>
        </w:rPr>
      </w:pPr>
      <w:r w:rsidRPr="00B847B2">
        <w:rPr>
          <w:color w:val="000000" w:themeColor="text1"/>
          <w:sz w:val="22"/>
          <w:szCs w:val="22"/>
          <w:u w:val="single"/>
        </w:rPr>
        <w:t>Przedmiot zamówienia</w:t>
      </w:r>
    </w:p>
    <w:p w14:paraId="56A43C96" w14:textId="77777777" w:rsidR="00146192" w:rsidRPr="00B847B2" w:rsidRDefault="00980245" w:rsidP="00146192">
      <w:pPr>
        <w:pStyle w:val="Standard"/>
        <w:tabs>
          <w:tab w:val="left" w:pos="568"/>
        </w:tabs>
        <w:spacing w:after="240"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B847B2">
        <w:rPr>
          <w:color w:val="000000" w:themeColor="text1"/>
          <w:sz w:val="22"/>
          <w:szCs w:val="22"/>
        </w:rPr>
        <w:t xml:space="preserve">Przygotowanie oraz przeprowadzenie </w:t>
      </w:r>
      <w:r w:rsidR="00146192" w:rsidRPr="00B847B2">
        <w:rPr>
          <w:color w:val="000000" w:themeColor="text1"/>
          <w:sz w:val="22"/>
          <w:szCs w:val="22"/>
        </w:rPr>
        <w:t>szkolenia</w:t>
      </w:r>
      <w:r w:rsidRPr="00B847B2">
        <w:rPr>
          <w:color w:val="000000" w:themeColor="text1"/>
          <w:sz w:val="22"/>
          <w:szCs w:val="22"/>
        </w:rPr>
        <w:t xml:space="preserve"> dla laureatów VII edycji projektu </w:t>
      </w:r>
      <w:r w:rsidRPr="00B847B2">
        <w:rPr>
          <w:i/>
          <w:color w:val="000000" w:themeColor="text1"/>
          <w:sz w:val="22"/>
          <w:szCs w:val="22"/>
        </w:rPr>
        <w:t>GreenEvo – Akcelerator Zielonych Technologii</w:t>
      </w:r>
      <w:r w:rsidRPr="00B847B2">
        <w:rPr>
          <w:color w:val="000000" w:themeColor="text1"/>
          <w:sz w:val="22"/>
          <w:szCs w:val="22"/>
        </w:rPr>
        <w:t>, zwan</w:t>
      </w:r>
      <w:r w:rsidR="00AC1805" w:rsidRPr="00B847B2">
        <w:rPr>
          <w:color w:val="000000" w:themeColor="text1"/>
          <w:sz w:val="22"/>
          <w:szCs w:val="22"/>
        </w:rPr>
        <w:t>ych dalej „laureatami GreenEvo”, przygotowujących ich do ekspansji</w:t>
      </w:r>
      <w:r w:rsidR="00146192" w:rsidRPr="00B847B2">
        <w:rPr>
          <w:color w:val="000000" w:themeColor="text1"/>
          <w:sz w:val="22"/>
          <w:szCs w:val="22"/>
        </w:rPr>
        <w:t xml:space="preserve"> zagranicznej</w:t>
      </w:r>
      <w:r w:rsidR="00741A68" w:rsidRPr="00B847B2">
        <w:rPr>
          <w:color w:val="000000" w:themeColor="text1"/>
          <w:sz w:val="22"/>
          <w:szCs w:val="22"/>
        </w:rPr>
        <w:t xml:space="preserve">, </w:t>
      </w:r>
      <w:r w:rsidR="00741A68" w:rsidRPr="00AF3A23">
        <w:rPr>
          <w:color w:val="000000" w:themeColor="text1"/>
          <w:sz w:val="22"/>
          <w:szCs w:val="22"/>
          <w:u w:val="single"/>
        </w:rPr>
        <w:t>w zakresie aspektów organizacyjnych w sprzedaży międzynarodowej</w:t>
      </w:r>
      <w:r w:rsidR="00741A68" w:rsidRPr="00B847B2">
        <w:rPr>
          <w:color w:val="000000" w:themeColor="text1"/>
          <w:sz w:val="22"/>
          <w:szCs w:val="22"/>
        </w:rPr>
        <w:t>.</w:t>
      </w:r>
    </w:p>
    <w:p w14:paraId="75B52067" w14:textId="77777777" w:rsidR="00980245" w:rsidRPr="00B847B2" w:rsidRDefault="00980245" w:rsidP="00524CC2">
      <w:pPr>
        <w:pStyle w:val="Akapitzlist"/>
        <w:numPr>
          <w:ilvl w:val="3"/>
          <w:numId w:val="12"/>
        </w:numPr>
        <w:spacing w:after="0"/>
        <w:ind w:left="284" w:hanging="284"/>
        <w:rPr>
          <w:rFonts w:ascii="Times New Roman" w:hAnsi="Times New Roman" w:cs="Times New Roman"/>
          <w:u w:val="single"/>
        </w:rPr>
      </w:pPr>
      <w:r w:rsidRPr="00B847B2">
        <w:rPr>
          <w:rFonts w:ascii="Times New Roman" w:hAnsi="Times New Roman" w:cs="Times New Roman"/>
          <w:u w:val="single"/>
        </w:rPr>
        <w:t>Zadania Wykonawcy</w:t>
      </w:r>
    </w:p>
    <w:p w14:paraId="40A90E6C" w14:textId="77777777" w:rsidR="00980245" w:rsidRPr="00B847B2" w:rsidRDefault="00980245" w:rsidP="00E66FE4">
      <w:pPr>
        <w:pStyle w:val="Standard"/>
        <w:tabs>
          <w:tab w:val="left" w:pos="568"/>
        </w:tabs>
        <w:spacing w:after="240"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B847B2">
        <w:rPr>
          <w:color w:val="000000" w:themeColor="text1"/>
          <w:sz w:val="22"/>
          <w:szCs w:val="22"/>
        </w:rPr>
        <w:t xml:space="preserve">W ramach realizacji usług Wykonawca zobowiązany jest do opracowania materiału szkoleniowego oraz skierowania co najmniej jednego trenera </w:t>
      </w:r>
      <w:r w:rsidR="00146192" w:rsidRPr="00B847B2">
        <w:rPr>
          <w:color w:val="000000" w:themeColor="text1"/>
          <w:sz w:val="22"/>
          <w:szCs w:val="22"/>
        </w:rPr>
        <w:t>do poprowadzenia szkolenia w formie wykładowej</w:t>
      </w:r>
      <w:r w:rsidRPr="00B847B2">
        <w:rPr>
          <w:color w:val="000000" w:themeColor="text1"/>
          <w:sz w:val="22"/>
          <w:szCs w:val="22"/>
        </w:rPr>
        <w:t xml:space="preserve"> dla </w:t>
      </w:r>
      <w:r w:rsidRPr="0062281F">
        <w:rPr>
          <w:rFonts w:eastAsiaTheme="minorHAnsi"/>
          <w:kern w:val="0"/>
          <w:sz w:val="22"/>
          <w:szCs w:val="22"/>
          <w:lang w:eastAsia="en-US"/>
        </w:rPr>
        <w:t>maksymalnie 3</w:t>
      </w:r>
      <w:r w:rsidR="00684BE1" w:rsidRPr="0062281F">
        <w:rPr>
          <w:rFonts w:eastAsiaTheme="minorHAnsi"/>
          <w:kern w:val="0"/>
          <w:sz w:val="22"/>
          <w:szCs w:val="22"/>
          <w:lang w:eastAsia="en-US"/>
        </w:rPr>
        <w:t>6</w:t>
      </w:r>
      <w:r w:rsidRPr="0062281F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="009F51AC" w:rsidRPr="0062281F">
        <w:rPr>
          <w:rFonts w:eastAsiaTheme="minorHAnsi"/>
          <w:kern w:val="0"/>
          <w:sz w:val="22"/>
          <w:szCs w:val="22"/>
          <w:lang w:eastAsia="en-US"/>
        </w:rPr>
        <w:t>osób</w:t>
      </w:r>
      <w:r w:rsidR="0032365A">
        <w:rPr>
          <w:rFonts w:eastAsiaTheme="minorHAnsi"/>
          <w:kern w:val="0"/>
          <w:sz w:val="22"/>
          <w:szCs w:val="22"/>
          <w:lang w:eastAsia="en-US"/>
        </w:rPr>
        <w:t>.</w:t>
      </w:r>
    </w:p>
    <w:p w14:paraId="309B1A94" w14:textId="77777777" w:rsidR="00B847B2" w:rsidRPr="00B847B2" w:rsidRDefault="00B847B2" w:rsidP="00B847B2">
      <w:pPr>
        <w:ind w:left="284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 xml:space="preserve">Szkolenia zostaną przeprowadzone z wykorzystaniem ww. materiału w czasie 2 dni roboczych, przy czym jeden dzień szkolenia będzie trwał 8 godzin 30 minut, z 2 przerwami kawowymi (maksymalnie 20 minut każda) i jedną obiadową (maksymalnie 1 godzina). </w:t>
      </w:r>
    </w:p>
    <w:p w14:paraId="49577555" w14:textId="77777777" w:rsidR="00B847B2" w:rsidRPr="00B847B2" w:rsidRDefault="00B847B2" w:rsidP="00B847B2">
      <w:pPr>
        <w:ind w:left="284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>Wykonawca będzie odpowiedzialny za przygotowanie materiałów szkoleniowych w wersji elektronicznej, które zostaną udostępnione Zamawiającemu oraz uczestnikom szkoleń. Jeśli koncepcja Wykonawcy zakłada korzystanie z materiałów w wersji papierowej, Wykonawca jest odpowiedzialny za przygotowanie tych materiałów i przekazanie ich uczestnikom szkoleń.</w:t>
      </w:r>
    </w:p>
    <w:p w14:paraId="3B3D285A" w14:textId="77777777" w:rsidR="00B847B2" w:rsidRPr="00B847B2" w:rsidRDefault="00B847B2" w:rsidP="00B847B2">
      <w:pPr>
        <w:ind w:left="284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>Zamawiający będzie odpowiedzialny za zapewnienie sali do przeprowadzenia szkoleń, cateringu oraz za wszelkie czynności związane z zapewnieniem udziału laureatów GreenEvo w szkoleniach.</w:t>
      </w:r>
    </w:p>
    <w:p w14:paraId="3441E2CE" w14:textId="77777777" w:rsidR="00A95E7D" w:rsidRPr="00B847B2" w:rsidRDefault="0032365A" w:rsidP="00E66FE4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tematyczny szkolenia przedstawiono w poniższej tabeli.</w:t>
      </w:r>
    </w:p>
    <w:tbl>
      <w:tblPr>
        <w:tblW w:w="8930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5957"/>
      </w:tblGrid>
      <w:tr w:rsidR="00146192" w:rsidRPr="00B847B2" w14:paraId="643A77D5" w14:textId="77777777" w:rsidTr="00146192">
        <w:trPr>
          <w:trHeight w:val="307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6D811" w14:textId="77777777" w:rsidR="00146192" w:rsidRPr="00B847B2" w:rsidRDefault="00146192" w:rsidP="0083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4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nazwa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1BBFF35" w14:textId="77777777" w:rsidR="00146192" w:rsidRPr="00B847B2" w:rsidRDefault="00067FE0" w:rsidP="0083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</w:t>
            </w:r>
            <w:r w:rsidR="00146192" w:rsidRPr="00B84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akres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tematyczny</w:t>
            </w:r>
          </w:p>
        </w:tc>
      </w:tr>
      <w:tr w:rsidR="00146192" w:rsidRPr="00B847B2" w14:paraId="7BDCDC6D" w14:textId="77777777" w:rsidTr="00146192">
        <w:trPr>
          <w:trHeight w:val="1733"/>
        </w:trPr>
        <w:tc>
          <w:tcPr>
            <w:tcW w:w="2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0F94" w14:textId="77777777" w:rsidR="00146192" w:rsidRPr="00B847B2" w:rsidRDefault="00146192" w:rsidP="0083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4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aspekty organizacyjne w sprzedaży międzynarodowej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7B81" w14:textId="77777777" w:rsidR="00146192" w:rsidRPr="00B847B2" w:rsidRDefault="00146192" w:rsidP="0083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47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logistyczne, finansowe, prawne aspekty eksportu technologii za granicę, w tym:</w:t>
            </w:r>
            <w:r w:rsidRPr="00B847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zagraniczny obrót dokumentami,</w:t>
            </w:r>
            <w:r w:rsidRPr="00B847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akredytowane narzędzia eksportu,</w:t>
            </w:r>
            <w:r w:rsidRPr="00B847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bezpieczeństwo transakcji,</w:t>
            </w:r>
            <w:r w:rsidRPr="00B847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ochrona własności przemysłowej</w:t>
            </w:r>
          </w:p>
        </w:tc>
      </w:tr>
      <w:tr w:rsidR="00146192" w:rsidRPr="00B847B2" w14:paraId="41FFBC8A" w14:textId="77777777" w:rsidTr="00146192">
        <w:trPr>
          <w:trHeight w:val="820"/>
        </w:trPr>
        <w:tc>
          <w:tcPr>
            <w:tcW w:w="2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13642" w14:textId="77777777" w:rsidR="00146192" w:rsidRPr="00B847B2" w:rsidRDefault="00146192" w:rsidP="0083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7B23" w14:textId="77777777" w:rsidR="00146192" w:rsidRPr="00B847B2" w:rsidRDefault="00146192" w:rsidP="0083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47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budowanie strategii ekspansji zagranicznej, modele internacjonalizacji</w:t>
            </w:r>
          </w:p>
        </w:tc>
      </w:tr>
      <w:tr w:rsidR="00146192" w:rsidRPr="00B847B2" w14:paraId="314B0391" w14:textId="77777777" w:rsidTr="00146192">
        <w:trPr>
          <w:trHeight w:val="1128"/>
        </w:trPr>
        <w:tc>
          <w:tcPr>
            <w:tcW w:w="2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0D746" w14:textId="77777777" w:rsidR="00146192" w:rsidRPr="00B847B2" w:rsidRDefault="00146192" w:rsidP="0083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4370" w14:textId="77777777" w:rsidR="00146192" w:rsidRPr="00B847B2" w:rsidRDefault="00146192" w:rsidP="0083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47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międzynarodowe otoczenie przedsiębiorstwa, analiza wpływu czynników otoczenia na działalność gospodarczą, pozyskiwanie zagranicznych partnerów</w:t>
            </w:r>
          </w:p>
        </w:tc>
      </w:tr>
      <w:tr w:rsidR="00146192" w:rsidRPr="00B847B2" w14:paraId="17CC8E69" w14:textId="77777777" w:rsidTr="00146192">
        <w:trPr>
          <w:trHeight w:val="897"/>
        </w:trPr>
        <w:tc>
          <w:tcPr>
            <w:tcW w:w="2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4B063" w14:textId="77777777" w:rsidR="00146192" w:rsidRPr="00B847B2" w:rsidRDefault="00146192" w:rsidP="0083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9037" w14:textId="77777777" w:rsidR="00146192" w:rsidRPr="00B847B2" w:rsidRDefault="00146192" w:rsidP="0083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47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marketing międzynarodowy, narzędzia marketingowe wspierające eksport, w tym e-marketing</w:t>
            </w:r>
          </w:p>
        </w:tc>
      </w:tr>
    </w:tbl>
    <w:p w14:paraId="1D801283" w14:textId="77777777" w:rsidR="00E66FE4" w:rsidRPr="00B847B2" w:rsidRDefault="00E66FE4" w:rsidP="00E66FE4">
      <w:pPr>
        <w:jc w:val="both"/>
        <w:rPr>
          <w:rFonts w:ascii="Times New Roman" w:hAnsi="Times New Roman" w:cs="Times New Roman"/>
        </w:rPr>
      </w:pPr>
    </w:p>
    <w:p w14:paraId="5552E030" w14:textId="77777777" w:rsidR="00C65A4E" w:rsidRPr="00B847B2" w:rsidRDefault="00C65A4E" w:rsidP="00C65A4E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</w:rPr>
      </w:pPr>
      <w:r w:rsidRPr="00B847B2">
        <w:rPr>
          <w:rFonts w:ascii="Times New Roman" w:hAnsi="Times New Roman" w:cs="Times New Roman"/>
          <w:b/>
        </w:rPr>
        <w:t>II. Termin wykonania zamówienia:</w:t>
      </w:r>
      <w:r w:rsidR="00F931BB">
        <w:rPr>
          <w:rFonts w:ascii="Times New Roman" w:hAnsi="Times New Roman" w:cs="Times New Roman"/>
          <w:b/>
        </w:rPr>
        <w:t xml:space="preserve"> do</w:t>
      </w:r>
      <w:r w:rsidR="00C23D44" w:rsidRPr="00B847B2">
        <w:rPr>
          <w:rFonts w:ascii="Times New Roman" w:hAnsi="Times New Roman" w:cs="Times New Roman"/>
          <w:b/>
        </w:rPr>
        <w:t xml:space="preserve"> </w:t>
      </w:r>
      <w:r w:rsidR="00146192" w:rsidRPr="00B847B2">
        <w:rPr>
          <w:rFonts w:ascii="Times New Roman" w:hAnsi="Times New Roman" w:cs="Times New Roman"/>
          <w:b/>
          <w:color w:val="FF0000"/>
        </w:rPr>
        <w:t>30.09</w:t>
      </w:r>
      <w:r w:rsidR="00C23D44" w:rsidRPr="00B847B2">
        <w:rPr>
          <w:rFonts w:ascii="Times New Roman" w:hAnsi="Times New Roman" w:cs="Times New Roman"/>
          <w:b/>
          <w:color w:val="FF0000"/>
        </w:rPr>
        <w:t>.2019 r.</w:t>
      </w:r>
    </w:p>
    <w:p w14:paraId="676F7EE8" w14:textId="77777777" w:rsidR="00837899" w:rsidRPr="00B847B2" w:rsidRDefault="00146192" w:rsidP="00C65A4E">
      <w:pPr>
        <w:shd w:val="clear" w:color="auto" w:fill="FFFFFF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 xml:space="preserve">Preferowany termin wykonania zamówienia: do 5.07.2019 r. </w:t>
      </w:r>
      <w:r w:rsidR="005A6B91" w:rsidRPr="00B847B2">
        <w:rPr>
          <w:rFonts w:ascii="Times New Roman" w:hAnsi="Times New Roman" w:cs="Times New Roman"/>
        </w:rPr>
        <w:t>Dokładn</w:t>
      </w:r>
      <w:r w:rsidRPr="00B847B2">
        <w:rPr>
          <w:rFonts w:ascii="Times New Roman" w:hAnsi="Times New Roman" w:cs="Times New Roman"/>
        </w:rPr>
        <w:t>a</w:t>
      </w:r>
      <w:r w:rsidR="005A6B91" w:rsidRPr="00B847B2">
        <w:rPr>
          <w:rFonts w:ascii="Times New Roman" w:hAnsi="Times New Roman" w:cs="Times New Roman"/>
        </w:rPr>
        <w:t xml:space="preserve"> dat</w:t>
      </w:r>
      <w:r w:rsidRPr="00B847B2">
        <w:rPr>
          <w:rFonts w:ascii="Times New Roman" w:hAnsi="Times New Roman" w:cs="Times New Roman"/>
        </w:rPr>
        <w:t>a</w:t>
      </w:r>
      <w:r w:rsidR="005A6B91" w:rsidRPr="00B847B2">
        <w:rPr>
          <w:rFonts w:ascii="Times New Roman" w:hAnsi="Times New Roman" w:cs="Times New Roman"/>
        </w:rPr>
        <w:t xml:space="preserve"> przeprowadzenia szkole</w:t>
      </w:r>
      <w:r w:rsidRPr="00B847B2">
        <w:rPr>
          <w:rFonts w:ascii="Times New Roman" w:hAnsi="Times New Roman" w:cs="Times New Roman"/>
        </w:rPr>
        <w:t>nia</w:t>
      </w:r>
      <w:r w:rsidR="005A6B91" w:rsidRPr="00B847B2">
        <w:rPr>
          <w:rFonts w:ascii="Times New Roman" w:hAnsi="Times New Roman" w:cs="Times New Roman"/>
        </w:rPr>
        <w:t xml:space="preserve"> zostan</w:t>
      </w:r>
      <w:r w:rsidRPr="00B847B2">
        <w:rPr>
          <w:rFonts w:ascii="Times New Roman" w:hAnsi="Times New Roman" w:cs="Times New Roman"/>
        </w:rPr>
        <w:t>ie</w:t>
      </w:r>
      <w:r w:rsidR="005A6B91" w:rsidRPr="00B847B2">
        <w:rPr>
          <w:rFonts w:ascii="Times New Roman" w:hAnsi="Times New Roman" w:cs="Times New Roman"/>
        </w:rPr>
        <w:t xml:space="preserve"> ustalon</w:t>
      </w:r>
      <w:r w:rsidR="0062281F">
        <w:rPr>
          <w:rFonts w:ascii="Times New Roman" w:hAnsi="Times New Roman" w:cs="Times New Roman"/>
        </w:rPr>
        <w:t>a</w:t>
      </w:r>
      <w:r w:rsidR="005A6B91" w:rsidRPr="00B847B2">
        <w:rPr>
          <w:rFonts w:ascii="Times New Roman" w:hAnsi="Times New Roman" w:cs="Times New Roman"/>
        </w:rPr>
        <w:t xml:space="preserve"> po wyborze Wykonawcy i zostan</w:t>
      </w:r>
      <w:r w:rsidRPr="00B847B2">
        <w:rPr>
          <w:rFonts w:ascii="Times New Roman" w:hAnsi="Times New Roman" w:cs="Times New Roman"/>
        </w:rPr>
        <w:t>ie</w:t>
      </w:r>
      <w:r w:rsidR="005A6B91" w:rsidRPr="00B847B2">
        <w:rPr>
          <w:rFonts w:ascii="Times New Roman" w:hAnsi="Times New Roman" w:cs="Times New Roman"/>
        </w:rPr>
        <w:t xml:space="preserve"> wpisan</w:t>
      </w:r>
      <w:r w:rsidR="0062281F">
        <w:rPr>
          <w:rFonts w:ascii="Times New Roman" w:hAnsi="Times New Roman" w:cs="Times New Roman"/>
        </w:rPr>
        <w:t>a</w:t>
      </w:r>
      <w:r w:rsidR="005A6B91" w:rsidRPr="00B847B2">
        <w:rPr>
          <w:rFonts w:ascii="Times New Roman" w:hAnsi="Times New Roman" w:cs="Times New Roman"/>
        </w:rPr>
        <w:t xml:space="preserve"> do umowy.</w:t>
      </w:r>
      <w:r w:rsidRPr="00B847B2">
        <w:rPr>
          <w:rFonts w:ascii="Times New Roman" w:hAnsi="Times New Roman" w:cs="Times New Roman"/>
        </w:rPr>
        <w:t xml:space="preserve"> </w:t>
      </w:r>
    </w:p>
    <w:p w14:paraId="3B647295" w14:textId="77777777" w:rsidR="00C65A4E" w:rsidRPr="00B847B2" w:rsidRDefault="00C65A4E" w:rsidP="00C65A4E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B847B2">
        <w:rPr>
          <w:rFonts w:ascii="Times New Roman" w:hAnsi="Times New Roman" w:cs="Times New Roman"/>
          <w:b/>
        </w:rPr>
        <w:t xml:space="preserve">III. Warunki udziału w postępowaniu </w:t>
      </w:r>
    </w:p>
    <w:p w14:paraId="178C91FA" w14:textId="6EB7362C" w:rsidR="006F17B1" w:rsidRPr="00B847B2" w:rsidRDefault="006F17B1" w:rsidP="00837899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47B2">
        <w:rPr>
          <w:rFonts w:ascii="Times New Roman" w:eastAsia="Times New Roman" w:hAnsi="Times New Roman" w:cs="Times New Roman"/>
          <w:bCs/>
          <w:lang w:eastAsia="pl-PL"/>
        </w:rPr>
        <w:t>Wykonawca wykaże doświadczenie w organiz</w:t>
      </w:r>
      <w:r w:rsidR="00837899" w:rsidRPr="00B847B2">
        <w:rPr>
          <w:rFonts w:ascii="Times New Roman" w:eastAsia="Times New Roman" w:hAnsi="Times New Roman" w:cs="Times New Roman"/>
          <w:bCs/>
          <w:lang w:eastAsia="pl-PL"/>
        </w:rPr>
        <w:t>owaniu</w:t>
      </w:r>
      <w:r w:rsidRPr="00B847B2">
        <w:rPr>
          <w:rFonts w:ascii="Times New Roman" w:eastAsia="Times New Roman" w:hAnsi="Times New Roman" w:cs="Times New Roman"/>
          <w:bCs/>
          <w:lang w:eastAsia="pl-PL"/>
        </w:rPr>
        <w:t xml:space="preserve"> szkoleń</w:t>
      </w:r>
      <w:r w:rsidR="00837899" w:rsidRPr="00B847B2">
        <w:rPr>
          <w:rFonts w:ascii="Times New Roman" w:eastAsia="Times New Roman" w:hAnsi="Times New Roman" w:cs="Times New Roman"/>
          <w:bCs/>
          <w:lang w:eastAsia="pl-PL"/>
        </w:rPr>
        <w:t>. W</w:t>
      </w:r>
      <w:r w:rsidRPr="00B847B2">
        <w:rPr>
          <w:rFonts w:ascii="Times New Roman" w:eastAsia="Times New Roman" w:hAnsi="Times New Roman" w:cs="Times New Roman"/>
          <w:bCs/>
          <w:lang w:eastAsia="pl-PL"/>
        </w:rPr>
        <w:t xml:space="preserve">ykonawca wykaże wykonanie minimum 3 ww. usług, realizowanych w ciągu 5 lat </w:t>
      </w:r>
      <w:r w:rsidR="00F931BB">
        <w:rPr>
          <w:rFonts w:ascii="Times New Roman" w:eastAsia="Times New Roman" w:hAnsi="Times New Roman" w:cs="Times New Roman"/>
          <w:bCs/>
          <w:lang w:eastAsia="pl-PL"/>
        </w:rPr>
        <w:t>poprzedzających</w:t>
      </w:r>
      <w:r w:rsidR="00F931BB" w:rsidRPr="00B847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847B2">
        <w:rPr>
          <w:rFonts w:ascii="Times New Roman" w:eastAsia="Times New Roman" w:hAnsi="Times New Roman" w:cs="Times New Roman"/>
          <w:bCs/>
          <w:lang w:eastAsia="pl-PL"/>
        </w:rPr>
        <w:t xml:space="preserve">termin nadsyłania </w:t>
      </w:r>
      <w:r w:rsidR="00D0023C">
        <w:rPr>
          <w:rFonts w:ascii="Times New Roman" w:eastAsia="Times New Roman" w:hAnsi="Times New Roman" w:cs="Times New Roman"/>
          <w:bCs/>
          <w:lang w:eastAsia="pl-PL"/>
        </w:rPr>
        <w:t>ofert</w:t>
      </w:r>
      <w:r w:rsidRPr="00B847B2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06C8E11E" w14:textId="77777777" w:rsidR="006F17B1" w:rsidRPr="00B847B2" w:rsidRDefault="006F17B1" w:rsidP="006F17B1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47B2">
        <w:rPr>
          <w:rFonts w:ascii="Times New Roman" w:eastAsia="Times New Roman" w:hAnsi="Times New Roman" w:cs="Times New Roman"/>
          <w:bCs/>
          <w:lang w:eastAsia="pl-PL"/>
        </w:rPr>
        <w:t xml:space="preserve">Wykonawca skieruje do realizacji zamówienia </w:t>
      </w:r>
      <w:r w:rsidR="00146192" w:rsidRPr="00B847B2">
        <w:rPr>
          <w:rFonts w:ascii="Times New Roman" w:eastAsia="Times New Roman" w:hAnsi="Times New Roman" w:cs="Times New Roman"/>
          <w:bCs/>
          <w:lang w:eastAsia="pl-PL"/>
        </w:rPr>
        <w:t>co najmniej jednego trenera, któr</w:t>
      </w:r>
      <w:r w:rsidR="0062281F">
        <w:rPr>
          <w:rFonts w:ascii="Times New Roman" w:eastAsia="Times New Roman" w:hAnsi="Times New Roman" w:cs="Times New Roman"/>
          <w:bCs/>
          <w:lang w:eastAsia="pl-PL"/>
        </w:rPr>
        <w:t>y</w:t>
      </w:r>
      <w:r w:rsidR="00146192" w:rsidRPr="00B847B2">
        <w:rPr>
          <w:rFonts w:ascii="Times New Roman" w:eastAsia="Times New Roman" w:hAnsi="Times New Roman" w:cs="Times New Roman"/>
          <w:bCs/>
          <w:lang w:eastAsia="pl-PL"/>
        </w:rPr>
        <w:t xml:space="preserve"> posiada</w:t>
      </w:r>
      <w:r w:rsidRPr="00B847B2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6370DF56" w14:textId="6EE893A1" w:rsidR="006F17B1" w:rsidRPr="00B847B2" w:rsidRDefault="006F17B1" w:rsidP="006F17B1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47B2">
        <w:rPr>
          <w:rFonts w:ascii="Times New Roman" w:eastAsia="Times New Roman" w:hAnsi="Times New Roman" w:cs="Times New Roman"/>
          <w:bCs/>
          <w:lang w:eastAsia="pl-PL"/>
        </w:rPr>
        <w:t xml:space="preserve">wiedzę z zakresu </w:t>
      </w:r>
      <w:r w:rsidR="00146192" w:rsidRPr="00B847B2">
        <w:rPr>
          <w:rFonts w:ascii="Times New Roman" w:eastAsia="Times New Roman" w:hAnsi="Times New Roman" w:cs="Times New Roman"/>
          <w:bCs/>
          <w:lang w:eastAsia="pl-PL"/>
        </w:rPr>
        <w:t xml:space="preserve">tematycznego wskazanego w tabeli </w:t>
      </w:r>
      <w:r w:rsidR="0062281F">
        <w:rPr>
          <w:rFonts w:ascii="Times New Roman" w:eastAsia="Times New Roman" w:hAnsi="Times New Roman" w:cs="Times New Roman"/>
          <w:bCs/>
          <w:lang w:eastAsia="pl-PL"/>
        </w:rPr>
        <w:t>z</w:t>
      </w:r>
      <w:r w:rsidR="00146192" w:rsidRPr="00B847B2">
        <w:rPr>
          <w:rFonts w:ascii="Times New Roman" w:eastAsia="Times New Roman" w:hAnsi="Times New Roman" w:cs="Times New Roman"/>
          <w:bCs/>
          <w:lang w:eastAsia="pl-PL"/>
        </w:rPr>
        <w:t xml:space="preserve"> pkt. I</w:t>
      </w:r>
      <w:r w:rsidRPr="00B847B2">
        <w:rPr>
          <w:rFonts w:ascii="Times New Roman" w:eastAsia="Times New Roman" w:hAnsi="Times New Roman" w:cs="Times New Roman"/>
          <w:bCs/>
          <w:lang w:eastAsia="pl-PL"/>
        </w:rPr>
        <w:t>, potwierdzoną minimum 3-letnim doświadczeniem zawo</w:t>
      </w:r>
      <w:r w:rsidR="00326D32" w:rsidRPr="00B847B2">
        <w:rPr>
          <w:rFonts w:ascii="Times New Roman" w:eastAsia="Times New Roman" w:hAnsi="Times New Roman" w:cs="Times New Roman"/>
          <w:bCs/>
          <w:lang w:eastAsia="pl-PL"/>
        </w:rPr>
        <w:t>dowym na stanowisku związanym z </w:t>
      </w:r>
      <w:r w:rsidRPr="00B847B2">
        <w:rPr>
          <w:rFonts w:ascii="Times New Roman" w:eastAsia="Times New Roman" w:hAnsi="Times New Roman" w:cs="Times New Roman"/>
          <w:bCs/>
          <w:lang w:eastAsia="pl-PL"/>
        </w:rPr>
        <w:t xml:space="preserve">zagadnieniami z tego </w:t>
      </w:r>
      <w:r w:rsidR="00146192" w:rsidRPr="00B847B2">
        <w:rPr>
          <w:rFonts w:ascii="Times New Roman" w:eastAsia="Times New Roman" w:hAnsi="Times New Roman" w:cs="Times New Roman"/>
          <w:bCs/>
          <w:lang w:eastAsia="pl-PL"/>
        </w:rPr>
        <w:t>zakresu</w:t>
      </w:r>
      <w:r w:rsidRPr="00B847B2">
        <w:rPr>
          <w:rFonts w:ascii="Times New Roman" w:eastAsia="Times New Roman" w:hAnsi="Times New Roman" w:cs="Times New Roman"/>
          <w:bCs/>
          <w:lang w:eastAsia="pl-PL"/>
        </w:rPr>
        <w:t>, potwierdzone w CV</w:t>
      </w:r>
      <w:r w:rsidR="00AF3A23">
        <w:rPr>
          <w:rFonts w:ascii="Times New Roman" w:eastAsia="Times New Roman" w:hAnsi="Times New Roman" w:cs="Times New Roman"/>
          <w:bCs/>
          <w:lang w:eastAsia="pl-PL"/>
        </w:rPr>
        <w:t xml:space="preserve"> oraz</w:t>
      </w:r>
    </w:p>
    <w:p w14:paraId="7C34E338" w14:textId="6B0315E0" w:rsidR="003A3B27" w:rsidRPr="003A3B27" w:rsidRDefault="006F17B1" w:rsidP="003A3B27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47B2">
        <w:rPr>
          <w:rFonts w:ascii="Times New Roman" w:eastAsia="Times New Roman" w:hAnsi="Times New Roman" w:cs="Times New Roman"/>
          <w:bCs/>
          <w:lang w:eastAsia="pl-PL"/>
        </w:rPr>
        <w:t xml:space="preserve">doświadczenie w prowadzeniu szkoleń w zakresie, którego dotyczy </w:t>
      </w:r>
      <w:r w:rsidR="00146192" w:rsidRPr="00B847B2">
        <w:rPr>
          <w:rFonts w:ascii="Times New Roman" w:eastAsia="Times New Roman" w:hAnsi="Times New Roman" w:cs="Times New Roman"/>
          <w:bCs/>
          <w:lang w:eastAsia="pl-PL"/>
        </w:rPr>
        <w:t>ww. zakres tematyczny</w:t>
      </w:r>
      <w:r w:rsidRPr="00B847B2">
        <w:rPr>
          <w:rFonts w:ascii="Times New Roman" w:eastAsia="Times New Roman" w:hAnsi="Times New Roman" w:cs="Times New Roman"/>
          <w:bCs/>
          <w:lang w:eastAsia="pl-PL"/>
        </w:rPr>
        <w:t xml:space="preserve">, potwierdzone wykonaniem minimum 3 ww. usług, realizowanych w ciągu 5 lat </w:t>
      </w:r>
      <w:r w:rsidR="00F931BB">
        <w:rPr>
          <w:rFonts w:ascii="Times New Roman" w:eastAsia="Times New Roman" w:hAnsi="Times New Roman" w:cs="Times New Roman"/>
          <w:bCs/>
          <w:lang w:eastAsia="pl-PL"/>
        </w:rPr>
        <w:t>poprzedzających</w:t>
      </w:r>
      <w:r w:rsidR="00F931BB" w:rsidRPr="00B847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847B2">
        <w:rPr>
          <w:rFonts w:ascii="Times New Roman" w:eastAsia="Times New Roman" w:hAnsi="Times New Roman" w:cs="Times New Roman"/>
          <w:bCs/>
          <w:lang w:eastAsia="pl-PL"/>
        </w:rPr>
        <w:t xml:space="preserve">termin nadsyłania </w:t>
      </w:r>
      <w:r w:rsidR="00D0023C">
        <w:rPr>
          <w:rFonts w:ascii="Times New Roman" w:eastAsia="Times New Roman" w:hAnsi="Times New Roman" w:cs="Times New Roman"/>
          <w:bCs/>
          <w:lang w:eastAsia="pl-PL"/>
        </w:rPr>
        <w:t>ofert</w:t>
      </w:r>
      <w:r w:rsidRPr="00B847B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3FDDAA6" w14:textId="77777777" w:rsidR="00C65A4E" w:rsidRPr="00B847B2" w:rsidRDefault="00C65A4E" w:rsidP="00C65A4E">
      <w:pPr>
        <w:pStyle w:val="Tekstblokowy"/>
        <w:tabs>
          <w:tab w:val="num" w:pos="1080"/>
        </w:tabs>
        <w:spacing w:before="0" w:beforeAutospacing="0" w:after="0" w:afterAutospacing="0"/>
        <w:ind w:right="49"/>
        <w:jc w:val="both"/>
        <w:rPr>
          <w:szCs w:val="22"/>
        </w:rPr>
      </w:pPr>
    </w:p>
    <w:p w14:paraId="0CB9DD29" w14:textId="77777777" w:rsidR="00C65A4E" w:rsidRPr="00B847B2" w:rsidRDefault="003A3B27" w:rsidP="00C65A4E">
      <w:pPr>
        <w:pStyle w:val="PZTS"/>
        <w:tabs>
          <w:tab w:val="clear" w:pos="851"/>
        </w:tabs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IV. Wymagania dotyczące oferty</w:t>
      </w:r>
    </w:p>
    <w:p w14:paraId="516632FA" w14:textId="77777777" w:rsidR="00C23D44" w:rsidRPr="00B847B2" w:rsidRDefault="00C23D44" w:rsidP="00C65A4E">
      <w:pPr>
        <w:pStyle w:val="PZTS"/>
        <w:tabs>
          <w:tab w:val="clear" w:pos="851"/>
        </w:tabs>
        <w:spacing w:before="0" w:after="0"/>
        <w:rPr>
          <w:rFonts w:ascii="Times New Roman" w:hAnsi="Times New Roman"/>
          <w:b/>
          <w:bCs/>
          <w:sz w:val="22"/>
          <w:szCs w:val="22"/>
        </w:rPr>
      </w:pPr>
    </w:p>
    <w:p w14:paraId="58BE8CCA" w14:textId="77777777" w:rsidR="00C65A4E" w:rsidRPr="00B847B2" w:rsidRDefault="00DD6257" w:rsidP="00DF6EC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47B2">
        <w:rPr>
          <w:rFonts w:ascii="Times New Roman" w:eastAsia="Times New Roman" w:hAnsi="Times New Roman" w:cs="Times New Roman"/>
          <w:bCs/>
          <w:lang w:eastAsia="pl-PL"/>
        </w:rPr>
        <w:t xml:space="preserve">Wykonawca </w:t>
      </w:r>
      <w:r w:rsidR="00C65A4E" w:rsidRPr="00B847B2">
        <w:rPr>
          <w:rFonts w:ascii="Times New Roman" w:eastAsia="Times New Roman" w:hAnsi="Times New Roman" w:cs="Times New Roman"/>
          <w:bCs/>
          <w:lang w:eastAsia="pl-PL"/>
        </w:rPr>
        <w:t>musi uwzględnić w ofercie</w:t>
      </w:r>
      <w:r w:rsidRPr="00B847B2">
        <w:rPr>
          <w:rFonts w:ascii="Times New Roman" w:eastAsia="Times New Roman" w:hAnsi="Times New Roman" w:cs="Times New Roman"/>
          <w:bCs/>
          <w:lang w:eastAsia="pl-PL"/>
        </w:rPr>
        <w:t xml:space="preserve"> następujące informacje</w:t>
      </w:r>
      <w:r w:rsidR="00C65A4E" w:rsidRPr="00B847B2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212C17C6" w14:textId="77777777" w:rsidR="00DD6257" w:rsidRPr="00B847B2" w:rsidRDefault="003C1E98" w:rsidP="00FB01A0">
      <w:pPr>
        <w:pStyle w:val="PZTS"/>
        <w:numPr>
          <w:ilvl w:val="0"/>
          <w:numId w:val="13"/>
        </w:numPr>
        <w:tabs>
          <w:tab w:val="clear" w:pos="851"/>
        </w:tabs>
        <w:spacing w:before="0" w:line="276" w:lineRule="auto"/>
        <w:ind w:left="709" w:hanging="284"/>
        <w:rPr>
          <w:rFonts w:ascii="Times New Roman" w:hAnsi="Times New Roman"/>
          <w:bCs/>
          <w:sz w:val="22"/>
          <w:szCs w:val="22"/>
        </w:rPr>
      </w:pPr>
      <w:r w:rsidRPr="00B847B2">
        <w:rPr>
          <w:rFonts w:ascii="Times New Roman" w:hAnsi="Times New Roman"/>
          <w:bCs/>
          <w:sz w:val="22"/>
          <w:szCs w:val="22"/>
        </w:rPr>
        <w:t xml:space="preserve">Informacje dotyczące </w:t>
      </w:r>
      <w:r w:rsidR="00FA6375" w:rsidRPr="00B847B2">
        <w:rPr>
          <w:rFonts w:ascii="Times New Roman" w:hAnsi="Times New Roman"/>
          <w:bCs/>
          <w:sz w:val="22"/>
          <w:szCs w:val="22"/>
        </w:rPr>
        <w:t>trenera/trenerów</w:t>
      </w:r>
      <w:r w:rsidR="00DD6257" w:rsidRPr="00B847B2">
        <w:rPr>
          <w:rFonts w:ascii="Times New Roman" w:hAnsi="Times New Roman"/>
          <w:bCs/>
          <w:sz w:val="22"/>
          <w:szCs w:val="22"/>
        </w:rPr>
        <w:t xml:space="preserve"> skierowanych do realizacji zam</w:t>
      </w:r>
      <w:r w:rsidRPr="00B847B2">
        <w:rPr>
          <w:rFonts w:ascii="Times New Roman" w:hAnsi="Times New Roman"/>
          <w:bCs/>
          <w:sz w:val="22"/>
          <w:szCs w:val="22"/>
        </w:rPr>
        <w:t xml:space="preserve">ówienia, w tym doświadczenie zawodowe </w:t>
      </w:r>
      <w:r w:rsidR="00173CAA" w:rsidRPr="00B847B2">
        <w:rPr>
          <w:rFonts w:ascii="Times New Roman" w:hAnsi="Times New Roman"/>
          <w:bCs/>
          <w:sz w:val="22"/>
          <w:szCs w:val="22"/>
        </w:rPr>
        <w:t xml:space="preserve">Wykonawcy i tych </w:t>
      </w:r>
      <w:r w:rsidR="0032365A">
        <w:rPr>
          <w:rFonts w:ascii="Times New Roman" w:hAnsi="Times New Roman"/>
          <w:bCs/>
          <w:sz w:val="22"/>
          <w:szCs w:val="22"/>
        </w:rPr>
        <w:t>trenerów</w:t>
      </w:r>
      <w:r w:rsidR="00E228BB" w:rsidRPr="00B847B2">
        <w:rPr>
          <w:rFonts w:ascii="Times New Roman" w:hAnsi="Times New Roman"/>
          <w:bCs/>
          <w:sz w:val="22"/>
          <w:szCs w:val="22"/>
        </w:rPr>
        <w:t>,</w:t>
      </w:r>
      <w:r w:rsidR="00173CAA" w:rsidRPr="00B847B2">
        <w:rPr>
          <w:rFonts w:ascii="Times New Roman" w:hAnsi="Times New Roman"/>
          <w:bCs/>
          <w:sz w:val="22"/>
          <w:szCs w:val="22"/>
        </w:rPr>
        <w:t xml:space="preserve"> </w:t>
      </w:r>
      <w:r w:rsidRPr="00B847B2">
        <w:rPr>
          <w:rFonts w:ascii="Times New Roman" w:hAnsi="Times New Roman"/>
          <w:bCs/>
          <w:sz w:val="22"/>
          <w:szCs w:val="22"/>
        </w:rPr>
        <w:t xml:space="preserve">wg opracowanego przez Zamawiającego wzoru formularza, stanowiącego </w:t>
      </w:r>
      <w:r w:rsidRPr="00B847B2">
        <w:rPr>
          <w:rFonts w:ascii="Times New Roman" w:hAnsi="Times New Roman"/>
          <w:b/>
          <w:bCs/>
          <w:sz w:val="22"/>
          <w:szCs w:val="22"/>
        </w:rPr>
        <w:t>Załącznik nr 1</w:t>
      </w:r>
      <w:r w:rsidR="008F44CA" w:rsidRPr="00B847B2">
        <w:rPr>
          <w:rFonts w:ascii="Times New Roman" w:hAnsi="Times New Roman"/>
          <w:bCs/>
          <w:sz w:val="22"/>
          <w:szCs w:val="22"/>
        </w:rPr>
        <w:t>.</w:t>
      </w:r>
      <w:r w:rsidRPr="00B847B2">
        <w:rPr>
          <w:rFonts w:ascii="Times New Roman" w:hAnsi="Times New Roman"/>
          <w:bCs/>
          <w:sz w:val="22"/>
          <w:szCs w:val="22"/>
        </w:rPr>
        <w:t xml:space="preserve"> </w:t>
      </w:r>
    </w:p>
    <w:p w14:paraId="3398BA1B" w14:textId="77777777" w:rsidR="00DD6257" w:rsidRPr="00B847B2" w:rsidRDefault="003C1E98" w:rsidP="00FB01A0">
      <w:pPr>
        <w:pStyle w:val="PZTS"/>
        <w:numPr>
          <w:ilvl w:val="0"/>
          <w:numId w:val="13"/>
        </w:numPr>
        <w:tabs>
          <w:tab w:val="clear" w:pos="851"/>
        </w:tabs>
        <w:spacing w:before="0" w:line="276" w:lineRule="auto"/>
        <w:ind w:left="709" w:hanging="284"/>
        <w:rPr>
          <w:rFonts w:ascii="Times New Roman" w:hAnsi="Times New Roman"/>
          <w:bCs/>
          <w:sz w:val="22"/>
          <w:szCs w:val="22"/>
        </w:rPr>
      </w:pPr>
      <w:r w:rsidRPr="00B847B2">
        <w:rPr>
          <w:rFonts w:ascii="Times New Roman" w:hAnsi="Times New Roman"/>
          <w:bCs/>
          <w:sz w:val="22"/>
          <w:szCs w:val="22"/>
        </w:rPr>
        <w:t>Cena oferty PLN</w:t>
      </w:r>
      <w:r w:rsidR="00894EB0" w:rsidRPr="00B847B2">
        <w:rPr>
          <w:rStyle w:val="Odwoanieprzypisudolnego"/>
          <w:rFonts w:ascii="Times New Roman" w:hAnsi="Times New Roman"/>
          <w:bCs/>
          <w:sz w:val="22"/>
          <w:szCs w:val="22"/>
        </w:rPr>
        <w:footnoteReference w:id="1"/>
      </w:r>
      <w:r w:rsidR="00FB006F" w:rsidRPr="00B847B2">
        <w:rPr>
          <w:rFonts w:ascii="Times New Roman" w:hAnsi="Times New Roman"/>
          <w:bCs/>
          <w:sz w:val="22"/>
          <w:szCs w:val="22"/>
        </w:rPr>
        <w:t xml:space="preserve">, </w:t>
      </w:r>
      <w:r w:rsidR="008F44CA" w:rsidRPr="00B847B2">
        <w:rPr>
          <w:rFonts w:ascii="Times New Roman" w:hAnsi="Times New Roman"/>
          <w:bCs/>
          <w:sz w:val="22"/>
          <w:szCs w:val="22"/>
        </w:rPr>
        <w:t>wskazanej na ww. wzorze formularza, stanowiącego</w:t>
      </w:r>
      <w:r w:rsidRPr="00B847B2">
        <w:rPr>
          <w:rFonts w:ascii="Times New Roman" w:hAnsi="Times New Roman"/>
          <w:bCs/>
          <w:sz w:val="22"/>
          <w:szCs w:val="22"/>
        </w:rPr>
        <w:t xml:space="preserve"> </w:t>
      </w:r>
      <w:r w:rsidRPr="00B847B2"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 w:rsidR="008F44CA" w:rsidRPr="00B847B2">
        <w:rPr>
          <w:rFonts w:ascii="Times New Roman" w:hAnsi="Times New Roman"/>
          <w:b/>
          <w:bCs/>
          <w:sz w:val="22"/>
          <w:szCs w:val="22"/>
        </w:rPr>
        <w:t>1</w:t>
      </w:r>
      <w:r w:rsidR="008F44CA" w:rsidRPr="00B847B2">
        <w:rPr>
          <w:rFonts w:ascii="Times New Roman" w:hAnsi="Times New Roman"/>
          <w:bCs/>
          <w:sz w:val="22"/>
          <w:szCs w:val="22"/>
        </w:rPr>
        <w:t>.</w:t>
      </w:r>
    </w:p>
    <w:p w14:paraId="052879F9" w14:textId="00931C74" w:rsidR="0096532E" w:rsidRPr="00B847B2" w:rsidRDefault="004F6FD6" w:rsidP="00FB01A0">
      <w:pPr>
        <w:pStyle w:val="PZTS"/>
        <w:numPr>
          <w:ilvl w:val="0"/>
          <w:numId w:val="13"/>
        </w:numPr>
        <w:tabs>
          <w:tab w:val="clear" w:pos="851"/>
        </w:tabs>
        <w:spacing w:before="0" w:line="276" w:lineRule="auto"/>
        <w:ind w:left="709" w:hanging="284"/>
        <w:rPr>
          <w:rFonts w:ascii="Times New Roman" w:hAnsi="Times New Roman"/>
          <w:bCs/>
          <w:sz w:val="22"/>
          <w:szCs w:val="22"/>
          <w:u w:val="single"/>
        </w:rPr>
      </w:pPr>
      <w:r w:rsidRPr="00B847B2">
        <w:rPr>
          <w:rFonts w:ascii="Times New Roman" w:hAnsi="Times New Roman"/>
          <w:i/>
          <w:sz w:val="22"/>
          <w:szCs w:val="22"/>
        </w:rPr>
        <w:t>W</w:t>
      </w:r>
      <w:r w:rsidR="00586AC6">
        <w:rPr>
          <w:rFonts w:ascii="Times New Roman" w:hAnsi="Times New Roman"/>
          <w:i/>
          <w:sz w:val="22"/>
          <w:szCs w:val="22"/>
        </w:rPr>
        <w:t>stępn</w:t>
      </w:r>
      <w:r w:rsidR="00F931BB">
        <w:rPr>
          <w:rFonts w:ascii="Times New Roman" w:hAnsi="Times New Roman"/>
          <w:i/>
          <w:sz w:val="22"/>
          <w:szCs w:val="22"/>
        </w:rPr>
        <w:t>a</w:t>
      </w:r>
      <w:r w:rsidR="00586AC6">
        <w:rPr>
          <w:rFonts w:ascii="Times New Roman" w:hAnsi="Times New Roman"/>
          <w:i/>
          <w:sz w:val="22"/>
          <w:szCs w:val="22"/>
        </w:rPr>
        <w:t xml:space="preserve"> koncepcj</w:t>
      </w:r>
      <w:r w:rsidR="00F931BB">
        <w:rPr>
          <w:rFonts w:ascii="Times New Roman" w:hAnsi="Times New Roman"/>
          <w:i/>
          <w:sz w:val="22"/>
          <w:szCs w:val="22"/>
        </w:rPr>
        <w:t>a</w:t>
      </w:r>
      <w:r w:rsidR="00586AC6">
        <w:rPr>
          <w:rFonts w:ascii="Times New Roman" w:hAnsi="Times New Roman"/>
          <w:i/>
          <w:sz w:val="22"/>
          <w:szCs w:val="22"/>
        </w:rPr>
        <w:t xml:space="preserve"> szkolenia</w:t>
      </w:r>
      <w:r w:rsidR="0096532E" w:rsidRPr="00B847B2">
        <w:rPr>
          <w:rFonts w:ascii="Times New Roman" w:hAnsi="Times New Roman"/>
          <w:sz w:val="22"/>
          <w:szCs w:val="22"/>
        </w:rPr>
        <w:t>, zaproponowan</w:t>
      </w:r>
      <w:r w:rsidR="00F931BB">
        <w:rPr>
          <w:rFonts w:ascii="Times New Roman" w:hAnsi="Times New Roman"/>
          <w:sz w:val="22"/>
          <w:szCs w:val="22"/>
        </w:rPr>
        <w:t>a</w:t>
      </w:r>
      <w:r w:rsidR="0096532E" w:rsidRPr="00B847B2">
        <w:rPr>
          <w:rFonts w:ascii="Times New Roman" w:hAnsi="Times New Roman"/>
          <w:sz w:val="22"/>
          <w:szCs w:val="22"/>
        </w:rPr>
        <w:t xml:space="preserve"> przez Wykonawcę, zawierając</w:t>
      </w:r>
      <w:r w:rsidR="00F931BB">
        <w:rPr>
          <w:rFonts w:ascii="Times New Roman" w:hAnsi="Times New Roman"/>
          <w:sz w:val="22"/>
          <w:szCs w:val="22"/>
        </w:rPr>
        <w:t>a</w:t>
      </w:r>
      <w:r w:rsidR="0096532E" w:rsidRPr="00B847B2">
        <w:rPr>
          <w:rFonts w:ascii="Times New Roman" w:hAnsi="Times New Roman"/>
          <w:sz w:val="22"/>
          <w:szCs w:val="22"/>
        </w:rPr>
        <w:t>:</w:t>
      </w:r>
    </w:p>
    <w:p w14:paraId="7CDC08F7" w14:textId="77777777" w:rsidR="0096532E" w:rsidRPr="00B847B2" w:rsidRDefault="0096532E" w:rsidP="00901D56">
      <w:pPr>
        <w:pStyle w:val="Akapitzlist"/>
        <w:numPr>
          <w:ilvl w:val="0"/>
          <w:numId w:val="17"/>
        </w:numPr>
        <w:tabs>
          <w:tab w:val="left" w:pos="993"/>
        </w:tabs>
        <w:spacing w:after="0" w:line="288" w:lineRule="auto"/>
        <w:ind w:left="709" w:firstLine="0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>konspekt materiałów szkoleniowych,</w:t>
      </w:r>
    </w:p>
    <w:p w14:paraId="2050DED3" w14:textId="77777777" w:rsidR="0096532E" w:rsidRPr="00B847B2" w:rsidRDefault="00DF6ECD" w:rsidP="00FB01A0">
      <w:pPr>
        <w:pStyle w:val="Akapitzlist"/>
        <w:numPr>
          <w:ilvl w:val="0"/>
          <w:numId w:val="17"/>
        </w:numPr>
        <w:tabs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lastRenderedPageBreak/>
        <w:t>agendę szkole</w:t>
      </w:r>
      <w:r w:rsidR="0032365A">
        <w:rPr>
          <w:rFonts w:ascii="Times New Roman" w:hAnsi="Times New Roman" w:cs="Times New Roman"/>
        </w:rPr>
        <w:t>nia</w:t>
      </w:r>
      <w:r w:rsidRPr="00B847B2">
        <w:rPr>
          <w:rFonts w:ascii="Times New Roman" w:hAnsi="Times New Roman" w:cs="Times New Roman"/>
        </w:rPr>
        <w:t>, rozpisaną na</w:t>
      </w:r>
      <w:r w:rsidR="0096532E" w:rsidRPr="00B847B2">
        <w:rPr>
          <w:rFonts w:ascii="Times New Roman" w:hAnsi="Times New Roman" w:cs="Times New Roman"/>
        </w:rPr>
        <w:t xml:space="preserve"> </w:t>
      </w:r>
      <w:r w:rsidR="005645CA" w:rsidRPr="00B847B2">
        <w:rPr>
          <w:rFonts w:ascii="Times New Roman" w:hAnsi="Times New Roman" w:cs="Times New Roman"/>
        </w:rPr>
        <w:t xml:space="preserve">2 </w:t>
      </w:r>
      <w:r w:rsidR="0096532E" w:rsidRPr="00B847B2">
        <w:rPr>
          <w:rFonts w:ascii="Times New Roman" w:hAnsi="Times New Roman" w:cs="Times New Roman"/>
        </w:rPr>
        <w:t xml:space="preserve">dni robocze, uwzględniającą </w:t>
      </w:r>
      <w:r w:rsidRPr="00B847B2">
        <w:rPr>
          <w:rFonts w:ascii="Times New Roman" w:hAnsi="Times New Roman" w:cs="Times New Roman"/>
        </w:rPr>
        <w:t>zagadnienia opisane w </w:t>
      </w:r>
      <w:r w:rsidR="00067FE0">
        <w:rPr>
          <w:rFonts w:ascii="Times New Roman" w:hAnsi="Times New Roman" w:cs="Times New Roman"/>
        </w:rPr>
        <w:t>OPZ, z </w:t>
      </w:r>
      <w:r w:rsidR="0096532E" w:rsidRPr="00B847B2">
        <w:rPr>
          <w:rFonts w:ascii="Times New Roman" w:hAnsi="Times New Roman" w:cs="Times New Roman"/>
        </w:rPr>
        <w:t xml:space="preserve">przypisaniem do tych zagadnień </w:t>
      </w:r>
      <w:r w:rsidR="003A3B27">
        <w:rPr>
          <w:rFonts w:ascii="Times New Roman" w:hAnsi="Times New Roman" w:cs="Times New Roman"/>
        </w:rPr>
        <w:t xml:space="preserve">poszczególnych </w:t>
      </w:r>
      <w:r w:rsidR="00FA6375" w:rsidRPr="00B847B2">
        <w:rPr>
          <w:rFonts w:ascii="Times New Roman" w:hAnsi="Times New Roman" w:cs="Times New Roman"/>
        </w:rPr>
        <w:t>trener</w:t>
      </w:r>
      <w:r w:rsidR="0096532E" w:rsidRPr="00B847B2">
        <w:rPr>
          <w:rFonts w:ascii="Times New Roman" w:hAnsi="Times New Roman" w:cs="Times New Roman"/>
        </w:rPr>
        <w:t>ów</w:t>
      </w:r>
      <w:r w:rsidR="003A3B27">
        <w:rPr>
          <w:rFonts w:ascii="Times New Roman" w:hAnsi="Times New Roman" w:cs="Times New Roman"/>
        </w:rPr>
        <w:t xml:space="preserve"> z imienia i nazwiska – jeśli oferta zakłada skierowanie więcej niż jednego trenera</w:t>
      </w:r>
      <w:r w:rsidR="008F44CA" w:rsidRPr="00B847B2">
        <w:rPr>
          <w:rFonts w:ascii="Times New Roman" w:hAnsi="Times New Roman" w:cs="Times New Roman"/>
        </w:rPr>
        <w:t>.</w:t>
      </w:r>
    </w:p>
    <w:p w14:paraId="5980F820" w14:textId="2B40CCB1" w:rsidR="000139E4" w:rsidRPr="00B847B2" w:rsidRDefault="000139E4" w:rsidP="00FB01A0">
      <w:pPr>
        <w:pStyle w:val="PZTS"/>
        <w:numPr>
          <w:ilvl w:val="0"/>
          <w:numId w:val="13"/>
        </w:numPr>
        <w:tabs>
          <w:tab w:val="clear" w:pos="851"/>
        </w:tabs>
        <w:spacing w:before="0" w:line="276" w:lineRule="auto"/>
        <w:ind w:hanging="284"/>
        <w:rPr>
          <w:rFonts w:ascii="Times New Roman" w:hAnsi="Times New Roman"/>
          <w:bCs/>
          <w:sz w:val="22"/>
          <w:szCs w:val="22"/>
        </w:rPr>
      </w:pPr>
      <w:r w:rsidRPr="00B847B2">
        <w:rPr>
          <w:rFonts w:ascii="Times New Roman" w:hAnsi="Times New Roman"/>
          <w:bCs/>
          <w:sz w:val="22"/>
          <w:szCs w:val="22"/>
        </w:rPr>
        <w:t>Informacja</w:t>
      </w:r>
      <w:r w:rsidR="00F931BB">
        <w:rPr>
          <w:rFonts w:ascii="Times New Roman" w:hAnsi="Times New Roman"/>
          <w:bCs/>
          <w:sz w:val="22"/>
          <w:szCs w:val="22"/>
        </w:rPr>
        <w:t>, czy</w:t>
      </w:r>
      <w:r w:rsidRPr="00B847B2">
        <w:rPr>
          <w:rFonts w:ascii="Times New Roman" w:hAnsi="Times New Roman"/>
          <w:bCs/>
          <w:sz w:val="22"/>
          <w:szCs w:val="22"/>
        </w:rPr>
        <w:t xml:space="preserve"> do realizacji zamówienia </w:t>
      </w:r>
      <w:r w:rsidR="00F931BB">
        <w:rPr>
          <w:rFonts w:ascii="Times New Roman" w:hAnsi="Times New Roman"/>
          <w:bCs/>
          <w:sz w:val="22"/>
          <w:szCs w:val="22"/>
        </w:rPr>
        <w:t xml:space="preserve">zostanie </w:t>
      </w:r>
      <w:r w:rsidR="00F931BB" w:rsidRPr="00B847B2">
        <w:rPr>
          <w:rFonts w:ascii="Times New Roman" w:hAnsi="Times New Roman"/>
          <w:bCs/>
          <w:sz w:val="22"/>
          <w:szCs w:val="22"/>
        </w:rPr>
        <w:t>skierowan</w:t>
      </w:r>
      <w:r w:rsidR="00F931BB">
        <w:rPr>
          <w:rFonts w:ascii="Times New Roman" w:hAnsi="Times New Roman"/>
          <w:bCs/>
          <w:sz w:val="22"/>
          <w:szCs w:val="22"/>
        </w:rPr>
        <w:t>a</w:t>
      </w:r>
      <w:r w:rsidR="00F931BB" w:rsidRPr="00B847B2">
        <w:rPr>
          <w:rFonts w:ascii="Times New Roman" w:hAnsi="Times New Roman"/>
          <w:bCs/>
          <w:sz w:val="22"/>
          <w:szCs w:val="22"/>
        </w:rPr>
        <w:t xml:space="preserve"> </w:t>
      </w:r>
      <w:r w:rsidR="00F931BB">
        <w:rPr>
          <w:rFonts w:ascii="Times New Roman" w:hAnsi="Times New Roman"/>
          <w:bCs/>
          <w:sz w:val="22"/>
          <w:szCs w:val="22"/>
        </w:rPr>
        <w:t xml:space="preserve">co najmniej jedna </w:t>
      </w:r>
      <w:r w:rsidRPr="00B847B2">
        <w:rPr>
          <w:rFonts w:ascii="Times New Roman" w:hAnsi="Times New Roman"/>
          <w:bCs/>
          <w:sz w:val="22"/>
          <w:szCs w:val="22"/>
        </w:rPr>
        <w:t>oso</w:t>
      </w:r>
      <w:r w:rsidR="00DF6ECD" w:rsidRPr="00B847B2">
        <w:rPr>
          <w:rFonts w:ascii="Times New Roman" w:hAnsi="Times New Roman"/>
          <w:bCs/>
          <w:sz w:val="22"/>
          <w:szCs w:val="22"/>
        </w:rPr>
        <w:t>b</w:t>
      </w:r>
      <w:r w:rsidR="00F931BB">
        <w:rPr>
          <w:rFonts w:ascii="Times New Roman" w:hAnsi="Times New Roman"/>
          <w:bCs/>
          <w:sz w:val="22"/>
          <w:szCs w:val="22"/>
        </w:rPr>
        <w:t>a</w:t>
      </w:r>
      <w:r w:rsidR="00DF6ECD" w:rsidRPr="00B847B2">
        <w:rPr>
          <w:rFonts w:ascii="Times New Roman" w:hAnsi="Times New Roman"/>
          <w:bCs/>
          <w:sz w:val="22"/>
          <w:szCs w:val="22"/>
        </w:rPr>
        <w:t xml:space="preserve"> </w:t>
      </w:r>
      <w:r w:rsidR="00F931BB">
        <w:rPr>
          <w:rFonts w:ascii="Times New Roman" w:hAnsi="Times New Roman"/>
          <w:bCs/>
          <w:sz w:val="22"/>
          <w:szCs w:val="22"/>
        </w:rPr>
        <w:t xml:space="preserve">z </w:t>
      </w:r>
      <w:r w:rsidR="00DF6ECD" w:rsidRPr="00B847B2">
        <w:rPr>
          <w:rFonts w:ascii="Times New Roman" w:hAnsi="Times New Roman"/>
          <w:bCs/>
          <w:sz w:val="22"/>
          <w:szCs w:val="22"/>
        </w:rPr>
        <w:t>niepełnosprawn</w:t>
      </w:r>
      <w:r w:rsidR="00F931BB">
        <w:rPr>
          <w:rFonts w:ascii="Times New Roman" w:hAnsi="Times New Roman"/>
          <w:bCs/>
          <w:sz w:val="22"/>
          <w:szCs w:val="22"/>
        </w:rPr>
        <w:t>ością</w:t>
      </w:r>
      <w:r w:rsidR="00D0023C">
        <w:rPr>
          <w:rFonts w:ascii="Times New Roman" w:hAnsi="Times New Roman"/>
          <w:bCs/>
          <w:sz w:val="22"/>
          <w:szCs w:val="22"/>
        </w:rPr>
        <w:t>, zatrudniona u Wykonawcy</w:t>
      </w:r>
      <w:r w:rsidR="00DF6ECD" w:rsidRPr="00B847B2">
        <w:rPr>
          <w:rFonts w:ascii="Times New Roman" w:hAnsi="Times New Roman"/>
          <w:bCs/>
          <w:sz w:val="22"/>
          <w:szCs w:val="22"/>
        </w:rPr>
        <w:t xml:space="preserve"> w oparciu o </w:t>
      </w:r>
      <w:r w:rsidRPr="00B847B2">
        <w:rPr>
          <w:rFonts w:ascii="Times New Roman" w:hAnsi="Times New Roman"/>
          <w:bCs/>
          <w:sz w:val="22"/>
          <w:szCs w:val="22"/>
        </w:rPr>
        <w:t>umowę o pracę (należy podać imię i nazwisko tej osoby).</w:t>
      </w:r>
    </w:p>
    <w:p w14:paraId="43BBDBA9" w14:textId="77777777" w:rsidR="003C1E98" w:rsidRPr="00B847B2" w:rsidRDefault="003C1E98" w:rsidP="00FB01A0">
      <w:pPr>
        <w:pStyle w:val="PZTS"/>
        <w:numPr>
          <w:ilvl w:val="0"/>
          <w:numId w:val="13"/>
        </w:numPr>
        <w:tabs>
          <w:tab w:val="clear" w:pos="851"/>
        </w:tabs>
        <w:spacing w:before="0" w:line="276" w:lineRule="auto"/>
        <w:ind w:left="709" w:hanging="284"/>
        <w:rPr>
          <w:rFonts w:ascii="Times New Roman" w:hAnsi="Times New Roman"/>
          <w:bCs/>
          <w:sz w:val="22"/>
          <w:szCs w:val="22"/>
        </w:rPr>
      </w:pPr>
      <w:r w:rsidRPr="00B847B2">
        <w:rPr>
          <w:rFonts w:ascii="Times New Roman" w:hAnsi="Times New Roman"/>
          <w:bCs/>
          <w:sz w:val="22"/>
          <w:szCs w:val="22"/>
        </w:rPr>
        <w:t>Dokumenty poświadczające wykonanie wskazanych w ofercie usług</w:t>
      </w:r>
      <w:r w:rsidR="0062281F">
        <w:rPr>
          <w:rFonts w:ascii="Times New Roman" w:hAnsi="Times New Roman"/>
          <w:bCs/>
          <w:sz w:val="22"/>
          <w:szCs w:val="22"/>
        </w:rPr>
        <w:t>. Wykonawca może załączyć oświadczenie trenera o wykonaniu wskazanych w ofercie usług, jeśli – z uzasadnionych przyczyn – nie posiada innego dokumentu, poświadczającego wykonanie tych usług.</w:t>
      </w:r>
    </w:p>
    <w:p w14:paraId="18E6BBC9" w14:textId="77777777" w:rsidR="000139E4" w:rsidRPr="00B847B2" w:rsidRDefault="003C1E98" w:rsidP="00FB01A0">
      <w:pPr>
        <w:pStyle w:val="PZTS"/>
        <w:tabs>
          <w:tab w:val="clear" w:pos="851"/>
        </w:tabs>
        <w:spacing w:before="0" w:line="276" w:lineRule="auto"/>
        <w:ind w:left="142"/>
        <w:rPr>
          <w:rFonts w:ascii="Times New Roman" w:hAnsi="Times New Roman"/>
          <w:bCs/>
          <w:sz w:val="22"/>
          <w:szCs w:val="22"/>
          <w:u w:val="single"/>
        </w:rPr>
      </w:pPr>
      <w:r w:rsidRPr="00B847B2">
        <w:rPr>
          <w:rFonts w:ascii="Times New Roman" w:hAnsi="Times New Roman"/>
          <w:bCs/>
          <w:sz w:val="22"/>
          <w:szCs w:val="22"/>
          <w:u w:val="single"/>
        </w:rPr>
        <w:t>Zamawiający zastrzega sobie prawo do jednorazowego wezwania Wykonawcy do uzupełnienia  wymaganych dokumentów.</w:t>
      </w:r>
    </w:p>
    <w:p w14:paraId="66BEDC3E" w14:textId="77777777" w:rsidR="003C1E98" w:rsidRPr="00B847B2" w:rsidRDefault="003C1E98" w:rsidP="00FB01A0">
      <w:pPr>
        <w:pStyle w:val="PZTS"/>
        <w:tabs>
          <w:tab w:val="clear" w:pos="851"/>
        </w:tabs>
        <w:spacing w:before="0" w:line="276" w:lineRule="auto"/>
        <w:ind w:left="142"/>
        <w:jc w:val="left"/>
        <w:rPr>
          <w:rFonts w:ascii="Times New Roman" w:hAnsi="Times New Roman"/>
          <w:bCs/>
          <w:sz w:val="22"/>
          <w:szCs w:val="22"/>
        </w:rPr>
      </w:pPr>
      <w:r w:rsidRPr="00B847B2">
        <w:rPr>
          <w:rFonts w:ascii="Times New Roman" w:hAnsi="Times New Roman"/>
          <w:bCs/>
          <w:sz w:val="22"/>
          <w:szCs w:val="22"/>
        </w:rPr>
        <w:t xml:space="preserve">Forma w jakiej ma być złożona oferta: </w:t>
      </w:r>
      <w:r w:rsidRPr="00B847B2">
        <w:rPr>
          <w:rFonts w:ascii="Times New Roman" w:hAnsi="Times New Roman"/>
          <w:bCs/>
          <w:sz w:val="22"/>
          <w:szCs w:val="22"/>
          <w:u w:val="single"/>
        </w:rPr>
        <w:t xml:space="preserve">wyłącznie </w:t>
      </w:r>
      <w:r w:rsidRPr="00B847B2">
        <w:rPr>
          <w:rFonts w:ascii="Times New Roman" w:eastAsia="Calibri" w:hAnsi="Times New Roman"/>
          <w:bCs/>
          <w:sz w:val="22"/>
          <w:szCs w:val="22"/>
          <w:u w:val="single"/>
          <w:lang w:eastAsia="en-US"/>
        </w:rPr>
        <w:t>w formie elektronicznej</w:t>
      </w:r>
      <w:r w:rsidRPr="00B847B2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na adres e-mail: </w:t>
      </w:r>
      <w:hyperlink r:id="rId10" w:history="1">
        <w:r w:rsidRPr="00B847B2">
          <w:rPr>
            <w:rStyle w:val="Hipercze"/>
            <w:rFonts w:ascii="Times New Roman" w:hAnsi="Times New Roman"/>
            <w:sz w:val="22"/>
            <w:szCs w:val="22"/>
          </w:rPr>
          <w:t>marta.piszcz@mos.gov.pl</w:t>
        </w:r>
      </w:hyperlink>
    </w:p>
    <w:p w14:paraId="431428A4" w14:textId="77777777" w:rsidR="00C65A4E" w:rsidRPr="00B847B2" w:rsidRDefault="003C1E98" w:rsidP="00FB01A0">
      <w:pPr>
        <w:pStyle w:val="PZTS"/>
        <w:tabs>
          <w:tab w:val="clear" w:pos="851"/>
        </w:tabs>
        <w:spacing w:before="0" w:after="0" w:line="276" w:lineRule="auto"/>
        <w:ind w:left="426" w:hanging="284"/>
        <w:rPr>
          <w:rFonts w:ascii="Times New Roman" w:hAnsi="Times New Roman"/>
          <w:bCs/>
          <w:sz w:val="22"/>
          <w:szCs w:val="22"/>
        </w:rPr>
      </w:pPr>
      <w:r w:rsidRPr="00B847B2">
        <w:rPr>
          <w:rFonts w:ascii="Times New Roman" w:hAnsi="Times New Roman"/>
          <w:bCs/>
          <w:sz w:val="22"/>
          <w:szCs w:val="22"/>
        </w:rPr>
        <w:t xml:space="preserve">Termin składania ofert: </w:t>
      </w:r>
      <w:r w:rsidR="003A3B27">
        <w:rPr>
          <w:rFonts w:ascii="Times New Roman" w:hAnsi="Times New Roman"/>
          <w:b/>
          <w:bCs/>
          <w:color w:val="FF0000"/>
          <w:sz w:val="22"/>
          <w:szCs w:val="22"/>
        </w:rPr>
        <w:t>7</w:t>
      </w:r>
      <w:r w:rsidR="00067FE0">
        <w:rPr>
          <w:rFonts w:ascii="Times New Roman" w:hAnsi="Times New Roman"/>
          <w:b/>
          <w:bCs/>
          <w:color w:val="FF0000"/>
          <w:sz w:val="22"/>
          <w:szCs w:val="22"/>
        </w:rPr>
        <w:t xml:space="preserve"> maja</w:t>
      </w:r>
      <w:r w:rsidR="00D0422D" w:rsidRPr="00B847B2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="00881F5C" w:rsidRPr="00B847B2">
        <w:rPr>
          <w:rFonts w:ascii="Times New Roman" w:hAnsi="Times New Roman"/>
          <w:b/>
          <w:bCs/>
          <w:color w:val="FF0000"/>
          <w:sz w:val="22"/>
          <w:szCs w:val="22"/>
        </w:rPr>
        <w:t>2019</w:t>
      </w:r>
      <w:r w:rsidRPr="00B847B2">
        <w:rPr>
          <w:rFonts w:ascii="Times New Roman" w:hAnsi="Times New Roman"/>
          <w:b/>
          <w:bCs/>
          <w:color w:val="FF0000"/>
          <w:sz w:val="22"/>
          <w:szCs w:val="22"/>
        </w:rPr>
        <w:t xml:space="preserve"> r.</w:t>
      </w:r>
      <w:r w:rsidRPr="00B847B2">
        <w:rPr>
          <w:rFonts w:ascii="Times New Roman" w:hAnsi="Times New Roman"/>
          <w:b/>
          <w:bCs/>
          <w:sz w:val="22"/>
          <w:szCs w:val="22"/>
        </w:rPr>
        <w:t>, do końca dnia.</w:t>
      </w:r>
    </w:p>
    <w:p w14:paraId="7767E78D" w14:textId="77777777" w:rsidR="00C65A4E" w:rsidRPr="00B847B2" w:rsidRDefault="00C65A4E" w:rsidP="00C65A4E">
      <w:pPr>
        <w:pStyle w:val="PZTS"/>
        <w:tabs>
          <w:tab w:val="clear" w:pos="851"/>
        </w:tabs>
        <w:spacing w:before="0" w:after="0"/>
        <w:rPr>
          <w:rFonts w:ascii="Times New Roman" w:hAnsi="Times New Roman"/>
          <w:bCs/>
          <w:sz w:val="22"/>
          <w:szCs w:val="22"/>
        </w:rPr>
      </w:pPr>
    </w:p>
    <w:p w14:paraId="682B1377" w14:textId="77777777" w:rsidR="00C65A4E" w:rsidRPr="00B847B2" w:rsidRDefault="00C65A4E" w:rsidP="00C65A4E">
      <w:pPr>
        <w:jc w:val="both"/>
        <w:rPr>
          <w:rFonts w:ascii="Times New Roman" w:hAnsi="Times New Roman" w:cs="Times New Roman"/>
          <w:b/>
          <w:bCs/>
          <w:i/>
        </w:rPr>
      </w:pPr>
      <w:r w:rsidRPr="00B847B2">
        <w:rPr>
          <w:rFonts w:ascii="Times New Roman" w:hAnsi="Times New Roman" w:cs="Times New Roman"/>
          <w:b/>
          <w:bCs/>
        </w:rPr>
        <w:t xml:space="preserve">V. Kryteria oceny ofert, ich wagi i sposób dokonywania oceny  </w:t>
      </w:r>
    </w:p>
    <w:p w14:paraId="5796B730" w14:textId="77777777" w:rsidR="003249D9" w:rsidRPr="00B847B2" w:rsidRDefault="003249D9" w:rsidP="003249D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847B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Cena za realizację zamówienia – </w:t>
      </w:r>
      <w:r w:rsidR="005645CA" w:rsidRPr="00B847B2">
        <w:rPr>
          <w:rFonts w:ascii="Times New Roman" w:eastAsia="Times New Roman" w:hAnsi="Times New Roman" w:cs="Times New Roman"/>
          <w:bCs/>
          <w:u w:val="single"/>
          <w:lang w:eastAsia="pl-PL"/>
        </w:rPr>
        <w:t>5</w:t>
      </w:r>
      <w:r w:rsidRPr="00B847B2">
        <w:rPr>
          <w:rFonts w:ascii="Times New Roman" w:eastAsia="Times New Roman" w:hAnsi="Times New Roman" w:cs="Times New Roman"/>
          <w:bCs/>
          <w:u w:val="single"/>
          <w:lang w:eastAsia="pl-PL"/>
        </w:rPr>
        <w:t>0 pkt</w:t>
      </w:r>
    </w:p>
    <w:p w14:paraId="4BFE890C" w14:textId="77777777" w:rsidR="003249D9" w:rsidRPr="00B847B2" w:rsidRDefault="003249D9" w:rsidP="00DF6ECD">
      <w:pPr>
        <w:spacing w:line="288" w:lineRule="auto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 xml:space="preserve">W ramach tego kryterium Wykonawca może otrzymać maksymalnie </w:t>
      </w:r>
      <w:r w:rsidR="005645CA" w:rsidRPr="00B847B2">
        <w:rPr>
          <w:rFonts w:ascii="Times New Roman" w:hAnsi="Times New Roman" w:cs="Times New Roman"/>
        </w:rPr>
        <w:t>5</w:t>
      </w:r>
      <w:r w:rsidRPr="00B847B2">
        <w:rPr>
          <w:rFonts w:ascii="Times New Roman" w:hAnsi="Times New Roman" w:cs="Times New Roman"/>
        </w:rPr>
        <w:t xml:space="preserve">0 pkt. </w:t>
      </w:r>
      <w:r w:rsidRPr="00B847B2">
        <w:rPr>
          <w:rFonts w:ascii="Times New Roman" w:eastAsia="Calibri" w:hAnsi="Times New Roman" w:cs="Times New Roman"/>
        </w:rPr>
        <w:t xml:space="preserve">Maksymalną liczbę punktów za kryterium ceny otrzyma Wykonawca, który zaproponuje najniższą </w:t>
      </w:r>
      <w:r w:rsidR="00586AC6">
        <w:rPr>
          <w:rFonts w:ascii="Times New Roman" w:eastAsia="Calibri" w:hAnsi="Times New Roman" w:cs="Times New Roman"/>
        </w:rPr>
        <w:t xml:space="preserve">za </w:t>
      </w:r>
      <w:r w:rsidRPr="00B847B2">
        <w:rPr>
          <w:rFonts w:ascii="Times New Roman" w:eastAsia="Calibri" w:hAnsi="Times New Roman" w:cs="Times New Roman"/>
        </w:rPr>
        <w:t xml:space="preserve">realizację zamówienia. </w:t>
      </w:r>
      <w:r w:rsidRPr="00B847B2">
        <w:rPr>
          <w:rFonts w:ascii="Times New Roman" w:hAnsi="Times New Roman" w:cs="Times New Roman"/>
        </w:rPr>
        <w:t xml:space="preserve">Pozostali Wykonawcy otrzymają liczbę punktów zgodnie z poniższym wzorem: </w:t>
      </w:r>
      <w:r w:rsidRPr="00B847B2">
        <w:rPr>
          <w:rFonts w:ascii="Times New Roman" w:eastAsia="Calibri" w:hAnsi="Times New Roman" w:cs="Times New Roman"/>
        </w:rPr>
        <w:t xml:space="preserve"> </w:t>
      </w:r>
    </w:p>
    <w:p w14:paraId="7EDC7EAD" w14:textId="77777777" w:rsidR="003249D9" w:rsidRPr="00B847B2" w:rsidRDefault="003249D9" w:rsidP="003249D9">
      <w:pPr>
        <w:spacing w:after="0"/>
        <w:jc w:val="both"/>
        <w:rPr>
          <w:rFonts w:ascii="Times New Roman" w:hAnsi="Times New Roman" w:cs="Times New Roman"/>
        </w:rPr>
      </w:pPr>
      <w:r w:rsidRPr="00B847B2">
        <w:rPr>
          <w:rFonts w:ascii="Times New Roman" w:eastAsia="Calibri" w:hAnsi="Times New Roman" w:cs="Times New Roman"/>
        </w:rPr>
        <w:t xml:space="preserve">P = </w:t>
      </w:r>
      <w:r w:rsidRPr="00B847B2">
        <w:rPr>
          <w:rFonts w:ascii="Times New Roman" w:hAnsi="Times New Roman" w:cs="Times New Roman"/>
        </w:rPr>
        <w:t>CN/COB x (</w:t>
      </w:r>
      <w:r w:rsidR="00DF6ECD" w:rsidRPr="00B847B2">
        <w:rPr>
          <w:rFonts w:ascii="Times New Roman" w:hAnsi="Times New Roman" w:cs="Times New Roman"/>
        </w:rPr>
        <w:t>5</w:t>
      </w:r>
      <w:r w:rsidRPr="00B847B2">
        <w:rPr>
          <w:rFonts w:ascii="Times New Roman" w:hAnsi="Times New Roman" w:cs="Times New Roman"/>
        </w:rPr>
        <w:t>0)</w:t>
      </w:r>
      <w:r w:rsidRPr="00B847B2">
        <w:rPr>
          <w:rFonts w:ascii="Times New Roman" w:eastAsia="Calibri" w:hAnsi="Times New Roman" w:cs="Times New Roman"/>
        </w:rPr>
        <w:t>,  gdzie:</w:t>
      </w:r>
    </w:p>
    <w:p w14:paraId="6BF4B392" w14:textId="77777777" w:rsidR="003249D9" w:rsidRPr="00B847B2" w:rsidRDefault="003249D9" w:rsidP="003249D9">
      <w:pPr>
        <w:widowControl w:val="0"/>
        <w:ind w:left="720" w:hanging="720"/>
        <w:contextualSpacing/>
        <w:rPr>
          <w:rFonts w:ascii="Times New Roman" w:eastAsia="Times New Roman" w:hAnsi="Times New Roman" w:cs="Times New Roman"/>
          <w:lang w:eastAsia="pl-PL"/>
        </w:rPr>
      </w:pPr>
      <w:r w:rsidRPr="00B847B2">
        <w:rPr>
          <w:rFonts w:ascii="Times New Roman" w:eastAsia="Calibri" w:hAnsi="Times New Roman" w:cs="Times New Roman"/>
        </w:rPr>
        <w:t>P – liczba punktó</w:t>
      </w:r>
      <w:r w:rsidR="00CD68E5" w:rsidRPr="00B847B2">
        <w:rPr>
          <w:rFonts w:ascii="Times New Roman" w:eastAsia="Calibri" w:hAnsi="Times New Roman" w:cs="Times New Roman"/>
        </w:rPr>
        <w:t>w przyznanych wykonawcy za cenę,</w:t>
      </w:r>
    </w:p>
    <w:p w14:paraId="2599EAA4" w14:textId="77777777" w:rsidR="003249D9" w:rsidRPr="00B847B2" w:rsidRDefault="003249D9" w:rsidP="003249D9">
      <w:pPr>
        <w:widowControl w:val="0"/>
        <w:ind w:left="720" w:hanging="720"/>
        <w:contextualSpacing/>
        <w:rPr>
          <w:rFonts w:ascii="Times New Roman" w:eastAsia="Calibri" w:hAnsi="Times New Roman" w:cs="Times New Roman"/>
        </w:rPr>
      </w:pPr>
      <w:r w:rsidRPr="00B847B2">
        <w:rPr>
          <w:rFonts w:ascii="Times New Roman" w:eastAsia="Calibri" w:hAnsi="Times New Roman" w:cs="Times New Roman"/>
        </w:rPr>
        <w:t>CN  – najniższa zaoferowana cena za realizację zamówienia</w:t>
      </w:r>
      <w:r w:rsidR="00CD68E5" w:rsidRPr="00B847B2">
        <w:rPr>
          <w:rFonts w:ascii="Times New Roman" w:eastAsia="Calibri" w:hAnsi="Times New Roman" w:cs="Times New Roman"/>
        </w:rPr>
        <w:t>,</w:t>
      </w:r>
    </w:p>
    <w:p w14:paraId="1CCB6022" w14:textId="77777777" w:rsidR="003249D9" w:rsidRPr="00B847B2" w:rsidRDefault="003249D9" w:rsidP="003249D9">
      <w:pPr>
        <w:tabs>
          <w:tab w:val="left" w:pos="360"/>
          <w:tab w:val="left" w:pos="900"/>
          <w:tab w:val="left" w:pos="1080"/>
          <w:tab w:val="left" w:pos="1620"/>
        </w:tabs>
        <w:ind w:left="720" w:hanging="720"/>
        <w:contextualSpacing/>
        <w:rPr>
          <w:rFonts w:ascii="Times New Roman" w:eastAsia="Calibri" w:hAnsi="Times New Roman" w:cs="Times New Roman"/>
        </w:rPr>
      </w:pPr>
      <w:r w:rsidRPr="00B847B2">
        <w:rPr>
          <w:rFonts w:ascii="Times New Roman" w:eastAsia="Calibri" w:hAnsi="Times New Roman" w:cs="Times New Roman"/>
        </w:rPr>
        <w:t>COB – cena oferty badanej</w:t>
      </w:r>
      <w:r w:rsidR="00CD68E5" w:rsidRPr="00B847B2">
        <w:rPr>
          <w:rFonts w:ascii="Times New Roman" w:eastAsia="Calibri" w:hAnsi="Times New Roman" w:cs="Times New Roman"/>
        </w:rPr>
        <w:t>,</w:t>
      </w:r>
      <w:r w:rsidRPr="00B847B2">
        <w:rPr>
          <w:rFonts w:ascii="Times New Roman" w:eastAsia="Calibri" w:hAnsi="Times New Roman" w:cs="Times New Roman"/>
        </w:rPr>
        <w:t xml:space="preserve"> </w:t>
      </w:r>
    </w:p>
    <w:p w14:paraId="4133C7ED" w14:textId="77777777" w:rsidR="003249D9" w:rsidRPr="00B847B2" w:rsidRDefault="00DF6ECD" w:rsidP="003249D9">
      <w:pPr>
        <w:widowControl w:val="0"/>
        <w:ind w:left="720" w:hanging="720"/>
        <w:contextualSpacing/>
        <w:rPr>
          <w:rFonts w:ascii="Times New Roman" w:eastAsia="Calibri" w:hAnsi="Times New Roman" w:cs="Times New Roman"/>
        </w:rPr>
      </w:pPr>
      <w:r w:rsidRPr="00B847B2">
        <w:rPr>
          <w:rFonts w:ascii="Times New Roman" w:eastAsia="Calibri" w:hAnsi="Times New Roman" w:cs="Times New Roman"/>
        </w:rPr>
        <w:t>5</w:t>
      </w:r>
      <w:r w:rsidR="003249D9" w:rsidRPr="00B847B2">
        <w:rPr>
          <w:rFonts w:ascii="Times New Roman" w:eastAsia="Calibri" w:hAnsi="Times New Roman" w:cs="Times New Roman"/>
        </w:rPr>
        <w:t>0 – maksymalna liczba punktów, jaką może otrzymać Wykonawca za kryterium ceny</w:t>
      </w:r>
      <w:r w:rsidR="00CD68E5" w:rsidRPr="00B847B2">
        <w:rPr>
          <w:rFonts w:ascii="Times New Roman" w:eastAsia="Calibri" w:hAnsi="Times New Roman" w:cs="Times New Roman"/>
        </w:rPr>
        <w:t>.</w:t>
      </w:r>
    </w:p>
    <w:p w14:paraId="7A89A530" w14:textId="77777777" w:rsidR="003249D9" w:rsidRPr="00B847B2" w:rsidRDefault="003249D9" w:rsidP="003249D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 xml:space="preserve">Punkty zostaną zaokrąglone do 2 miejsc po przecinku. </w:t>
      </w:r>
    </w:p>
    <w:p w14:paraId="0D931754" w14:textId="77777777" w:rsidR="003249D9" w:rsidRPr="00B847B2" w:rsidRDefault="003249D9" w:rsidP="00E1296C">
      <w:pPr>
        <w:suppressAutoHyphens/>
        <w:spacing w:line="288" w:lineRule="auto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>Cena musi uwzględniać przygotowanie materiałów szkoleniowych, przeprowadzenie szkole</w:t>
      </w:r>
      <w:r w:rsidR="0032365A">
        <w:rPr>
          <w:rFonts w:ascii="Times New Roman" w:hAnsi="Times New Roman" w:cs="Times New Roman"/>
        </w:rPr>
        <w:t>nia</w:t>
      </w:r>
      <w:r w:rsidRPr="00B847B2">
        <w:rPr>
          <w:rFonts w:ascii="Times New Roman" w:hAnsi="Times New Roman" w:cs="Times New Roman"/>
        </w:rPr>
        <w:t xml:space="preserve"> oraz zapewnienie ewentualnych noclegów i dojazdów dla </w:t>
      </w:r>
      <w:r w:rsidR="005645CA" w:rsidRPr="00B847B2">
        <w:rPr>
          <w:rFonts w:ascii="Times New Roman" w:hAnsi="Times New Roman" w:cs="Times New Roman"/>
        </w:rPr>
        <w:t>trenera/trenerów</w:t>
      </w:r>
      <w:r w:rsidRPr="00B847B2">
        <w:rPr>
          <w:rFonts w:ascii="Times New Roman" w:hAnsi="Times New Roman" w:cs="Times New Roman"/>
        </w:rPr>
        <w:t xml:space="preserve"> przez Wykonawcę, zgodnie z założeniami OPZ.</w:t>
      </w:r>
    </w:p>
    <w:p w14:paraId="5EF2B2C7" w14:textId="77777777" w:rsidR="003249D9" w:rsidRPr="00B847B2" w:rsidRDefault="003249D9" w:rsidP="003249D9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B847B2">
        <w:rPr>
          <w:rFonts w:ascii="Times New Roman" w:hAnsi="Times New Roman" w:cs="Times New Roman"/>
          <w:u w:val="single"/>
        </w:rPr>
        <w:t>Doświadczenie trener</w:t>
      </w:r>
      <w:r w:rsidR="00350869" w:rsidRPr="00B847B2">
        <w:rPr>
          <w:rFonts w:ascii="Times New Roman" w:hAnsi="Times New Roman" w:cs="Times New Roman"/>
          <w:u w:val="single"/>
        </w:rPr>
        <w:t>a/trenerów</w:t>
      </w:r>
      <w:r w:rsidRPr="00B847B2">
        <w:rPr>
          <w:rFonts w:ascii="Times New Roman" w:hAnsi="Times New Roman" w:cs="Times New Roman"/>
          <w:u w:val="single"/>
        </w:rPr>
        <w:t xml:space="preserve"> skierowanych do realizacji zamówienia – </w:t>
      </w:r>
      <w:r w:rsidR="00DF6ECD" w:rsidRPr="00B847B2">
        <w:rPr>
          <w:rFonts w:ascii="Times New Roman" w:hAnsi="Times New Roman" w:cs="Times New Roman"/>
          <w:u w:val="single"/>
        </w:rPr>
        <w:t>2</w:t>
      </w:r>
      <w:r w:rsidRPr="00B847B2">
        <w:rPr>
          <w:rFonts w:ascii="Times New Roman" w:hAnsi="Times New Roman" w:cs="Times New Roman"/>
          <w:u w:val="single"/>
        </w:rPr>
        <w:t>0 pkt</w:t>
      </w:r>
      <w:r w:rsidRPr="00B847B2">
        <w:rPr>
          <w:rFonts w:ascii="Times New Roman" w:hAnsi="Times New Roman" w:cs="Times New Roman"/>
          <w:u w:val="single"/>
        </w:rPr>
        <w:softHyphen/>
      </w:r>
    </w:p>
    <w:p w14:paraId="1FC15E27" w14:textId="296677DA" w:rsidR="003249D9" w:rsidRPr="00B847B2" w:rsidRDefault="003249D9" w:rsidP="00E1296C">
      <w:pPr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 xml:space="preserve">W ramach tego kryterium Wykonawca otrzyma 5 punktów za udział trenera skierowanego do realizacji zamówienia w </w:t>
      </w:r>
      <w:r w:rsidR="000349FE">
        <w:rPr>
          <w:rFonts w:ascii="Times New Roman" w:hAnsi="Times New Roman" w:cs="Times New Roman"/>
        </w:rPr>
        <w:t xml:space="preserve">sporządzeniu </w:t>
      </w:r>
      <w:r w:rsidRPr="00B847B2">
        <w:rPr>
          <w:rFonts w:ascii="Times New Roman" w:hAnsi="Times New Roman" w:cs="Times New Roman"/>
        </w:rPr>
        <w:t>artyku</w:t>
      </w:r>
      <w:r w:rsidR="000349FE">
        <w:rPr>
          <w:rFonts w:ascii="Times New Roman" w:hAnsi="Times New Roman" w:cs="Times New Roman"/>
        </w:rPr>
        <w:t>łu</w:t>
      </w:r>
      <w:r w:rsidRPr="00B847B2">
        <w:rPr>
          <w:rFonts w:ascii="Times New Roman" w:hAnsi="Times New Roman" w:cs="Times New Roman"/>
        </w:rPr>
        <w:t xml:space="preserve">, </w:t>
      </w:r>
      <w:r w:rsidR="000349FE" w:rsidRPr="00B847B2">
        <w:rPr>
          <w:rFonts w:ascii="Times New Roman" w:hAnsi="Times New Roman" w:cs="Times New Roman"/>
        </w:rPr>
        <w:t>analiz</w:t>
      </w:r>
      <w:r w:rsidR="000349FE">
        <w:rPr>
          <w:rFonts w:ascii="Times New Roman" w:hAnsi="Times New Roman" w:cs="Times New Roman"/>
        </w:rPr>
        <w:t>y</w:t>
      </w:r>
      <w:r w:rsidRPr="00B847B2">
        <w:rPr>
          <w:rFonts w:ascii="Times New Roman" w:hAnsi="Times New Roman" w:cs="Times New Roman"/>
        </w:rPr>
        <w:t xml:space="preserve">, </w:t>
      </w:r>
      <w:r w:rsidR="000349FE" w:rsidRPr="00B847B2">
        <w:rPr>
          <w:rFonts w:ascii="Times New Roman" w:hAnsi="Times New Roman" w:cs="Times New Roman"/>
        </w:rPr>
        <w:t>ekspertyz</w:t>
      </w:r>
      <w:r w:rsidR="000349FE">
        <w:rPr>
          <w:rFonts w:ascii="Times New Roman" w:hAnsi="Times New Roman" w:cs="Times New Roman"/>
        </w:rPr>
        <w:t>y</w:t>
      </w:r>
      <w:r w:rsidRPr="00B847B2">
        <w:rPr>
          <w:rFonts w:ascii="Times New Roman" w:hAnsi="Times New Roman" w:cs="Times New Roman"/>
        </w:rPr>
        <w:t xml:space="preserve">, opinii lub </w:t>
      </w:r>
      <w:r w:rsidR="000349FE" w:rsidRPr="00B847B2">
        <w:rPr>
          <w:rFonts w:ascii="Times New Roman" w:hAnsi="Times New Roman" w:cs="Times New Roman"/>
        </w:rPr>
        <w:t>inn</w:t>
      </w:r>
      <w:r w:rsidR="000349FE">
        <w:rPr>
          <w:rFonts w:ascii="Times New Roman" w:hAnsi="Times New Roman" w:cs="Times New Roman"/>
        </w:rPr>
        <w:t>ego</w:t>
      </w:r>
      <w:r w:rsidR="000349FE" w:rsidRPr="00B847B2">
        <w:rPr>
          <w:rFonts w:ascii="Times New Roman" w:hAnsi="Times New Roman" w:cs="Times New Roman"/>
        </w:rPr>
        <w:t xml:space="preserve"> opracowani</w:t>
      </w:r>
      <w:r w:rsidR="000349FE">
        <w:rPr>
          <w:rFonts w:ascii="Times New Roman" w:hAnsi="Times New Roman" w:cs="Times New Roman"/>
        </w:rPr>
        <w:t>a</w:t>
      </w:r>
      <w:r w:rsidR="000349FE" w:rsidRPr="00B847B2">
        <w:rPr>
          <w:rFonts w:ascii="Times New Roman" w:hAnsi="Times New Roman" w:cs="Times New Roman"/>
        </w:rPr>
        <w:t xml:space="preserve"> merytoryczn</w:t>
      </w:r>
      <w:r w:rsidR="000349FE">
        <w:rPr>
          <w:rFonts w:ascii="Times New Roman" w:hAnsi="Times New Roman" w:cs="Times New Roman"/>
        </w:rPr>
        <w:t>ego</w:t>
      </w:r>
      <w:r w:rsidRPr="00B847B2">
        <w:rPr>
          <w:rFonts w:ascii="Times New Roman" w:hAnsi="Times New Roman" w:cs="Times New Roman"/>
        </w:rPr>
        <w:t xml:space="preserve">, </w:t>
      </w:r>
      <w:r w:rsidR="000349FE" w:rsidRPr="00B847B2">
        <w:rPr>
          <w:rFonts w:ascii="Times New Roman" w:hAnsi="Times New Roman" w:cs="Times New Roman"/>
        </w:rPr>
        <w:t>dotycząc</w:t>
      </w:r>
      <w:r w:rsidR="000349FE">
        <w:rPr>
          <w:rFonts w:ascii="Times New Roman" w:hAnsi="Times New Roman" w:cs="Times New Roman"/>
        </w:rPr>
        <w:t>ego</w:t>
      </w:r>
      <w:r w:rsidR="000349FE" w:rsidRPr="00B847B2">
        <w:rPr>
          <w:rFonts w:ascii="Times New Roman" w:hAnsi="Times New Roman" w:cs="Times New Roman"/>
        </w:rPr>
        <w:t xml:space="preserve"> </w:t>
      </w:r>
      <w:r w:rsidRPr="00B847B2">
        <w:rPr>
          <w:rFonts w:ascii="Times New Roman" w:hAnsi="Times New Roman" w:cs="Times New Roman"/>
        </w:rPr>
        <w:t xml:space="preserve">zagadnienia/zagadnień związanych z </w:t>
      </w:r>
      <w:r w:rsidR="00DC3929" w:rsidRPr="00B847B2">
        <w:rPr>
          <w:rFonts w:ascii="Times New Roman" w:hAnsi="Times New Roman" w:cs="Times New Roman"/>
        </w:rPr>
        <w:t>zakresem tematycznym szkolenia, będącego przedmiotem zamówienia</w:t>
      </w:r>
      <w:r w:rsidRPr="00B847B2">
        <w:rPr>
          <w:rFonts w:ascii="Times New Roman" w:hAnsi="Times New Roman" w:cs="Times New Roman"/>
        </w:rPr>
        <w:t>. Wykonawca otrzyma 5 punktów za każde odrębne, wyżej opisane opracowanie</w:t>
      </w:r>
      <w:r w:rsidR="00DF6ECD" w:rsidRPr="00B847B2">
        <w:rPr>
          <w:rFonts w:ascii="Times New Roman" w:hAnsi="Times New Roman" w:cs="Times New Roman"/>
        </w:rPr>
        <w:t xml:space="preserve">. </w:t>
      </w:r>
      <w:r w:rsidR="00901D56" w:rsidRPr="00B847B2">
        <w:rPr>
          <w:rFonts w:ascii="Times New Roman" w:hAnsi="Times New Roman" w:cs="Times New Roman"/>
        </w:rPr>
        <w:t>W </w:t>
      </w:r>
      <w:r w:rsidRPr="00B847B2">
        <w:rPr>
          <w:rFonts w:ascii="Times New Roman" w:hAnsi="Times New Roman" w:cs="Times New Roman"/>
        </w:rPr>
        <w:t xml:space="preserve">ramach tego kryterium Wykonawca może otrzymać maksymalnie </w:t>
      </w:r>
      <w:r w:rsidR="00DF6ECD" w:rsidRPr="00B847B2">
        <w:rPr>
          <w:rFonts w:ascii="Times New Roman" w:hAnsi="Times New Roman" w:cs="Times New Roman"/>
        </w:rPr>
        <w:t>2</w:t>
      </w:r>
      <w:r w:rsidRPr="00B847B2">
        <w:rPr>
          <w:rFonts w:ascii="Times New Roman" w:hAnsi="Times New Roman" w:cs="Times New Roman"/>
        </w:rPr>
        <w:t>0 punktów.</w:t>
      </w:r>
    </w:p>
    <w:p w14:paraId="5845BA2F" w14:textId="77777777" w:rsidR="003249D9" w:rsidRPr="00B847B2" w:rsidRDefault="003249D9" w:rsidP="003249D9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B847B2">
        <w:rPr>
          <w:rFonts w:ascii="Times New Roman" w:hAnsi="Times New Roman" w:cs="Times New Roman"/>
          <w:u w:val="single"/>
        </w:rPr>
        <w:t>Wstępna koncepcja szkole</w:t>
      </w:r>
      <w:r w:rsidR="003A3B27">
        <w:rPr>
          <w:rFonts w:ascii="Times New Roman" w:hAnsi="Times New Roman" w:cs="Times New Roman"/>
          <w:u w:val="single"/>
        </w:rPr>
        <w:t>nia</w:t>
      </w:r>
      <w:r w:rsidRPr="00B847B2">
        <w:rPr>
          <w:rFonts w:ascii="Times New Roman" w:hAnsi="Times New Roman" w:cs="Times New Roman"/>
          <w:u w:val="single"/>
        </w:rPr>
        <w:t xml:space="preserve"> – 20 pkt</w:t>
      </w:r>
    </w:p>
    <w:p w14:paraId="060489E0" w14:textId="77777777" w:rsidR="003249D9" w:rsidRPr="00B847B2" w:rsidRDefault="003249D9" w:rsidP="003249D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 xml:space="preserve">W ramach tego kryterium </w:t>
      </w:r>
      <w:r w:rsidR="00460AE3" w:rsidRPr="00B847B2">
        <w:rPr>
          <w:rFonts w:ascii="Times New Roman" w:hAnsi="Times New Roman" w:cs="Times New Roman"/>
        </w:rPr>
        <w:t>Wykonawca</w:t>
      </w:r>
      <w:r w:rsidRPr="00B847B2">
        <w:rPr>
          <w:rFonts w:ascii="Times New Roman" w:hAnsi="Times New Roman" w:cs="Times New Roman"/>
        </w:rPr>
        <w:t xml:space="preserve"> może otrzymać maksymalnie 20 punktów. Zamawiający oceni </w:t>
      </w:r>
      <w:r w:rsidRPr="00B847B2">
        <w:rPr>
          <w:rFonts w:ascii="Times New Roman" w:hAnsi="Times New Roman" w:cs="Times New Roman"/>
          <w:i/>
        </w:rPr>
        <w:t>Wstępną koncepcję szkole</w:t>
      </w:r>
      <w:r w:rsidR="003A3B27">
        <w:rPr>
          <w:rFonts w:ascii="Times New Roman" w:hAnsi="Times New Roman" w:cs="Times New Roman"/>
          <w:i/>
        </w:rPr>
        <w:t>nia</w:t>
      </w:r>
      <w:r w:rsidRPr="00B847B2">
        <w:rPr>
          <w:rFonts w:ascii="Times New Roman" w:hAnsi="Times New Roman" w:cs="Times New Roman"/>
        </w:rPr>
        <w:t>, zaproponowaną przez Wykonawcę w ofercie, zawierającą:</w:t>
      </w:r>
    </w:p>
    <w:p w14:paraId="7729FFF5" w14:textId="77777777" w:rsidR="003249D9" w:rsidRPr="00B847B2" w:rsidRDefault="003249D9" w:rsidP="003249D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>ko</w:t>
      </w:r>
      <w:r w:rsidR="00E1296C" w:rsidRPr="00B847B2">
        <w:rPr>
          <w:rFonts w:ascii="Times New Roman" w:hAnsi="Times New Roman" w:cs="Times New Roman"/>
        </w:rPr>
        <w:t>nspekt materiałów szkoleniowych,</w:t>
      </w:r>
    </w:p>
    <w:p w14:paraId="214D52F1" w14:textId="77777777" w:rsidR="003249D9" w:rsidRPr="00B847B2" w:rsidRDefault="003249D9" w:rsidP="003249D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 xml:space="preserve">agendę </w:t>
      </w:r>
      <w:r w:rsidR="00DF6ECD" w:rsidRPr="00B847B2">
        <w:rPr>
          <w:rFonts w:ascii="Times New Roman" w:hAnsi="Times New Roman" w:cs="Times New Roman"/>
        </w:rPr>
        <w:t>szkolenia</w:t>
      </w:r>
      <w:r w:rsidRPr="00B847B2">
        <w:rPr>
          <w:rFonts w:ascii="Times New Roman" w:hAnsi="Times New Roman" w:cs="Times New Roman"/>
        </w:rPr>
        <w:t xml:space="preserve">, </w:t>
      </w:r>
      <w:r w:rsidR="003A3B27" w:rsidRPr="00B847B2">
        <w:rPr>
          <w:rFonts w:ascii="Times New Roman" w:hAnsi="Times New Roman" w:cs="Times New Roman"/>
        </w:rPr>
        <w:t>rozpisaną na 2 dni robocze</w:t>
      </w:r>
      <w:r w:rsidR="003A3B27">
        <w:rPr>
          <w:rFonts w:ascii="Times New Roman" w:hAnsi="Times New Roman" w:cs="Times New Roman"/>
        </w:rPr>
        <w:t xml:space="preserve">, </w:t>
      </w:r>
      <w:r w:rsidRPr="00B847B2">
        <w:rPr>
          <w:rFonts w:ascii="Times New Roman" w:hAnsi="Times New Roman" w:cs="Times New Roman"/>
        </w:rPr>
        <w:t>uwzględniającą wszystkie zaga</w:t>
      </w:r>
      <w:r w:rsidR="003A3B27">
        <w:rPr>
          <w:rFonts w:ascii="Times New Roman" w:hAnsi="Times New Roman" w:cs="Times New Roman"/>
        </w:rPr>
        <w:t>dnienia opisane w </w:t>
      </w:r>
      <w:r w:rsidR="00350869" w:rsidRPr="00B847B2">
        <w:rPr>
          <w:rFonts w:ascii="Times New Roman" w:hAnsi="Times New Roman" w:cs="Times New Roman"/>
        </w:rPr>
        <w:t xml:space="preserve">OPZ, </w:t>
      </w:r>
      <w:r w:rsidR="003A3B27">
        <w:rPr>
          <w:rFonts w:ascii="Times New Roman" w:hAnsi="Times New Roman" w:cs="Times New Roman"/>
        </w:rPr>
        <w:t>z </w:t>
      </w:r>
      <w:r w:rsidR="003A3B27" w:rsidRPr="00B847B2">
        <w:rPr>
          <w:rFonts w:ascii="Times New Roman" w:hAnsi="Times New Roman" w:cs="Times New Roman"/>
        </w:rPr>
        <w:t xml:space="preserve">przypisaniem do tych zagadnień </w:t>
      </w:r>
      <w:r w:rsidR="003A3B27">
        <w:rPr>
          <w:rFonts w:ascii="Times New Roman" w:hAnsi="Times New Roman" w:cs="Times New Roman"/>
        </w:rPr>
        <w:t xml:space="preserve">poszczególnych </w:t>
      </w:r>
      <w:r w:rsidR="003A3B27" w:rsidRPr="00B847B2">
        <w:rPr>
          <w:rFonts w:ascii="Times New Roman" w:hAnsi="Times New Roman" w:cs="Times New Roman"/>
        </w:rPr>
        <w:t>trenerów</w:t>
      </w:r>
      <w:r w:rsidR="003A3B27">
        <w:rPr>
          <w:rFonts w:ascii="Times New Roman" w:hAnsi="Times New Roman" w:cs="Times New Roman"/>
        </w:rPr>
        <w:t xml:space="preserve"> z imienia i nazwiska – jeśli oferta zakłada skierowanie więcej niż jednego trenera,</w:t>
      </w:r>
    </w:p>
    <w:p w14:paraId="2E73A19F" w14:textId="77777777" w:rsidR="003249D9" w:rsidRPr="00B847B2" w:rsidRDefault="003249D9" w:rsidP="003249D9">
      <w:pPr>
        <w:spacing w:line="288" w:lineRule="auto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lastRenderedPageBreak/>
        <w:t>w następujący sposób: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222"/>
        <w:gridCol w:w="992"/>
      </w:tblGrid>
      <w:tr w:rsidR="003249D9" w:rsidRPr="00B847B2" w14:paraId="4D249E40" w14:textId="77777777" w:rsidTr="007463E5">
        <w:trPr>
          <w:cantSplit/>
          <w:trHeight w:val="359"/>
        </w:trPr>
        <w:tc>
          <w:tcPr>
            <w:tcW w:w="8222" w:type="dxa"/>
            <w:vAlign w:val="center"/>
          </w:tcPr>
          <w:p w14:paraId="250C21D6" w14:textId="2DAAEE7D" w:rsidR="003249D9" w:rsidRPr="00B847B2" w:rsidRDefault="003249D9" w:rsidP="0099534A">
            <w:pPr>
              <w:keepNext/>
              <w:spacing w:after="0"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>Zaproponowana koncepcja szkole</w:t>
            </w:r>
            <w:r w:rsidR="00586AC6">
              <w:rPr>
                <w:rFonts w:ascii="Times New Roman" w:hAnsi="Times New Roman" w:cs="Times New Roman"/>
              </w:rPr>
              <w:t>nia</w:t>
            </w:r>
            <w:r w:rsidRPr="00B847B2">
              <w:rPr>
                <w:rFonts w:ascii="Times New Roman" w:hAnsi="Times New Roman" w:cs="Times New Roman"/>
              </w:rPr>
              <w:t>:</w:t>
            </w:r>
          </w:p>
          <w:p w14:paraId="5D7AD6BF" w14:textId="77777777" w:rsidR="00901D56" w:rsidRPr="00B847B2" w:rsidRDefault="00901D56" w:rsidP="00901D56">
            <w:pPr>
              <w:pStyle w:val="Akapitzlist"/>
              <w:keepNext/>
              <w:numPr>
                <w:ilvl w:val="0"/>
                <w:numId w:val="16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>zawiera konspekt</w:t>
            </w:r>
            <w:r w:rsidR="003249D9" w:rsidRPr="00B847B2">
              <w:rPr>
                <w:rFonts w:ascii="Times New Roman" w:hAnsi="Times New Roman" w:cs="Times New Roman"/>
              </w:rPr>
              <w:t xml:space="preserve"> m</w:t>
            </w:r>
            <w:r w:rsidRPr="00B847B2">
              <w:rPr>
                <w:rFonts w:ascii="Times New Roman" w:hAnsi="Times New Roman" w:cs="Times New Roman"/>
              </w:rPr>
              <w:t>ateriałów szkoleniowych i agendę</w:t>
            </w:r>
            <w:r w:rsidR="003249D9" w:rsidRPr="00B847B2">
              <w:rPr>
                <w:rFonts w:ascii="Times New Roman" w:hAnsi="Times New Roman" w:cs="Times New Roman"/>
              </w:rPr>
              <w:t xml:space="preserve"> szkole</w:t>
            </w:r>
            <w:r w:rsidR="00586AC6">
              <w:rPr>
                <w:rFonts w:ascii="Times New Roman" w:hAnsi="Times New Roman" w:cs="Times New Roman"/>
              </w:rPr>
              <w:t>nia</w:t>
            </w:r>
            <w:r w:rsidRPr="00B847B2">
              <w:rPr>
                <w:rFonts w:ascii="Times New Roman" w:hAnsi="Times New Roman" w:cs="Times New Roman"/>
              </w:rPr>
              <w:t>,</w:t>
            </w:r>
            <w:r w:rsidR="003249D9" w:rsidRPr="00B847B2">
              <w:rPr>
                <w:rFonts w:ascii="Times New Roman" w:hAnsi="Times New Roman" w:cs="Times New Roman"/>
              </w:rPr>
              <w:t xml:space="preserve"> </w:t>
            </w:r>
          </w:p>
          <w:p w14:paraId="4C8D4C94" w14:textId="77777777" w:rsidR="003249D9" w:rsidRPr="00B847B2" w:rsidRDefault="00901D56" w:rsidP="00901D56">
            <w:pPr>
              <w:keepNext/>
              <w:spacing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 xml:space="preserve">ale </w:t>
            </w:r>
            <w:r w:rsidR="003249D9" w:rsidRPr="00B847B2">
              <w:rPr>
                <w:rFonts w:ascii="Times New Roman" w:hAnsi="Times New Roman" w:cs="Times New Roman"/>
              </w:rPr>
              <w:t>nie jest spójna i logiczna lub</w:t>
            </w:r>
            <w:r w:rsidRPr="00B847B2">
              <w:rPr>
                <w:rFonts w:ascii="Times New Roman" w:hAnsi="Times New Roman" w:cs="Times New Roman"/>
              </w:rPr>
              <w:t xml:space="preserve"> </w:t>
            </w:r>
            <w:r w:rsidR="003249D9" w:rsidRPr="00B847B2">
              <w:rPr>
                <w:rFonts w:ascii="Times New Roman" w:hAnsi="Times New Roman" w:cs="Times New Roman"/>
              </w:rPr>
              <w:t>zawiera błędy merytoryczne.</w:t>
            </w:r>
          </w:p>
        </w:tc>
        <w:tc>
          <w:tcPr>
            <w:tcW w:w="992" w:type="dxa"/>
            <w:vAlign w:val="center"/>
          </w:tcPr>
          <w:p w14:paraId="63BFB8E2" w14:textId="77777777" w:rsidR="003249D9" w:rsidRPr="00B847B2" w:rsidRDefault="003249D9" w:rsidP="00CF5160">
            <w:pPr>
              <w:keepNext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>0</w:t>
            </w:r>
          </w:p>
        </w:tc>
      </w:tr>
      <w:tr w:rsidR="003249D9" w:rsidRPr="00B847B2" w14:paraId="088D5F7E" w14:textId="77777777" w:rsidTr="007463E5">
        <w:trPr>
          <w:cantSplit/>
        </w:trPr>
        <w:tc>
          <w:tcPr>
            <w:tcW w:w="8222" w:type="dxa"/>
            <w:vAlign w:val="center"/>
          </w:tcPr>
          <w:p w14:paraId="10D7E986" w14:textId="118BF2E7" w:rsidR="003249D9" w:rsidRPr="00B847B2" w:rsidRDefault="003249D9" w:rsidP="0099534A">
            <w:pPr>
              <w:keepNext/>
              <w:spacing w:after="0"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>Zaproponowana koncepcja szkole</w:t>
            </w:r>
            <w:r w:rsidR="00586AC6">
              <w:rPr>
                <w:rFonts w:ascii="Times New Roman" w:hAnsi="Times New Roman" w:cs="Times New Roman"/>
              </w:rPr>
              <w:t>nia</w:t>
            </w:r>
            <w:r w:rsidRPr="00B847B2">
              <w:rPr>
                <w:rFonts w:ascii="Times New Roman" w:hAnsi="Times New Roman" w:cs="Times New Roman"/>
              </w:rPr>
              <w:t>:</w:t>
            </w:r>
          </w:p>
          <w:p w14:paraId="46267F37" w14:textId="77777777" w:rsidR="003249D9" w:rsidRPr="00B847B2" w:rsidRDefault="003249D9" w:rsidP="003249D9">
            <w:pPr>
              <w:pStyle w:val="Akapitzlist"/>
              <w:keepNext/>
              <w:numPr>
                <w:ilvl w:val="0"/>
                <w:numId w:val="15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>zawiera konspekt materiałów szkoleniowych i agendę szkole</w:t>
            </w:r>
            <w:r w:rsidR="00586AC6">
              <w:rPr>
                <w:rFonts w:ascii="Times New Roman" w:hAnsi="Times New Roman" w:cs="Times New Roman"/>
              </w:rPr>
              <w:t>nia</w:t>
            </w:r>
            <w:r w:rsidRPr="00B847B2">
              <w:rPr>
                <w:rFonts w:ascii="Times New Roman" w:hAnsi="Times New Roman" w:cs="Times New Roman"/>
              </w:rPr>
              <w:t>,</w:t>
            </w:r>
          </w:p>
          <w:p w14:paraId="4DEB2A09" w14:textId="77777777" w:rsidR="003249D9" w:rsidRPr="00B847B2" w:rsidRDefault="003249D9" w:rsidP="003249D9">
            <w:pPr>
              <w:pStyle w:val="Akapitzlist"/>
              <w:keepNext/>
              <w:numPr>
                <w:ilvl w:val="0"/>
                <w:numId w:val="15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>jest spójna i logiczna,</w:t>
            </w:r>
          </w:p>
          <w:p w14:paraId="51B878EE" w14:textId="77777777" w:rsidR="00901D56" w:rsidRPr="00B847B2" w:rsidRDefault="003249D9" w:rsidP="003249D9">
            <w:pPr>
              <w:pStyle w:val="Akapitzlist"/>
              <w:keepNext/>
              <w:numPr>
                <w:ilvl w:val="0"/>
                <w:numId w:val="15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 xml:space="preserve">nie zawiera błędów merytorycznych, </w:t>
            </w:r>
          </w:p>
          <w:p w14:paraId="2D041E40" w14:textId="3C6F436D" w:rsidR="003249D9" w:rsidRPr="00B847B2" w:rsidRDefault="003249D9" w:rsidP="000349FE">
            <w:pPr>
              <w:keepNext/>
              <w:spacing w:after="0"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 xml:space="preserve">ale wymaga </w:t>
            </w:r>
            <w:r w:rsidR="000349FE">
              <w:rPr>
                <w:rFonts w:ascii="Times New Roman" w:hAnsi="Times New Roman" w:cs="Times New Roman"/>
              </w:rPr>
              <w:t>doprecyzowania.</w:t>
            </w:r>
          </w:p>
        </w:tc>
        <w:tc>
          <w:tcPr>
            <w:tcW w:w="992" w:type="dxa"/>
            <w:vAlign w:val="center"/>
          </w:tcPr>
          <w:p w14:paraId="12094449" w14:textId="77777777" w:rsidR="003249D9" w:rsidRPr="00B847B2" w:rsidRDefault="003249D9" w:rsidP="00CF5160">
            <w:pPr>
              <w:keepNext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>10 pkt</w:t>
            </w:r>
          </w:p>
        </w:tc>
      </w:tr>
      <w:tr w:rsidR="003249D9" w:rsidRPr="00B847B2" w14:paraId="54556273" w14:textId="77777777" w:rsidTr="007463E5">
        <w:trPr>
          <w:cantSplit/>
        </w:trPr>
        <w:tc>
          <w:tcPr>
            <w:tcW w:w="8222" w:type="dxa"/>
            <w:vAlign w:val="center"/>
          </w:tcPr>
          <w:p w14:paraId="32951661" w14:textId="40F231F4" w:rsidR="003249D9" w:rsidRPr="00B847B2" w:rsidRDefault="003249D9" w:rsidP="0099534A">
            <w:pPr>
              <w:keepNext/>
              <w:spacing w:after="0"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>Zaproponowana koncepcja szkole</w:t>
            </w:r>
            <w:r w:rsidR="00586AC6">
              <w:rPr>
                <w:rFonts w:ascii="Times New Roman" w:hAnsi="Times New Roman" w:cs="Times New Roman"/>
              </w:rPr>
              <w:t>nia</w:t>
            </w:r>
            <w:r w:rsidRPr="00B847B2">
              <w:rPr>
                <w:rFonts w:ascii="Times New Roman" w:hAnsi="Times New Roman" w:cs="Times New Roman"/>
              </w:rPr>
              <w:t>:</w:t>
            </w:r>
          </w:p>
          <w:p w14:paraId="1C884428" w14:textId="77777777" w:rsidR="003249D9" w:rsidRPr="00B847B2" w:rsidRDefault="003249D9" w:rsidP="003249D9">
            <w:pPr>
              <w:pStyle w:val="Akapitzlist"/>
              <w:keepNext/>
              <w:numPr>
                <w:ilvl w:val="0"/>
                <w:numId w:val="15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>konspekt materiałów szkoleniowych i agendę szkole</w:t>
            </w:r>
            <w:r w:rsidR="00586AC6">
              <w:rPr>
                <w:rFonts w:ascii="Times New Roman" w:hAnsi="Times New Roman" w:cs="Times New Roman"/>
              </w:rPr>
              <w:t>nia</w:t>
            </w:r>
            <w:r w:rsidRPr="00B847B2">
              <w:rPr>
                <w:rFonts w:ascii="Times New Roman" w:hAnsi="Times New Roman" w:cs="Times New Roman"/>
              </w:rPr>
              <w:t>,</w:t>
            </w:r>
          </w:p>
          <w:p w14:paraId="32AB7FDC" w14:textId="77777777" w:rsidR="003249D9" w:rsidRPr="00B847B2" w:rsidRDefault="003249D9" w:rsidP="003249D9">
            <w:pPr>
              <w:pStyle w:val="Akapitzlist"/>
              <w:keepNext/>
              <w:numPr>
                <w:ilvl w:val="0"/>
                <w:numId w:val="15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>jest spójna i logiczna,</w:t>
            </w:r>
          </w:p>
          <w:p w14:paraId="7854DFC7" w14:textId="77777777" w:rsidR="003249D9" w:rsidRPr="00B847B2" w:rsidRDefault="003249D9" w:rsidP="003249D9">
            <w:pPr>
              <w:pStyle w:val="Akapitzlist"/>
              <w:keepNext/>
              <w:numPr>
                <w:ilvl w:val="0"/>
                <w:numId w:val="15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 xml:space="preserve">nie zawiera błędów merytorycznych,  </w:t>
            </w:r>
          </w:p>
          <w:p w14:paraId="6B19D2B8" w14:textId="217B5EF6" w:rsidR="003249D9" w:rsidRPr="00B847B2" w:rsidRDefault="003249D9" w:rsidP="000349FE">
            <w:pPr>
              <w:pStyle w:val="Akapitzlist"/>
              <w:keepNext/>
              <w:numPr>
                <w:ilvl w:val="0"/>
                <w:numId w:val="15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 xml:space="preserve">nie wymaga </w:t>
            </w:r>
            <w:r w:rsidR="000349FE">
              <w:rPr>
                <w:rFonts w:ascii="Times New Roman" w:hAnsi="Times New Roman" w:cs="Times New Roman"/>
              </w:rPr>
              <w:t>doprecyzowania.</w:t>
            </w:r>
          </w:p>
        </w:tc>
        <w:tc>
          <w:tcPr>
            <w:tcW w:w="992" w:type="dxa"/>
            <w:vAlign w:val="center"/>
          </w:tcPr>
          <w:p w14:paraId="58B5DFBE" w14:textId="77777777" w:rsidR="003249D9" w:rsidRPr="00B847B2" w:rsidRDefault="003249D9" w:rsidP="00CF5160">
            <w:pPr>
              <w:keepNext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847B2">
              <w:rPr>
                <w:rFonts w:ascii="Times New Roman" w:hAnsi="Times New Roman" w:cs="Times New Roman"/>
              </w:rPr>
              <w:t>20 pkt</w:t>
            </w:r>
          </w:p>
        </w:tc>
      </w:tr>
    </w:tbl>
    <w:p w14:paraId="6AAEBB3A" w14:textId="77777777" w:rsidR="003249D9" w:rsidRPr="00B847B2" w:rsidRDefault="00346084" w:rsidP="003249D9">
      <w:p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7463E5">
        <w:rPr>
          <w:rFonts w:ascii="Times New Roman" w:hAnsi="Times New Roman" w:cs="Times New Roman"/>
          <w:i/>
        </w:rPr>
        <w:t>Wstępna k</w:t>
      </w:r>
      <w:r w:rsidR="006C67AE" w:rsidRPr="007463E5">
        <w:rPr>
          <w:rFonts w:ascii="Times New Roman" w:hAnsi="Times New Roman" w:cs="Times New Roman"/>
          <w:i/>
        </w:rPr>
        <w:t xml:space="preserve">oncepcja </w:t>
      </w:r>
      <w:r w:rsidR="007463E5" w:rsidRPr="007463E5">
        <w:rPr>
          <w:rFonts w:ascii="Times New Roman" w:hAnsi="Times New Roman" w:cs="Times New Roman"/>
          <w:i/>
        </w:rPr>
        <w:t>szkolenia</w:t>
      </w:r>
      <w:r w:rsidR="00901D56" w:rsidRPr="00B847B2">
        <w:rPr>
          <w:rFonts w:ascii="Times New Roman" w:hAnsi="Times New Roman" w:cs="Times New Roman"/>
        </w:rPr>
        <w:t xml:space="preserve"> </w:t>
      </w:r>
      <w:r w:rsidR="006C67AE" w:rsidRPr="00B847B2">
        <w:rPr>
          <w:rFonts w:ascii="Times New Roman" w:hAnsi="Times New Roman" w:cs="Times New Roman"/>
        </w:rPr>
        <w:t xml:space="preserve">zostanie </w:t>
      </w:r>
      <w:r w:rsidR="00DD3B3B" w:rsidRPr="00B847B2">
        <w:rPr>
          <w:rFonts w:ascii="Times New Roman" w:hAnsi="Times New Roman" w:cs="Times New Roman"/>
        </w:rPr>
        <w:t>doszczegółowiona</w:t>
      </w:r>
      <w:r w:rsidR="006C67AE" w:rsidRPr="00B847B2">
        <w:rPr>
          <w:rFonts w:ascii="Times New Roman" w:hAnsi="Times New Roman" w:cs="Times New Roman"/>
        </w:rPr>
        <w:t xml:space="preserve"> po wyborze Wykonawcy, przed podpisaniem umowy.</w:t>
      </w:r>
    </w:p>
    <w:p w14:paraId="4C519E06" w14:textId="77777777" w:rsidR="006C67AE" w:rsidRPr="00B847B2" w:rsidRDefault="006C67AE" w:rsidP="003249D9">
      <w:pPr>
        <w:suppressAutoHyphens/>
        <w:spacing w:after="0" w:line="288" w:lineRule="auto"/>
        <w:jc w:val="both"/>
        <w:rPr>
          <w:rFonts w:ascii="Times New Roman" w:hAnsi="Times New Roman" w:cs="Times New Roman"/>
        </w:rPr>
      </w:pPr>
    </w:p>
    <w:p w14:paraId="722832FB" w14:textId="77777777" w:rsidR="003249D9" w:rsidRPr="00B847B2" w:rsidRDefault="003249D9" w:rsidP="003249D9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B847B2">
        <w:rPr>
          <w:rFonts w:ascii="Times New Roman" w:hAnsi="Times New Roman" w:cs="Times New Roman"/>
          <w:u w:val="single"/>
        </w:rPr>
        <w:t>Skierowanie do realizacji zamówienia 1 lub więcej osób z niepełnosprawnością</w:t>
      </w:r>
      <w:r w:rsidRPr="00B847B2">
        <w:rPr>
          <w:rStyle w:val="Odwoanieprzypisudolnego"/>
          <w:rFonts w:ascii="Times New Roman" w:hAnsi="Times New Roman" w:cs="Times New Roman"/>
          <w:u w:val="single"/>
        </w:rPr>
        <w:footnoteReference w:id="2"/>
      </w:r>
      <w:r w:rsidR="00F8433D" w:rsidRPr="00B847B2">
        <w:rPr>
          <w:rFonts w:ascii="Times New Roman" w:hAnsi="Times New Roman" w:cs="Times New Roman"/>
          <w:u w:val="single"/>
        </w:rPr>
        <w:t> – 10 </w:t>
      </w:r>
      <w:r w:rsidRPr="00B847B2">
        <w:rPr>
          <w:rFonts w:ascii="Times New Roman" w:hAnsi="Times New Roman" w:cs="Times New Roman"/>
          <w:u w:val="single"/>
        </w:rPr>
        <w:t>pkt</w:t>
      </w:r>
    </w:p>
    <w:p w14:paraId="0B38A91E" w14:textId="77777777" w:rsidR="003249D9" w:rsidRPr="00B847B2" w:rsidRDefault="003249D9" w:rsidP="003249D9">
      <w:pPr>
        <w:pStyle w:val="Akapitzlist"/>
        <w:suppressAutoHyphen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>Zamawiający przyzna 0 pkt, jeżeli Wykonawca nie zobowiązał się do skierowania do realizacji umowy jednej lub więcej osób posiadających orzeczenie z tytułu niep</w:t>
      </w:r>
      <w:r w:rsidR="007463E5">
        <w:rPr>
          <w:rFonts w:ascii="Times New Roman" w:hAnsi="Times New Roman" w:cs="Times New Roman"/>
        </w:rPr>
        <w:t>ełnosprawności, zatrudnionych u </w:t>
      </w:r>
      <w:r w:rsidRPr="00B847B2">
        <w:rPr>
          <w:rFonts w:ascii="Times New Roman" w:hAnsi="Times New Roman" w:cs="Times New Roman"/>
        </w:rPr>
        <w:t>Wykonawcy na podstawie umowy o pracę.</w:t>
      </w:r>
    </w:p>
    <w:p w14:paraId="17BCA6F6" w14:textId="503001A8" w:rsidR="003249D9" w:rsidRPr="00B847B2" w:rsidRDefault="003249D9" w:rsidP="003249D9">
      <w:pPr>
        <w:pStyle w:val="Akapitzlist"/>
        <w:suppressAutoHyphen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 xml:space="preserve">Zamawiający przyzna 0 pkt, jeżeli Wykonawca w formularzu oferty nie wskaże liczby </w:t>
      </w:r>
      <w:r w:rsidR="00F931BB">
        <w:rPr>
          <w:rFonts w:ascii="Times New Roman" w:hAnsi="Times New Roman" w:cs="Times New Roman"/>
        </w:rPr>
        <w:t xml:space="preserve">osób </w:t>
      </w:r>
      <w:r w:rsidRPr="00B847B2">
        <w:rPr>
          <w:rFonts w:ascii="Times New Roman" w:hAnsi="Times New Roman" w:cs="Times New Roman"/>
        </w:rPr>
        <w:t>posiadających orzeczenie z tytułu niepełnosprawności. Zamawiający w takim przypadku uzna, że do realizacji zamówienia nie zostanie skierowana żadna osoba z niepełnosprawności</w:t>
      </w:r>
      <w:r w:rsidR="00F931BB">
        <w:rPr>
          <w:rFonts w:ascii="Times New Roman" w:hAnsi="Times New Roman" w:cs="Times New Roman"/>
        </w:rPr>
        <w:t>ą</w:t>
      </w:r>
      <w:r w:rsidRPr="00B847B2">
        <w:rPr>
          <w:rFonts w:ascii="Times New Roman" w:hAnsi="Times New Roman" w:cs="Times New Roman"/>
        </w:rPr>
        <w:t>, zatrudnion</w:t>
      </w:r>
      <w:r w:rsidR="00F931BB">
        <w:rPr>
          <w:rFonts w:ascii="Times New Roman" w:hAnsi="Times New Roman" w:cs="Times New Roman"/>
        </w:rPr>
        <w:t>a</w:t>
      </w:r>
      <w:r w:rsidRPr="00B847B2">
        <w:rPr>
          <w:rFonts w:ascii="Times New Roman" w:hAnsi="Times New Roman" w:cs="Times New Roman"/>
        </w:rPr>
        <w:t xml:space="preserve"> u Wykonawcy na podstawie umowy o pracę.</w:t>
      </w:r>
    </w:p>
    <w:p w14:paraId="3B5DF4A6" w14:textId="77777777" w:rsidR="003205B9" w:rsidRPr="00B847B2" w:rsidRDefault="003249D9" w:rsidP="003249D9">
      <w:pPr>
        <w:pStyle w:val="Akapitzlist"/>
        <w:suppressAutoHyphen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 xml:space="preserve">Zamawiający przyzna 10 pkt, jeżeli Wykonawca zobowiąże się do skierowania do realizacji umowy 1 lub więcej osób posiadających orzeczenie z tytułu niepełnosprawności, zatrudnionych u Wykonawcy na podstawie umowy o pracę. </w:t>
      </w:r>
    </w:p>
    <w:p w14:paraId="1E7F5082" w14:textId="77777777" w:rsidR="0067638A" w:rsidRPr="00B847B2" w:rsidRDefault="0067638A" w:rsidP="003249D9">
      <w:pPr>
        <w:pStyle w:val="Akapitzlist"/>
        <w:suppressAutoHyphens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14:paraId="15405AA7" w14:textId="77777777" w:rsidR="00C65A4E" w:rsidRPr="00B847B2" w:rsidRDefault="00C65A4E" w:rsidP="007715B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847B2">
        <w:rPr>
          <w:rFonts w:ascii="Times New Roman" w:hAnsi="Times New Roman" w:cs="Times New Roman"/>
          <w:b/>
          <w:bCs/>
        </w:rPr>
        <w:t>VI. Informacje dodatkowe</w:t>
      </w:r>
    </w:p>
    <w:p w14:paraId="60E280D2" w14:textId="77777777" w:rsidR="00455E23" w:rsidRPr="00B847B2" w:rsidRDefault="00C65A4E" w:rsidP="00AF3A23">
      <w:pPr>
        <w:numPr>
          <w:ilvl w:val="3"/>
          <w:numId w:val="9"/>
        </w:numPr>
        <w:tabs>
          <w:tab w:val="clear" w:pos="2520"/>
          <w:tab w:val="left" w:pos="-900"/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>Ministerstwo Środowiska otrzymało certyfikat Zarządzania Środowiskowego, zgodny</w:t>
      </w:r>
      <w:r w:rsidRPr="00B847B2">
        <w:rPr>
          <w:rFonts w:ascii="Times New Roman" w:hAnsi="Times New Roman" w:cs="Times New Roman"/>
        </w:rPr>
        <w:br/>
        <w:t xml:space="preserve"> z rozporządzeniem EMAS, w oparciu o Politykę Środowiskową, zatwierdzoną przez Ministra Środowiska. W związku z tym, zaleca się aby Wykonawca zapoznał się z treścią Polityki Środow</w:t>
      </w:r>
      <w:r w:rsidR="00FB2757" w:rsidRPr="00B847B2">
        <w:rPr>
          <w:rFonts w:ascii="Times New Roman" w:hAnsi="Times New Roman" w:cs="Times New Roman"/>
        </w:rPr>
        <w:t xml:space="preserve">iskowej dostępną na stronie MŚ </w:t>
      </w:r>
      <w:hyperlink r:id="rId11" w:history="1">
        <w:r w:rsidR="002A5C59" w:rsidRPr="002A5C59">
          <w:rPr>
            <w:rStyle w:val="Hipercze"/>
            <w:rFonts w:ascii="Times New Roman" w:hAnsi="Times New Roman" w:cs="Times New Roman"/>
          </w:rPr>
          <w:t>www.gov.pl/web/srodowisko/emas</w:t>
        </w:r>
      </w:hyperlink>
      <w:r w:rsidR="002A5C59">
        <w:rPr>
          <w:rFonts w:ascii="Times New Roman" w:hAnsi="Times New Roman" w:cs="Times New Roman"/>
        </w:rPr>
        <w:t xml:space="preserve"> </w:t>
      </w:r>
    </w:p>
    <w:p w14:paraId="6C74F56B" w14:textId="77777777" w:rsidR="00455E23" w:rsidRPr="00B847B2" w:rsidRDefault="00C65A4E" w:rsidP="007715B0">
      <w:pPr>
        <w:numPr>
          <w:ilvl w:val="3"/>
          <w:numId w:val="9"/>
        </w:numPr>
        <w:tabs>
          <w:tab w:val="clear" w:pos="2520"/>
          <w:tab w:val="left" w:pos="-900"/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lastRenderedPageBreak/>
        <w:t>Wybrany Wykonawca zobowiązany będzie do zagospodarowania odpadów, powstałych w wyniku realizacji umowy/zlecenia, zgodnie z obowiązującymi w tym zakresie przepisami (jeśli dotyczy przedmiotu umowy/zlecenia).</w:t>
      </w:r>
    </w:p>
    <w:p w14:paraId="5DF7F0BF" w14:textId="77777777" w:rsidR="00C65A4E" w:rsidRPr="00B847B2" w:rsidRDefault="002F372D" w:rsidP="007715B0">
      <w:pPr>
        <w:numPr>
          <w:ilvl w:val="3"/>
          <w:numId w:val="9"/>
        </w:numPr>
        <w:tabs>
          <w:tab w:val="clear" w:pos="2520"/>
          <w:tab w:val="left" w:pos="-900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i/>
          <w:u w:val="single"/>
        </w:rPr>
      </w:pPr>
      <w:r w:rsidRPr="00B847B2">
        <w:rPr>
          <w:rFonts w:ascii="Times New Roman" w:hAnsi="Times New Roman" w:cs="Times New Roman"/>
          <w:u w:val="single"/>
        </w:rPr>
        <w:t>Klauzule środowiskowe</w:t>
      </w:r>
      <w:r w:rsidR="000771CF" w:rsidRPr="00B847B2">
        <w:rPr>
          <w:rFonts w:ascii="Times New Roman" w:hAnsi="Times New Roman" w:cs="Times New Roman"/>
          <w:u w:val="single"/>
        </w:rPr>
        <w:t>.</w:t>
      </w:r>
    </w:p>
    <w:p w14:paraId="0BDBB85D" w14:textId="77777777" w:rsidR="002F372D" w:rsidRPr="00B847B2" w:rsidRDefault="00326D32" w:rsidP="007715B0">
      <w:pPr>
        <w:tabs>
          <w:tab w:val="left" w:pos="-90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>Wszelkie materiały powstały w ramach realizacji zamówienia będą wykorzystywane w</w:t>
      </w:r>
      <w:r w:rsidR="002E2A35" w:rsidRPr="00B847B2">
        <w:rPr>
          <w:rFonts w:ascii="Times New Roman" w:hAnsi="Times New Roman" w:cs="Times New Roman"/>
        </w:rPr>
        <w:t> </w:t>
      </w:r>
      <w:r w:rsidRPr="00B847B2">
        <w:rPr>
          <w:rFonts w:ascii="Times New Roman" w:hAnsi="Times New Roman" w:cs="Times New Roman"/>
        </w:rPr>
        <w:t>trakcie współpracy oraz przekaz</w:t>
      </w:r>
      <w:r w:rsidR="002E2A35" w:rsidRPr="00B847B2">
        <w:rPr>
          <w:rFonts w:ascii="Times New Roman" w:hAnsi="Times New Roman" w:cs="Times New Roman"/>
        </w:rPr>
        <w:t>ane na zakończenie współpracy</w:t>
      </w:r>
      <w:r w:rsidRPr="00B847B2">
        <w:rPr>
          <w:rFonts w:ascii="Times New Roman" w:hAnsi="Times New Roman" w:cs="Times New Roman"/>
        </w:rPr>
        <w:t xml:space="preserve"> wyłącznie w formie elektronicznej.</w:t>
      </w:r>
    </w:p>
    <w:p w14:paraId="073C8D9F" w14:textId="77777777" w:rsidR="00326D32" w:rsidRPr="00B847B2" w:rsidRDefault="00326D32" w:rsidP="007715B0">
      <w:pPr>
        <w:tabs>
          <w:tab w:val="left" w:pos="-90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highlight w:val="yellow"/>
        </w:rPr>
      </w:pPr>
    </w:p>
    <w:p w14:paraId="3911CB54" w14:textId="77777777" w:rsidR="00C65A4E" w:rsidRPr="00B847B2" w:rsidRDefault="00C65A4E" w:rsidP="007715B0">
      <w:pPr>
        <w:numPr>
          <w:ilvl w:val="3"/>
          <w:numId w:val="9"/>
        </w:numPr>
        <w:tabs>
          <w:tab w:val="clear" w:pos="2520"/>
          <w:tab w:val="left" w:pos="-900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847B2">
        <w:rPr>
          <w:rFonts w:ascii="Times New Roman" w:hAnsi="Times New Roman" w:cs="Times New Roman"/>
          <w:u w:val="single"/>
        </w:rPr>
        <w:t xml:space="preserve">Kary umowne </w:t>
      </w:r>
    </w:p>
    <w:p w14:paraId="7AB222B0" w14:textId="77777777" w:rsidR="0082139D" w:rsidRPr="00B847B2" w:rsidRDefault="0082139D" w:rsidP="007715B0">
      <w:pPr>
        <w:spacing w:after="0"/>
        <w:ind w:left="284"/>
        <w:jc w:val="both"/>
        <w:rPr>
          <w:rFonts w:ascii="Times New Roman" w:eastAsia="Calibri" w:hAnsi="Times New Roman" w:cs="Times New Roman"/>
        </w:rPr>
      </w:pPr>
      <w:r w:rsidRPr="00B847B2">
        <w:rPr>
          <w:rFonts w:ascii="Times New Roman" w:eastAsia="Calibri" w:hAnsi="Times New Roman" w:cs="Times New Roman"/>
        </w:rPr>
        <w:t>W przypadku niewykonania albo nienależytego wykonania Umowy przez Wykonawcę, w </w:t>
      </w:r>
      <w:r w:rsidR="00882770" w:rsidRPr="00B847B2">
        <w:rPr>
          <w:rFonts w:ascii="Times New Roman" w:eastAsia="Calibri" w:hAnsi="Times New Roman" w:cs="Times New Roman"/>
        </w:rPr>
        <w:t xml:space="preserve">szczególności </w:t>
      </w:r>
      <w:r w:rsidRPr="00B847B2">
        <w:rPr>
          <w:rFonts w:ascii="Times New Roman" w:eastAsia="Calibri" w:hAnsi="Times New Roman" w:cs="Times New Roman"/>
        </w:rPr>
        <w:t>w przypadku wykonania zamówienia niezgodnie z Umową lub nieuwzględnienia uwag zgłoszonych przez Zamawiającego, Zamawiający:</w:t>
      </w:r>
    </w:p>
    <w:p w14:paraId="1EE9BD97" w14:textId="77777777" w:rsidR="0082139D" w:rsidRPr="00B847B2" w:rsidRDefault="0082139D" w:rsidP="007715B0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eastAsia="Calibri" w:hAnsi="Times New Roman" w:cs="Times New Roman"/>
        </w:rPr>
      </w:pPr>
      <w:r w:rsidRPr="00B847B2">
        <w:rPr>
          <w:rFonts w:ascii="Times New Roman" w:eastAsia="Calibri" w:hAnsi="Times New Roman" w:cs="Times New Roman"/>
        </w:rPr>
        <w:t>odstąpi od Umowy w całości i zażąda zapłaty kary umownej w wysokości 30 % kwoty Wynagrodzenia albo</w:t>
      </w:r>
    </w:p>
    <w:p w14:paraId="081B02E1" w14:textId="77777777" w:rsidR="0082139D" w:rsidRPr="00B847B2" w:rsidRDefault="0082139D" w:rsidP="007715B0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eastAsia="Calibri" w:hAnsi="Times New Roman" w:cs="Times New Roman"/>
        </w:rPr>
      </w:pPr>
      <w:r w:rsidRPr="00B847B2">
        <w:rPr>
          <w:rFonts w:ascii="Times New Roman" w:eastAsia="Calibri" w:hAnsi="Times New Roman" w:cs="Times New Roman"/>
        </w:rPr>
        <w:t>odstąpi od Umowy w części i zażąda zapłaty kary umownej w wysokości 15 % kwoty Wynagrodzenia, albo</w:t>
      </w:r>
    </w:p>
    <w:p w14:paraId="0F4A2DFC" w14:textId="77777777" w:rsidR="0082139D" w:rsidRPr="00B847B2" w:rsidRDefault="0082139D" w:rsidP="007715B0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eastAsia="Calibri" w:hAnsi="Times New Roman" w:cs="Times New Roman"/>
        </w:rPr>
      </w:pPr>
      <w:r w:rsidRPr="00B847B2">
        <w:rPr>
          <w:rFonts w:ascii="Times New Roman" w:eastAsia="Calibri" w:hAnsi="Times New Roman" w:cs="Times New Roman"/>
        </w:rPr>
        <w:t>wyznaczy Wykonawcy dodatkowy termin na wykonanie Umowy i zażąda zapłaty kary umownej w wysokości 1% kwoty Wynagrodzenia za każdy rozpoczęty dzień opóźnienia ponad termin określony w Umowie</w:t>
      </w:r>
      <w:r w:rsidR="00882770" w:rsidRPr="00B847B2">
        <w:rPr>
          <w:rFonts w:ascii="Times New Roman" w:eastAsia="Calibri" w:hAnsi="Times New Roman" w:cs="Times New Roman"/>
        </w:rPr>
        <w:t xml:space="preserve">, a po </w:t>
      </w:r>
      <w:r w:rsidRPr="00B847B2">
        <w:rPr>
          <w:rFonts w:ascii="Times New Roman" w:eastAsia="Calibri" w:hAnsi="Times New Roman" w:cs="Times New Roman"/>
        </w:rPr>
        <w:t>bezskutecznym upływie dodatkowego terminu skorzysta z uprawnienia przewidzianego w pkt 1, 2 albo 4, albo</w:t>
      </w:r>
    </w:p>
    <w:p w14:paraId="2BD2D186" w14:textId="77777777" w:rsidR="002F372D" w:rsidRPr="00B847B2" w:rsidRDefault="0082139D" w:rsidP="007715B0">
      <w:pPr>
        <w:numPr>
          <w:ilvl w:val="0"/>
          <w:numId w:val="23"/>
        </w:numPr>
        <w:ind w:left="851" w:hanging="284"/>
        <w:jc w:val="both"/>
        <w:rPr>
          <w:rFonts w:ascii="Times New Roman" w:eastAsia="Calibri" w:hAnsi="Times New Roman" w:cs="Times New Roman"/>
        </w:rPr>
      </w:pPr>
      <w:r w:rsidRPr="00B847B2">
        <w:rPr>
          <w:rFonts w:ascii="Times New Roman" w:eastAsia="Calibri" w:hAnsi="Times New Roman" w:cs="Times New Roman"/>
        </w:rPr>
        <w:t>odbierze przedmiot Umowy i zażąda zapłaty kary umownej w wysokości 5 % kwoty Wynagrodzenia.</w:t>
      </w:r>
    </w:p>
    <w:p w14:paraId="51BCC544" w14:textId="77777777" w:rsidR="00C65A4E" w:rsidRPr="00B847B2" w:rsidRDefault="00C65A4E" w:rsidP="007715B0">
      <w:pPr>
        <w:numPr>
          <w:ilvl w:val="3"/>
          <w:numId w:val="9"/>
        </w:numPr>
        <w:tabs>
          <w:tab w:val="clear" w:pos="2520"/>
          <w:tab w:val="left" w:pos="-900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847B2">
        <w:rPr>
          <w:rFonts w:ascii="Times New Roman" w:hAnsi="Times New Roman" w:cs="Times New Roman"/>
          <w:u w:val="single"/>
        </w:rPr>
        <w:t>Termin płatności</w:t>
      </w:r>
    </w:p>
    <w:p w14:paraId="51E89566" w14:textId="77777777" w:rsidR="00980245" w:rsidRDefault="002F372D" w:rsidP="007715B0">
      <w:pPr>
        <w:tabs>
          <w:tab w:val="left" w:pos="-900"/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B847B2">
        <w:rPr>
          <w:rFonts w:ascii="Times New Roman" w:hAnsi="Times New Roman" w:cs="Times New Roman"/>
        </w:rPr>
        <w:t>Wynagrodzenie będzie płatne jednorazowo po zrealizowaniu wszyst</w:t>
      </w:r>
      <w:r w:rsidR="00754FE8" w:rsidRPr="00B847B2">
        <w:rPr>
          <w:rFonts w:ascii="Times New Roman" w:hAnsi="Times New Roman" w:cs="Times New Roman"/>
        </w:rPr>
        <w:t xml:space="preserve">kich usług w ramach współpracy </w:t>
      </w:r>
      <w:r w:rsidRPr="00B847B2">
        <w:rPr>
          <w:rFonts w:ascii="Times New Roman" w:hAnsi="Times New Roman" w:cs="Times New Roman"/>
        </w:rPr>
        <w:t xml:space="preserve">i zaakceptowaniu przez Zamawiającego raportu z wykonania tych usług, w terminie do 21 dni roboczych od dnia doręczenia </w:t>
      </w:r>
      <w:r w:rsidR="00DF6ECD" w:rsidRPr="00B847B2">
        <w:rPr>
          <w:rFonts w:ascii="Times New Roman" w:hAnsi="Times New Roman" w:cs="Times New Roman"/>
        </w:rPr>
        <w:t>Zamawiającemu</w:t>
      </w:r>
      <w:r w:rsidRPr="00B847B2">
        <w:rPr>
          <w:rFonts w:ascii="Times New Roman" w:hAnsi="Times New Roman" w:cs="Times New Roman"/>
        </w:rPr>
        <w:t xml:space="preserve"> prawidłowo wystawionej/-ego faktury/ rachunku. </w:t>
      </w:r>
    </w:p>
    <w:p w14:paraId="616F36EC" w14:textId="77777777" w:rsidR="00811F01" w:rsidRPr="000349FE" w:rsidRDefault="00811F01" w:rsidP="000349FE">
      <w:pPr>
        <w:numPr>
          <w:ilvl w:val="3"/>
          <w:numId w:val="9"/>
        </w:numPr>
        <w:tabs>
          <w:tab w:val="clear" w:pos="2520"/>
          <w:tab w:val="left" w:pos="-900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0349FE">
        <w:rPr>
          <w:rFonts w:ascii="Times New Roman" w:hAnsi="Times New Roman" w:cs="Times New Roman"/>
          <w:u w:val="single"/>
        </w:rPr>
        <w:t>Autorskie prawa majątkowe</w:t>
      </w:r>
    </w:p>
    <w:p w14:paraId="693891F2" w14:textId="29346257" w:rsidR="00811F01" w:rsidRPr="00811F01" w:rsidRDefault="00811F01" w:rsidP="00811F01">
      <w:pPr>
        <w:tabs>
          <w:tab w:val="left" w:pos="-90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811F01">
        <w:rPr>
          <w:rFonts w:ascii="Times New Roman" w:hAnsi="Times New Roman" w:cs="Times New Roman"/>
        </w:rPr>
        <w:t>Z dniem odbioru utworów, powstałych w ramach realizacji zamówienia, Wykonawca przen</w:t>
      </w:r>
      <w:r w:rsidR="00D042CE">
        <w:rPr>
          <w:rFonts w:ascii="Times New Roman" w:hAnsi="Times New Roman" w:cs="Times New Roman"/>
        </w:rPr>
        <w:t>ie</w:t>
      </w:r>
      <w:r w:rsidRPr="00811F01">
        <w:rPr>
          <w:rFonts w:ascii="Times New Roman" w:hAnsi="Times New Roman" w:cs="Times New Roman"/>
        </w:rPr>
        <w:t>si</w:t>
      </w:r>
      <w:r w:rsidR="00D042CE">
        <w:rPr>
          <w:rFonts w:ascii="Times New Roman" w:hAnsi="Times New Roman" w:cs="Times New Roman"/>
        </w:rPr>
        <w:t>e</w:t>
      </w:r>
      <w:r w:rsidRPr="00811F01">
        <w:rPr>
          <w:rFonts w:ascii="Times New Roman" w:hAnsi="Times New Roman" w:cs="Times New Roman"/>
        </w:rPr>
        <w:t xml:space="preserve"> na </w:t>
      </w:r>
      <w:r w:rsidRPr="00811F01">
        <w:rPr>
          <w:rFonts w:ascii="Times New Roman" w:hAnsi="Times New Roman" w:cs="Times New Roman"/>
          <w:color w:val="000000"/>
        </w:rPr>
        <w:t>Zamawiającego</w:t>
      </w:r>
      <w:r w:rsidRPr="00811F01">
        <w:rPr>
          <w:rFonts w:ascii="Times New Roman" w:hAnsi="Times New Roman" w:cs="Times New Roman"/>
        </w:rPr>
        <w:t xml:space="preserve"> autorskie prawa majątkowe do utworów powstałych w ramach realizacji </w:t>
      </w:r>
      <w:r w:rsidR="00D042CE">
        <w:rPr>
          <w:rFonts w:ascii="Times New Roman" w:hAnsi="Times New Roman" w:cs="Times New Roman"/>
        </w:rPr>
        <w:t>u</w:t>
      </w:r>
      <w:r w:rsidRPr="00811F01">
        <w:rPr>
          <w:rFonts w:ascii="Times New Roman" w:hAnsi="Times New Roman" w:cs="Times New Roman"/>
        </w:rPr>
        <w:t>mowy</w:t>
      </w:r>
      <w:r w:rsidR="00D042CE">
        <w:rPr>
          <w:rFonts w:ascii="Times New Roman" w:hAnsi="Times New Roman" w:cs="Times New Roman"/>
        </w:rPr>
        <w:t xml:space="preserve"> </w:t>
      </w:r>
      <w:r w:rsidRPr="00811F01">
        <w:rPr>
          <w:rFonts w:ascii="Times New Roman" w:hAnsi="Times New Roman" w:cs="Times New Roman"/>
        </w:rPr>
        <w:t xml:space="preserve">na okres </w:t>
      </w:r>
      <w:r w:rsidR="001D3BDC">
        <w:rPr>
          <w:rFonts w:ascii="Times New Roman" w:hAnsi="Times New Roman" w:cs="Times New Roman"/>
        </w:rPr>
        <w:t xml:space="preserve">do </w:t>
      </w:r>
      <w:r w:rsidRPr="00811F01">
        <w:rPr>
          <w:rFonts w:ascii="Times New Roman" w:hAnsi="Times New Roman" w:cs="Times New Roman"/>
        </w:rPr>
        <w:t xml:space="preserve">jednego roku, na następujących polach eksploatacji: </w:t>
      </w:r>
    </w:p>
    <w:p w14:paraId="3A43E2A8" w14:textId="3FFD3BEC" w:rsidR="00811F01" w:rsidRPr="00811F01" w:rsidRDefault="00811F01" w:rsidP="00811F01">
      <w:pPr>
        <w:pStyle w:val="Tekstpodstawowy2"/>
        <w:numPr>
          <w:ilvl w:val="4"/>
          <w:numId w:val="9"/>
        </w:numPr>
        <w:spacing w:line="276" w:lineRule="auto"/>
        <w:ind w:left="709" w:hanging="283"/>
        <w:rPr>
          <w:bCs/>
          <w:sz w:val="22"/>
          <w:szCs w:val="22"/>
          <w:lang w:val="pl-PL"/>
        </w:rPr>
      </w:pPr>
      <w:r w:rsidRPr="00811F01">
        <w:rPr>
          <w:bCs/>
          <w:sz w:val="22"/>
          <w:szCs w:val="22"/>
        </w:rPr>
        <w:t>wytwarzanie i zwielokrotnianie egzemplarzy techniką drukarską, kserograficzną lub reprograficzną;</w:t>
      </w:r>
    </w:p>
    <w:p w14:paraId="595B1687" w14:textId="4DF966FC" w:rsidR="00811F01" w:rsidRPr="00811F01" w:rsidRDefault="00811F01" w:rsidP="00811F01">
      <w:pPr>
        <w:pStyle w:val="Tekstpodstawowy2"/>
        <w:numPr>
          <w:ilvl w:val="4"/>
          <w:numId w:val="9"/>
        </w:numPr>
        <w:spacing w:line="276" w:lineRule="auto"/>
        <w:ind w:left="709" w:hanging="283"/>
        <w:rPr>
          <w:bCs/>
          <w:sz w:val="22"/>
          <w:szCs w:val="22"/>
        </w:rPr>
      </w:pPr>
      <w:r w:rsidRPr="00811F01">
        <w:rPr>
          <w:bCs/>
          <w:sz w:val="22"/>
          <w:szCs w:val="22"/>
        </w:rPr>
        <w:t xml:space="preserve">udostępnienie </w:t>
      </w:r>
      <w:r w:rsidRPr="00811F01">
        <w:rPr>
          <w:bCs/>
          <w:sz w:val="22"/>
          <w:szCs w:val="22"/>
          <w:lang w:val="pl-PL"/>
        </w:rPr>
        <w:t>pracownikom Zamawiającego;</w:t>
      </w:r>
    </w:p>
    <w:p w14:paraId="091AEA6F" w14:textId="7AC6E2CB" w:rsidR="00811F01" w:rsidRPr="000349FE" w:rsidRDefault="00811F01" w:rsidP="000349FE">
      <w:pPr>
        <w:pStyle w:val="Tekstpodstawowy2"/>
        <w:numPr>
          <w:ilvl w:val="4"/>
          <w:numId w:val="9"/>
        </w:numPr>
        <w:spacing w:line="276" w:lineRule="auto"/>
        <w:ind w:left="709" w:hanging="283"/>
        <w:rPr>
          <w:bCs/>
          <w:sz w:val="22"/>
          <w:szCs w:val="22"/>
        </w:rPr>
      </w:pPr>
      <w:r w:rsidRPr="00811F01">
        <w:rPr>
          <w:bCs/>
          <w:sz w:val="22"/>
          <w:szCs w:val="22"/>
          <w:lang w:val="pl-PL"/>
        </w:rPr>
        <w:t>wprowadzenie do pamięci komputera.</w:t>
      </w:r>
    </w:p>
    <w:p w14:paraId="3AF7905D" w14:textId="77777777" w:rsidR="000349FE" w:rsidRPr="000349FE" w:rsidRDefault="000349FE" w:rsidP="000349FE">
      <w:pPr>
        <w:pStyle w:val="Tekstpodstawowy2"/>
        <w:spacing w:line="276" w:lineRule="auto"/>
        <w:ind w:left="709"/>
        <w:rPr>
          <w:bCs/>
          <w:sz w:val="22"/>
          <w:szCs w:val="22"/>
        </w:rPr>
      </w:pPr>
    </w:p>
    <w:p w14:paraId="62B83FC5" w14:textId="77777777" w:rsidR="002A5C59" w:rsidRPr="00B847B2" w:rsidRDefault="002A5C59" w:rsidP="00AF3A23">
      <w:pPr>
        <w:numPr>
          <w:ilvl w:val="3"/>
          <w:numId w:val="9"/>
        </w:numPr>
        <w:tabs>
          <w:tab w:val="clear" w:pos="2520"/>
          <w:tab w:val="left" w:pos="-900"/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 w:rsidRPr="002A5C59">
        <w:rPr>
          <w:rFonts w:ascii="Times New Roman" w:hAnsi="Times New Roman" w:cs="Times New Roman"/>
        </w:rPr>
        <w:t>Zamawiający zastrzega sobie prawo do rezygnacji z zamówienia bez podania przyczyny.</w:t>
      </w:r>
    </w:p>
    <w:p w14:paraId="517360FA" w14:textId="77777777" w:rsidR="003C1E98" w:rsidRDefault="00C65A4E" w:rsidP="00067FE0">
      <w:pPr>
        <w:pStyle w:val="Zwykytekst"/>
        <w:tabs>
          <w:tab w:val="left" w:pos="567"/>
        </w:tabs>
        <w:spacing w:line="276" w:lineRule="auto"/>
        <w:ind w:left="142" w:hanging="142"/>
        <w:jc w:val="both"/>
        <w:rPr>
          <w:rFonts w:ascii="Times New Roman" w:hAnsi="Times New Roman"/>
          <w:i/>
          <w:sz w:val="22"/>
          <w:szCs w:val="22"/>
        </w:rPr>
      </w:pPr>
      <w:r w:rsidRPr="00B847B2">
        <w:rPr>
          <w:rFonts w:ascii="Times New Roman" w:hAnsi="Times New Roman"/>
          <w:b/>
          <w:i/>
          <w:sz w:val="22"/>
          <w:szCs w:val="22"/>
        </w:rPr>
        <w:t>*</w:t>
      </w:r>
      <w:r w:rsidRPr="00B847B2">
        <w:rPr>
          <w:rFonts w:ascii="Times New Roman" w:hAnsi="Times New Roman"/>
          <w:i/>
          <w:sz w:val="22"/>
          <w:szCs w:val="22"/>
        </w:rPr>
        <w:t xml:space="preserve"> Do niniejszego zapytania nie mają zastosowania przepisy ustawy</w:t>
      </w:r>
      <w:r w:rsidR="00455E23" w:rsidRPr="00B847B2">
        <w:rPr>
          <w:rFonts w:ascii="Times New Roman" w:hAnsi="Times New Roman"/>
          <w:i/>
          <w:sz w:val="22"/>
          <w:szCs w:val="22"/>
        </w:rPr>
        <w:t xml:space="preserve"> Prawo zamówień publicznych i  w </w:t>
      </w:r>
      <w:r w:rsidRPr="00B847B2">
        <w:rPr>
          <w:rFonts w:ascii="Times New Roman" w:hAnsi="Times New Roman"/>
          <w:i/>
          <w:sz w:val="22"/>
          <w:szCs w:val="22"/>
        </w:rPr>
        <w:t>związku z tym nie przysługują środki odwoławcze określone w Dziale VI tej ustawy.</w:t>
      </w:r>
    </w:p>
    <w:p w14:paraId="466A1B1F" w14:textId="77777777" w:rsidR="000349FE" w:rsidRPr="00B847B2" w:rsidRDefault="000349FE" w:rsidP="00067FE0">
      <w:pPr>
        <w:pStyle w:val="Zwykytekst"/>
        <w:tabs>
          <w:tab w:val="left" w:pos="567"/>
        </w:tabs>
        <w:spacing w:line="276" w:lineRule="auto"/>
        <w:ind w:left="142" w:hanging="142"/>
        <w:jc w:val="both"/>
        <w:rPr>
          <w:rFonts w:ascii="Times New Roman" w:hAnsi="Times New Roman"/>
          <w:i/>
          <w:sz w:val="22"/>
          <w:szCs w:val="22"/>
        </w:rPr>
      </w:pPr>
    </w:p>
    <w:p w14:paraId="525C2CB0" w14:textId="77777777" w:rsidR="008B037D" w:rsidRPr="00B847B2" w:rsidRDefault="003C1E98" w:rsidP="007715B0">
      <w:pPr>
        <w:pStyle w:val="Zwykytekst"/>
        <w:tabs>
          <w:tab w:val="left" w:pos="567"/>
        </w:tabs>
        <w:spacing w:line="276" w:lineRule="auto"/>
        <w:ind w:left="142"/>
        <w:jc w:val="both"/>
        <w:rPr>
          <w:rFonts w:ascii="Times New Roman" w:hAnsi="Times New Roman"/>
          <w:i/>
          <w:sz w:val="22"/>
          <w:szCs w:val="22"/>
        </w:rPr>
      </w:pPr>
      <w:r w:rsidRPr="00B847B2">
        <w:rPr>
          <w:rFonts w:ascii="Times New Roman" w:hAnsi="Times New Roman"/>
          <w:i/>
          <w:sz w:val="22"/>
          <w:szCs w:val="22"/>
        </w:rPr>
        <w:t xml:space="preserve">Zapytanie ofertowe </w:t>
      </w:r>
      <w:r w:rsidRPr="00B847B2">
        <w:rPr>
          <w:rFonts w:ascii="Times New Roman" w:hAnsi="Times New Roman"/>
          <w:i/>
          <w:sz w:val="22"/>
          <w:szCs w:val="22"/>
          <w:u w:val="single"/>
        </w:rPr>
        <w:t>nie jest</w:t>
      </w:r>
      <w:r w:rsidRPr="00B847B2">
        <w:rPr>
          <w:rFonts w:ascii="Times New Roman" w:hAnsi="Times New Roman"/>
          <w:i/>
          <w:sz w:val="22"/>
          <w:szCs w:val="22"/>
        </w:rPr>
        <w:t xml:space="preserve"> również ofertą w rozumieniu Kodeksu cywilnego i nie wywołuje określonych w nim skutków prawnych. </w:t>
      </w:r>
    </w:p>
    <w:sectPr w:rsidR="008B037D" w:rsidRPr="00B847B2" w:rsidSect="00146192">
      <w:head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8CE83" w14:textId="77777777" w:rsidR="004E148D" w:rsidRDefault="004E148D" w:rsidP="008B037D">
      <w:pPr>
        <w:spacing w:after="0" w:line="240" w:lineRule="auto"/>
      </w:pPr>
      <w:r>
        <w:separator/>
      </w:r>
    </w:p>
  </w:endnote>
  <w:endnote w:type="continuationSeparator" w:id="0">
    <w:p w14:paraId="07E09680" w14:textId="77777777" w:rsidR="004E148D" w:rsidRDefault="004E148D" w:rsidP="008B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53C97" w14:textId="77777777" w:rsidR="004E148D" w:rsidRDefault="004E148D" w:rsidP="008B037D">
      <w:pPr>
        <w:spacing w:after="0" w:line="240" w:lineRule="auto"/>
      </w:pPr>
      <w:r>
        <w:separator/>
      </w:r>
    </w:p>
  </w:footnote>
  <w:footnote w:type="continuationSeparator" w:id="0">
    <w:p w14:paraId="2E7CA9F4" w14:textId="77777777" w:rsidR="004E148D" w:rsidRDefault="004E148D" w:rsidP="008B037D">
      <w:pPr>
        <w:spacing w:after="0" w:line="240" w:lineRule="auto"/>
      </w:pPr>
      <w:r>
        <w:continuationSeparator/>
      </w:r>
    </w:p>
  </w:footnote>
  <w:footnote w:id="1">
    <w:p w14:paraId="21B2B2E2" w14:textId="77777777" w:rsidR="00894EB0" w:rsidRDefault="00894E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EB0">
        <w:t>Usługi szkoleniowe w całości finansowane ze środków publicznych są objęte stawką VAT 0%.</w:t>
      </w:r>
    </w:p>
  </w:footnote>
  <w:footnote w:id="2">
    <w:p w14:paraId="5F8555CD" w14:textId="77777777" w:rsidR="003249D9" w:rsidRPr="0066602B" w:rsidRDefault="003249D9" w:rsidP="003249D9">
      <w:pPr>
        <w:pStyle w:val="Tekstprzypisudolnego"/>
        <w:jc w:val="both"/>
      </w:pPr>
      <w:r w:rsidRPr="0066602B">
        <w:rPr>
          <w:rStyle w:val="Odwoanieprzypisudolnego"/>
        </w:rPr>
        <w:footnoteRef/>
      </w:r>
      <w:r w:rsidRPr="0066602B">
        <w:t xml:space="preserve"> Zatrudnionej u Wykonawcy na podstawie umowy o pracę, o której mowa w ustawie z dnia 27sierpnia 1997 r. o rehabilitacji zawodowej i społecznej oraz zatrudnieniu osób niepełnosprawnych (dz. U. z 2011 r., nr 127, poz. 721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17845" w14:textId="77777777" w:rsidR="008B037D" w:rsidRDefault="008B037D">
    <w:pPr>
      <w:pStyle w:val="Nagwek"/>
    </w:pPr>
    <w:r>
      <w:t xml:space="preserve">           </w:t>
    </w:r>
    <w:r>
      <w:rPr>
        <w:noProof/>
        <w:lang w:eastAsia="pl-PL"/>
      </w:rPr>
      <w:drawing>
        <wp:inline distT="0" distB="0" distL="0" distR="0" wp14:anchorId="64AB66EB" wp14:editId="1E982F52">
          <wp:extent cx="771525" cy="77152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stwo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4F5C307C" wp14:editId="1EBCDAC4">
          <wp:extent cx="2028825" cy="83215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FOŚiG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75" cy="84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4E216340" wp14:editId="71E9641D">
          <wp:extent cx="1724025" cy="566680"/>
          <wp:effectExtent l="0" t="0" r="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eenEv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38" cy="578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028"/>
    <w:multiLevelType w:val="hybridMultilevel"/>
    <w:tmpl w:val="91FE4AF2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0FCF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FE45E7"/>
    <w:multiLevelType w:val="hybridMultilevel"/>
    <w:tmpl w:val="F798329C"/>
    <w:lvl w:ilvl="0" w:tplc="04150011">
      <w:start w:val="1"/>
      <w:numFmt w:val="decimal"/>
      <w:lvlText w:val="%1)"/>
      <w:lvlJc w:val="left"/>
      <w:pPr>
        <w:ind w:left="11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10AD7DE2"/>
    <w:multiLevelType w:val="hybridMultilevel"/>
    <w:tmpl w:val="0802885C"/>
    <w:lvl w:ilvl="0" w:tplc="A3C66E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08B"/>
    <w:multiLevelType w:val="hybridMultilevel"/>
    <w:tmpl w:val="16CCD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3EAE"/>
    <w:multiLevelType w:val="hybridMultilevel"/>
    <w:tmpl w:val="ACAA8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73A5"/>
    <w:multiLevelType w:val="hybridMultilevel"/>
    <w:tmpl w:val="472A8862"/>
    <w:lvl w:ilvl="0" w:tplc="ACC22694">
      <w:start w:val="1"/>
      <w:numFmt w:val="decimal"/>
      <w:lvlText w:val="%1)"/>
      <w:lvlJc w:val="left"/>
      <w:pPr>
        <w:ind w:left="1143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213E0777"/>
    <w:multiLevelType w:val="hybridMultilevel"/>
    <w:tmpl w:val="E21272B6"/>
    <w:lvl w:ilvl="0" w:tplc="A5507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0899"/>
    <w:multiLevelType w:val="hybridMultilevel"/>
    <w:tmpl w:val="2BC20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7E8C"/>
    <w:multiLevelType w:val="hybridMultilevel"/>
    <w:tmpl w:val="5C30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5293"/>
    <w:multiLevelType w:val="hybridMultilevel"/>
    <w:tmpl w:val="2EF6219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945E06"/>
    <w:multiLevelType w:val="hybridMultilevel"/>
    <w:tmpl w:val="FD8A5C30"/>
    <w:lvl w:ilvl="0" w:tplc="CB4A700C">
      <w:start w:val="1"/>
      <w:numFmt w:val="upperRoman"/>
      <w:lvlText w:val="%1."/>
      <w:lvlJc w:val="right"/>
      <w:pPr>
        <w:ind w:left="929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348FDA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234DE"/>
    <w:multiLevelType w:val="hybridMultilevel"/>
    <w:tmpl w:val="7F7A0A90"/>
    <w:lvl w:ilvl="0" w:tplc="135C0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5921"/>
    <w:multiLevelType w:val="hybridMultilevel"/>
    <w:tmpl w:val="5154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7A3D"/>
    <w:multiLevelType w:val="hybridMultilevel"/>
    <w:tmpl w:val="FD2C28E0"/>
    <w:lvl w:ilvl="0" w:tplc="9A1496E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992DF3"/>
    <w:multiLevelType w:val="hybridMultilevel"/>
    <w:tmpl w:val="9DE87F0A"/>
    <w:lvl w:ilvl="0" w:tplc="285469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0B3F39"/>
    <w:multiLevelType w:val="hybridMultilevel"/>
    <w:tmpl w:val="5394E3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952EB4"/>
    <w:multiLevelType w:val="hybridMultilevel"/>
    <w:tmpl w:val="F5EE4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1E4A3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  <w:u w:val="none"/>
      </w:rPr>
    </w:lvl>
    <w:lvl w:ilvl="4" w:tplc="667E6CC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8179A1"/>
    <w:multiLevelType w:val="hybridMultilevel"/>
    <w:tmpl w:val="B8262B70"/>
    <w:lvl w:ilvl="0" w:tplc="2B84E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F7D1D"/>
    <w:multiLevelType w:val="hybridMultilevel"/>
    <w:tmpl w:val="16CCD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370EC"/>
    <w:multiLevelType w:val="hybridMultilevel"/>
    <w:tmpl w:val="AF6C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F56C9"/>
    <w:multiLevelType w:val="hybridMultilevel"/>
    <w:tmpl w:val="4F7CC6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BD6016F"/>
    <w:multiLevelType w:val="hybridMultilevel"/>
    <w:tmpl w:val="99668826"/>
    <w:lvl w:ilvl="0" w:tplc="7C7058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0"/>
  </w:num>
  <w:num w:numId="5">
    <w:abstractNumId w:val="15"/>
  </w:num>
  <w:num w:numId="6">
    <w:abstractNumId w:val="21"/>
  </w:num>
  <w:num w:numId="7">
    <w:abstractNumId w:val="13"/>
  </w:num>
  <w:num w:numId="8">
    <w:abstractNumId w:val="6"/>
  </w:num>
  <w:num w:numId="9">
    <w:abstractNumId w:val="16"/>
  </w:num>
  <w:num w:numId="10">
    <w:abstractNumId w:val="3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7"/>
  </w:num>
  <w:num w:numId="16">
    <w:abstractNumId w:val="19"/>
  </w:num>
  <w:num w:numId="17">
    <w:abstractNumId w:val="20"/>
  </w:num>
  <w:num w:numId="18">
    <w:abstractNumId w:val="4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F0"/>
    <w:rsid w:val="000139E4"/>
    <w:rsid w:val="00033124"/>
    <w:rsid w:val="000349FE"/>
    <w:rsid w:val="00067FE0"/>
    <w:rsid w:val="000723AB"/>
    <w:rsid w:val="000771CF"/>
    <w:rsid w:val="000A1353"/>
    <w:rsid w:val="000D1433"/>
    <w:rsid w:val="00146192"/>
    <w:rsid w:val="00173CAA"/>
    <w:rsid w:val="00183337"/>
    <w:rsid w:val="00193855"/>
    <w:rsid w:val="001C4509"/>
    <w:rsid w:val="001D3BDC"/>
    <w:rsid w:val="001D5423"/>
    <w:rsid w:val="001E20AB"/>
    <w:rsid w:val="00261672"/>
    <w:rsid w:val="00276971"/>
    <w:rsid w:val="002A5C59"/>
    <w:rsid w:val="002E2A35"/>
    <w:rsid w:val="002F372D"/>
    <w:rsid w:val="003205B9"/>
    <w:rsid w:val="0032365A"/>
    <w:rsid w:val="003249D9"/>
    <w:rsid w:val="0032596F"/>
    <w:rsid w:val="00326D32"/>
    <w:rsid w:val="00330EF0"/>
    <w:rsid w:val="00346084"/>
    <w:rsid w:val="00350869"/>
    <w:rsid w:val="003A3B27"/>
    <w:rsid w:val="003C1E98"/>
    <w:rsid w:val="00401E5E"/>
    <w:rsid w:val="00412163"/>
    <w:rsid w:val="00455E23"/>
    <w:rsid w:val="00460AE3"/>
    <w:rsid w:val="004D5895"/>
    <w:rsid w:val="004E148D"/>
    <w:rsid w:val="004F0A6E"/>
    <w:rsid w:val="004F6FD6"/>
    <w:rsid w:val="0051217E"/>
    <w:rsid w:val="00524CC2"/>
    <w:rsid w:val="005645CA"/>
    <w:rsid w:val="00586AC6"/>
    <w:rsid w:val="005A62BA"/>
    <w:rsid w:val="005A6B91"/>
    <w:rsid w:val="005C75C0"/>
    <w:rsid w:val="005F7AA6"/>
    <w:rsid w:val="0060471A"/>
    <w:rsid w:val="0062281F"/>
    <w:rsid w:val="0064084A"/>
    <w:rsid w:val="0064140A"/>
    <w:rsid w:val="00656303"/>
    <w:rsid w:val="0067638A"/>
    <w:rsid w:val="00684BE1"/>
    <w:rsid w:val="006C67AE"/>
    <w:rsid w:val="006E23F0"/>
    <w:rsid w:val="006F17B1"/>
    <w:rsid w:val="00741A68"/>
    <w:rsid w:val="007463E5"/>
    <w:rsid w:val="00754FE8"/>
    <w:rsid w:val="007715B0"/>
    <w:rsid w:val="007735E7"/>
    <w:rsid w:val="007A5919"/>
    <w:rsid w:val="007C28F5"/>
    <w:rsid w:val="007D4782"/>
    <w:rsid w:val="007E7C6C"/>
    <w:rsid w:val="007F3B9B"/>
    <w:rsid w:val="00811F01"/>
    <w:rsid w:val="00820DA5"/>
    <w:rsid w:val="0082139D"/>
    <w:rsid w:val="00837899"/>
    <w:rsid w:val="008430A1"/>
    <w:rsid w:val="00881F5C"/>
    <w:rsid w:val="00882770"/>
    <w:rsid w:val="00894EB0"/>
    <w:rsid w:val="008B037D"/>
    <w:rsid w:val="008F44CA"/>
    <w:rsid w:val="00901D56"/>
    <w:rsid w:val="0094387C"/>
    <w:rsid w:val="0096532E"/>
    <w:rsid w:val="00980245"/>
    <w:rsid w:val="0099534A"/>
    <w:rsid w:val="009B3A50"/>
    <w:rsid w:val="009F51AC"/>
    <w:rsid w:val="00A00077"/>
    <w:rsid w:val="00A01712"/>
    <w:rsid w:val="00A11976"/>
    <w:rsid w:val="00A35C9A"/>
    <w:rsid w:val="00A95A8D"/>
    <w:rsid w:val="00A95E7D"/>
    <w:rsid w:val="00AA6238"/>
    <w:rsid w:val="00AC1805"/>
    <w:rsid w:val="00AE34CE"/>
    <w:rsid w:val="00AF3A23"/>
    <w:rsid w:val="00B429A0"/>
    <w:rsid w:val="00B847B2"/>
    <w:rsid w:val="00BA1288"/>
    <w:rsid w:val="00BB3DE5"/>
    <w:rsid w:val="00BE6162"/>
    <w:rsid w:val="00BF3026"/>
    <w:rsid w:val="00C23D44"/>
    <w:rsid w:val="00C65A4E"/>
    <w:rsid w:val="00C72628"/>
    <w:rsid w:val="00CD3EE6"/>
    <w:rsid w:val="00CD68E5"/>
    <w:rsid w:val="00D0023C"/>
    <w:rsid w:val="00D0422D"/>
    <w:rsid w:val="00D042CE"/>
    <w:rsid w:val="00D262C4"/>
    <w:rsid w:val="00D9099D"/>
    <w:rsid w:val="00DC3929"/>
    <w:rsid w:val="00DD3B3B"/>
    <w:rsid w:val="00DD6257"/>
    <w:rsid w:val="00DF6ECD"/>
    <w:rsid w:val="00E1296C"/>
    <w:rsid w:val="00E228BB"/>
    <w:rsid w:val="00E27513"/>
    <w:rsid w:val="00E66FE4"/>
    <w:rsid w:val="00E764EA"/>
    <w:rsid w:val="00EA1DFD"/>
    <w:rsid w:val="00EA5C11"/>
    <w:rsid w:val="00ED31E4"/>
    <w:rsid w:val="00F003A3"/>
    <w:rsid w:val="00F03C5D"/>
    <w:rsid w:val="00F1480E"/>
    <w:rsid w:val="00F478D6"/>
    <w:rsid w:val="00F8433D"/>
    <w:rsid w:val="00F86517"/>
    <w:rsid w:val="00F931BB"/>
    <w:rsid w:val="00FA6375"/>
    <w:rsid w:val="00FB006F"/>
    <w:rsid w:val="00FB01A0"/>
    <w:rsid w:val="00FB2757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AC75"/>
  <w15:chartTrackingRefBased/>
  <w15:docId w15:val="{0987E271-7BB1-4847-A92D-F86A2AE8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3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37D"/>
    <w:rPr>
      <w:color w:val="0000FF"/>
      <w:u w:val="single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8B0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37D"/>
  </w:style>
  <w:style w:type="paragraph" w:styleId="Stopka">
    <w:name w:val="footer"/>
    <w:basedOn w:val="Normalny"/>
    <w:link w:val="StopkaZnak"/>
    <w:uiPriority w:val="99"/>
    <w:unhideWhenUsed/>
    <w:rsid w:val="008B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37D"/>
  </w:style>
  <w:style w:type="paragraph" w:customStyle="1" w:styleId="Standard">
    <w:name w:val="Standard"/>
    <w:rsid w:val="008B03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rsid w:val="008B037D"/>
  </w:style>
  <w:style w:type="paragraph" w:styleId="Zwykytekst">
    <w:name w:val="Plain Text"/>
    <w:basedOn w:val="Normalny"/>
    <w:link w:val="ZwykytekstZnak"/>
    <w:unhideWhenUsed/>
    <w:rsid w:val="00C65A4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C65A4E"/>
    <w:rPr>
      <w:rFonts w:ascii="Consolas" w:eastAsia="Calibri" w:hAnsi="Consolas" w:cs="Times New Roman"/>
      <w:sz w:val="21"/>
      <w:szCs w:val="21"/>
    </w:rPr>
  </w:style>
  <w:style w:type="paragraph" w:customStyle="1" w:styleId="PZTS">
    <w:name w:val="PZTS"/>
    <w:basedOn w:val="Normalny"/>
    <w:rsid w:val="00C65A4E"/>
    <w:pPr>
      <w:tabs>
        <w:tab w:val="left" w:pos="851"/>
      </w:tabs>
      <w:spacing w:before="36" w:after="36" w:line="240" w:lineRule="auto"/>
      <w:jc w:val="both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C65A4E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object">
    <w:name w:val="object"/>
    <w:basedOn w:val="Domylnaczcionkaakapitu"/>
    <w:rsid w:val="00C23D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9802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80245"/>
    <w:rPr>
      <w:sz w:val="20"/>
      <w:szCs w:val="20"/>
    </w:rPr>
  </w:style>
  <w:style w:type="character" w:styleId="Odwoanieprzypisudolnego">
    <w:name w:val="footnote reference"/>
    <w:unhideWhenUsed/>
    <w:rsid w:val="00980245"/>
    <w:rPr>
      <w:vertAlign w:val="superscript"/>
    </w:rPr>
  </w:style>
  <w:style w:type="character" w:styleId="Odwoaniedokomentarza">
    <w:name w:val="annotation reference"/>
    <w:rsid w:val="008213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8213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9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1B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1B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811F0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D04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+48%2022)%2036%2092%208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srodowisko/em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ta.piszcz@m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piszcz@mo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EE0D-B4A3-417D-BC24-C25730DA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 Marta</dc:creator>
  <cp:keywords/>
  <dc:description/>
  <cp:lastModifiedBy>PISZCZ Marta</cp:lastModifiedBy>
  <cp:revision>2</cp:revision>
  <dcterms:created xsi:type="dcterms:W3CDTF">2019-04-23T08:24:00Z</dcterms:created>
  <dcterms:modified xsi:type="dcterms:W3CDTF">2019-04-23T08:24:00Z</dcterms:modified>
</cp:coreProperties>
</file>